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C1914" w:rsidRDefault="00BC0E80">
      <w:pPr>
        <w:jc w:val="center"/>
        <w:rPr>
          <w:sz w:val="28"/>
          <w:szCs w:val="28"/>
        </w:rPr>
      </w:pPr>
      <w:r>
        <w:rPr>
          <w:sz w:val="28"/>
          <w:szCs w:val="28"/>
        </w:rPr>
        <w:t>NEPHI CITY PLANNING COMMISSION</w:t>
      </w:r>
    </w:p>
    <w:p w14:paraId="00000002" w14:textId="77777777" w:rsidR="00AC1914" w:rsidRDefault="00BC0E80">
      <w:pPr>
        <w:jc w:val="center"/>
        <w:rPr>
          <w:sz w:val="28"/>
          <w:szCs w:val="28"/>
        </w:rPr>
      </w:pPr>
      <w:r>
        <w:rPr>
          <w:sz w:val="28"/>
          <w:szCs w:val="28"/>
        </w:rPr>
        <w:t>MEETING MINUTES</w:t>
      </w:r>
    </w:p>
    <w:p w14:paraId="00000003" w14:textId="77777777" w:rsidR="00AC1914" w:rsidRDefault="00BC0E80">
      <w:pPr>
        <w:jc w:val="center"/>
        <w:rPr>
          <w:sz w:val="28"/>
          <w:szCs w:val="28"/>
        </w:rPr>
      </w:pPr>
      <w:r>
        <w:rPr>
          <w:sz w:val="28"/>
          <w:szCs w:val="28"/>
        </w:rPr>
        <w:t xml:space="preserve"> December 14, 2022 @ 7:00 p.m.</w:t>
      </w:r>
    </w:p>
    <w:p w14:paraId="00000004" w14:textId="77777777" w:rsidR="00AC1914" w:rsidRDefault="00BC0E80">
      <w:pPr>
        <w:jc w:val="center"/>
        <w:rPr>
          <w:sz w:val="28"/>
          <w:szCs w:val="28"/>
        </w:rPr>
      </w:pPr>
      <w:r>
        <w:rPr>
          <w:sz w:val="28"/>
          <w:szCs w:val="28"/>
        </w:rPr>
        <w:t>21 E. 100 N. Nephi, UT  84648</w:t>
      </w:r>
    </w:p>
    <w:p w14:paraId="00000005" w14:textId="77777777" w:rsidR="00AC1914" w:rsidRDefault="00AC1914">
      <w:pPr>
        <w:jc w:val="center"/>
        <w:rPr>
          <w:sz w:val="28"/>
          <w:szCs w:val="28"/>
        </w:rPr>
      </w:pPr>
    </w:p>
    <w:p w14:paraId="00000006" w14:textId="77777777" w:rsidR="00AC1914" w:rsidRDefault="00BC0E80">
      <w:r>
        <w:rPr>
          <w:b/>
        </w:rPr>
        <w:t>Attendance</w:t>
      </w:r>
      <w:r>
        <w:t>:</w:t>
      </w:r>
    </w:p>
    <w:p w14:paraId="00000007" w14:textId="77777777" w:rsidR="00AC1914" w:rsidRDefault="00BC0E80">
      <w:r>
        <w:rPr>
          <w:b/>
        </w:rPr>
        <w:t>Staff:</w:t>
      </w:r>
      <w:r>
        <w:t xml:space="preserve"> Seth Atkinson, Shauna Talbot</w:t>
      </w:r>
    </w:p>
    <w:p w14:paraId="00000008" w14:textId="77777777" w:rsidR="00AC1914" w:rsidRDefault="00BC0E80">
      <w:r>
        <w:rPr>
          <w:b/>
        </w:rPr>
        <w:t>City Council Member:</w:t>
      </w:r>
      <w:r>
        <w:t xml:space="preserve"> Skip Worwood</w:t>
      </w:r>
    </w:p>
    <w:p w14:paraId="00000009" w14:textId="77777777" w:rsidR="00AC1914" w:rsidRDefault="00BC0E80">
      <w:r>
        <w:rPr>
          <w:b/>
        </w:rPr>
        <w:t>Commissioners:</w:t>
      </w:r>
      <w:r>
        <w:t xml:space="preserve"> John Ford, Fran Peterson, Alan Hancock, Ann Peterson, Cory Thomson, Karl Brough</w:t>
      </w:r>
    </w:p>
    <w:p w14:paraId="0000000A" w14:textId="77777777" w:rsidR="00AC1914" w:rsidRDefault="00BC0E80">
      <w:r>
        <w:rPr>
          <w:b/>
        </w:rPr>
        <w:t>Excused:</w:t>
      </w:r>
      <w:r>
        <w:t xml:space="preserve"> Heather Robertson</w:t>
      </w:r>
    </w:p>
    <w:p w14:paraId="0000000B" w14:textId="77777777" w:rsidR="00AC1914" w:rsidRDefault="00BC0E80">
      <w:r>
        <w:rPr>
          <w:b/>
        </w:rPr>
        <w:t>Scribe:</w:t>
      </w:r>
      <w:r>
        <w:t xml:space="preserve"> Shari Cowan</w:t>
      </w:r>
    </w:p>
    <w:p w14:paraId="0000000C" w14:textId="77777777" w:rsidR="00AC1914" w:rsidRDefault="00BC0E80">
      <w:r>
        <w:rPr>
          <w:b/>
        </w:rPr>
        <w:t>Public:</w:t>
      </w:r>
      <w:r>
        <w:t xml:space="preserve"> Donald Ball, Blaine </w:t>
      </w:r>
      <w:proofErr w:type="spellStart"/>
      <w:r>
        <w:t>Malquist</w:t>
      </w:r>
      <w:proofErr w:type="spellEnd"/>
    </w:p>
    <w:p w14:paraId="0000000D" w14:textId="77777777" w:rsidR="00AC1914" w:rsidRDefault="00AC1914">
      <w:pPr>
        <w:rPr>
          <w:b/>
        </w:rPr>
      </w:pPr>
    </w:p>
    <w:p w14:paraId="0000000E" w14:textId="77777777" w:rsidR="00AC1914" w:rsidRDefault="00BC0E80">
      <w:pPr>
        <w:rPr>
          <w:b/>
        </w:rPr>
      </w:pPr>
      <w:r>
        <w:rPr>
          <w:b/>
        </w:rPr>
        <w:t>1.</w:t>
      </w:r>
      <w:r>
        <w:rPr>
          <w:b/>
        </w:rPr>
        <w:tab/>
        <w:t>Welcome to the Planning Commission Meeting</w:t>
      </w:r>
    </w:p>
    <w:p w14:paraId="0000000F" w14:textId="77777777" w:rsidR="00AC1914" w:rsidRDefault="00BC0E80">
      <w:pPr>
        <w:ind w:firstLine="720"/>
      </w:pPr>
      <w:r>
        <w:rPr>
          <w:b/>
        </w:rPr>
        <w:t>a.</w:t>
      </w:r>
      <w:r>
        <w:rPr>
          <w:b/>
        </w:rPr>
        <w:tab/>
        <w:t>Prayer:</w:t>
      </w:r>
      <w:r>
        <w:t xml:space="preserve"> offered by Alan Hancock</w:t>
      </w:r>
    </w:p>
    <w:p w14:paraId="00000010" w14:textId="77777777" w:rsidR="00AC1914" w:rsidRDefault="00BC0E80">
      <w:pPr>
        <w:ind w:left="1440"/>
      </w:pPr>
      <w:r>
        <w:t>Ann Peter</w:t>
      </w:r>
      <w:r>
        <w:t xml:space="preserve">son welcomed everyone to the meeting.  She excused Heather Robertson from tonight’s </w:t>
      </w:r>
      <w:proofErr w:type="gramStart"/>
      <w:r>
        <w:t>meeting, and</w:t>
      </w:r>
      <w:proofErr w:type="gramEnd"/>
      <w:r>
        <w:t xml:space="preserve"> introduced her as the new voting member of the Commission. She also welcomed John Ford as the new alternate member of the Commission. </w:t>
      </w:r>
    </w:p>
    <w:p w14:paraId="00000011" w14:textId="77777777" w:rsidR="00AC1914" w:rsidRDefault="00AC1914"/>
    <w:p w14:paraId="00000012" w14:textId="77777777" w:rsidR="00AC1914" w:rsidRDefault="00AC1914"/>
    <w:p w14:paraId="00000013" w14:textId="77777777" w:rsidR="00AC1914" w:rsidRDefault="00BC0E80">
      <w:pPr>
        <w:rPr>
          <w:b/>
        </w:rPr>
      </w:pPr>
      <w:r>
        <w:rPr>
          <w:b/>
        </w:rPr>
        <w:t>2.</w:t>
      </w:r>
      <w:r>
        <w:rPr>
          <w:b/>
        </w:rPr>
        <w:tab/>
        <w:t>Taco Bell- Site Pla</w:t>
      </w:r>
      <w:r>
        <w:rPr>
          <w:b/>
        </w:rPr>
        <w:t>n</w:t>
      </w:r>
    </w:p>
    <w:p w14:paraId="00000014" w14:textId="77777777" w:rsidR="00AC1914" w:rsidRDefault="00BC0E80">
      <w:pPr>
        <w:rPr>
          <w:b/>
        </w:rPr>
      </w:pPr>
      <w:r>
        <w:rPr>
          <w:b/>
        </w:rPr>
        <w:tab/>
        <w:t>a.</w:t>
      </w:r>
      <w:r>
        <w:rPr>
          <w:b/>
        </w:rPr>
        <w:tab/>
        <w:t>Staff Presentation</w:t>
      </w:r>
    </w:p>
    <w:p w14:paraId="00000015" w14:textId="77777777" w:rsidR="00AC1914" w:rsidRDefault="00BC0E80">
      <w:pPr>
        <w:ind w:left="720"/>
      </w:pPr>
      <w:r>
        <w:t xml:space="preserve">Shauna introduced Miguel Medina with Ensign Engineering via video chat. She explained that the site for Taco Bell is north of Maverick and is .7 acres. They have been working with our gas and electrical departments </w:t>
      </w:r>
      <w:proofErr w:type="gramStart"/>
      <w:r>
        <w:t>in order to</w:t>
      </w:r>
      <w:proofErr w:type="gramEnd"/>
      <w:r>
        <w:t xml:space="preserve"> foll</w:t>
      </w:r>
      <w:r>
        <w:t xml:space="preserve">ow code. They are required to have 24 parking stalls, but they </w:t>
      </w:r>
      <w:proofErr w:type="gramStart"/>
      <w:r>
        <w:t>actually have</w:t>
      </w:r>
      <w:proofErr w:type="gramEnd"/>
      <w:r>
        <w:t xml:space="preserve"> 28 stalls. They have the required dumpster, and standard plantings. Shauna asked if any of the Commissioners had any questions after reviewing the DRC notes. Skip asked about acce</w:t>
      </w:r>
      <w:r>
        <w:t xml:space="preserve">ss through the parking lots between businesses. Shauna and Seth explained the access points </w:t>
      </w:r>
      <w:proofErr w:type="gramStart"/>
      <w:r>
        <w:t>and also</w:t>
      </w:r>
      <w:proofErr w:type="gramEnd"/>
      <w:r>
        <w:t xml:space="preserve"> mentioned the retaining wall. Karl asked about where the 4” </w:t>
      </w:r>
      <w:proofErr w:type="gramStart"/>
      <w:r>
        <w:t>drain pipe</w:t>
      </w:r>
      <w:proofErr w:type="gramEnd"/>
      <w:r>
        <w:t xml:space="preserve"> located behind the retaining wall exits, with a property next to them. Shauna direct</w:t>
      </w:r>
      <w:r>
        <w:t>ed the question to Miguel, to which he replied it is a percolated pipe and will dissipate into the ground below. Skip and Alan don't think that a pipe like that is up to code. Karl said it’s dependent upon the amount of soil behind the retaining wall. Shau</w:t>
      </w:r>
      <w:r>
        <w:t>na said that any concerns will be discussed and resolved with Kyle Marchant and Ensign Engineering. She told Miguel that she would have Kyle get a hold of him to discuss the matter. Karl mentioned to Miguel that the storm box system comes from Australia an</w:t>
      </w:r>
      <w:r>
        <w:t xml:space="preserve">d wondered why they chose that </w:t>
      </w:r>
      <w:proofErr w:type="gramStart"/>
      <w:r>
        <w:t>particular system</w:t>
      </w:r>
      <w:proofErr w:type="gramEnd"/>
      <w:r>
        <w:t xml:space="preserve">. Miguel replied that they are simply familiar with the company and one of the advantages of that </w:t>
      </w:r>
      <w:proofErr w:type="gramStart"/>
      <w:r>
        <w:t>particular system</w:t>
      </w:r>
      <w:proofErr w:type="gramEnd"/>
      <w:r>
        <w:t xml:space="preserve"> is its large capacity. He also mentioned that it’s a retention system, not a detention syste</w:t>
      </w:r>
      <w:r>
        <w:t>m.</w:t>
      </w:r>
    </w:p>
    <w:p w14:paraId="00000016" w14:textId="77777777" w:rsidR="00AC1914" w:rsidRDefault="00AC1914">
      <w:pPr>
        <w:ind w:left="720"/>
      </w:pPr>
    </w:p>
    <w:p w14:paraId="00000017" w14:textId="77777777" w:rsidR="00AC1914" w:rsidRDefault="00BC0E80">
      <w:pPr>
        <w:ind w:left="720"/>
        <w:rPr>
          <w:b/>
        </w:rPr>
      </w:pPr>
      <w:r>
        <w:rPr>
          <w:b/>
        </w:rPr>
        <w:lastRenderedPageBreak/>
        <w:t>b.</w:t>
      </w:r>
      <w:r>
        <w:tab/>
      </w:r>
      <w:r>
        <w:rPr>
          <w:b/>
        </w:rPr>
        <w:t>Commission Discussion</w:t>
      </w:r>
    </w:p>
    <w:p w14:paraId="00000018" w14:textId="77777777" w:rsidR="00AC1914" w:rsidRDefault="00BC0E80">
      <w:pPr>
        <w:ind w:left="720"/>
      </w:pPr>
      <w:r>
        <w:t>Ann asked if the Commissioners had any questions. Shauna that Ensign has met all the qualifications for a site plan. Fran asked if they were hoping to get the site plan approved today, to which Shauna confirmed. Shauna said the</w:t>
      </w:r>
      <w:r>
        <w:t xml:space="preserve"> next step is to apply for a building permit. </w:t>
      </w:r>
    </w:p>
    <w:p w14:paraId="00000019" w14:textId="77777777" w:rsidR="00AC1914" w:rsidRDefault="00AC1914">
      <w:pPr>
        <w:ind w:left="720"/>
      </w:pPr>
    </w:p>
    <w:p w14:paraId="0000001A" w14:textId="77777777" w:rsidR="00AC1914" w:rsidRDefault="00BC0E80">
      <w:pPr>
        <w:ind w:left="720"/>
        <w:rPr>
          <w:b/>
        </w:rPr>
      </w:pPr>
      <w:r>
        <w:rPr>
          <w:b/>
        </w:rPr>
        <w:t>c.</w:t>
      </w:r>
      <w:r>
        <w:rPr>
          <w:b/>
        </w:rPr>
        <w:tab/>
        <w:t>Action Item- Motion</w:t>
      </w:r>
    </w:p>
    <w:p w14:paraId="0000001B" w14:textId="77777777" w:rsidR="00AC1914" w:rsidRDefault="00BC0E80">
      <w:pPr>
        <w:ind w:left="720"/>
      </w:pPr>
      <w:r>
        <w:t>Karl made the motion to accept the site plan for Taco Bell along with the DRC notes. Fran asked if we needed a contingency for the drainage system, to which Skip confirmed. Ann asked fo</w:t>
      </w:r>
      <w:r>
        <w:t xml:space="preserve">r a motion to accept the site plan for Taco Bell in conjunction with the DRC notes, and the addition of the information tonight about the retention system and drainage that will be discussed with Kyle. </w:t>
      </w:r>
    </w:p>
    <w:p w14:paraId="0000001C" w14:textId="77777777" w:rsidR="00AC1914" w:rsidRDefault="00AC1914">
      <w:pPr>
        <w:ind w:left="720"/>
      </w:pPr>
    </w:p>
    <w:p w14:paraId="0000001D" w14:textId="77777777" w:rsidR="00AC1914" w:rsidRDefault="00BC0E80">
      <w:pPr>
        <w:ind w:left="720"/>
      </w:pPr>
      <w:r>
        <w:rPr>
          <w:b/>
        </w:rPr>
        <w:t xml:space="preserve">Made by: </w:t>
      </w:r>
      <w:r>
        <w:t>Karl Brough</w:t>
      </w:r>
      <w:r>
        <w:rPr>
          <w:b/>
        </w:rPr>
        <w:t xml:space="preserve">  Second: </w:t>
      </w:r>
      <w:r>
        <w:t>Cory Thomson</w:t>
      </w:r>
      <w:r>
        <w:rPr>
          <w:b/>
        </w:rPr>
        <w:t xml:space="preserve">   Outcome: </w:t>
      </w:r>
      <w:r>
        <w:t>Passed Unanimously</w:t>
      </w:r>
    </w:p>
    <w:p w14:paraId="0000001E" w14:textId="77777777" w:rsidR="00AC1914" w:rsidRDefault="00AC1914">
      <w:pPr>
        <w:ind w:left="720"/>
      </w:pPr>
    </w:p>
    <w:p w14:paraId="0000001F" w14:textId="77777777" w:rsidR="00AC1914" w:rsidRDefault="00BC0E80">
      <w:pPr>
        <w:ind w:left="720"/>
      </w:pPr>
      <w:r>
        <w:t>Shauna thanked Miguel and excused him from the meeting.</w:t>
      </w:r>
    </w:p>
    <w:p w14:paraId="00000020" w14:textId="77777777" w:rsidR="00AC1914" w:rsidRDefault="00AC1914">
      <w:pPr>
        <w:ind w:left="720"/>
      </w:pPr>
    </w:p>
    <w:p w14:paraId="00000021" w14:textId="77777777" w:rsidR="00AC1914" w:rsidRDefault="00BC0E80">
      <w:pPr>
        <w:rPr>
          <w:b/>
        </w:rPr>
      </w:pPr>
      <w:r>
        <w:rPr>
          <w:b/>
        </w:rPr>
        <w:t>3.</w:t>
      </w:r>
      <w:r>
        <w:rPr>
          <w:b/>
        </w:rPr>
        <w:tab/>
        <w:t>Planning Commission Bylaws Re-Review</w:t>
      </w:r>
    </w:p>
    <w:p w14:paraId="00000022" w14:textId="77777777" w:rsidR="00AC1914" w:rsidRDefault="00BC0E80">
      <w:pPr>
        <w:rPr>
          <w:b/>
        </w:rPr>
      </w:pPr>
      <w:r>
        <w:rPr>
          <w:b/>
        </w:rPr>
        <w:tab/>
        <w:t>a.</w:t>
      </w:r>
      <w:r>
        <w:rPr>
          <w:b/>
        </w:rPr>
        <w:tab/>
        <w:t>Staff Presentation</w:t>
      </w:r>
    </w:p>
    <w:p w14:paraId="00000023" w14:textId="77777777" w:rsidR="00AC1914" w:rsidRDefault="00BC0E80">
      <w:pPr>
        <w:ind w:left="720"/>
      </w:pPr>
      <w:r>
        <w:t>Shauna pointed out a few minor changes she made, based on discussion during the prior meetin</w:t>
      </w:r>
      <w:r>
        <w:t>g. She asked if the wording regarding rotating members is clear enough. Ann said it still sounds odd to her, because it sounds like a member will rotate off the Commission every year and doesn’t seem logical. Shauna said she can scrap the whole thing. Skip</w:t>
      </w:r>
      <w:r>
        <w:t xml:space="preserve"> pointed out that it is ultimately at the will and pleasure of the Mayor. Shauna asked if the start date of January 1st should also be deleted, to which the Commission agreed. Shauna talked about the fact that the Commission could technically have one more</w:t>
      </w:r>
      <w:r>
        <w:t xml:space="preserve"> alternate, if desired. She also commended Ann for announcing the voting alternate(s) and who they are filling in for at the beginning of each meeting. Shauna pointed out that there will be per diem compensation for </w:t>
      </w:r>
      <w:proofErr w:type="gramStart"/>
      <w:r>
        <w:t>out of town</w:t>
      </w:r>
      <w:proofErr w:type="gramEnd"/>
      <w:r>
        <w:t xml:space="preserve"> training expenses, and she u</w:t>
      </w:r>
      <w:r>
        <w:t xml:space="preserve">pdated some capitalization issues in the document. She said that Kasey Wright, city attorney, will </w:t>
      </w:r>
      <w:proofErr w:type="gramStart"/>
      <w:r>
        <w:t>be in attendance at</w:t>
      </w:r>
      <w:proofErr w:type="gramEnd"/>
      <w:r>
        <w:t xml:space="preserve"> the next meeting to do some training. They can ask questions and finalize the Bylaws with him at that time. Ann said the action item will</w:t>
      </w:r>
      <w:r>
        <w:t xml:space="preserve"> be delayed until the next meeting. Skip suggested the Commission finish this item by January. </w:t>
      </w:r>
    </w:p>
    <w:p w14:paraId="00000024" w14:textId="77777777" w:rsidR="00AC1914" w:rsidRDefault="00AC1914">
      <w:pPr>
        <w:ind w:left="720"/>
      </w:pPr>
    </w:p>
    <w:p w14:paraId="00000025" w14:textId="77777777" w:rsidR="00AC1914" w:rsidRDefault="00BC0E80">
      <w:pPr>
        <w:ind w:left="720"/>
        <w:rPr>
          <w:b/>
        </w:rPr>
      </w:pPr>
      <w:r>
        <w:rPr>
          <w:b/>
        </w:rPr>
        <w:t>b.</w:t>
      </w:r>
      <w:r>
        <w:rPr>
          <w:b/>
        </w:rPr>
        <w:tab/>
        <w:t>Commission Discussion</w:t>
      </w:r>
    </w:p>
    <w:p w14:paraId="00000026" w14:textId="77777777" w:rsidR="00AC1914" w:rsidRDefault="00BC0E80">
      <w:pPr>
        <w:ind w:left="720"/>
      </w:pPr>
      <w:r>
        <w:t>Included in above paragraph.</w:t>
      </w:r>
    </w:p>
    <w:p w14:paraId="00000027" w14:textId="77777777" w:rsidR="00AC1914" w:rsidRDefault="00AC1914">
      <w:pPr>
        <w:ind w:left="720"/>
      </w:pPr>
    </w:p>
    <w:p w14:paraId="00000028" w14:textId="77777777" w:rsidR="00AC1914" w:rsidRDefault="00BC0E80">
      <w:pPr>
        <w:ind w:left="720"/>
        <w:rPr>
          <w:b/>
        </w:rPr>
      </w:pPr>
      <w:r>
        <w:rPr>
          <w:b/>
        </w:rPr>
        <w:t>c.</w:t>
      </w:r>
      <w:r>
        <w:rPr>
          <w:b/>
        </w:rPr>
        <w:tab/>
        <w:t>Action Item- Motion</w:t>
      </w:r>
    </w:p>
    <w:p w14:paraId="00000029" w14:textId="77777777" w:rsidR="00AC1914" w:rsidRDefault="00BC0E80">
      <w:pPr>
        <w:ind w:left="720"/>
      </w:pPr>
      <w:r>
        <w:t>Delayed until the next meeting.</w:t>
      </w:r>
    </w:p>
    <w:p w14:paraId="0000002A" w14:textId="77777777" w:rsidR="00AC1914" w:rsidRDefault="00AC1914">
      <w:pPr>
        <w:ind w:left="720"/>
      </w:pPr>
    </w:p>
    <w:p w14:paraId="0000002B" w14:textId="77777777" w:rsidR="00AC1914" w:rsidRDefault="00BC0E80">
      <w:pPr>
        <w:rPr>
          <w:b/>
        </w:rPr>
      </w:pPr>
      <w:r>
        <w:rPr>
          <w:b/>
        </w:rPr>
        <w:t>4.</w:t>
      </w:r>
      <w:r>
        <w:rPr>
          <w:b/>
        </w:rPr>
        <w:tab/>
        <w:t>General Plan Update</w:t>
      </w:r>
    </w:p>
    <w:p w14:paraId="0000002C" w14:textId="77777777" w:rsidR="00AC1914" w:rsidRDefault="00BC0E80">
      <w:pPr>
        <w:rPr>
          <w:b/>
        </w:rPr>
      </w:pPr>
      <w:r>
        <w:rPr>
          <w:b/>
        </w:rPr>
        <w:tab/>
        <w:t>a.</w:t>
      </w:r>
      <w:r>
        <w:rPr>
          <w:b/>
        </w:rPr>
        <w:tab/>
        <w:t>Open the Public Heari</w:t>
      </w:r>
      <w:r>
        <w:rPr>
          <w:b/>
        </w:rPr>
        <w:t>ng</w:t>
      </w:r>
    </w:p>
    <w:p w14:paraId="0000002D" w14:textId="77777777" w:rsidR="00AC1914" w:rsidRDefault="00BC0E80">
      <w:r>
        <w:tab/>
        <w:t xml:space="preserve">Ann opened the public hearing at 7:22pm. She stated that this is a continuance of the </w:t>
      </w:r>
    </w:p>
    <w:p w14:paraId="0000002E" w14:textId="77777777" w:rsidR="00AC1914" w:rsidRDefault="00BC0E80">
      <w:pPr>
        <w:ind w:firstLine="720"/>
      </w:pPr>
      <w:r>
        <w:t xml:space="preserve">public hearing for the general plan update from last month. </w:t>
      </w:r>
    </w:p>
    <w:p w14:paraId="0000002F" w14:textId="77777777" w:rsidR="00AC1914" w:rsidRDefault="00AC1914">
      <w:pPr>
        <w:ind w:firstLine="720"/>
      </w:pPr>
    </w:p>
    <w:p w14:paraId="00000030" w14:textId="77777777" w:rsidR="00AC1914" w:rsidRDefault="00BC0E80">
      <w:pPr>
        <w:ind w:firstLine="720"/>
        <w:rPr>
          <w:b/>
        </w:rPr>
      </w:pPr>
      <w:r>
        <w:rPr>
          <w:b/>
        </w:rPr>
        <w:t>b.</w:t>
      </w:r>
      <w:r>
        <w:rPr>
          <w:b/>
        </w:rPr>
        <w:tab/>
        <w:t>Staff Presentation</w:t>
      </w:r>
    </w:p>
    <w:p w14:paraId="00000031" w14:textId="77777777" w:rsidR="00AC1914" w:rsidRDefault="00BC0E80">
      <w:pPr>
        <w:ind w:firstLine="720"/>
      </w:pPr>
      <w:r>
        <w:t xml:space="preserve">Seth discussed the importance of the general plan. He mentioned that even though it’s a </w:t>
      </w:r>
    </w:p>
    <w:p w14:paraId="00000032" w14:textId="77777777" w:rsidR="00AC1914" w:rsidRDefault="00BC0E80">
      <w:pPr>
        <w:ind w:left="720"/>
      </w:pPr>
      <w:r>
        <w:t>lengthy document, he appreciated the Commission taking the time to review it. He also stressed the importance of the executive summary at the beginning of the document</w:t>
      </w:r>
      <w:r>
        <w:t xml:space="preserve">. He stated that it contains implementation strategies to accomplish their goals. Blaine </w:t>
      </w:r>
      <w:proofErr w:type="spellStart"/>
      <w:r>
        <w:t>Malquist</w:t>
      </w:r>
      <w:proofErr w:type="spellEnd"/>
      <w:r>
        <w:t xml:space="preserve"> asked where he could find this </w:t>
      </w:r>
      <w:proofErr w:type="gramStart"/>
      <w:r>
        <w:t>document, if</w:t>
      </w:r>
      <w:proofErr w:type="gramEnd"/>
      <w:r>
        <w:t xml:space="preserve"> he wanted to read it. Seth told him the link is contained within the Commission agenda, and it will ultimately be </w:t>
      </w:r>
      <w:r>
        <w:t>posted online. Ann stated that it really bothers her that the most recent data reflected is from 2019. She is hoping that there will be an addendum or a checklist that includes more recent data. Seth recognizes the challenge of keeping things up to date. S</w:t>
      </w:r>
      <w:r>
        <w:t xml:space="preserve">kip reminded her that they are hoping to revisit and update the plan sooner than later. Seth is hoping for a </w:t>
      </w:r>
      <w:proofErr w:type="gramStart"/>
      <w:r>
        <w:t>5 year</w:t>
      </w:r>
      <w:proofErr w:type="gramEnd"/>
      <w:r>
        <w:t xml:space="preserve"> update. Ann did mention that she likes the format of the document. Shauna pointed out that the history and staff needs to be updated. Ann ha</w:t>
      </w:r>
      <w:r>
        <w:t xml:space="preserve">s agreed to work on updating the history. Cory pointed out that JD </w:t>
      </w:r>
      <w:proofErr w:type="spellStart"/>
      <w:r>
        <w:t>Parady</w:t>
      </w:r>
      <w:proofErr w:type="spellEnd"/>
      <w:r>
        <w:t xml:space="preserve"> is missing from the City Council. He also mentioned that “transportation” should include identifying problem areas that we have, as well as goals for safety reasons. Seth said that t</w:t>
      </w:r>
      <w:r>
        <w:t>he City Council budget would be good to include in the general plan. Cory had a question about the percentages reflected in Table #5 on page 49. Ann also pointed out that the table title should be above the table. Cory pointed out that the park in Nebo Hei</w:t>
      </w:r>
      <w:r>
        <w:t>ghts was not included and that the future park at Red Cliffs shows as existing, when it hasn’t even been built yet.  Discussion was had concerning formatting and accuracy issues with various tables and figures throughout the document. Karl said he was expe</w:t>
      </w:r>
      <w:r>
        <w:t xml:space="preserve">cting a little more </w:t>
      </w:r>
      <w:proofErr w:type="gramStart"/>
      <w:r>
        <w:t>accuracy, but</w:t>
      </w:r>
      <w:proofErr w:type="gramEnd"/>
      <w:r>
        <w:t xml:space="preserve"> likes the overall format/presentation of the document. Blaine </w:t>
      </w:r>
      <w:proofErr w:type="spellStart"/>
      <w:r>
        <w:t>Malquist</w:t>
      </w:r>
      <w:proofErr w:type="spellEnd"/>
      <w:r>
        <w:t xml:space="preserve"> wondered, as a resident, if 76 pages is too complex? Ann pointed out that everything included are expectations of the state. Cory also reminded him of </w:t>
      </w:r>
      <w:r>
        <w:t>the executive summary at the beginning, that helps navigate the document. Fran brought up the fact that these are Seth’s marching orders, and that the fact that some numbers are not completely up to date doesn’t change those marching orders. She feels that</w:t>
      </w:r>
      <w:r>
        <w:t xml:space="preserve"> there is a hole in our zoning that would really change those marching orders and could really affect the direction that we go and our ability to take control of the direction that we go. She wonders if we need a multi-density zone or a ½ acre lot zone. Do</w:t>
      </w:r>
      <w:r>
        <w:t xml:space="preserve"> we need an agricultural zone? Seth pointed out the housing implementation opportunities listed on page 10 and told her that it’s on the list of things to work on. Shauna agreed with Fran’s comments and much discussion was had on this topic. (</w:t>
      </w:r>
      <w:r>
        <w:rPr>
          <w:i/>
        </w:rPr>
        <w:t>Recording and</w:t>
      </w:r>
      <w:r>
        <w:rPr>
          <w:i/>
        </w:rPr>
        <w:t xml:space="preserve"> transcript are available for full conversation). </w:t>
      </w:r>
      <w:r>
        <w:t xml:space="preserve">Shauna pointed out that zoning is one of the tools that cities </w:t>
      </w:r>
      <w:proofErr w:type="gramStart"/>
      <w:r>
        <w:t>have to</w:t>
      </w:r>
      <w:proofErr w:type="gramEnd"/>
      <w:r>
        <w:t xml:space="preserve"> set regulations. She also said that there has been a swing in the legislature. She said it’s important to set aside pieces of property </w:t>
      </w:r>
      <w:r>
        <w:t xml:space="preserve">and types of living situations for all stages of life. Fran thinks the Commission’s purpose is to be purposeful and thoughtful about decisions, and that it’s not just about making money as a city. Seth </w:t>
      </w:r>
      <w:proofErr w:type="gramStart"/>
      <w:r>
        <w:t>agreed, and</w:t>
      </w:r>
      <w:proofErr w:type="gramEnd"/>
      <w:r>
        <w:t xml:space="preserve"> said that we also need to be strategic wit</w:t>
      </w:r>
      <w:r>
        <w:t xml:space="preserve">h planning and zoning. </w:t>
      </w:r>
    </w:p>
    <w:p w14:paraId="00000033" w14:textId="77777777" w:rsidR="00AC1914" w:rsidRDefault="00AC1914">
      <w:pPr>
        <w:ind w:left="720"/>
      </w:pPr>
    </w:p>
    <w:p w14:paraId="00000034" w14:textId="77777777" w:rsidR="00AC1914" w:rsidRDefault="00BC0E80">
      <w:pPr>
        <w:ind w:left="720"/>
        <w:rPr>
          <w:b/>
        </w:rPr>
      </w:pPr>
      <w:r>
        <w:rPr>
          <w:b/>
        </w:rPr>
        <w:t>c.</w:t>
      </w:r>
      <w:r>
        <w:rPr>
          <w:b/>
        </w:rPr>
        <w:tab/>
        <w:t>Close (or continue) the Public Hearing</w:t>
      </w:r>
    </w:p>
    <w:p w14:paraId="00000035" w14:textId="77777777" w:rsidR="00AC1914" w:rsidRDefault="00BC0E80">
      <w:pPr>
        <w:ind w:left="720"/>
      </w:pPr>
      <w:r>
        <w:t>Ann asked for a motion to close or continue the public hearing. After some discussion, the decision was made to close the hearing and send it to the City Council for approval with the addit</w:t>
      </w:r>
      <w:r>
        <w:t xml:space="preserve">ion of the history and the changes that we’ve discussed today. The public hearing was closed at 8:01pm. </w:t>
      </w:r>
    </w:p>
    <w:p w14:paraId="00000036" w14:textId="77777777" w:rsidR="00AC1914" w:rsidRDefault="00AC1914">
      <w:pPr>
        <w:ind w:left="720"/>
      </w:pPr>
    </w:p>
    <w:p w14:paraId="00000037" w14:textId="77777777" w:rsidR="00AC1914" w:rsidRDefault="00BC0E80">
      <w:pPr>
        <w:ind w:left="720"/>
      </w:pPr>
      <w:r>
        <w:rPr>
          <w:b/>
        </w:rPr>
        <w:t>Motion:</w:t>
      </w:r>
      <w:r>
        <w:t xml:space="preserve"> Alan Hancock  </w:t>
      </w:r>
      <w:r>
        <w:rPr>
          <w:b/>
        </w:rPr>
        <w:t>Second:</w:t>
      </w:r>
      <w:r>
        <w:t xml:space="preserve"> Karl Brough  </w:t>
      </w:r>
      <w:r>
        <w:rPr>
          <w:b/>
        </w:rPr>
        <w:t>Outcome:</w:t>
      </w:r>
      <w:r>
        <w:t xml:space="preserve"> Passed Unanimously</w:t>
      </w:r>
    </w:p>
    <w:p w14:paraId="00000038" w14:textId="77777777" w:rsidR="00AC1914" w:rsidRDefault="00AC1914">
      <w:pPr>
        <w:ind w:left="720"/>
      </w:pPr>
    </w:p>
    <w:p w14:paraId="00000039" w14:textId="77777777" w:rsidR="00AC1914" w:rsidRDefault="00BC0E80">
      <w:pPr>
        <w:ind w:left="720"/>
        <w:rPr>
          <w:b/>
        </w:rPr>
      </w:pPr>
      <w:r>
        <w:rPr>
          <w:b/>
        </w:rPr>
        <w:t>d.</w:t>
      </w:r>
      <w:r>
        <w:rPr>
          <w:b/>
        </w:rPr>
        <w:tab/>
        <w:t>Commission Discussion</w:t>
      </w:r>
    </w:p>
    <w:p w14:paraId="0000003A" w14:textId="77777777" w:rsidR="00AC1914" w:rsidRDefault="00BC0E80">
      <w:pPr>
        <w:ind w:left="720"/>
      </w:pPr>
      <w:r>
        <w:t>Included in Staff Presentation above (b).</w:t>
      </w:r>
    </w:p>
    <w:p w14:paraId="0000003B" w14:textId="77777777" w:rsidR="00AC1914" w:rsidRDefault="00AC1914">
      <w:pPr>
        <w:ind w:left="720"/>
      </w:pPr>
    </w:p>
    <w:p w14:paraId="0000003C" w14:textId="77777777" w:rsidR="00AC1914" w:rsidRDefault="00BC0E80">
      <w:pPr>
        <w:ind w:left="720"/>
        <w:rPr>
          <w:b/>
        </w:rPr>
      </w:pPr>
      <w:r>
        <w:rPr>
          <w:b/>
        </w:rPr>
        <w:t>e.</w:t>
      </w:r>
      <w:r>
        <w:rPr>
          <w:b/>
        </w:rPr>
        <w:tab/>
        <w:t>Action Item- Motion</w:t>
      </w:r>
    </w:p>
    <w:p w14:paraId="0000003D" w14:textId="77777777" w:rsidR="00AC1914" w:rsidRDefault="00BC0E80">
      <w:pPr>
        <w:ind w:left="720"/>
      </w:pPr>
      <w:r>
        <w:t>Ann asked for a motion to accept the general plan update with the historical addition and any other items that have been deemed necessary in this discussion, that will be put forth in the pl</w:t>
      </w:r>
      <w:r>
        <w:t xml:space="preserve">an by Seth and Shauna. Fran asked that the zoning changes be presented and discussed by the </w:t>
      </w:r>
      <w:proofErr w:type="spellStart"/>
      <w:r>
        <w:t>CIty</w:t>
      </w:r>
      <w:proofErr w:type="spellEnd"/>
      <w:r>
        <w:t xml:space="preserve"> Council before they approve the plan, to which Skip agreed.</w:t>
      </w:r>
    </w:p>
    <w:p w14:paraId="0000003E" w14:textId="77777777" w:rsidR="00AC1914" w:rsidRDefault="00AC1914">
      <w:pPr>
        <w:ind w:left="720"/>
      </w:pPr>
    </w:p>
    <w:p w14:paraId="0000003F" w14:textId="77777777" w:rsidR="00AC1914" w:rsidRDefault="00BC0E80">
      <w:pPr>
        <w:ind w:left="720"/>
      </w:pPr>
      <w:r>
        <w:rPr>
          <w:b/>
        </w:rPr>
        <w:t xml:space="preserve">Motion: </w:t>
      </w:r>
      <w:r>
        <w:t xml:space="preserve">Cory Thomson  </w:t>
      </w:r>
      <w:r>
        <w:rPr>
          <w:b/>
        </w:rPr>
        <w:t>Second:</w:t>
      </w:r>
      <w:r>
        <w:t xml:space="preserve"> Fran Peterson </w:t>
      </w:r>
      <w:r>
        <w:rPr>
          <w:b/>
        </w:rPr>
        <w:t xml:space="preserve"> Outcome:</w:t>
      </w:r>
      <w:r>
        <w:t xml:space="preserve"> Passed Unanimously </w:t>
      </w:r>
    </w:p>
    <w:p w14:paraId="00000040" w14:textId="77777777" w:rsidR="00AC1914" w:rsidRDefault="00AC1914">
      <w:pPr>
        <w:ind w:left="720"/>
      </w:pPr>
    </w:p>
    <w:p w14:paraId="00000041" w14:textId="77777777" w:rsidR="00AC1914" w:rsidRDefault="00BC0E80">
      <w:pPr>
        <w:rPr>
          <w:b/>
        </w:rPr>
      </w:pPr>
      <w:r>
        <w:rPr>
          <w:b/>
        </w:rPr>
        <w:t>5.</w:t>
      </w:r>
      <w:r>
        <w:rPr>
          <w:b/>
        </w:rPr>
        <w:tab/>
        <w:t xml:space="preserve">138 kV Project Plan </w:t>
      </w:r>
      <w:r>
        <w:rPr>
          <w:b/>
        </w:rPr>
        <w:t>Zoning Options</w:t>
      </w:r>
    </w:p>
    <w:p w14:paraId="00000042" w14:textId="77777777" w:rsidR="00AC1914" w:rsidRDefault="00BC0E80">
      <w:pPr>
        <w:rPr>
          <w:b/>
        </w:rPr>
      </w:pPr>
      <w:r>
        <w:rPr>
          <w:b/>
        </w:rPr>
        <w:tab/>
        <w:t>a.</w:t>
      </w:r>
      <w:r>
        <w:rPr>
          <w:b/>
        </w:rPr>
        <w:tab/>
        <w:t>Staff Presentation</w:t>
      </w:r>
    </w:p>
    <w:p w14:paraId="00000043" w14:textId="77777777" w:rsidR="00AC1914" w:rsidRDefault="00BC0E80">
      <w:r>
        <w:tab/>
        <w:t xml:space="preserve">Seth spoke to the fact that since a portion of the annexation for the 138 kV project is </w:t>
      </w:r>
    </w:p>
    <w:p w14:paraId="00000044" w14:textId="77777777" w:rsidR="00AC1914" w:rsidRDefault="00BC0E80">
      <w:pPr>
        <w:ind w:firstLine="720"/>
      </w:pPr>
      <w:r>
        <w:t xml:space="preserve">zoned R15, other zones might subsequently be requested. </w:t>
      </w:r>
    </w:p>
    <w:p w14:paraId="00000045" w14:textId="77777777" w:rsidR="00AC1914" w:rsidRDefault="00AC1914">
      <w:pPr>
        <w:ind w:left="720"/>
      </w:pPr>
    </w:p>
    <w:p w14:paraId="00000046" w14:textId="77777777" w:rsidR="00AC1914" w:rsidRDefault="00BC0E80">
      <w:pPr>
        <w:ind w:left="720"/>
        <w:rPr>
          <w:b/>
        </w:rPr>
      </w:pPr>
      <w:r>
        <w:rPr>
          <w:b/>
        </w:rPr>
        <w:t>b.</w:t>
      </w:r>
      <w:r>
        <w:rPr>
          <w:b/>
        </w:rPr>
        <w:tab/>
        <w:t>Commission Discussion</w:t>
      </w:r>
    </w:p>
    <w:p w14:paraId="00000047" w14:textId="77777777" w:rsidR="00AC1914" w:rsidRDefault="00BC0E80">
      <w:pPr>
        <w:ind w:left="720"/>
      </w:pPr>
      <w:r>
        <w:t>Discussion ensued and Alan asked if we can ju</w:t>
      </w:r>
      <w:r>
        <w:t>st leave it as R15, to which Skip confirmed. Seth said they can leave it alone, but he just wanted the Commission to be prepared for such requests. Fran stated that it is the gateway to our city, and it’s one of the prettiest spots in town. She also pointe</w:t>
      </w:r>
      <w:r>
        <w:t xml:space="preserve">d out that we have opportunities for diversity across the street. Fran feels that the Commission should stick to their guns, and Skip told her that they agree as a City Council. Much discussion was had about limits, potential zone </w:t>
      </w:r>
      <w:proofErr w:type="gramStart"/>
      <w:r>
        <w:t>change</w:t>
      </w:r>
      <w:proofErr w:type="gramEnd"/>
      <w:r>
        <w:t xml:space="preserve"> requests, land own</w:t>
      </w:r>
      <w:r>
        <w:t xml:space="preserve">er rights, and animal rights. Ann asked for clarification of the action item. Seth suggested preserving the R15 zone as much as possible and wants direction on what to tell developers when requests are made. Ann asked for a motion to maintain the R15 zone </w:t>
      </w:r>
      <w:r>
        <w:t xml:space="preserve">in the 138 kV project annexation for now, with the option of revisiting the issue as necessary in the future. </w:t>
      </w:r>
    </w:p>
    <w:p w14:paraId="00000048" w14:textId="77777777" w:rsidR="00AC1914" w:rsidRDefault="00AC1914">
      <w:pPr>
        <w:ind w:left="720"/>
      </w:pPr>
    </w:p>
    <w:p w14:paraId="00000049" w14:textId="77777777" w:rsidR="00AC1914" w:rsidRDefault="00BC0E80">
      <w:pPr>
        <w:ind w:left="720"/>
        <w:rPr>
          <w:b/>
        </w:rPr>
      </w:pPr>
      <w:r>
        <w:rPr>
          <w:b/>
        </w:rPr>
        <w:t>c.</w:t>
      </w:r>
      <w:r>
        <w:rPr>
          <w:b/>
        </w:rPr>
        <w:tab/>
        <w:t>Action Item</w:t>
      </w:r>
    </w:p>
    <w:p w14:paraId="0000004A" w14:textId="77777777" w:rsidR="00AC1914" w:rsidRDefault="00BC0E80">
      <w:pPr>
        <w:ind w:left="720"/>
      </w:pPr>
      <w:r>
        <w:t>Ann asked for a motion to maintain the R15 zone in the 138 kV project annexation for now, with the option of revisiting the issue</w:t>
      </w:r>
      <w:r>
        <w:t xml:space="preserve"> as necessary in the future. </w:t>
      </w:r>
    </w:p>
    <w:p w14:paraId="0000004B" w14:textId="77777777" w:rsidR="00AC1914" w:rsidRDefault="00AC1914"/>
    <w:p w14:paraId="0000004C" w14:textId="77777777" w:rsidR="00AC1914" w:rsidRDefault="00BC0E80">
      <w:pPr>
        <w:ind w:left="720"/>
      </w:pPr>
      <w:r>
        <w:rPr>
          <w:b/>
        </w:rPr>
        <w:t>Motion:</w:t>
      </w:r>
      <w:r>
        <w:t xml:space="preserve"> Fran Peterson </w:t>
      </w:r>
      <w:r>
        <w:rPr>
          <w:b/>
        </w:rPr>
        <w:t xml:space="preserve"> Second: </w:t>
      </w:r>
      <w:r>
        <w:t xml:space="preserve">Alan Hancock </w:t>
      </w:r>
      <w:r>
        <w:rPr>
          <w:b/>
        </w:rPr>
        <w:t xml:space="preserve"> Outcome:</w:t>
      </w:r>
      <w:r>
        <w:t xml:space="preserve"> Passed Unanimously</w:t>
      </w:r>
    </w:p>
    <w:p w14:paraId="0000004D" w14:textId="77777777" w:rsidR="00AC1914" w:rsidRDefault="00AC1914">
      <w:pPr>
        <w:ind w:left="720"/>
      </w:pPr>
    </w:p>
    <w:p w14:paraId="0000004E" w14:textId="77777777" w:rsidR="00AC1914" w:rsidRDefault="00BC0E80">
      <w:pPr>
        <w:rPr>
          <w:b/>
        </w:rPr>
      </w:pPr>
      <w:r>
        <w:rPr>
          <w:b/>
        </w:rPr>
        <w:t>6.</w:t>
      </w:r>
      <w:r>
        <w:rPr>
          <w:b/>
        </w:rPr>
        <w:tab/>
        <w:t>Title 10 Updates</w:t>
      </w:r>
    </w:p>
    <w:p w14:paraId="0000004F" w14:textId="77777777" w:rsidR="00AC1914" w:rsidRDefault="00BC0E80">
      <w:pPr>
        <w:rPr>
          <w:b/>
        </w:rPr>
      </w:pPr>
      <w:r>
        <w:rPr>
          <w:b/>
        </w:rPr>
        <w:tab/>
        <w:t>a.</w:t>
      </w:r>
      <w:r>
        <w:rPr>
          <w:b/>
        </w:rPr>
        <w:tab/>
        <w:t>Open the Public Hearing</w:t>
      </w:r>
    </w:p>
    <w:p w14:paraId="00000050" w14:textId="77777777" w:rsidR="00AC1914" w:rsidRDefault="00BC0E80">
      <w:r>
        <w:tab/>
      </w:r>
      <w:r>
        <w:tab/>
        <w:t>Continuation of Public Hearing opened at 8:24pm.</w:t>
      </w:r>
    </w:p>
    <w:p w14:paraId="00000051" w14:textId="77777777" w:rsidR="00AC1914" w:rsidRDefault="00AC1914"/>
    <w:p w14:paraId="00000052" w14:textId="77777777" w:rsidR="00AC1914" w:rsidRDefault="00BC0E80">
      <w:pPr>
        <w:rPr>
          <w:b/>
        </w:rPr>
      </w:pPr>
      <w:r>
        <w:tab/>
      </w:r>
      <w:r>
        <w:rPr>
          <w:b/>
        </w:rPr>
        <w:t>b.</w:t>
      </w:r>
      <w:r>
        <w:rPr>
          <w:b/>
        </w:rPr>
        <w:tab/>
        <w:t>Staff Presentation</w:t>
      </w:r>
    </w:p>
    <w:p w14:paraId="00000053" w14:textId="77777777" w:rsidR="00AC1914" w:rsidRDefault="00BC0E80">
      <w:r>
        <w:tab/>
        <w:t>Seth said there has been mu</w:t>
      </w:r>
      <w:r>
        <w:t xml:space="preserve">ch discussion about the RV parks in town. There are </w:t>
      </w:r>
    </w:p>
    <w:p w14:paraId="00000054" w14:textId="77777777" w:rsidR="00AC1914" w:rsidRDefault="00BC0E80">
      <w:pPr>
        <w:ind w:left="720"/>
      </w:pPr>
      <w:r>
        <w:t xml:space="preserve">varying types of RV parks and the discussions have revolved around the 30 </w:t>
      </w:r>
      <w:proofErr w:type="gramStart"/>
      <w:r>
        <w:t>day</w:t>
      </w:r>
      <w:proofErr w:type="gramEnd"/>
      <w:r>
        <w:t xml:space="preserve"> stay limit. The struggle has been the different purposes of people wanting to stay longer than 30 days.  Seth introduced the new code that includes a minimum of 5 acres, hard sur</w:t>
      </w:r>
      <w:r>
        <w:t>face access roads, common areas, can’t exceed density, spacing requirements, registration, dump station, laundry facilities, and no permanent structures. He also stated that there would be a fee for violations which would, in turn, be used to pay for regul</w:t>
      </w:r>
      <w:r>
        <w:t xml:space="preserve">ar inspections. </w:t>
      </w:r>
    </w:p>
    <w:p w14:paraId="00000055" w14:textId="77777777" w:rsidR="00AC1914" w:rsidRDefault="00AC1914">
      <w:pPr>
        <w:ind w:left="720"/>
      </w:pPr>
    </w:p>
    <w:p w14:paraId="00000056" w14:textId="77777777" w:rsidR="00AC1914" w:rsidRDefault="00BC0E80">
      <w:pPr>
        <w:ind w:left="720"/>
        <w:rPr>
          <w:b/>
        </w:rPr>
      </w:pPr>
      <w:r>
        <w:rPr>
          <w:b/>
        </w:rPr>
        <w:t>c.</w:t>
      </w:r>
      <w:r>
        <w:rPr>
          <w:b/>
        </w:rPr>
        <w:tab/>
        <w:t>Receive Public Comment</w:t>
      </w:r>
    </w:p>
    <w:p w14:paraId="00000057" w14:textId="77777777" w:rsidR="00AC1914" w:rsidRDefault="00BC0E80">
      <w:pPr>
        <w:ind w:left="720"/>
      </w:pPr>
      <w:r>
        <w:t xml:space="preserve">Blaine </w:t>
      </w:r>
      <w:proofErr w:type="spellStart"/>
      <w:r>
        <w:t>Malquist</w:t>
      </w:r>
      <w:proofErr w:type="spellEnd"/>
      <w:r>
        <w:t xml:space="preserve"> stated that he noticed </w:t>
      </w:r>
      <w:proofErr w:type="gramStart"/>
      <w:r>
        <w:t>all of</w:t>
      </w:r>
      <w:proofErr w:type="gramEnd"/>
      <w:r>
        <w:t xml:space="preserve"> the handicapped people at the public hearing regarding this topic. He said it was heartbreaking to note all the people who don’t have the ability to constantly move e</w:t>
      </w:r>
      <w:r>
        <w:t xml:space="preserve">very 30 </w:t>
      </w:r>
      <w:proofErr w:type="gramStart"/>
      <w:r>
        <w:t>days, and</w:t>
      </w:r>
      <w:proofErr w:type="gramEnd"/>
      <w:r>
        <w:t xml:space="preserve"> can’t afford anything else.</w:t>
      </w:r>
    </w:p>
    <w:p w14:paraId="00000058" w14:textId="77777777" w:rsidR="00AC1914" w:rsidRDefault="00AC1914">
      <w:pPr>
        <w:ind w:left="720"/>
        <w:rPr>
          <w:b/>
        </w:rPr>
      </w:pPr>
    </w:p>
    <w:p w14:paraId="00000059" w14:textId="77777777" w:rsidR="00AC1914" w:rsidRDefault="00BC0E80">
      <w:pPr>
        <w:ind w:left="720"/>
        <w:rPr>
          <w:b/>
        </w:rPr>
      </w:pPr>
      <w:r>
        <w:rPr>
          <w:b/>
        </w:rPr>
        <w:t>d.</w:t>
      </w:r>
      <w:r>
        <w:rPr>
          <w:b/>
        </w:rPr>
        <w:tab/>
        <w:t>Close (or continue) the Public Hearing</w:t>
      </w:r>
    </w:p>
    <w:p w14:paraId="0000005A" w14:textId="77777777" w:rsidR="00AC1914" w:rsidRDefault="00BC0E80">
      <w:pPr>
        <w:ind w:left="720"/>
      </w:pPr>
      <w:r>
        <w:t>Ann closed this portion of the public hearing at 8:47pm. She also asked for a motion to continue the Title 10 Public Hearing on the remaining issues that need to be di</w:t>
      </w:r>
      <w:r>
        <w:t>scussed.</w:t>
      </w:r>
    </w:p>
    <w:p w14:paraId="0000005B" w14:textId="77777777" w:rsidR="00AC1914" w:rsidRDefault="00AC1914">
      <w:pPr>
        <w:ind w:left="720"/>
      </w:pPr>
    </w:p>
    <w:p w14:paraId="0000005C" w14:textId="77777777" w:rsidR="00AC1914" w:rsidRDefault="00BC0E80">
      <w:pPr>
        <w:ind w:left="720"/>
      </w:pPr>
      <w:r>
        <w:rPr>
          <w:b/>
        </w:rPr>
        <w:t>Motion:</w:t>
      </w:r>
      <w:r>
        <w:t xml:space="preserve"> Fran Peterson  </w:t>
      </w:r>
      <w:r>
        <w:rPr>
          <w:b/>
        </w:rPr>
        <w:t>Second:</w:t>
      </w:r>
      <w:r>
        <w:t xml:space="preserve"> Karl Brough  </w:t>
      </w:r>
      <w:r>
        <w:rPr>
          <w:b/>
        </w:rPr>
        <w:t>Outcome:</w:t>
      </w:r>
      <w:r>
        <w:t xml:space="preserve"> Passed Unanimously</w:t>
      </w:r>
    </w:p>
    <w:p w14:paraId="0000005D" w14:textId="77777777" w:rsidR="00AC1914" w:rsidRDefault="00AC1914">
      <w:pPr>
        <w:ind w:left="720"/>
        <w:rPr>
          <w:b/>
        </w:rPr>
      </w:pPr>
    </w:p>
    <w:p w14:paraId="0000005E" w14:textId="77777777" w:rsidR="00AC1914" w:rsidRDefault="00BC0E80">
      <w:pPr>
        <w:ind w:left="720"/>
        <w:rPr>
          <w:b/>
        </w:rPr>
      </w:pPr>
      <w:r>
        <w:rPr>
          <w:b/>
        </w:rPr>
        <w:t>e.</w:t>
      </w:r>
      <w:r>
        <w:rPr>
          <w:b/>
        </w:rPr>
        <w:tab/>
        <w:t>Commission Discussion</w:t>
      </w:r>
    </w:p>
    <w:p w14:paraId="0000005F" w14:textId="77777777" w:rsidR="00AC1914" w:rsidRDefault="00BC0E80">
      <w:pPr>
        <w:ind w:left="720"/>
      </w:pPr>
      <w:r>
        <w:t xml:space="preserve">Karl asked where the </w:t>
      </w:r>
      <w:proofErr w:type="gramStart"/>
      <w:r>
        <w:t>30 day</w:t>
      </w:r>
      <w:proofErr w:type="gramEnd"/>
      <w:r>
        <w:t xml:space="preserve"> requirement came from. Shauna stated that it’s always been the requirement and isn’t sure when it originated. Karl wondered why the tenant can’t just sign a </w:t>
      </w:r>
      <w:proofErr w:type="gramStart"/>
      <w:r>
        <w:t>90 day</w:t>
      </w:r>
      <w:proofErr w:type="gramEnd"/>
      <w:r>
        <w:t xml:space="preserve"> contract. Seth explained that a contract like that limits the la</w:t>
      </w:r>
      <w:r>
        <w:t xml:space="preserve">ndlords’ rights. He also explained that a </w:t>
      </w:r>
      <w:proofErr w:type="gramStart"/>
      <w:r>
        <w:t>30 day</w:t>
      </w:r>
      <w:proofErr w:type="gramEnd"/>
      <w:r>
        <w:t xml:space="preserve"> rolling contract protects the tenants and the landlords. Cory mentioned that he knows of several people who prefer a </w:t>
      </w:r>
      <w:proofErr w:type="gramStart"/>
      <w:r>
        <w:t>30 day</w:t>
      </w:r>
      <w:proofErr w:type="gramEnd"/>
      <w:r>
        <w:t xml:space="preserve"> rolling contract for potential temporary work purposes. Seth mentioned that the oth</w:t>
      </w:r>
      <w:r>
        <w:t xml:space="preserve">er benefit is that the RV tenants still have to pay transient taxes with a </w:t>
      </w:r>
      <w:proofErr w:type="gramStart"/>
      <w:r>
        <w:t>30 day</w:t>
      </w:r>
      <w:proofErr w:type="gramEnd"/>
      <w:r>
        <w:t xml:space="preserve"> rolling contract, which benefits the city. Fran asked if the existing RV parks will be grandfathered into this ordinance. Seth stated that they’re all being prosecuted right </w:t>
      </w:r>
      <w:r>
        <w:t xml:space="preserve">now. If we adopt this code, and they adhere to it then the charges will be dropped with no criminal record. Skip said we need to adopt a code that benefits everyone. Alan and Fran both like the </w:t>
      </w:r>
      <w:proofErr w:type="gramStart"/>
      <w:r>
        <w:t>30 day</w:t>
      </w:r>
      <w:proofErr w:type="gramEnd"/>
      <w:r>
        <w:t xml:space="preserve"> rolling period. Fran also likes the part about not bein</w:t>
      </w:r>
      <w:r>
        <w:t>g mobile and not having any “appendages.” Alan asked if the city has recourse for the problem residents. Seth said their business license fee goes up, and Skip said that it falls on the owner to take care of it. Karl asked if this would be used in combinat</w:t>
      </w:r>
      <w:r>
        <w:t xml:space="preserve">ion with our nuisance code. He stated that we have a problem with enforcement of the current nuisance code and feels it needs to be updated. Karl asked how the RV parks that are grandfathered in would interact with this code. Seth said it was an agreement </w:t>
      </w:r>
      <w:r>
        <w:t>with their annexation. Karl pointed out that we require 2 inspections per year- what does this inspection entail? Most of these structures are permanent. Seth explained that the inspectors will be making sure the rules are being followed, spacing, checking</w:t>
      </w:r>
      <w:r>
        <w:t xml:space="preserve"> for safety hazards, registrations, no skirting, etc.</w:t>
      </w:r>
    </w:p>
    <w:p w14:paraId="00000060" w14:textId="77777777" w:rsidR="00AC1914" w:rsidRDefault="00AC1914">
      <w:pPr>
        <w:ind w:left="720"/>
        <w:rPr>
          <w:b/>
        </w:rPr>
      </w:pPr>
    </w:p>
    <w:p w14:paraId="00000061" w14:textId="77777777" w:rsidR="00AC1914" w:rsidRDefault="00BC0E80">
      <w:pPr>
        <w:ind w:left="720"/>
        <w:rPr>
          <w:b/>
        </w:rPr>
      </w:pPr>
      <w:r>
        <w:rPr>
          <w:b/>
        </w:rPr>
        <w:t>f.</w:t>
      </w:r>
      <w:r>
        <w:rPr>
          <w:b/>
        </w:rPr>
        <w:tab/>
        <w:t>Action Item- Motion</w:t>
      </w:r>
    </w:p>
    <w:p w14:paraId="00000062" w14:textId="77777777" w:rsidR="00AC1914" w:rsidRDefault="00BC0E80">
      <w:pPr>
        <w:ind w:firstLine="720"/>
      </w:pPr>
      <w:r>
        <w:t xml:space="preserve">Ann asked for a motion to accept ordinance 07-17-23 as written </w:t>
      </w:r>
      <w:proofErr w:type="gramStart"/>
      <w:r>
        <w:t>in regards to</w:t>
      </w:r>
      <w:proofErr w:type="gramEnd"/>
      <w:r>
        <w:t xml:space="preserve"> RV parks.</w:t>
      </w:r>
    </w:p>
    <w:p w14:paraId="00000063" w14:textId="77777777" w:rsidR="00AC1914" w:rsidRDefault="00AC1914">
      <w:pPr>
        <w:ind w:firstLine="720"/>
      </w:pPr>
    </w:p>
    <w:p w14:paraId="00000064" w14:textId="77777777" w:rsidR="00AC1914" w:rsidRDefault="00BC0E80">
      <w:pPr>
        <w:ind w:firstLine="720"/>
      </w:pPr>
      <w:r>
        <w:rPr>
          <w:b/>
        </w:rPr>
        <w:t>Motion:</w:t>
      </w:r>
      <w:r>
        <w:t xml:space="preserve"> Alan Hancock  </w:t>
      </w:r>
      <w:r>
        <w:rPr>
          <w:b/>
        </w:rPr>
        <w:t>Second:</w:t>
      </w:r>
      <w:r>
        <w:t xml:space="preserve"> Fran Peterson  </w:t>
      </w:r>
      <w:r>
        <w:rPr>
          <w:b/>
        </w:rPr>
        <w:t>Outcome:</w:t>
      </w:r>
      <w:r>
        <w:t xml:space="preserve"> Passed Unanimously</w:t>
      </w:r>
    </w:p>
    <w:p w14:paraId="00000065" w14:textId="77777777" w:rsidR="00AC1914" w:rsidRDefault="00AC1914">
      <w:pPr>
        <w:ind w:firstLine="720"/>
      </w:pPr>
    </w:p>
    <w:p w14:paraId="00000066" w14:textId="77777777" w:rsidR="00AC1914" w:rsidRDefault="00BC0E80">
      <w:pPr>
        <w:rPr>
          <w:b/>
        </w:rPr>
      </w:pPr>
      <w:r>
        <w:rPr>
          <w:b/>
        </w:rPr>
        <w:t>7.</w:t>
      </w:r>
      <w:r>
        <w:rPr>
          <w:b/>
        </w:rPr>
        <w:tab/>
        <w:t>Approval of M</w:t>
      </w:r>
      <w:r>
        <w:rPr>
          <w:b/>
        </w:rPr>
        <w:t>inutes</w:t>
      </w:r>
    </w:p>
    <w:p w14:paraId="00000067" w14:textId="77777777" w:rsidR="00AC1914" w:rsidRDefault="00BC0E80">
      <w:pPr>
        <w:rPr>
          <w:b/>
        </w:rPr>
      </w:pPr>
      <w:r>
        <w:rPr>
          <w:b/>
        </w:rPr>
        <w:tab/>
        <w:t>a.</w:t>
      </w:r>
      <w:r>
        <w:rPr>
          <w:b/>
        </w:rPr>
        <w:tab/>
        <w:t>Regular Meeting 11-9-22</w:t>
      </w:r>
    </w:p>
    <w:p w14:paraId="00000068" w14:textId="77777777" w:rsidR="00AC1914" w:rsidRDefault="00BC0E80">
      <w:r>
        <w:tab/>
        <w:t xml:space="preserve">Cory pointed out a statement made by Donald Ball should say that public comment does </w:t>
      </w:r>
    </w:p>
    <w:p w14:paraId="00000069" w14:textId="77777777" w:rsidR="00AC1914" w:rsidRDefault="00BC0E80">
      <w:pPr>
        <w:ind w:left="720"/>
      </w:pPr>
      <w:r>
        <w:rPr>
          <w:i/>
        </w:rPr>
        <w:t>NOT</w:t>
      </w:r>
      <w:r>
        <w:t xml:space="preserve"> include back and forth. Ann asked for a motion to approve minutes with the correction. </w:t>
      </w:r>
    </w:p>
    <w:p w14:paraId="0000006A" w14:textId="77777777" w:rsidR="00AC1914" w:rsidRDefault="00AC1914">
      <w:pPr>
        <w:ind w:left="720"/>
        <w:rPr>
          <w:b/>
        </w:rPr>
      </w:pPr>
    </w:p>
    <w:p w14:paraId="0000006B" w14:textId="77777777" w:rsidR="00AC1914" w:rsidRDefault="00BC0E80">
      <w:pPr>
        <w:ind w:left="720"/>
      </w:pPr>
      <w:r>
        <w:rPr>
          <w:b/>
        </w:rPr>
        <w:t xml:space="preserve">Motion: </w:t>
      </w:r>
      <w:r>
        <w:t xml:space="preserve">Alan Hancock  </w:t>
      </w:r>
      <w:r>
        <w:rPr>
          <w:b/>
        </w:rPr>
        <w:t>Second:</w:t>
      </w:r>
      <w:r>
        <w:t xml:space="preserve"> Cory Thomso</w:t>
      </w:r>
      <w:r>
        <w:t xml:space="preserve">n  </w:t>
      </w:r>
      <w:r>
        <w:rPr>
          <w:b/>
        </w:rPr>
        <w:t>Outcome:</w:t>
      </w:r>
      <w:r>
        <w:t xml:space="preserve"> Passed Unanimously</w:t>
      </w:r>
    </w:p>
    <w:p w14:paraId="0000006C" w14:textId="77777777" w:rsidR="00AC1914" w:rsidRDefault="00AC1914">
      <w:pPr>
        <w:ind w:left="720"/>
      </w:pPr>
    </w:p>
    <w:p w14:paraId="0000006D" w14:textId="77777777" w:rsidR="00AC1914" w:rsidRDefault="00BC0E80">
      <w:pPr>
        <w:rPr>
          <w:b/>
        </w:rPr>
      </w:pPr>
      <w:r>
        <w:rPr>
          <w:b/>
        </w:rPr>
        <w:t>8.</w:t>
      </w:r>
      <w:r>
        <w:rPr>
          <w:b/>
        </w:rPr>
        <w:tab/>
        <w:t>Adjourn</w:t>
      </w:r>
    </w:p>
    <w:p w14:paraId="0000006E" w14:textId="77777777" w:rsidR="00AC1914" w:rsidRDefault="00BC0E80">
      <w:pPr>
        <w:rPr>
          <w:b/>
        </w:rPr>
      </w:pPr>
      <w:r>
        <w:rPr>
          <w:b/>
        </w:rPr>
        <w:tab/>
      </w:r>
    </w:p>
    <w:p w14:paraId="0000006F" w14:textId="77777777" w:rsidR="00AC1914" w:rsidRDefault="00BC0E80">
      <w:r>
        <w:rPr>
          <w:b/>
        </w:rPr>
        <w:tab/>
        <w:t>Motion:</w:t>
      </w:r>
      <w:r>
        <w:t xml:space="preserve"> Fran Peterson  </w:t>
      </w:r>
      <w:r>
        <w:rPr>
          <w:b/>
        </w:rPr>
        <w:t>Second:</w:t>
      </w:r>
      <w:r>
        <w:t xml:space="preserve"> Karl Brough </w:t>
      </w:r>
      <w:r>
        <w:rPr>
          <w:b/>
        </w:rPr>
        <w:t xml:space="preserve"> Outcome:</w:t>
      </w:r>
      <w:r>
        <w:t xml:space="preserve"> Passed Unanimously</w:t>
      </w:r>
    </w:p>
    <w:p w14:paraId="00000070" w14:textId="77777777" w:rsidR="00AC1914" w:rsidRDefault="00AC1914"/>
    <w:p w14:paraId="00000071" w14:textId="77777777" w:rsidR="00AC1914" w:rsidRDefault="00BC0E80">
      <w:pPr>
        <w:rPr>
          <w:i/>
        </w:rPr>
      </w:pPr>
      <w:r>
        <w:rPr>
          <w:i/>
        </w:rPr>
        <w:t>(The Commission will meet again on January 11th at 6:00. There will be an hour of training, followed by the regular meeting at 7:00).</w:t>
      </w:r>
    </w:p>
    <w:p w14:paraId="00000072" w14:textId="77777777" w:rsidR="00AC1914" w:rsidRDefault="00BC0E80">
      <w:r>
        <w:tab/>
      </w:r>
    </w:p>
    <w:p w14:paraId="00000073" w14:textId="77777777" w:rsidR="00AC1914" w:rsidRDefault="00BC0E80">
      <w:r>
        <w:tab/>
      </w:r>
    </w:p>
    <w:sectPr w:rsidR="00AC191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914"/>
    <w:rsid w:val="00AC1914"/>
    <w:rsid w:val="00BC0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F4FBD1-ECC4-4F79-96F7-A26C29EE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2132</Words>
  <Characters>12159</Characters>
  <Application>Microsoft Office Word</Application>
  <DocSecurity>0</DocSecurity>
  <Lines>101</Lines>
  <Paragraphs>28</Paragraphs>
  <ScaleCrop>false</ScaleCrop>
  <Company/>
  <LinksUpToDate>false</LinksUpToDate>
  <CharactersWithSpaces>14263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2</cp:revision>
  <dcterms:created xsi:type="dcterms:W3CDTF">2023-01-10T22:40:00Z</dcterms:created>
  <dcterms:modified xsi:type="dcterms:W3CDTF">2023-01-10T22:40:00Z</dcterms:modified>
</cp:coreProperties>
</file>