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2378" w14:textId="77777777" w:rsidR="009A07D5" w:rsidRDefault="009A07D5" w:rsidP="009A07D5">
      <w:pPr>
        <w:pStyle w:val="BodyText"/>
        <w:jc w:val="center"/>
        <w:rPr>
          <w:sz w:val="20"/>
        </w:rPr>
      </w:pPr>
      <w:r w:rsidRPr="009A07D5">
        <w:br/>
      </w:r>
      <w:r>
        <w:rPr>
          <w:noProof/>
          <w:sz w:val="20"/>
        </w:rPr>
        <w:drawing>
          <wp:inline distT="0" distB="0" distL="0" distR="0" wp14:anchorId="3A00FD88" wp14:editId="530B0C44">
            <wp:extent cx="3017520" cy="876300"/>
            <wp:effectExtent l="0" t="0" r="0" b="0"/>
            <wp:docPr id="1" name="Picture 1"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Description automatically gene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876300"/>
                    </a:xfrm>
                    <a:prstGeom prst="rect">
                      <a:avLst/>
                    </a:prstGeom>
                    <a:noFill/>
                    <a:ln>
                      <a:noFill/>
                    </a:ln>
                  </pic:spPr>
                </pic:pic>
              </a:graphicData>
            </a:graphic>
          </wp:inline>
        </w:drawing>
      </w:r>
    </w:p>
    <w:p w14:paraId="58207C2C" w14:textId="77777777" w:rsidR="009A07D5" w:rsidRDefault="009A07D5" w:rsidP="009A07D5">
      <w:pPr>
        <w:rPr>
          <w:rFonts w:ascii="Times New Roman" w:hAnsi="Times New Roman" w:cs="Times New Roman"/>
          <w:b/>
          <w:bCs/>
          <w:sz w:val="28"/>
          <w:szCs w:val="28"/>
        </w:rPr>
      </w:pPr>
    </w:p>
    <w:p w14:paraId="71488C0F" w14:textId="77777777" w:rsidR="009A07D5" w:rsidRDefault="009A07D5" w:rsidP="009A07D5">
      <w:pPr>
        <w:jc w:val="center"/>
        <w:rPr>
          <w:rFonts w:ascii="Times New Roman" w:hAnsi="Times New Roman" w:cs="Times New Roman"/>
          <w:b/>
          <w:bCs/>
          <w:sz w:val="24"/>
          <w:szCs w:val="24"/>
        </w:rPr>
      </w:pPr>
      <w:r>
        <w:rPr>
          <w:rFonts w:ascii="Times New Roman" w:hAnsi="Times New Roman" w:cs="Times New Roman"/>
          <w:b/>
          <w:bCs/>
          <w:sz w:val="24"/>
          <w:szCs w:val="24"/>
        </w:rPr>
        <w:t>Central Wasatch Commission</w:t>
      </w:r>
    </w:p>
    <w:p w14:paraId="073200C2" w14:textId="39A19C53" w:rsidR="009A07D5" w:rsidRDefault="009A07D5" w:rsidP="009A07D5">
      <w:pPr>
        <w:jc w:val="center"/>
        <w:rPr>
          <w:rFonts w:ascii="Times New Roman" w:hAnsi="Times New Roman" w:cs="Times New Roman"/>
          <w:b/>
          <w:bCs/>
          <w:sz w:val="24"/>
          <w:szCs w:val="24"/>
        </w:rPr>
      </w:pPr>
      <w:r>
        <w:rPr>
          <w:rFonts w:ascii="Times New Roman" w:hAnsi="Times New Roman" w:cs="Times New Roman"/>
          <w:b/>
          <w:bCs/>
          <w:sz w:val="24"/>
          <w:szCs w:val="24"/>
        </w:rPr>
        <w:t>Executive</w:t>
      </w:r>
      <w:r w:rsidR="00F87742">
        <w:rPr>
          <w:rFonts w:ascii="Times New Roman" w:hAnsi="Times New Roman" w:cs="Times New Roman"/>
          <w:b/>
          <w:bCs/>
          <w:sz w:val="24"/>
          <w:szCs w:val="24"/>
        </w:rPr>
        <w:t xml:space="preserve">/Budget/Audit </w:t>
      </w:r>
      <w:r>
        <w:rPr>
          <w:rFonts w:ascii="Times New Roman" w:hAnsi="Times New Roman" w:cs="Times New Roman"/>
          <w:b/>
          <w:bCs/>
          <w:sz w:val="24"/>
          <w:szCs w:val="24"/>
        </w:rPr>
        <w:t>Committee Meeting Agenda</w:t>
      </w:r>
    </w:p>
    <w:p w14:paraId="2453B5C5" w14:textId="7095D13D" w:rsidR="009A07D5" w:rsidRDefault="00331226" w:rsidP="009A07D5">
      <w:pPr>
        <w:jc w:val="center"/>
        <w:rPr>
          <w:rFonts w:ascii="Times New Roman" w:hAnsi="Times New Roman" w:cs="Times New Roman"/>
          <w:b/>
          <w:bCs/>
          <w:sz w:val="24"/>
          <w:szCs w:val="24"/>
        </w:rPr>
      </w:pPr>
      <w:r>
        <w:rPr>
          <w:rFonts w:ascii="Times New Roman" w:hAnsi="Times New Roman" w:cs="Times New Roman"/>
          <w:b/>
          <w:bCs/>
          <w:sz w:val="24"/>
          <w:szCs w:val="24"/>
        </w:rPr>
        <w:t>Monday</w:t>
      </w:r>
      <w:r w:rsidR="009A07D5">
        <w:rPr>
          <w:rFonts w:ascii="Times New Roman" w:hAnsi="Times New Roman" w:cs="Times New Roman"/>
          <w:b/>
          <w:bCs/>
          <w:sz w:val="24"/>
          <w:szCs w:val="24"/>
        </w:rPr>
        <w:t xml:space="preserve">, </w:t>
      </w:r>
      <w:r w:rsidR="00744AA6">
        <w:rPr>
          <w:rFonts w:ascii="Times New Roman" w:hAnsi="Times New Roman" w:cs="Times New Roman"/>
          <w:b/>
          <w:bCs/>
          <w:sz w:val="24"/>
          <w:szCs w:val="24"/>
        </w:rPr>
        <w:t>March</w:t>
      </w:r>
      <w:r w:rsidR="009A07D5">
        <w:rPr>
          <w:rFonts w:ascii="Times New Roman" w:hAnsi="Times New Roman" w:cs="Times New Roman"/>
          <w:b/>
          <w:bCs/>
          <w:sz w:val="24"/>
          <w:szCs w:val="24"/>
        </w:rPr>
        <w:t xml:space="preserve"> </w:t>
      </w:r>
      <w:r>
        <w:rPr>
          <w:rFonts w:ascii="Times New Roman" w:hAnsi="Times New Roman" w:cs="Times New Roman"/>
          <w:b/>
          <w:bCs/>
          <w:sz w:val="24"/>
          <w:szCs w:val="24"/>
        </w:rPr>
        <w:t>2</w:t>
      </w:r>
      <w:r w:rsidR="00744AA6">
        <w:rPr>
          <w:rFonts w:ascii="Times New Roman" w:hAnsi="Times New Roman" w:cs="Times New Roman"/>
          <w:b/>
          <w:bCs/>
          <w:sz w:val="24"/>
          <w:szCs w:val="24"/>
        </w:rPr>
        <w:t>1</w:t>
      </w:r>
      <w:r w:rsidR="009A07D5">
        <w:rPr>
          <w:rFonts w:ascii="Times New Roman" w:hAnsi="Times New Roman" w:cs="Times New Roman"/>
          <w:b/>
          <w:bCs/>
          <w:sz w:val="24"/>
          <w:szCs w:val="24"/>
        </w:rPr>
        <w:t>, 202</w:t>
      </w:r>
      <w:r w:rsidR="00254418">
        <w:rPr>
          <w:rFonts w:ascii="Times New Roman" w:hAnsi="Times New Roman" w:cs="Times New Roman"/>
          <w:b/>
          <w:bCs/>
          <w:sz w:val="24"/>
          <w:szCs w:val="24"/>
        </w:rPr>
        <w:t>2</w:t>
      </w:r>
    </w:p>
    <w:p w14:paraId="3A710F3F" w14:textId="0F843C28" w:rsidR="009A07D5" w:rsidRDefault="00254418" w:rsidP="009A07D5">
      <w:pPr>
        <w:jc w:val="center"/>
        <w:rPr>
          <w:rFonts w:ascii="Times New Roman" w:hAnsi="Times New Roman" w:cs="Times New Roman"/>
          <w:b/>
          <w:bCs/>
          <w:sz w:val="24"/>
          <w:szCs w:val="24"/>
        </w:rPr>
      </w:pPr>
      <w:r>
        <w:rPr>
          <w:rFonts w:ascii="Times New Roman" w:hAnsi="Times New Roman" w:cs="Times New Roman"/>
          <w:b/>
          <w:bCs/>
          <w:sz w:val="24"/>
          <w:szCs w:val="24"/>
        </w:rPr>
        <w:t>3</w:t>
      </w:r>
      <w:r w:rsidR="009A07D5">
        <w:rPr>
          <w:rFonts w:ascii="Times New Roman" w:hAnsi="Times New Roman" w:cs="Times New Roman"/>
          <w:b/>
          <w:bCs/>
          <w:sz w:val="24"/>
          <w:szCs w:val="24"/>
        </w:rPr>
        <w:t>:</w:t>
      </w:r>
      <w:r>
        <w:rPr>
          <w:rFonts w:ascii="Times New Roman" w:hAnsi="Times New Roman" w:cs="Times New Roman"/>
          <w:b/>
          <w:bCs/>
          <w:sz w:val="24"/>
          <w:szCs w:val="24"/>
        </w:rPr>
        <w:t>3</w:t>
      </w:r>
      <w:r w:rsidR="009A07D5">
        <w:rPr>
          <w:rFonts w:ascii="Times New Roman" w:hAnsi="Times New Roman" w:cs="Times New Roman"/>
          <w:b/>
          <w:bCs/>
          <w:sz w:val="24"/>
          <w:szCs w:val="24"/>
        </w:rPr>
        <w:t xml:space="preserve">0 p.m. – </w:t>
      </w:r>
      <w:r w:rsidR="004C1896">
        <w:rPr>
          <w:rFonts w:ascii="Times New Roman" w:hAnsi="Times New Roman" w:cs="Times New Roman"/>
          <w:b/>
          <w:bCs/>
          <w:sz w:val="24"/>
          <w:szCs w:val="24"/>
        </w:rPr>
        <w:t>5</w:t>
      </w:r>
      <w:r w:rsidR="009A07D5">
        <w:rPr>
          <w:rFonts w:ascii="Times New Roman" w:hAnsi="Times New Roman" w:cs="Times New Roman"/>
          <w:b/>
          <w:bCs/>
          <w:sz w:val="24"/>
          <w:szCs w:val="24"/>
        </w:rPr>
        <w:t>:</w:t>
      </w:r>
      <w:r w:rsidR="004C1896">
        <w:rPr>
          <w:rFonts w:ascii="Times New Roman" w:hAnsi="Times New Roman" w:cs="Times New Roman"/>
          <w:b/>
          <w:bCs/>
          <w:sz w:val="24"/>
          <w:szCs w:val="24"/>
        </w:rPr>
        <w:t>30</w:t>
      </w:r>
      <w:r w:rsidR="009A07D5">
        <w:rPr>
          <w:rFonts w:ascii="Times New Roman" w:hAnsi="Times New Roman" w:cs="Times New Roman"/>
          <w:b/>
          <w:bCs/>
          <w:sz w:val="24"/>
          <w:szCs w:val="24"/>
        </w:rPr>
        <w:t xml:space="preserve"> p.m.</w:t>
      </w:r>
    </w:p>
    <w:p w14:paraId="1E62C512" w14:textId="7677341A" w:rsidR="009A07D5" w:rsidRDefault="009A07D5" w:rsidP="009A07D5">
      <w:pPr>
        <w:spacing w:before="240" w:after="24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Notice is hereby given that the Central Wasatch Commission will hold an Executive Committee meeting at approximately 3:30 P.M., or soon thereafter, on </w:t>
      </w:r>
      <w:r w:rsidR="00331226">
        <w:rPr>
          <w:rFonts w:ascii="Times New Roman" w:eastAsia="Times New Roman" w:hAnsi="Times New Roman" w:cs="Times New Roman"/>
          <w:sz w:val="24"/>
          <w:szCs w:val="24"/>
        </w:rPr>
        <w:t>Monday</w:t>
      </w:r>
      <w:r>
        <w:rPr>
          <w:rFonts w:ascii="Times New Roman" w:eastAsia="Times New Roman" w:hAnsi="Times New Roman" w:cs="Times New Roman"/>
          <w:sz w:val="24"/>
          <w:szCs w:val="24"/>
        </w:rPr>
        <w:t xml:space="preserve">, </w:t>
      </w:r>
      <w:r w:rsidR="00744AA6">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sidR="00331226">
        <w:rPr>
          <w:rFonts w:ascii="Times New Roman" w:eastAsia="Times New Roman" w:hAnsi="Times New Roman" w:cs="Times New Roman"/>
          <w:sz w:val="24"/>
          <w:szCs w:val="24"/>
        </w:rPr>
        <w:t>2</w:t>
      </w:r>
      <w:r w:rsidR="00744AA6">
        <w:rPr>
          <w:rFonts w:ascii="Times New Roman" w:eastAsia="Times New Roman" w:hAnsi="Times New Roman" w:cs="Times New Roman"/>
          <w:sz w:val="24"/>
          <w:szCs w:val="24"/>
        </w:rPr>
        <w:t>1</w:t>
      </w:r>
      <w:r>
        <w:rPr>
          <w:rFonts w:ascii="Times New Roman" w:eastAsia="Times New Roman" w:hAnsi="Times New Roman" w:cs="Times New Roman"/>
          <w:sz w:val="24"/>
          <w:szCs w:val="24"/>
        </w:rPr>
        <w:t>, 202</w:t>
      </w:r>
      <w:r w:rsidR="0025441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In view of the current Covid-19 pandemic, this meeting will occur electronically, without a physical anchor location, as authorized by UTAH CODE ANN. 52-4-207(4). </w:t>
      </w:r>
      <w:r>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67DF1ED4" w14:textId="0D51084D" w:rsidR="006F42B8" w:rsidRPr="006F42B8" w:rsidRDefault="004C1896" w:rsidP="009A07D5">
      <w:pPr>
        <w:spacing w:before="240" w:after="240"/>
        <w:rPr>
          <w:rFonts w:ascii="Times New Roman" w:hAnsi="Times New Roman" w:cs="Times New Roman"/>
          <w:sz w:val="24"/>
          <w:szCs w:val="24"/>
        </w:rPr>
      </w:pPr>
      <w:hyperlink r:id="rId6" w:history="1">
        <w:r w:rsidR="006F42B8" w:rsidRPr="006F42B8">
          <w:rPr>
            <w:rStyle w:val="Hyperlink"/>
            <w:rFonts w:ascii="Times New Roman" w:hAnsi="Times New Roman" w:cs="Times New Roman"/>
            <w:sz w:val="24"/>
            <w:szCs w:val="24"/>
          </w:rPr>
          <w:t>https://us06web.zoom.us/webinar/register/WN_i-IhGT-WRY6kEWipVPdlxg</w:t>
        </w:r>
      </w:hyperlink>
    </w:p>
    <w:p w14:paraId="7E285F32" w14:textId="74270D3C" w:rsidR="009A07D5" w:rsidRPr="006F42B8" w:rsidRDefault="006F42B8" w:rsidP="009A07D5">
      <w:pPr>
        <w:spacing w:before="240" w:after="240"/>
      </w:pPr>
      <w:r w:rsidRPr="006F42B8">
        <w:t xml:space="preserve"> </w:t>
      </w:r>
      <w:r w:rsidR="009A07D5" w:rsidRPr="004E6C16">
        <w:rPr>
          <w:rFonts w:ascii="Times New Roman" w:hAnsi="Times New Roman" w:cs="Times New Roman"/>
          <w:sz w:val="24"/>
          <w:szCs w:val="24"/>
        </w:rPr>
        <w:t xml:space="preserve">Please take notice that a quorum the Board of Commissioners (the “Board”) of the Central Wasatch Commission (the “CWC”) may attend the meeting of the Board’s </w:t>
      </w:r>
      <w:r w:rsidR="009A07D5">
        <w:rPr>
          <w:rFonts w:ascii="Times New Roman" w:hAnsi="Times New Roman" w:cs="Times New Roman"/>
          <w:sz w:val="24"/>
          <w:szCs w:val="24"/>
        </w:rPr>
        <w:t>Executive</w:t>
      </w:r>
      <w:r w:rsidR="009A07D5" w:rsidRPr="004E6C16">
        <w:rPr>
          <w:rFonts w:ascii="Times New Roman" w:hAnsi="Times New Roman" w:cs="Times New Roman"/>
          <w:sz w:val="24"/>
          <w:szCs w:val="24"/>
        </w:rPr>
        <w:t xml:space="preserve"> Committee Scheduled for </w:t>
      </w:r>
      <w:r w:rsidR="00331226">
        <w:rPr>
          <w:rFonts w:ascii="Times New Roman" w:hAnsi="Times New Roman" w:cs="Times New Roman"/>
          <w:sz w:val="24"/>
          <w:szCs w:val="24"/>
        </w:rPr>
        <w:t>Monday</w:t>
      </w:r>
      <w:r w:rsidR="009A07D5" w:rsidRPr="004E6C16">
        <w:rPr>
          <w:rFonts w:ascii="Times New Roman" w:hAnsi="Times New Roman" w:cs="Times New Roman"/>
          <w:sz w:val="24"/>
          <w:szCs w:val="24"/>
        </w:rPr>
        <w:t xml:space="preserve">, </w:t>
      </w:r>
      <w:r w:rsidR="00744AA6">
        <w:rPr>
          <w:rFonts w:ascii="Times New Roman" w:hAnsi="Times New Roman" w:cs="Times New Roman"/>
          <w:sz w:val="24"/>
          <w:szCs w:val="24"/>
        </w:rPr>
        <w:t>21</w:t>
      </w:r>
      <w:r w:rsidR="009A07D5">
        <w:rPr>
          <w:rFonts w:ascii="Times New Roman" w:hAnsi="Times New Roman" w:cs="Times New Roman"/>
          <w:sz w:val="24"/>
          <w:szCs w:val="24"/>
        </w:rPr>
        <w:t xml:space="preserve"> </w:t>
      </w:r>
      <w:r w:rsidR="00744AA6">
        <w:rPr>
          <w:rFonts w:ascii="Times New Roman" w:hAnsi="Times New Roman" w:cs="Times New Roman"/>
          <w:sz w:val="24"/>
          <w:szCs w:val="24"/>
        </w:rPr>
        <w:t>March</w:t>
      </w:r>
      <w:r w:rsidR="009A07D5" w:rsidRPr="004E6C16">
        <w:rPr>
          <w:rFonts w:ascii="Times New Roman" w:hAnsi="Times New Roman" w:cs="Times New Roman"/>
          <w:sz w:val="24"/>
          <w:szCs w:val="24"/>
        </w:rPr>
        <w:t xml:space="preserve"> 202</w:t>
      </w:r>
      <w:r w:rsidR="007F7EC0">
        <w:rPr>
          <w:rFonts w:ascii="Times New Roman" w:hAnsi="Times New Roman" w:cs="Times New Roman"/>
          <w:sz w:val="24"/>
          <w:szCs w:val="24"/>
        </w:rPr>
        <w:t>2</w:t>
      </w:r>
      <w:r w:rsidR="009A07D5" w:rsidRPr="004E6C16">
        <w:rPr>
          <w:rFonts w:ascii="Times New Roman" w:hAnsi="Times New Roman" w:cs="Times New Roman"/>
          <w:sz w:val="24"/>
          <w:szCs w:val="24"/>
        </w:rPr>
        <w:t xml:space="preserve">; beginning at </w:t>
      </w:r>
      <w:r w:rsidR="009A07D5">
        <w:rPr>
          <w:rFonts w:ascii="Times New Roman" w:hAnsi="Times New Roman" w:cs="Times New Roman"/>
          <w:sz w:val="24"/>
          <w:szCs w:val="24"/>
        </w:rPr>
        <w:t>3</w:t>
      </w:r>
      <w:r w:rsidR="009A07D5" w:rsidRPr="004E6C16">
        <w:rPr>
          <w:rFonts w:ascii="Times New Roman" w:hAnsi="Times New Roman" w:cs="Times New Roman"/>
          <w:sz w:val="24"/>
          <w:szCs w:val="24"/>
        </w:rPr>
        <w:t>:</w:t>
      </w:r>
      <w:r w:rsidR="009A07D5">
        <w:rPr>
          <w:rFonts w:ascii="Times New Roman" w:hAnsi="Times New Roman" w:cs="Times New Roman"/>
          <w:sz w:val="24"/>
          <w:szCs w:val="24"/>
        </w:rPr>
        <w:t>3</w:t>
      </w:r>
      <w:r w:rsidR="009A07D5" w:rsidRPr="004E6C16">
        <w:rPr>
          <w:rFonts w:ascii="Times New Roman" w:hAnsi="Times New Roman" w:cs="Times New Roman"/>
          <w:sz w:val="24"/>
          <w:szCs w:val="24"/>
        </w:rPr>
        <w:t xml:space="preserve">0 p.m. </w:t>
      </w:r>
      <w:r w:rsidR="009A07D5">
        <w:rPr>
          <w:rFonts w:ascii="Times New Roman" w:hAnsi="Times New Roman" w:cs="Times New Roman"/>
          <w:sz w:val="24"/>
          <w:szCs w:val="24"/>
        </w:rPr>
        <w:t>virtually.</w:t>
      </w:r>
      <w:r w:rsidR="009A07D5" w:rsidRPr="004E6C16">
        <w:rPr>
          <w:rFonts w:ascii="Times New Roman" w:hAnsi="Times New Roman" w:cs="Times New Roman"/>
          <w:sz w:val="24"/>
          <w:szCs w:val="24"/>
        </w:rPr>
        <w:t xml:space="preserve"> The agenda for that meeting of the Committee is accessible here: Utah Public Notice Website, The Salt Lake Tribune, and Deseret News.</w:t>
      </w:r>
    </w:p>
    <w:p w14:paraId="6DD8F41A" w14:textId="77777777" w:rsidR="009A07D5" w:rsidRDefault="009A07D5" w:rsidP="009A07D5">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37197BDD" w14:textId="77777777" w:rsidR="009A07D5" w:rsidRPr="007A6CD3" w:rsidRDefault="009A07D5" w:rsidP="009A07D5">
      <w:pPr>
        <w:spacing w:before="240" w:after="240" w:line="240" w:lineRule="auto"/>
        <w:rPr>
          <w:rFonts w:ascii="Times New Roman" w:eastAsia="Times New Roman" w:hAnsi="Times New Roman" w:cs="Times New Roman"/>
          <w:b/>
          <w:bCs/>
          <w:sz w:val="24"/>
          <w:szCs w:val="24"/>
        </w:rPr>
      </w:pPr>
      <w:r w:rsidRPr="007A6CD3">
        <w:rPr>
          <w:rFonts w:ascii="Times New Roman" w:eastAsia="Times New Roman" w:hAnsi="Times New Roman" w:cs="Times New Roman"/>
          <w:b/>
          <w:bCs/>
          <w:sz w:val="24"/>
          <w:szCs w:val="24"/>
        </w:rPr>
        <w:t>3:30 P.M.</w:t>
      </w:r>
      <w:r w:rsidRPr="007A6CD3">
        <w:rPr>
          <w:rFonts w:ascii="Times New Roman" w:eastAsia="Times New Roman" w:hAnsi="Times New Roman" w:cs="Times New Roman"/>
          <w:b/>
          <w:bCs/>
          <w:sz w:val="24"/>
          <w:szCs w:val="24"/>
        </w:rPr>
        <w:tab/>
      </w:r>
      <w:r w:rsidRPr="007A6CD3">
        <w:rPr>
          <w:rFonts w:ascii="Times New Roman" w:eastAsia="Times New Roman" w:hAnsi="Times New Roman" w:cs="Times New Roman"/>
          <w:b/>
          <w:bCs/>
          <w:sz w:val="24"/>
          <w:szCs w:val="24"/>
          <w:u w:val="single"/>
        </w:rPr>
        <w:t>Opening</w:t>
      </w:r>
    </w:p>
    <w:p w14:paraId="2BD8AA08" w14:textId="1FEFD909" w:rsidR="00331226" w:rsidRDefault="009A07D5" w:rsidP="00331226">
      <w:pPr>
        <w:numPr>
          <w:ilvl w:val="0"/>
          <w:numId w:val="2"/>
        </w:numPr>
        <w:spacing w:after="0" w:line="240" w:lineRule="auto"/>
        <w:rPr>
          <w:rFonts w:ascii="Times New Roman" w:eastAsia="Times New Roman" w:hAnsi="Times New Roman" w:cs="Times New Roman"/>
          <w:sz w:val="24"/>
          <w:szCs w:val="24"/>
        </w:rPr>
      </w:pPr>
      <w:bookmarkStart w:id="0" w:name="_Hlk96435064"/>
      <w:r w:rsidRPr="007A6CD3">
        <w:rPr>
          <w:rFonts w:ascii="Times New Roman" w:eastAsia="Times New Roman" w:hAnsi="Times New Roman" w:cs="Times New Roman"/>
          <w:sz w:val="24"/>
          <w:szCs w:val="24"/>
        </w:rPr>
        <w:t>Chair of the Board Christopher F. Robinson will open the CWC Executive</w:t>
      </w:r>
      <w:r w:rsidR="00F87742">
        <w:rPr>
          <w:rFonts w:ascii="Times New Roman" w:eastAsia="Times New Roman" w:hAnsi="Times New Roman" w:cs="Times New Roman"/>
          <w:sz w:val="24"/>
          <w:szCs w:val="24"/>
        </w:rPr>
        <w:t>/Budget/Audit</w:t>
      </w:r>
      <w:r w:rsidRPr="007A6CD3">
        <w:rPr>
          <w:rFonts w:ascii="Times New Roman" w:eastAsia="Times New Roman" w:hAnsi="Times New Roman" w:cs="Times New Roman"/>
          <w:sz w:val="24"/>
          <w:szCs w:val="24"/>
        </w:rPr>
        <w:t xml:space="preserve"> Committee Meeting plus commenting on the electronic meeting, no anchor location, as noted above</w:t>
      </w:r>
      <w:r w:rsidR="00331226">
        <w:rPr>
          <w:rFonts w:ascii="Times New Roman" w:eastAsia="Times New Roman" w:hAnsi="Times New Roman" w:cs="Times New Roman"/>
          <w:sz w:val="24"/>
          <w:szCs w:val="24"/>
        </w:rPr>
        <w:t>.</w:t>
      </w:r>
    </w:p>
    <w:bookmarkEnd w:id="0"/>
    <w:p w14:paraId="4F65F753" w14:textId="5C27A3E9" w:rsidR="00331226" w:rsidRDefault="00331226" w:rsidP="0033122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sz w:val="24"/>
          <w:szCs w:val="24"/>
        </w:rPr>
        <w:t xml:space="preserve"> The Executive/Budget/Audit</w:t>
      </w:r>
      <w:r w:rsidR="006F0AD0">
        <w:rPr>
          <w:rFonts w:ascii="Times New Roman" w:eastAsia="Times New Roman" w:hAnsi="Times New Roman" w:cs="Times New Roman"/>
          <w:sz w:val="24"/>
          <w:szCs w:val="24"/>
        </w:rPr>
        <w:t xml:space="preserve"> (EBA)</w:t>
      </w:r>
      <w:r>
        <w:rPr>
          <w:rFonts w:ascii="Times New Roman" w:eastAsia="Times New Roman" w:hAnsi="Times New Roman" w:cs="Times New Roman"/>
          <w:sz w:val="24"/>
          <w:szCs w:val="24"/>
        </w:rPr>
        <w:t xml:space="preserve"> Committee will consider approving the minutes of the February </w:t>
      </w:r>
      <w:r w:rsidR="00744AA6">
        <w:rPr>
          <w:rFonts w:ascii="Times New Roman" w:eastAsia="Times New Roman" w:hAnsi="Times New Roman" w:cs="Times New Roman"/>
          <w:sz w:val="24"/>
          <w:szCs w:val="24"/>
        </w:rPr>
        <w:t>28</w:t>
      </w:r>
      <w:r>
        <w:rPr>
          <w:rFonts w:ascii="Times New Roman" w:eastAsia="Times New Roman" w:hAnsi="Times New Roman" w:cs="Times New Roman"/>
          <w:sz w:val="24"/>
          <w:szCs w:val="24"/>
        </w:rPr>
        <w:t>, 2022, meeting.</w:t>
      </w:r>
    </w:p>
    <w:p w14:paraId="24677D14" w14:textId="3136349E" w:rsidR="006F0AD0" w:rsidRDefault="006F0AD0" w:rsidP="006F0AD0">
      <w:pPr>
        <w:spacing w:after="0" w:line="240" w:lineRule="auto"/>
        <w:rPr>
          <w:rFonts w:ascii="Times New Roman" w:eastAsia="Times New Roman" w:hAnsi="Times New Roman" w:cs="Times New Roman"/>
          <w:sz w:val="24"/>
          <w:szCs w:val="24"/>
        </w:rPr>
      </w:pPr>
    </w:p>
    <w:p w14:paraId="078D6EC3" w14:textId="77777777" w:rsidR="006F0AD0" w:rsidRDefault="006F0AD0" w:rsidP="006F0AD0">
      <w:pPr>
        <w:spacing w:after="0" w:line="240" w:lineRule="auto"/>
        <w:rPr>
          <w:rFonts w:ascii="Times New Roman" w:eastAsia="Times New Roman" w:hAnsi="Times New Roman" w:cs="Times New Roman"/>
          <w:sz w:val="24"/>
          <w:szCs w:val="24"/>
        </w:rPr>
      </w:pPr>
    </w:p>
    <w:p w14:paraId="39185A3F" w14:textId="39476810" w:rsidR="00331226" w:rsidRDefault="00331226" w:rsidP="00331226">
      <w:pPr>
        <w:spacing w:before="240" w:after="240" w:line="240" w:lineRule="auto"/>
        <w:rPr>
          <w:rFonts w:ascii="Times New Roman" w:eastAsia="Times New Roman" w:hAnsi="Times New Roman" w:cs="Times New Roman"/>
          <w:b/>
          <w:bCs/>
          <w:sz w:val="24"/>
          <w:szCs w:val="24"/>
          <w:u w:val="single"/>
        </w:rPr>
      </w:pPr>
      <w:r w:rsidRPr="00331226">
        <w:rPr>
          <w:rFonts w:ascii="Times New Roman" w:eastAsia="Times New Roman" w:hAnsi="Times New Roman" w:cs="Times New Roman"/>
          <w:b/>
          <w:bCs/>
          <w:sz w:val="24"/>
          <w:szCs w:val="24"/>
        </w:rPr>
        <w:lastRenderedPageBreak/>
        <w:t>3:3</w:t>
      </w:r>
      <w:r>
        <w:rPr>
          <w:rFonts w:ascii="Times New Roman" w:eastAsia="Times New Roman" w:hAnsi="Times New Roman" w:cs="Times New Roman"/>
          <w:b/>
          <w:bCs/>
          <w:sz w:val="24"/>
          <w:szCs w:val="24"/>
        </w:rPr>
        <w:t>5</w:t>
      </w:r>
      <w:r w:rsidRPr="00331226">
        <w:rPr>
          <w:rFonts w:ascii="Times New Roman" w:eastAsia="Times New Roman" w:hAnsi="Times New Roman" w:cs="Times New Roman"/>
          <w:b/>
          <w:bCs/>
          <w:sz w:val="24"/>
          <w:szCs w:val="24"/>
        </w:rPr>
        <w:t xml:space="preserve"> P.M.</w:t>
      </w:r>
      <w:r w:rsidRPr="0033122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 xml:space="preserve">Central Wasatch </w:t>
      </w:r>
      <w:r w:rsidR="00744AA6">
        <w:rPr>
          <w:rFonts w:ascii="Times New Roman" w:eastAsia="Times New Roman" w:hAnsi="Times New Roman" w:cs="Times New Roman"/>
          <w:b/>
          <w:bCs/>
          <w:sz w:val="24"/>
          <w:szCs w:val="24"/>
          <w:u w:val="single"/>
        </w:rPr>
        <w:t>Strategic Plan</w:t>
      </w:r>
    </w:p>
    <w:p w14:paraId="38CC8748" w14:textId="30CC13BB" w:rsidR="00725BDD" w:rsidRPr="006F0AD0" w:rsidRDefault="00331226" w:rsidP="006F0AD0">
      <w:pPr>
        <w:numPr>
          <w:ilvl w:val="0"/>
          <w:numId w:val="10"/>
        </w:numPr>
        <w:spacing w:after="0" w:line="240" w:lineRule="auto"/>
        <w:rPr>
          <w:rFonts w:ascii="Times New Roman" w:eastAsia="Times New Roman" w:hAnsi="Times New Roman" w:cs="Times New Roman"/>
          <w:sz w:val="24"/>
          <w:szCs w:val="24"/>
          <w:u w:val="single"/>
        </w:rPr>
      </w:pPr>
      <w:r w:rsidRPr="00725BDD">
        <w:rPr>
          <w:rFonts w:ascii="Times New Roman" w:eastAsia="Times New Roman" w:hAnsi="Times New Roman" w:cs="Times New Roman"/>
          <w:sz w:val="24"/>
          <w:szCs w:val="24"/>
        </w:rPr>
        <w:t xml:space="preserve">The EBA Committee will review and discuss the Central Wasatch </w:t>
      </w:r>
      <w:r w:rsidR="00744AA6" w:rsidRPr="00725BDD">
        <w:rPr>
          <w:rFonts w:ascii="Times New Roman" w:eastAsia="Times New Roman" w:hAnsi="Times New Roman" w:cs="Times New Roman"/>
          <w:sz w:val="24"/>
          <w:szCs w:val="24"/>
        </w:rPr>
        <w:t>Commission Strategic Plan</w:t>
      </w:r>
      <w:r w:rsidR="00725BDD" w:rsidRPr="00725BDD">
        <w:rPr>
          <w:rFonts w:ascii="Times New Roman" w:eastAsia="Times New Roman" w:hAnsi="Times New Roman" w:cs="Times New Roman"/>
          <w:sz w:val="24"/>
          <w:szCs w:val="24"/>
        </w:rPr>
        <w:t>, as presented by staff.</w:t>
      </w:r>
      <w:r w:rsidRPr="006F0AD0">
        <w:rPr>
          <w:rFonts w:ascii="Times New Roman" w:eastAsia="Times New Roman" w:hAnsi="Times New Roman" w:cs="Times New Roman"/>
          <w:sz w:val="24"/>
          <w:szCs w:val="24"/>
        </w:rPr>
        <w:t xml:space="preserve"> </w:t>
      </w:r>
    </w:p>
    <w:p w14:paraId="0A046655" w14:textId="7E5D90A7" w:rsidR="006F0AD0" w:rsidRDefault="006F0AD0" w:rsidP="006F0AD0">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33122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15</w:t>
      </w:r>
      <w:r w:rsidRPr="00331226">
        <w:rPr>
          <w:rFonts w:ascii="Times New Roman" w:eastAsia="Times New Roman" w:hAnsi="Times New Roman" w:cs="Times New Roman"/>
          <w:b/>
          <w:bCs/>
          <w:sz w:val="24"/>
          <w:szCs w:val="24"/>
        </w:rPr>
        <w:t xml:space="preserve"> P.M.</w:t>
      </w:r>
      <w:r w:rsidRPr="00331226">
        <w:rPr>
          <w:rFonts w:ascii="Times New Roman" w:eastAsia="Times New Roman" w:hAnsi="Times New Roman" w:cs="Times New Roman"/>
          <w:b/>
          <w:bCs/>
          <w:sz w:val="24"/>
          <w:szCs w:val="24"/>
        </w:rPr>
        <w:tab/>
      </w:r>
      <w:r w:rsidRPr="00480A67">
        <w:rPr>
          <w:rFonts w:ascii="Times New Roman" w:eastAsia="Times New Roman" w:hAnsi="Times New Roman" w:cs="Times New Roman"/>
          <w:b/>
          <w:bCs/>
          <w:sz w:val="24"/>
          <w:szCs w:val="24"/>
          <w:u w:val="single"/>
        </w:rPr>
        <w:t>Budget and Audit Items</w:t>
      </w:r>
    </w:p>
    <w:p w14:paraId="65D68373" w14:textId="58FFBEB5" w:rsidR="006F0AD0" w:rsidRDefault="006F0AD0" w:rsidP="006F0AD0">
      <w:pPr>
        <w:pStyle w:val="ListParagraph"/>
        <w:numPr>
          <w:ilvl w:val="0"/>
          <w:numId w:val="16"/>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Silvestrini will </w:t>
      </w:r>
      <w:r w:rsidRPr="004E5BF8">
        <w:rPr>
          <w:rFonts w:ascii="Times New Roman" w:eastAsia="Times New Roman" w:hAnsi="Times New Roman" w:cs="Times New Roman"/>
          <w:sz w:val="24"/>
          <w:szCs w:val="24"/>
        </w:rPr>
        <w:t xml:space="preserve">provide an update on </w:t>
      </w:r>
      <w:r>
        <w:rPr>
          <w:rFonts w:ascii="Times New Roman" w:eastAsia="Times New Roman" w:hAnsi="Times New Roman" w:cs="Times New Roman"/>
          <w:sz w:val="24"/>
          <w:szCs w:val="24"/>
        </w:rPr>
        <w:t xml:space="preserve">the </w:t>
      </w:r>
      <w:r w:rsidRPr="004E5BF8">
        <w:rPr>
          <w:rFonts w:ascii="Times New Roman" w:eastAsia="Times New Roman" w:hAnsi="Times New Roman" w:cs="Times New Roman"/>
          <w:sz w:val="24"/>
          <w:szCs w:val="24"/>
        </w:rPr>
        <w:t>budget building</w:t>
      </w:r>
      <w:r>
        <w:rPr>
          <w:rFonts w:ascii="Times New Roman" w:eastAsia="Times New Roman" w:hAnsi="Times New Roman" w:cs="Times New Roman"/>
          <w:sz w:val="24"/>
          <w:szCs w:val="24"/>
        </w:rPr>
        <w:t xml:space="preserve"> process</w:t>
      </w:r>
      <w:r w:rsidRPr="004E5BF8">
        <w:rPr>
          <w:rFonts w:ascii="Times New Roman" w:eastAsia="Times New Roman" w:hAnsi="Times New Roman" w:cs="Times New Roman"/>
          <w:sz w:val="24"/>
          <w:szCs w:val="24"/>
        </w:rPr>
        <w:t xml:space="preserve"> for fiscal year 2022</w:t>
      </w:r>
      <w:r>
        <w:rPr>
          <w:rFonts w:ascii="Times New Roman" w:eastAsia="Times New Roman" w:hAnsi="Times New Roman" w:cs="Times New Roman"/>
          <w:sz w:val="24"/>
          <w:szCs w:val="24"/>
        </w:rPr>
        <w:t>/</w:t>
      </w:r>
      <w:r w:rsidRPr="004E5BF8">
        <w:rPr>
          <w:rFonts w:ascii="Times New Roman" w:eastAsia="Times New Roman" w:hAnsi="Times New Roman" w:cs="Times New Roman"/>
          <w:sz w:val="24"/>
          <w:szCs w:val="24"/>
        </w:rPr>
        <w:t>2023.</w:t>
      </w:r>
    </w:p>
    <w:p w14:paraId="6B63B9DD" w14:textId="661A0984" w:rsidR="00331226" w:rsidRDefault="00331226" w:rsidP="00725BDD">
      <w:pPr>
        <w:spacing w:after="0" w:line="240" w:lineRule="auto"/>
        <w:rPr>
          <w:rFonts w:ascii="Times New Roman" w:eastAsia="Times New Roman" w:hAnsi="Times New Roman" w:cs="Times New Roman"/>
          <w:b/>
          <w:bCs/>
          <w:sz w:val="24"/>
          <w:szCs w:val="24"/>
          <w:u w:val="single"/>
        </w:rPr>
      </w:pPr>
      <w:r w:rsidRPr="00725BDD">
        <w:rPr>
          <w:rFonts w:ascii="Times New Roman" w:eastAsia="Times New Roman" w:hAnsi="Times New Roman" w:cs="Times New Roman"/>
          <w:b/>
          <w:bCs/>
          <w:sz w:val="24"/>
          <w:szCs w:val="24"/>
        </w:rPr>
        <w:t>4:</w:t>
      </w:r>
      <w:r w:rsidR="006F0AD0">
        <w:rPr>
          <w:rFonts w:ascii="Times New Roman" w:eastAsia="Times New Roman" w:hAnsi="Times New Roman" w:cs="Times New Roman"/>
          <w:b/>
          <w:bCs/>
          <w:sz w:val="24"/>
          <w:szCs w:val="24"/>
        </w:rPr>
        <w:t>30</w:t>
      </w:r>
      <w:r w:rsidRPr="00725BDD">
        <w:rPr>
          <w:rFonts w:ascii="Times New Roman" w:eastAsia="Times New Roman" w:hAnsi="Times New Roman" w:cs="Times New Roman"/>
          <w:b/>
          <w:bCs/>
          <w:sz w:val="24"/>
          <w:szCs w:val="24"/>
        </w:rPr>
        <w:t xml:space="preserve"> P.M.</w:t>
      </w:r>
      <w:r w:rsidRPr="00725BDD">
        <w:rPr>
          <w:rFonts w:ascii="Times New Roman" w:eastAsia="Times New Roman" w:hAnsi="Times New Roman" w:cs="Times New Roman"/>
          <w:b/>
          <w:bCs/>
          <w:sz w:val="24"/>
          <w:szCs w:val="24"/>
        </w:rPr>
        <w:tab/>
      </w:r>
      <w:r w:rsidR="006F0AD0">
        <w:rPr>
          <w:rFonts w:ascii="Times New Roman" w:eastAsia="Times New Roman" w:hAnsi="Times New Roman" w:cs="Times New Roman"/>
          <w:b/>
          <w:bCs/>
          <w:sz w:val="24"/>
          <w:szCs w:val="24"/>
          <w:u w:val="single"/>
        </w:rPr>
        <w:t xml:space="preserve">Informational: Resolutions for April 4, </w:t>
      </w:r>
      <w:r w:rsidR="00AD3386">
        <w:rPr>
          <w:rFonts w:ascii="Times New Roman" w:eastAsia="Times New Roman" w:hAnsi="Times New Roman" w:cs="Times New Roman"/>
          <w:b/>
          <w:bCs/>
          <w:sz w:val="24"/>
          <w:szCs w:val="24"/>
          <w:u w:val="single"/>
        </w:rPr>
        <w:t>2022,</w:t>
      </w:r>
      <w:r w:rsidR="006F0AD0">
        <w:rPr>
          <w:rFonts w:ascii="Times New Roman" w:eastAsia="Times New Roman" w:hAnsi="Times New Roman" w:cs="Times New Roman"/>
          <w:b/>
          <w:bCs/>
          <w:sz w:val="24"/>
          <w:szCs w:val="24"/>
          <w:u w:val="single"/>
        </w:rPr>
        <w:t xml:space="preserve"> Board Meeting</w:t>
      </w:r>
    </w:p>
    <w:p w14:paraId="5CCEDC97" w14:textId="77777777" w:rsidR="006F0AD0" w:rsidRPr="00725BDD" w:rsidRDefault="006F0AD0" w:rsidP="00725BDD">
      <w:pPr>
        <w:spacing w:after="0" w:line="240" w:lineRule="auto"/>
        <w:rPr>
          <w:rFonts w:ascii="Times New Roman" w:eastAsia="Times New Roman" w:hAnsi="Times New Roman" w:cs="Times New Roman"/>
          <w:b/>
          <w:bCs/>
          <w:sz w:val="24"/>
          <w:szCs w:val="24"/>
          <w:u w:val="single"/>
        </w:rPr>
      </w:pPr>
    </w:p>
    <w:p w14:paraId="26F36BE8" w14:textId="231A6B18" w:rsidR="006F0AD0" w:rsidRPr="006F0AD0" w:rsidRDefault="006F0AD0" w:rsidP="006F0AD0">
      <w:pPr>
        <w:pStyle w:val="ListParagraph"/>
        <w:numPr>
          <w:ilvl w:val="0"/>
          <w:numId w:val="19"/>
        </w:numPr>
        <w:spacing w:line="240" w:lineRule="auto"/>
        <w:rPr>
          <w:rFonts w:ascii="Times New Roman" w:eastAsia="Times New Roman" w:hAnsi="Times New Roman" w:cs="Times New Roman"/>
          <w:sz w:val="24"/>
          <w:szCs w:val="24"/>
        </w:rPr>
      </w:pPr>
      <w:r w:rsidRPr="006F0AD0">
        <w:rPr>
          <w:rFonts w:ascii="Times New Roman" w:eastAsia="Times New Roman" w:hAnsi="Times New Roman" w:cs="Times New Roman"/>
          <w:sz w:val="24"/>
          <w:szCs w:val="24"/>
        </w:rPr>
        <w:t xml:space="preserve">Resolution 2022-03 Appointing Nann Worel </w:t>
      </w:r>
      <w:r>
        <w:rPr>
          <w:rFonts w:ascii="Times New Roman" w:eastAsia="Times New Roman" w:hAnsi="Times New Roman" w:cs="Times New Roman"/>
          <w:sz w:val="24"/>
          <w:szCs w:val="24"/>
        </w:rPr>
        <w:t>as a Commissioner of the Central Wasatch Commission.</w:t>
      </w:r>
    </w:p>
    <w:p w14:paraId="339A8E55" w14:textId="77777777" w:rsidR="006F0AD0" w:rsidRDefault="006F0AD0" w:rsidP="006F0AD0">
      <w:pPr>
        <w:pStyle w:val="ListParagraph"/>
        <w:numPr>
          <w:ilvl w:val="0"/>
          <w:numId w:val="19"/>
        </w:numPr>
        <w:spacing w:line="240" w:lineRule="auto"/>
        <w:rPr>
          <w:rFonts w:ascii="Times New Roman" w:eastAsia="Times New Roman" w:hAnsi="Times New Roman" w:cs="Times New Roman"/>
          <w:sz w:val="24"/>
          <w:szCs w:val="24"/>
        </w:rPr>
      </w:pPr>
      <w:r w:rsidRPr="006F0AD0">
        <w:rPr>
          <w:rFonts w:ascii="Times New Roman" w:eastAsia="Times New Roman" w:hAnsi="Times New Roman" w:cs="Times New Roman"/>
          <w:sz w:val="24"/>
          <w:szCs w:val="24"/>
        </w:rPr>
        <w:t xml:space="preserve">Resolution 2022-14 Board Adopting Restatement and Recommitment to </w:t>
      </w:r>
      <w:r>
        <w:rPr>
          <w:rFonts w:ascii="Times New Roman" w:eastAsia="Times New Roman" w:hAnsi="Times New Roman" w:cs="Times New Roman"/>
          <w:sz w:val="24"/>
          <w:szCs w:val="24"/>
        </w:rPr>
        <w:t>the Values and Principles of Mountain Accord.</w:t>
      </w:r>
    </w:p>
    <w:p w14:paraId="042E4971" w14:textId="40706071" w:rsidR="006F0AD0" w:rsidRPr="006F0AD0" w:rsidRDefault="006F0AD0" w:rsidP="006F0AD0">
      <w:pPr>
        <w:pStyle w:val="ListParagraph"/>
        <w:numPr>
          <w:ilvl w:val="0"/>
          <w:numId w:val="19"/>
        </w:numPr>
        <w:spacing w:line="240" w:lineRule="auto"/>
        <w:rPr>
          <w:rFonts w:ascii="Times New Roman" w:eastAsia="Times New Roman" w:hAnsi="Times New Roman" w:cs="Times New Roman"/>
          <w:sz w:val="24"/>
          <w:szCs w:val="24"/>
        </w:rPr>
      </w:pPr>
      <w:r w:rsidRPr="006F0AD0">
        <w:rPr>
          <w:rFonts w:ascii="Times New Roman" w:eastAsia="Times New Roman" w:hAnsi="Times New Roman" w:cs="Times New Roman"/>
          <w:sz w:val="24"/>
          <w:szCs w:val="24"/>
        </w:rPr>
        <w:t>Resolutions</w:t>
      </w:r>
      <w:r>
        <w:rPr>
          <w:rFonts w:ascii="Times New Roman" w:eastAsia="Times New Roman" w:hAnsi="Times New Roman" w:cs="Times New Roman"/>
          <w:sz w:val="24"/>
          <w:szCs w:val="24"/>
        </w:rPr>
        <w:t xml:space="preserve"> recognizing and thanking Commissioners </w:t>
      </w:r>
      <w:r w:rsidRPr="006F0AD0">
        <w:rPr>
          <w:rFonts w:ascii="Times New Roman" w:eastAsia="Times New Roman" w:hAnsi="Times New Roman" w:cs="Times New Roman"/>
          <w:sz w:val="24"/>
          <w:szCs w:val="24"/>
        </w:rPr>
        <w:t>Wilson</w:t>
      </w:r>
      <w:r>
        <w:rPr>
          <w:rFonts w:ascii="Times New Roman" w:eastAsia="Times New Roman" w:hAnsi="Times New Roman" w:cs="Times New Roman"/>
          <w:sz w:val="24"/>
          <w:szCs w:val="24"/>
        </w:rPr>
        <w:t xml:space="preserve"> and </w:t>
      </w:r>
      <w:r w:rsidRPr="006F0AD0">
        <w:rPr>
          <w:rFonts w:ascii="Times New Roman" w:eastAsia="Times New Roman" w:hAnsi="Times New Roman" w:cs="Times New Roman"/>
          <w:sz w:val="24"/>
          <w:szCs w:val="24"/>
        </w:rPr>
        <w:t>Bradley</w:t>
      </w:r>
      <w:r>
        <w:rPr>
          <w:rFonts w:ascii="Times New Roman" w:eastAsia="Times New Roman" w:hAnsi="Times New Roman" w:cs="Times New Roman"/>
          <w:sz w:val="24"/>
          <w:szCs w:val="24"/>
        </w:rPr>
        <w:t xml:space="preserve"> for their service on the Central Wasatch Commission.</w:t>
      </w:r>
    </w:p>
    <w:p w14:paraId="50F0972F" w14:textId="1E961C73" w:rsidR="006F0AD0" w:rsidRPr="006F0AD0" w:rsidRDefault="006F0AD0" w:rsidP="006F0AD0">
      <w:pPr>
        <w:pStyle w:val="ListParagraph"/>
        <w:numPr>
          <w:ilvl w:val="0"/>
          <w:numId w:val="19"/>
        </w:numPr>
        <w:spacing w:line="240" w:lineRule="auto"/>
        <w:rPr>
          <w:rFonts w:ascii="Times New Roman" w:eastAsia="Times New Roman" w:hAnsi="Times New Roman" w:cs="Times New Roman"/>
          <w:sz w:val="24"/>
          <w:szCs w:val="24"/>
        </w:rPr>
      </w:pPr>
      <w:r w:rsidRPr="006F0AD0">
        <w:rPr>
          <w:rFonts w:ascii="Times New Roman" w:eastAsia="Times New Roman" w:hAnsi="Times New Roman" w:cs="Times New Roman"/>
          <w:sz w:val="24"/>
          <w:szCs w:val="24"/>
        </w:rPr>
        <w:t xml:space="preserve">Resolution </w:t>
      </w:r>
      <w:r>
        <w:rPr>
          <w:rFonts w:ascii="Times New Roman" w:eastAsia="Times New Roman" w:hAnsi="Times New Roman" w:cs="Times New Roman"/>
          <w:sz w:val="24"/>
          <w:szCs w:val="24"/>
        </w:rPr>
        <w:t>to contract with</w:t>
      </w:r>
      <w:r w:rsidRPr="006F0AD0">
        <w:rPr>
          <w:rFonts w:ascii="Times New Roman" w:eastAsia="Times New Roman" w:hAnsi="Times New Roman" w:cs="Times New Roman"/>
          <w:sz w:val="24"/>
          <w:szCs w:val="24"/>
        </w:rPr>
        <w:t xml:space="preserve"> Auditor Greg Ogden for three years</w:t>
      </w:r>
      <w:r>
        <w:rPr>
          <w:rFonts w:ascii="Times New Roman" w:eastAsia="Times New Roman" w:hAnsi="Times New Roman" w:cs="Times New Roman"/>
          <w:sz w:val="24"/>
          <w:szCs w:val="24"/>
        </w:rPr>
        <w:t xml:space="preserve"> fiscal years.</w:t>
      </w:r>
      <w:r w:rsidRPr="006F0AD0">
        <w:rPr>
          <w:rFonts w:ascii="Times New Roman" w:eastAsia="Times New Roman" w:hAnsi="Times New Roman" w:cs="Times New Roman"/>
          <w:sz w:val="24"/>
          <w:szCs w:val="24"/>
        </w:rPr>
        <w:t xml:space="preserve"> </w:t>
      </w:r>
    </w:p>
    <w:p w14:paraId="679EC627" w14:textId="44738BF1" w:rsidR="004E5BF8" w:rsidRDefault="004E5BF8" w:rsidP="004E5BF8">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4</w:t>
      </w:r>
      <w:r w:rsidRPr="00331226">
        <w:rPr>
          <w:rFonts w:ascii="Times New Roman" w:eastAsia="Times New Roman" w:hAnsi="Times New Roman" w:cs="Times New Roman"/>
          <w:b/>
          <w:bCs/>
          <w:sz w:val="24"/>
          <w:szCs w:val="24"/>
        </w:rPr>
        <w:t>:</w:t>
      </w:r>
      <w:r w:rsidR="006F0AD0">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5</w:t>
      </w:r>
      <w:r w:rsidRPr="00331226">
        <w:rPr>
          <w:rFonts w:ascii="Times New Roman" w:eastAsia="Times New Roman" w:hAnsi="Times New Roman" w:cs="Times New Roman"/>
          <w:b/>
          <w:bCs/>
          <w:sz w:val="24"/>
          <w:szCs w:val="24"/>
        </w:rPr>
        <w:t xml:space="preserve"> P.M.</w:t>
      </w:r>
      <w:r w:rsidRPr="0033122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p>
    <w:p w14:paraId="452E911C" w14:textId="17EFDA84" w:rsidR="004E5BF8" w:rsidRPr="004E5BF8" w:rsidRDefault="004E5BF8" w:rsidP="004E5BF8">
      <w:pPr>
        <w:pStyle w:val="ListParagraph"/>
        <w:numPr>
          <w:ilvl w:val="0"/>
          <w:numId w:val="17"/>
        </w:numPr>
        <w:spacing w:before="240" w:after="240" w:line="240" w:lineRule="auto"/>
        <w:rPr>
          <w:rFonts w:ascii="Times New Roman" w:eastAsia="Times New Roman" w:hAnsi="Times New Roman" w:cs="Times New Roman"/>
          <w:sz w:val="24"/>
          <w:szCs w:val="24"/>
          <w:u w:val="single"/>
          <w:lang w:val="en-US"/>
        </w:rPr>
      </w:pPr>
      <w:r w:rsidRPr="004E5BF8">
        <w:rPr>
          <w:rFonts w:ascii="Times New Roman" w:eastAsia="Times New Roman" w:hAnsi="Times New Roman" w:cs="Times New Roman"/>
          <w:sz w:val="24"/>
          <w:szCs w:val="24"/>
        </w:rPr>
        <w:t>Chair of the Board Christopher F. Robinson will begin a closed session for the purposes for to discuss the character, professional competence or physical or mental health of an individual as authorized by UTAH CODE ANN. 52-4-205(1)(a).</w:t>
      </w:r>
    </w:p>
    <w:p w14:paraId="62C7D84B" w14:textId="5339E1CD" w:rsidR="004E5BF8" w:rsidRDefault="004E5BF8" w:rsidP="004E5BF8">
      <w:pPr>
        <w:spacing w:before="240" w:after="240" w:line="240" w:lineRule="auto"/>
        <w:rPr>
          <w:rFonts w:ascii="Times New Roman" w:eastAsia="Times New Roman" w:hAnsi="Times New Roman" w:cs="Times New Roman"/>
          <w:b/>
          <w:bCs/>
          <w:sz w:val="24"/>
          <w:szCs w:val="24"/>
          <w:u w:val="single"/>
          <w:lang w:val="en"/>
        </w:rPr>
      </w:pPr>
      <w:r w:rsidRPr="004E5BF8">
        <w:rPr>
          <w:rFonts w:ascii="Times New Roman" w:eastAsia="Times New Roman" w:hAnsi="Times New Roman" w:cs="Times New Roman"/>
          <w:b/>
          <w:bCs/>
          <w:sz w:val="24"/>
          <w:szCs w:val="24"/>
          <w:lang w:val="en"/>
        </w:rPr>
        <w:t>5:</w:t>
      </w:r>
      <w:r w:rsidR="006F0AD0">
        <w:rPr>
          <w:rFonts w:ascii="Times New Roman" w:eastAsia="Times New Roman" w:hAnsi="Times New Roman" w:cs="Times New Roman"/>
          <w:b/>
          <w:bCs/>
          <w:sz w:val="24"/>
          <w:szCs w:val="24"/>
          <w:lang w:val="en"/>
        </w:rPr>
        <w:t>05</w:t>
      </w:r>
      <w:r w:rsidRPr="004E5BF8">
        <w:rPr>
          <w:rFonts w:ascii="Times New Roman" w:eastAsia="Times New Roman" w:hAnsi="Times New Roman" w:cs="Times New Roman"/>
          <w:b/>
          <w:bCs/>
          <w:sz w:val="24"/>
          <w:szCs w:val="24"/>
          <w:lang w:val="en"/>
        </w:rPr>
        <w:t xml:space="preserve"> P.M.</w:t>
      </w:r>
      <w:r w:rsidRPr="004E5BF8">
        <w:rPr>
          <w:rFonts w:ascii="Times New Roman" w:eastAsia="Times New Roman" w:hAnsi="Times New Roman" w:cs="Times New Roman"/>
          <w:b/>
          <w:bCs/>
          <w:sz w:val="24"/>
          <w:szCs w:val="24"/>
          <w:lang w:val="en"/>
        </w:rPr>
        <w:tab/>
      </w:r>
      <w:r w:rsidRPr="004E5BF8">
        <w:rPr>
          <w:rFonts w:ascii="Times New Roman" w:eastAsia="Times New Roman" w:hAnsi="Times New Roman" w:cs="Times New Roman"/>
          <w:b/>
          <w:bCs/>
          <w:sz w:val="24"/>
          <w:szCs w:val="24"/>
          <w:u w:val="single"/>
          <w:lang w:val="en"/>
        </w:rPr>
        <w:t>Closed Session Ends</w:t>
      </w:r>
    </w:p>
    <w:p w14:paraId="5C133DB2" w14:textId="40C50E71" w:rsidR="004E5BF8" w:rsidRPr="004E5BF8" w:rsidRDefault="004E5BF8" w:rsidP="004E5BF8">
      <w:pPr>
        <w:pStyle w:val="ListParagraph"/>
        <w:numPr>
          <w:ilvl w:val="0"/>
          <w:numId w:val="18"/>
        </w:numPr>
        <w:spacing w:before="240" w:after="240" w:line="240" w:lineRule="auto"/>
        <w:rPr>
          <w:rFonts w:ascii="Times New Roman" w:eastAsia="Times New Roman" w:hAnsi="Times New Roman" w:cs="Times New Roman"/>
          <w:sz w:val="24"/>
          <w:szCs w:val="24"/>
          <w:u w:val="single"/>
        </w:rPr>
      </w:pPr>
      <w:r w:rsidRPr="004E5BF8">
        <w:rPr>
          <w:rFonts w:ascii="Times New Roman" w:eastAsia="Times New Roman" w:hAnsi="Times New Roman" w:cs="Times New Roman"/>
          <w:sz w:val="24"/>
          <w:szCs w:val="24"/>
        </w:rPr>
        <w:t>Chair of the Board Christopher F. Robinson will end the closed session for the purposes for to discuss the character, professional competence or physical or mental health of an individual as authorized by UTAH CODE ANN. 52-4-205(1)(a) and re-open the Central Wasatch Commission Board meeting.</w:t>
      </w:r>
    </w:p>
    <w:p w14:paraId="6932C980" w14:textId="193C22A3" w:rsidR="004E5BF8" w:rsidRDefault="004E5BF8" w:rsidP="004E5BF8">
      <w:pPr>
        <w:spacing w:before="240" w:after="240" w:line="240" w:lineRule="auto"/>
        <w:rPr>
          <w:rFonts w:ascii="Times New Roman" w:eastAsia="Times New Roman" w:hAnsi="Times New Roman" w:cs="Times New Roman"/>
          <w:b/>
          <w:bCs/>
          <w:sz w:val="24"/>
          <w:szCs w:val="24"/>
          <w:u w:val="single"/>
          <w:lang w:val="en"/>
        </w:rPr>
      </w:pPr>
      <w:r w:rsidRPr="00AD3386">
        <w:rPr>
          <w:rFonts w:ascii="Times New Roman" w:eastAsia="Times New Roman" w:hAnsi="Times New Roman" w:cs="Times New Roman"/>
          <w:b/>
          <w:bCs/>
          <w:sz w:val="24"/>
          <w:szCs w:val="24"/>
          <w:lang w:val="en"/>
        </w:rPr>
        <w:t>5:</w:t>
      </w:r>
      <w:r w:rsidR="00AD3386" w:rsidRPr="00AD3386">
        <w:rPr>
          <w:rFonts w:ascii="Times New Roman" w:eastAsia="Times New Roman" w:hAnsi="Times New Roman" w:cs="Times New Roman"/>
          <w:b/>
          <w:bCs/>
          <w:sz w:val="24"/>
          <w:szCs w:val="24"/>
          <w:lang w:val="en"/>
        </w:rPr>
        <w:t>0</w:t>
      </w:r>
      <w:r w:rsidRPr="00AD3386">
        <w:rPr>
          <w:rFonts w:ascii="Times New Roman" w:eastAsia="Times New Roman" w:hAnsi="Times New Roman" w:cs="Times New Roman"/>
          <w:b/>
          <w:bCs/>
          <w:sz w:val="24"/>
          <w:szCs w:val="24"/>
          <w:lang w:val="en"/>
        </w:rPr>
        <w:t>5 P.M.</w:t>
      </w:r>
      <w:r w:rsidRPr="00AD3386">
        <w:rPr>
          <w:rFonts w:ascii="Times New Roman" w:eastAsia="Times New Roman" w:hAnsi="Times New Roman" w:cs="Times New Roman"/>
          <w:b/>
          <w:bCs/>
          <w:sz w:val="24"/>
          <w:szCs w:val="24"/>
          <w:lang w:val="en"/>
        </w:rPr>
        <w:tab/>
      </w:r>
      <w:r w:rsidRPr="00AD3386">
        <w:rPr>
          <w:rFonts w:ascii="Times New Roman" w:eastAsia="Times New Roman" w:hAnsi="Times New Roman" w:cs="Times New Roman"/>
          <w:b/>
          <w:bCs/>
          <w:sz w:val="24"/>
          <w:szCs w:val="24"/>
          <w:u w:val="single"/>
          <w:lang w:val="en"/>
        </w:rPr>
        <w:t>Board Meeting Re-Opens</w:t>
      </w:r>
    </w:p>
    <w:p w14:paraId="33098DCC" w14:textId="1F18547D" w:rsidR="00AD3386" w:rsidRPr="00AD3386" w:rsidRDefault="00AD3386" w:rsidP="00AD3386">
      <w:pPr>
        <w:numPr>
          <w:ilvl w:val="0"/>
          <w:numId w:val="20"/>
        </w:numPr>
        <w:spacing w:after="0" w:line="240" w:lineRule="auto"/>
        <w:rPr>
          <w:rFonts w:ascii="Times New Roman" w:eastAsia="Times New Roman" w:hAnsi="Times New Roman" w:cs="Times New Roman"/>
          <w:sz w:val="24"/>
          <w:szCs w:val="24"/>
        </w:rPr>
      </w:pPr>
      <w:r w:rsidRPr="007A6CD3">
        <w:rPr>
          <w:rFonts w:ascii="Times New Roman" w:eastAsia="Times New Roman" w:hAnsi="Times New Roman" w:cs="Times New Roman"/>
          <w:sz w:val="24"/>
          <w:szCs w:val="24"/>
        </w:rPr>
        <w:t xml:space="preserve">Chair of the Board Christopher F. Robinson will </w:t>
      </w:r>
      <w:r>
        <w:rPr>
          <w:rFonts w:ascii="Times New Roman" w:eastAsia="Times New Roman" w:hAnsi="Times New Roman" w:cs="Times New Roman"/>
          <w:sz w:val="24"/>
          <w:szCs w:val="24"/>
        </w:rPr>
        <w:t>re</w:t>
      </w:r>
      <w:r w:rsidRPr="007A6CD3">
        <w:rPr>
          <w:rFonts w:ascii="Times New Roman" w:eastAsia="Times New Roman" w:hAnsi="Times New Roman" w:cs="Times New Roman"/>
          <w:sz w:val="24"/>
          <w:szCs w:val="24"/>
        </w:rPr>
        <w:t>open the CWC Executive</w:t>
      </w:r>
      <w:r>
        <w:rPr>
          <w:rFonts w:ascii="Times New Roman" w:eastAsia="Times New Roman" w:hAnsi="Times New Roman" w:cs="Times New Roman"/>
          <w:sz w:val="24"/>
          <w:szCs w:val="24"/>
        </w:rPr>
        <w:t>/Budget/Audit</w:t>
      </w:r>
      <w:r w:rsidRPr="007A6CD3">
        <w:rPr>
          <w:rFonts w:ascii="Times New Roman" w:eastAsia="Times New Roman" w:hAnsi="Times New Roman" w:cs="Times New Roman"/>
          <w:sz w:val="24"/>
          <w:szCs w:val="24"/>
        </w:rPr>
        <w:t xml:space="preserve"> Committee Meeting </w:t>
      </w:r>
      <w:r>
        <w:rPr>
          <w:rFonts w:ascii="Times New Roman" w:eastAsia="Times New Roman" w:hAnsi="Times New Roman" w:cs="Times New Roman"/>
          <w:sz w:val="24"/>
          <w:szCs w:val="24"/>
        </w:rPr>
        <w:t>following the closed session.</w:t>
      </w:r>
    </w:p>
    <w:p w14:paraId="1676E7F6" w14:textId="40FC739A" w:rsidR="009A07D5" w:rsidRDefault="00AD3386" w:rsidP="004E5BF8">
      <w:pPr>
        <w:spacing w:before="240" w:after="240" w:line="240" w:lineRule="auto"/>
        <w:rPr>
          <w:rFonts w:ascii="Times New Roman" w:eastAsia="Georgia" w:hAnsi="Times New Roman" w:cs="Times New Roman"/>
          <w:b/>
          <w:bCs/>
          <w:sz w:val="24"/>
          <w:szCs w:val="24"/>
          <w:u w:val="single"/>
        </w:rPr>
      </w:pPr>
      <w:r>
        <w:rPr>
          <w:rFonts w:ascii="Times New Roman" w:eastAsia="Times New Roman" w:hAnsi="Times New Roman" w:cs="Times New Roman"/>
          <w:b/>
          <w:bCs/>
          <w:sz w:val="24"/>
          <w:szCs w:val="24"/>
        </w:rPr>
        <w:t>5</w:t>
      </w:r>
      <w:r w:rsidR="009A07D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05</w:t>
      </w:r>
      <w:r w:rsidR="009A07D5">
        <w:rPr>
          <w:rFonts w:ascii="Times New Roman" w:eastAsia="Times New Roman" w:hAnsi="Times New Roman" w:cs="Times New Roman"/>
          <w:b/>
          <w:bCs/>
          <w:sz w:val="24"/>
          <w:szCs w:val="24"/>
        </w:rPr>
        <w:t xml:space="preserve"> P.M.</w:t>
      </w:r>
      <w:r w:rsidR="009A07D5">
        <w:rPr>
          <w:rFonts w:ascii="Times New Roman" w:eastAsia="Times New Roman" w:hAnsi="Times New Roman" w:cs="Times New Roman"/>
          <w:b/>
          <w:bCs/>
          <w:sz w:val="24"/>
          <w:szCs w:val="24"/>
        </w:rPr>
        <w:tab/>
      </w:r>
      <w:r w:rsidR="009A07D5">
        <w:rPr>
          <w:rFonts w:ascii="Times New Roman" w:eastAsia="Georgia" w:hAnsi="Times New Roman" w:cs="Times New Roman"/>
          <w:b/>
          <w:bCs/>
          <w:sz w:val="24"/>
          <w:szCs w:val="24"/>
          <w:u w:val="single"/>
        </w:rPr>
        <w:t>Adjourn Committee Meeting</w:t>
      </w:r>
    </w:p>
    <w:p w14:paraId="1E0D0CC7" w14:textId="12AE7826" w:rsidR="009A07D5" w:rsidRPr="009A07D5" w:rsidRDefault="009A07D5" w:rsidP="009A07D5">
      <w:pPr>
        <w:numPr>
          <w:ilvl w:val="0"/>
          <w:numId w:val="4"/>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close the CWC Executive</w:t>
      </w:r>
      <w:r w:rsidR="00F87742">
        <w:rPr>
          <w:rFonts w:ascii="Times New Roman" w:eastAsia="Times New Roman" w:hAnsi="Times New Roman" w:cs="Times New Roman"/>
          <w:sz w:val="24"/>
          <w:szCs w:val="24"/>
        </w:rPr>
        <w:t>/Budget/Audit</w:t>
      </w:r>
      <w:r>
        <w:rPr>
          <w:rFonts w:ascii="Times New Roman" w:eastAsia="Times New Roman" w:hAnsi="Times New Roman" w:cs="Times New Roman"/>
          <w:sz w:val="24"/>
          <w:szCs w:val="24"/>
        </w:rPr>
        <w:t xml:space="preserve"> Committee Meeting.</w:t>
      </w:r>
    </w:p>
    <w:p w14:paraId="75AFFDF0" w14:textId="77777777" w:rsidR="009A07D5" w:rsidRDefault="009A07D5" w:rsidP="009A07D5">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w:t>
      </w:r>
    </w:p>
    <w:p w14:paraId="7BADE39C" w14:textId="77777777" w:rsidR="009A07D5" w:rsidRDefault="009A07D5" w:rsidP="009A07D5">
      <w:pPr>
        <w:widowControl w:val="0"/>
        <w:jc w:val="both"/>
        <w:rPr>
          <w:rFonts w:ascii="Times New Roman" w:eastAsia="Georgia" w:hAnsi="Times New Roman" w:cs="Times New Roman"/>
          <w:sz w:val="24"/>
          <w:szCs w:val="24"/>
        </w:rPr>
      </w:pPr>
      <w:r>
        <w:rPr>
          <w:rFonts w:ascii="Times New Roman" w:eastAsia="Georgia" w:hAnsi="Times New Roman" w:cs="Times New Roman"/>
          <w:b/>
          <w:bCs/>
          <w:sz w:val="24"/>
          <w:szCs w:val="24"/>
        </w:rPr>
        <w:t>CERTIFICATE OF POSTING</w:t>
      </w:r>
      <w:r>
        <w:rPr>
          <w:rFonts w:ascii="Times New Roman" w:eastAsia="Georgia" w:hAnsi="Times New Roman" w:cs="Times New Roman"/>
          <w:sz w:val="24"/>
          <w:szCs w:val="24"/>
        </w:rPr>
        <w:t>:</w:t>
      </w:r>
    </w:p>
    <w:p w14:paraId="5901C896" w14:textId="5D427611" w:rsidR="009A07D5" w:rsidRDefault="009A07D5" w:rsidP="009A07D5">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At or before 3:30 p.m. on </w:t>
      </w:r>
      <w:r w:rsidR="004E5BF8">
        <w:rPr>
          <w:rFonts w:ascii="Times New Roman" w:eastAsia="Georgia" w:hAnsi="Times New Roman" w:cs="Times New Roman"/>
          <w:sz w:val="20"/>
          <w:szCs w:val="20"/>
        </w:rPr>
        <w:t>March</w:t>
      </w:r>
      <w:r>
        <w:rPr>
          <w:rFonts w:ascii="Times New Roman" w:eastAsia="Georgia" w:hAnsi="Times New Roman" w:cs="Times New Roman"/>
          <w:sz w:val="20"/>
          <w:szCs w:val="20"/>
        </w:rPr>
        <w:t xml:space="preserve"> </w:t>
      </w:r>
      <w:r w:rsidR="004E5BF8">
        <w:rPr>
          <w:rFonts w:ascii="Times New Roman" w:eastAsia="Georgia" w:hAnsi="Times New Roman" w:cs="Times New Roman"/>
          <w:sz w:val="20"/>
          <w:szCs w:val="20"/>
        </w:rPr>
        <w:t>18</w:t>
      </w:r>
      <w:r>
        <w:rPr>
          <w:rFonts w:ascii="Times New Roman" w:eastAsia="Georgia" w:hAnsi="Times New Roman" w:cs="Times New Roman"/>
          <w:sz w:val="20"/>
          <w:szCs w:val="20"/>
        </w:rPr>
        <w:t>, 202</w:t>
      </w:r>
      <w:r w:rsidR="00F87742">
        <w:rPr>
          <w:rFonts w:ascii="Times New Roman" w:eastAsia="Georgia" w:hAnsi="Times New Roman" w:cs="Times New Roman"/>
          <w:sz w:val="20"/>
          <w:szCs w:val="20"/>
        </w:rPr>
        <w:t>2</w:t>
      </w:r>
      <w:r>
        <w:rPr>
          <w:rFonts w:ascii="Times New Roman" w:eastAsia="Georgia" w:hAnsi="Times New Roman" w:cs="Times New Roman"/>
          <w:sz w:val="20"/>
          <w:szCs w:val="20"/>
        </w:rPr>
        <w:t>, the undersigned hereby certifies that the above notice and agenda was:</w:t>
      </w:r>
    </w:p>
    <w:p w14:paraId="34791881" w14:textId="77777777" w:rsidR="009A07D5" w:rsidRDefault="009A07D5" w:rsidP="009A07D5">
      <w:pPr>
        <w:pStyle w:val="ListParagraph"/>
        <w:widowControl w:val="0"/>
        <w:numPr>
          <w:ilvl w:val="0"/>
          <w:numId w:val="3"/>
        </w:numPr>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24ADE9ED" w14:textId="77777777" w:rsidR="009A07D5" w:rsidRDefault="009A07D5" w:rsidP="009A07D5">
      <w:pPr>
        <w:pStyle w:val="ListParagraph"/>
        <w:widowControl w:val="0"/>
        <w:numPr>
          <w:ilvl w:val="0"/>
          <w:numId w:val="3"/>
        </w:numPr>
        <w:jc w:val="both"/>
        <w:rPr>
          <w:rFonts w:ascii="Times New Roman" w:eastAsia="Georgia" w:hAnsi="Times New Roman" w:cs="Times New Roman"/>
          <w:sz w:val="20"/>
          <w:szCs w:val="20"/>
        </w:rPr>
      </w:pPr>
      <w:r>
        <w:rPr>
          <w:rFonts w:ascii="Times New Roman" w:eastAsia="Georgia" w:hAnsi="Times New Roman" w:cs="Times New Roman"/>
          <w:sz w:val="20"/>
          <w:szCs w:val="20"/>
        </w:rPr>
        <w:lastRenderedPageBreak/>
        <w:t xml:space="preserve">Provided to the Salt Lake Tribune and/or Deseret News and to a local media correspondent. </w:t>
      </w:r>
    </w:p>
    <w:p w14:paraId="3EF3F380" w14:textId="77777777" w:rsidR="009A07D5" w:rsidRDefault="009A07D5" w:rsidP="009A07D5">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2FD15D80" w14:textId="77777777" w:rsidR="009A07D5" w:rsidRDefault="009A07D5" w:rsidP="009A07D5">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0DFCD5D7" w14:textId="77777777" w:rsidR="009A07D5" w:rsidRDefault="009A07D5" w:rsidP="009A07D5">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37A44085" w14:textId="77777777" w:rsidR="009A07D5" w:rsidRDefault="009A07D5" w:rsidP="009A07D5">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334BF6A0" w14:textId="77777777" w:rsidR="009A07D5" w:rsidRDefault="009A07D5" w:rsidP="009A07D5">
      <w:pPr>
        <w:widowControl w:val="0"/>
        <w:jc w:val="both"/>
        <w:rPr>
          <w:rFonts w:ascii="Times New Roman" w:eastAsia="Georgia" w:hAnsi="Times New Roman" w:cs="Times New Roman"/>
          <w:sz w:val="20"/>
          <w:szCs w:val="20"/>
        </w:rPr>
      </w:pPr>
    </w:p>
    <w:p w14:paraId="04411678" w14:textId="77777777" w:rsidR="009A07D5" w:rsidRDefault="009A07D5" w:rsidP="009A07D5">
      <w:pPr>
        <w:jc w:val="center"/>
        <w:rPr>
          <w:rFonts w:ascii="Times New Roman" w:hAnsi="Times New Roman" w:cs="Times New Roman"/>
          <w:sz w:val="24"/>
          <w:szCs w:val="24"/>
        </w:rPr>
      </w:pPr>
      <w:r>
        <w:rPr>
          <w:rFonts w:ascii="Times New Roman" w:hAnsi="Times New Roman" w:cs="Times New Roman"/>
          <w:sz w:val="24"/>
          <w:szCs w:val="24"/>
        </w:rPr>
        <w:t xml:space="preserve">Determination of the Chair of the Board of the Central Wasatch Commission </w:t>
      </w:r>
    </w:p>
    <w:p w14:paraId="523F54EF" w14:textId="4C7FF205" w:rsidR="009A07D5" w:rsidRDefault="009A07D5" w:rsidP="00F87742">
      <w:pPr>
        <w:jc w:val="center"/>
        <w:rPr>
          <w:rFonts w:ascii="Times New Roman" w:hAnsi="Times New Roman" w:cs="Times New Roman"/>
          <w:sz w:val="24"/>
          <w:szCs w:val="24"/>
        </w:rPr>
      </w:pPr>
      <w:r>
        <w:rPr>
          <w:rFonts w:ascii="Times New Roman" w:hAnsi="Times New Roman" w:cs="Times New Roman"/>
          <w:sz w:val="24"/>
          <w:szCs w:val="24"/>
        </w:rPr>
        <w:t>Concerning an Electronic Meeting Anchor Location</w:t>
      </w:r>
    </w:p>
    <w:p w14:paraId="0AA35B76" w14:textId="7C9FF51C" w:rsidR="00F87742" w:rsidRPr="00F87742" w:rsidRDefault="00F87742" w:rsidP="009A07D5">
      <w:pPr>
        <w:jc w:val="both"/>
        <w:rPr>
          <w:rFonts w:ascii="Times New Roman" w:hAnsi="Times New Roman" w:cs="Times New Roman"/>
          <w:color w:val="000000"/>
          <w:sz w:val="24"/>
          <w:szCs w:val="24"/>
          <w:shd w:val="clear" w:color="auto" w:fill="FFFFFF"/>
        </w:rPr>
      </w:pPr>
      <w:r w:rsidRPr="00F87742">
        <w:rPr>
          <w:rFonts w:ascii="Times New Roman" w:hAnsi="Times New Roman" w:cs="Times New Roman"/>
          <w:color w:val="000000"/>
          <w:sz w:val="24"/>
          <w:szCs w:val="24"/>
          <w:shd w:val="clear" w:color="auto" w:fill="FFFFFF"/>
        </w:rPr>
        <w:t>PURSUANT TO </w:t>
      </w:r>
      <w:r w:rsidRPr="00F87742">
        <w:rPr>
          <w:rFonts w:ascii="Times New Roman" w:hAnsi="Times New Roman" w:cs="Times New Roman"/>
          <w:smallCaps/>
          <w:color w:val="000000"/>
          <w:sz w:val="24"/>
          <w:szCs w:val="24"/>
          <w:shd w:val="clear" w:color="auto" w:fill="FFFFFF"/>
        </w:rPr>
        <w:t>Utah Code Ann.</w:t>
      </w:r>
      <w:r w:rsidRPr="00F87742">
        <w:rPr>
          <w:rFonts w:ascii="Times New Roman" w:hAnsi="Times New Roman" w:cs="Times New Roman"/>
          <w:color w:val="000000"/>
          <w:sz w:val="24"/>
          <w:szCs w:val="24"/>
          <w:shd w:val="clear" w:color="auto" w:fill="FFFFFF"/>
        </w:rPr>
        <w:t> 52-4-207(4), I, as the Chair of the Board of Commissioners (the “</w:t>
      </w:r>
      <w:r w:rsidRPr="00F87742">
        <w:rPr>
          <w:rFonts w:ascii="Times New Roman" w:hAnsi="Times New Roman" w:cs="Times New Roman"/>
          <w:i/>
          <w:iCs/>
          <w:color w:val="000000"/>
          <w:sz w:val="24"/>
          <w:szCs w:val="24"/>
          <w:shd w:val="clear" w:color="auto" w:fill="FFFFFF"/>
        </w:rPr>
        <w:t>Board</w:t>
      </w:r>
      <w:r w:rsidRPr="00F87742">
        <w:rPr>
          <w:rFonts w:ascii="Times New Roman" w:hAnsi="Times New Roman" w:cs="Times New Roman"/>
          <w:color w:val="000000"/>
          <w:sz w:val="24"/>
          <w:szCs w:val="24"/>
          <w:shd w:val="clear" w:color="auto" w:fill="FFFFFF"/>
        </w:rPr>
        <w:t>”) of the Central Wasatch Commission (“</w:t>
      </w:r>
      <w:r w:rsidRPr="00F87742">
        <w:rPr>
          <w:rFonts w:ascii="Times New Roman" w:hAnsi="Times New Roman" w:cs="Times New Roman"/>
          <w:i/>
          <w:iCs/>
          <w:color w:val="000000"/>
          <w:sz w:val="24"/>
          <w:szCs w:val="24"/>
          <w:shd w:val="clear" w:color="auto" w:fill="FFFFFF"/>
        </w:rPr>
        <w:t>CWC</w:t>
      </w:r>
      <w:r w:rsidRPr="00F87742">
        <w:rPr>
          <w:rFonts w:ascii="Times New Roman" w:hAnsi="Times New Roman" w:cs="Times New Roman"/>
          <w:color w:val="000000"/>
          <w:sz w:val="24"/>
          <w:szCs w:val="24"/>
          <w:shd w:val="clear" w:color="auto" w:fill="FFFFFF"/>
        </w:rPr>
        <w:t xml:space="preserve">”), hereby determine that conducting Board </w:t>
      </w:r>
      <w:r>
        <w:rPr>
          <w:rFonts w:ascii="Times New Roman" w:hAnsi="Times New Roman" w:cs="Times New Roman"/>
          <w:color w:val="000000"/>
          <w:sz w:val="24"/>
          <w:szCs w:val="24"/>
          <w:shd w:val="clear" w:color="auto" w:fill="FFFFFF"/>
        </w:rPr>
        <w:t xml:space="preserve">or committee </w:t>
      </w:r>
      <w:r w:rsidRPr="00F87742">
        <w:rPr>
          <w:rFonts w:ascii="Times New Roman" w:hAnsi="Times New Roman" w:cs="Times New Roman"/>
          <w:color w:val="000000"/>
          <w:sz w:val="24"/>
          <w:szCs w:val="24"/>
          <w:shd w:val="clear" w:color="auto" w:fill="FFFFFF"/>
        </w:rPr>
        <w:t>meetings at any time during the next 30 days at an anchor location presents a substantial risk to the health and safety of those who may be present at the anchor location. The COVID-19 pandemic remains and the recent rise of more infectious variants of the virus merits continued vigilance to avoid another surge in cases which could again threaten to overwhelm Utah’s healthcare system.</w:t>
      </w:r>
    </w:p>
    <w:p w14:paraId="10B0B003" w14:textId="5B20F0B7" w:rsidR="009A07D5" w:rsidRDefault="009A07D5" w:rsidP="009A07D5">
      <w:pPr>
        <w:jc w:val="both"/>
        <w:rPr>
          <w:rFonts w:ascii="Times New Roman" w:hAnsi="Times New Roman" w:cs="Times New Roman"/>
          <w:sz w:val="24"/>
          <w:szCs w:val="24"/>
        </w:rPr>
      </w:pPr>
      <w:r>
        <w:rPr>
          <w:rFonts w:ascii="Times New Roman" w:hAnsi="Times New Roman" w:cs="Times New Roman"/>
          <w:sz w:val="24"/>
          <w:szCs w:val="24"/>
        </w:rPr>
        <w:t xml:space="preserve">DATED </w:t>
      </w:r>
      <w:r w:rsidR="004E5BF8">
        <w:rPr>
          <w:rFonts w:ascii="Times New Roman" w:hAnsi="Times New Roman" w:cs="Times New Roman"/>
          <w:sz w:val="24"/>
          <w:szCs w:val="24"/>
        </w:rPr>
        <w:t>March</w:t>
      </w:r>
      <w:r>
        <w:rPr>
          <w:rFonts w:ascii="Times New Roman" w:hAnsi="Times New Roman" w:cs="Times New Roman"/>
          <w:sz w:val="24"/>
          <w:szCs w:val="24"/>
        </w:rPr>
        <w:t xml:space="preserve"> </w:t>
      </w:r>
      <w:r w:rsidR="00331226">
        <w:rPr>
          <w:rFonts w:ascii="Times New Roman" w:hAnsi="Times New Roman" w:cs="Times New Roman"/>
          <w:sz w:val="24"/>
          <w:szCs w:val="24"/>
        </w:rPr>
        <w:t>2</w:t>
      </w:r>
      <w:r w:rsidR="004E5BF8">
        <w:rPr>
          <w:rFonts w:ascii="Times New Roman" w:hAnsi="Times New Roman" w:cs="Times New Roman"/>
          <w:sz w:val="24"/>
          <w:szCs w:val="24"/>
        </w:rPr>
        <w:t>1</w:t>
      </w:r>
      <w:r>
        <w:rPr>
          <w:rFonts w:ascii="Times New Roman" w:hAnsi="Times New Roman" w:cs="Times New Roman"/>
          <w:sz w:val="24"/>
          <w:szCs w:val="24"/>
        </w:rPr>
        <w:t>, 202</w:t>
      </w:r>
      <w:r w:rsidR="00F87742">
        <w:rPr>
          <w:rFonts w:ascii="Times New Roman" w:hAnsi="Times New Roman" w:cs="Times New Roman"/>
          <w:sz w:val="24"/>
          <w:szCs w:val="24"/>
        </w:rPr>
        <w:t>2</w:t>
      </w:r>
      <w:r>
        <w:rPr>
          <w:rFonts w:ascii="Times New Roman" w:hAnsi="Times New Roman" w:cs="Times New Roman"/>
          <w:sz w:val="24"/>
          <w:szCs w:val="24"/>
        </w:rPr>
        <w:t xml:space="preserve"> </w:t>
      </w:r>
    </w:p>
    <w:p w14:paraId="655D20AE" w14:textId="77777777" w:rsidR="009A07D5" w:rsidRDefault="009A07D5" w:rsidP="009A07D5">
      <w:pPr>
        <w:jc w:val="both"/>
        <w:rPr>
          <w:rFonts w:ascii="Times New Roman" w:hAnsi="Times New Roman" w:cs="Times New Roman"/>
          <w:sz w:val="24"/>
          <w:szCs w:val="24"/>
        </w:rPr>
      </w:pPr>
      <w:r>
        <w:rPr>
          <w:rFonts w:ascii="Mistral" w:hAnsi="Mistral"/>
          <w:sz w:val="36"/>
          <w:szCs w:val="36"/>
        </w:rPr>
        <w:t>Christopher F. Robinson</w:t>
      </w:r>
      <w:r>
        <w:rPr>
          <w:rFonts w:ascii="Times New Roman" w:hAnsi="Times New Roman" w:cs="Times New Roman"/>
          <w:sz w:val="24"/>
          <w:szCs w:val="24"/>
        </w:rPr>
        <w:t xml:space="preserve">: Christopher F. Robinson: Central Wasatch Commission Board Chair </w:t>
      </w:r>
    </w:p>
    <w:p w14:paraId="40BB98E4" w14:textId="77777777" w:rsidR="009A07D5" w:rsidRDefault="009A07D5" w:rsidP="009A07D5"/>
    <w:p w14:paraId="77E528F5" w14:textId="77777777" w:rsidR="009A07D5" w:rsidRDefault="009A07D5" w:rsidP="009A07D5"/>
    <w:p w14:paraId="2D613FCF" w14:textId="77777777" w:rsidR="009A07D5" w:rsidRDefault="009A07D5" w:rsidP="009A07D5"/>
    <w:p w14:paraId="125D985D" w14:textId="77777777" w:rsidR="00BE4B47" w:rsidRDefault="00BE4B47"/>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6BE"/>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 w15:restartNumberingAfterBreak="0">
    <w:nsid w:val="06E53AD2"/>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2" w15:restartNumberingAfterBreak="0">
    <w:nsid w:val="1F8E429D"/>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3" w15:restartNumberingAfterBreak="0">
    <w:nsid w:val="1FE255ED"/>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4" w15:restartNumberingAfterBreak="0">
    <w:nsid w:val="214E66F1"/>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5" w15:restartNumberingAfterBreak="0">
    <w:nsid w:val="31F83EFC"/>
    <w:multiLevelType w:val="multilevel"/>
    <w:tmpl w:val="BECE5C2A"/>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366092"/>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7" w15:restartNumberingAfterBreak="0">
    <w:nsid w:val="3C60672B"/>
    <w:multiLevelType w:val="hybridMultilevel"/>
    <w:tmpl w:val="4A6EAAF8"/>
    <w:lvl w:ilvl="0" w:tplc="57DAD3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B66F2B"/>
    <w:multiLevelType w:val="hybridMultilevel"/>
    <w:tmpl w:val="E33CF838"/>
    <w:lvl w:ilvl="0" w:tplc="FFFFFFFF">
      <w:start w:val="1"/>
      <w:numFmt w:val="decimal"/>
      <w:lvlText w:val="%1."/>
      <w:lvlJc w:val="left"/>
      <w:pPr>
        <w:ind w:left="360" w:hanging="360"/>
      </w:pPr>
    </w:lvl>
    <w:lvl w:ilvl="1" w:tplc="FFFFFFFF">
      <w:start w:val="1"/>
      <w:numFmt w:val="lowerLetter"/>
      <w:lvlText w:val="%2."/>
      <w:lvlJc w:val="left"/>
      <w:pPr>
        <w:ind w:left="1080" w:hanging="360"/>
      </w:pPr>
      <w:rPr>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0165FF9"/>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0" w15:restartNumberingAfterBreak="0">
    <w:nsid w:val="4E735250"/>
    <w:multiLevelType w:val="hybridMultilevel"/>
    <w:tmpl w:val="23FE44E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4094B"/>
    <w:multiLevelType w:val="hybridMultilevel"/>
    <w:tmpl w:val="4F829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763671"/>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3" w15:restartNumberingAfterBreak="0">
    <w:nsid w:val="5D986422"/>
    <w:multiLevelType w:val="hybridMultilevel"/>
    <w:tmpl w:val="52D413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F83470"/>
    <w:multiLevelType w:val="hybridMultilevel"/>
    <w:tmpl w:val="E33CF838"/>
    <w:lvl w:ilvl="0" w:tplc="FFFFFFFF">
      <w:start w:val="1"/>
      <w:numFmt w:val="decimal"/>
      <w:lvlText w:val="%1."/>
      <w:lvlJc w:val="left"/>
      <w:pPr>
        <w:ind w:left="360" w:hanging="360"/>
      </w:pPr>
    </w:lvl>
    <w:lvl w:ilvl="1" w:tplc="370C46B0">
      <w:start w:val="1"/>
      <w:numFmt w:val="lowerLetter"/>
      <w:lvlText w:val="%2."/>
      <w:lvlJc w:val="left"/>
      <w:pPr>
        <w:ind w:left="1080" w:hanging="360"/>
      </w:pPr>
      <w:rPr>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B097E22"/>
    <w:multiLevelType w:val="hybridMultilevel"/>
    <w:tmpl w:val="4F8298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D4A6D56"/>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7" w15:restartNumberingAfterBreak="0">
    <w:nsid w:val="70524EBC"/>
    <w:multiLevelType w:val="multilevel"/>
    <w:tmpl w:val="8DFA46D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8" w15:restartNumberingAfterBreak="0">
    <w:nsid w:val="714B0CA2"/>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num w:numId="1">
    <w:abstractNumId w:val="5"/>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3"/>
  </w:num>
  <w:num w:numId="7">
    <w:abstractNumId w:val="14"/>
  </w:num>
  <w:num w:numId="8">
    <w:abstractNumId w:val="8"/>
  </w:num>
  <w:num w:numId="9">
    <w:abstractNumId w:val="17"/>
  </w:num>
  <w:num w:numId="10">
    <w:abstractNumId w:val="3"/>
  </w:num>
  <w:num w:numId="11">
    <w:abstractNumId w:val="6"/>
  </w:num>
  <w:num w:numId="12">
    <w:abstractNumId w:val="1"/>
  </w:num>
  <w:num w:numId="13">
    <w:abstractNumId w:val="9"/>
  </w:num>
  <w:num w:numId="14">
    <w:abstractNumId w:val="4"/>
  </w:num>
  <w:num w:numId="15">
    <w:abstractNumId w:val="18"/>
  </w:num>
  <w:num w:numId="16">
    <w:abstractNumId w:val="0"/>
  </w:num>
  <w:num w:numId="17">
    <w:abstractNumId w:val="11"/>
  </w:num>
  <w:num w:numId="18">
    <w:abstractNumId w:val="15"/>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D5"/>
    <w:rsid w:val="000D4E6C"/>
    <w:rsid w:val="00254418"/>
    <w:rsid w:val="00331226"/>
    <w:rsid w:val="0034500C"/>
    <w:rsid w:val="004570E8"/>
    <w:rsid w:val="00480A67"/>
    <w:rsid w:val="004C1896"/>
    <w:rsid w:val="004E5BF8"/>
    <w:rsid w:val="00675388"/>
    <w:rsid w:val="006F0AD0"/>
    <w:rsid w:val="006F42B8"/>
    <w:rsid w:val="00725BDD"/>
    <w:rsid w:val="0073518A"/>
    <w:rsid w:val="00744AA6"/>
    <w:rsid w:val="007A6CD3"/>
    <w:rsid w:val="007F7EC0"/>
    <w:rsid w:val="008351FE"/>
    <w:rsid w:val="009A07D5"/>
    <w:rsid w:val="00AD3386"/>
    <w:rsid w:val="00BE4B47"/>
    <w:rsid w:val="00F8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B6A6"/>
  <w15:chartTrackingRefBased/>
  <w15:docId w15:val="{D8B4D68F-C551-4E49-8812-F784E6D0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7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07D5"/>
    <w:rPr>
      <w:color w:val="0563C1" w:themeColor="hyperlink"/>
      <w:u w:val="single"/>
    </w:rPr>
  </w:style>
  <w:style w:type="paragraph" w:styleId="BodyText">
    <w:name w:val="Body Text"/>
    <w:basedOn w:val="Normal"/>
    <w:link w:val="BodyTextChar"/>
    <w:uiPriority w:val="1"/>
    <w:semiHidden/>
    <w:unhideWhenUsed/>
    <w:qFormat/>
    <w:rsid w:val="009A07D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9A07D5"/>
    <w:rPr>
      <w:rFonts w:ascii="Times New Roman" w:eastAsia="Times New Roman" w:hAnsi="Times New Roman" w:cs="Times New Roman"/>
      <w:sz w:val="24"/>
      <w:szCs w:val="24"/>
    </w:rPr>
  </w:style>
  <w:style w:type="paragraph" w:styleId="ListParagraph">
    <w:name w:val="List Paragraph"/>
    <w:basedOn w:val="Normal"/>
    <w:uiPriority w:val="34"/>
    <w:qFormat/>
    <w:rsid w:val="009A07D5"/>
    <w:pPr>
      <w:spacing w:after="0" w:line="276" w:lineRule="auto"/>
      <w:ind w:left="720"/>
      <w:contextualSpacing/>
    </w:pPr>
    <w:rPr>
      <w:rFonts w:ascii="Arial" w:eastAsia="Arial" w:hAnsi="Arial" w:cs="Arial"/>
      <w:lang w:val="en"/>
    </w:rPr>
  </w:style>
  <w:style w:type="character" w:styleId="UnresolvedMention">
    <w:name w:val="Unresolved Mention"/>
    <w:basedOn w:val="DefaultParagraphFont"/>
    <w:uiPriority w:val="99"/>
    <w:semiHidden/>
    <w:unhideWhenUsed/>
    <w:rsid w:val="00254418"/>
    <w:rPr>
      <w:color w:val="605E5C"/>
      <w:shd w:val="clear" w:color="auto" w:fill="E1DFDD"/>
    </w:rPr>
  </w:style>
  <w:style w:type="character" w:customStyle="1" w:styleId="apple-tab-span">
    <w:name w:val="apple-tab-span"/>
    <w:basedOn w:val="DefaultParagraphFont"/>
    <w:rsid w:val="0074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40">
      <w:bodyDiv w:val="1"/>
      <w:marLeft w:val="0"/>
      <w:marRight w:val="0"/>
      <w:marTop w:val="0"/>
      <w:marBottom w:val="0"/>
      <w:divBdr>
        <w:top w:val="none" w:sz="0" w:space="0" w:color="auto"/>
        <w:left w:val="none" w:sz="0" w:space="0" w:color="auto"/>
        <w:bottom w:val="none" w:sz="0" w:space="0" w:color="auto"/>
        <w:right w:val="none" w:sz="0" w:space="0" w:color="auto"/>
      </w:divBdr>
    </w:div>
    <w:div w:id="943002089">
      <w:bodyDiv w:val="1"/>
      <w:marLeft w:val="0"/>
      <w:marRight w:val="0"/>
      <w:marTop w:val="0"/>
      <w:marBottom w:val="0"/>
      <w:divBdr>
        <w:top w:val="none" w:sz="0" w:space="0" w:color="auto"/>
        <w:left w:val="none" w:sz="0" w:space="0" w:color="auto"/>
        <w:bottom w:val="none" w:sz="0" w:space="0" w:color="auto"/>
        <w:right w:val="none" w:sz="0" w:space="0" w:color="auto"/>
      </w:divBdr>
    </w:div>
    <w:div w:id="1238176999">
      <w:bodyDiv w:val="1"/>
      <w:marLeft w:val="0"/>
      <w:marRight w:val="0"/>
      <w:marTop w:val="0"/>
      <w:marBottom w:val="0"/>
      <w:divBdr>
        <w:top w:val="none" w:sz="0" w:space="0" w:color="auto"/>
        <w:left w:val="none" w:sz="0" w:space="0" w:color="auto"/>
        <w:bottom w:val="none" w:sz="0" w:space="0" w:color="auto"/>
        <w:right w:val="none" w:sz="0" w:space="0" w:color="auto"/>
      </w:divBdr>
    </w:div>
    <w:div w:id="20030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webinar/register/WN_i-IhGT-WRY6kEWipVPdlx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4836</Characters>
  <Application>Microsoft Office Word</Application>
  <DocSecurity>0</DocSecurity>
  <Lines>94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3</cp:revision>
  <dcterms:created xsi:type="dcterms:W3CDTF">2022-03-17T21:03:00Z</dcterms:created>
  <dcterms:modified xsi:type="dcterms:W3CDTF">2022-03-17T21:03:00Z</dcterms:modified>
</cp:coreProperties>
</file>