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086" w14:textId="5FAB5554" w:rsidR="00766EF2" w:rsidRPr="0038487D" w:rsidRDefault="00114BF9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noProof/>
          <w:color w:val="4472C4" w:themeColor="accent1"/>
          <w:sz w:val="32"/>
          <w:szCs w:val="32"/>
          <w:lang w:eastAsia="en-US" w:bidi="ar-SA"/>
        </w:rPr>
        <w:drawing>
          <wp:anchor distT="0" distB="0" distL="114300" distR="114300" simplePos="0" relativeHeight="251658752" behindDoc="0" locked="0" layoutInCell="1" allowOverlap="1" wp14:anchorId="3F1E19B4" wp14:editId="784E2C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95650" cy="1104900"/>
            <wp:effectExtent l="0" t="0" r="0" b="0"/>
            <wp:wrapSquare wrapText="bothSides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F2" w:rsidRPr="0038487D">
        <w:rPr>
          <w:color w:val="4472C4" w:themeColor="accent1"/>
          <w:sz w:val="32"/>
          <w:szCs w:val="32"/>
        </w:rPr>
        <w:t>Planning and Zoning Meeting</w:t>
      </w:r>
    </w:p>
    <w:p w14:paraId="5607000B" w14:textId="6EAF5754" w:rsidR="00071B9A" w:rsidRPr="0038487D" w:rsidRDefault="00071B9A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color w:val="4472C4" w:themeColor="accent1"/>
          <w:sz w:val="32"/>
          <w:szCs w:val="32"/>
        </w:rPr>
        <w:t>20 West Center Street</w:t>
      </w:r>
    </w:p>
    <w:p w14:paraId="57B614DF" w14:textId="52986268" w:rsidR="00071B9A" w:rsidRDefault="00071B9A" w:rsidP="0038487D">
      <w:pPr>
        <w:jc w:val="center"/>
        <w:rPr>
          <w:color w:val="4472C4" w:themeColor="accent1"/>
          <w:sz w:val="32"/>
          <w:szCs w:val="32"/>
        </w:rPr>
      </w:pPr>
      <w:r w:rsidRPr="0038487D">
        <w:rPr>
          <w:color w:val="4472C4" w:themeColor="accent1"/>
          <w:sz w:val="32"/>
          <w:szCs w:val="32"/>
        </w:rPr>
        <w:t>Mona, UT 84645</w:t>
      </w:r>
    </w:p>
    <w:p w14:paraId="2A72036D" w14:textId="77777777" w:rsidR="00D077C2" w:rsidRDefault="00D077C2" w:rsidP="0038487D">
      <w:pPr>
        <w:jc w:val="center"/>
        <w:rPr>
          <w:color w:val="4472C4" w:themeColor="accent1"/>
          <w:sz w:val="32"/>
          <w:szCs w:val="32"/>
        </w:rPr>
      </w:pPr>
    </w:p>
    <w:p w14:paraId="3B0410AA" w14:textId="142A00EB" w:rsidR="0038487D" w:rsidRPr="0038487D" w:rsidRDefault="005A16AD" w:rsidP="0038487D">
      <w:pPr>
        <w:jc w:val="center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May 5, 2021</w:t>
      </w:r>
    </w:p>
    <w:p w14:paraId="2856230E" w14:textId="77777777" w:rsidR="00114BF9" w:rsidRDefault="00114BF9" w:rsidP="00114BF9"/>
    <w:p w14:paraId="1BD8FAB7" w14:textId="77777777" w:rsidR="00071B9A" w:rsidRDefault="00071B9A" w:rsidP="00114BF9"/>
    <w:p w14:paraId="107B853A" w14:textId="77777777" w:rsidR="00F364D7" w:rsidRDefault="00F364D7" w:rsidP="00114BF9"/>
    <w:p w14:paraId="036DEF8A" w14:textId="14C05C31" w:rsidR="00114BF9" w:rsidRDefault="00114BF9" w:rsidP="00114BF9">
      <w:r>
        <w:t>Commission Members Present: Kevin Stanley, Ron Beatty, Lynn Ingram, Kevin Stanley, Dennis Gardner</w:t>
      </w:r>
      <w:r w:rsidR="004D2877">
        <w:t>.</w:t>
      </w:r>
    </w:p>
    <w:p w14:paraId="2B8B2D91" w14:textId="77777777" w:rsidR="00114BF9" w:rsidRDefault="00114BF9" w:rsidP="00114BF9"/>
    <w:p w14:paraId="155FE281" w14:textId="0F2CA443" w:rsidR="00114BF9" w:rsidRDefault="00114BF9" w:rsidP="00114BF9">
      <w:r>
        <w:t>City Council Members Present: Frank Riding</w:t>
      </w:r>
    </w:p>
    <w:p w14:paraId="1A8125A3" w14:textId="77777777" w:rsidR="00114BF9" w:rsidRDefault="00114BF9" w:rsidP="00114BF9"/>
    <w:p w14:paraId="678DAF96" w14:textId="10837A0F" w:rsidR="00114BF9" w:rsidRDefault="00114BF9" w:rsidP="00114BF9">
      <w:r w:rsidRPr="00A50D85">
        <w:t>Others Present:</w:t>
      </w:r>
      <w:r w:rsidR="00F762F6">
        <w:t xml:space="preserve"> </w:t>
      </w:r>
      <w:r>
        <w:t>Secretary Alicia Hills</w:t>
      </w:r>
      <w:r w:rsidR="0040027C">
        <w:t xml:space="preserve">, </w:t>
      </w:r>
      <w:r w:rsidR="00C54D4C">
        <w:t>Whitney Mason, Richard G. Mason, Richard D. Mason, Joy Ellen Mason, Scott Perry, Rachel Perry, Patrick Painter, Brett Hills.</w:t>
      </w:r>
    </w:p>
    <w:p w14:paraId="4195F15F" w14:textId="77777777" w:rsidR="00114BF9" w:rsidRDefault="00114BF9" w:rsidP="00114BF9"/>
    <w:p w14:paraId="3059A839" w14:textId="77777777" w:rsidR="00114BF9" w:rsidRPr="001D2A8E" w:rsidRDefault="00114BF9" w:rsidP="00114BF9">
      <w:r>
        <w:t xml:space="preserve">Commissioner Lynn Ingram called the meeting to order at 8:00 p.m. </w:t>
      </w:r>
    </w:p>
    <w:p w14:paraId="7A975CF5" w14:textId="77777777" w:rsidR="00114BF9" w:rsidRDefault="00114BF9" w:rsidP="00114BF9">
      <w:pPr>
        <w:rPr>
          <w:b/>
        </w:rPr>
      </w:pPr>
    </w:p>
    <w:p w14:paraId="1BD6236F" w14:textId="77777777" w:rsidR="00114BF9" w:rsidRDefault="00114BF9" w:rsidP="00114BF9">
      <w:pPr>
        <w:rPr>
          <w:b/>
        </w:rPr>
      </w:pPr>
      <w:r>
        <w:rPr>
          <w:b/>
        </w:rPr>
        <w:t>Minutes:</w:t>
      </w:r>
    </w:p>
    <w:p w14:paraId="011A19B1" w14:textId="407C0667" w:rsidR="00114BF9" w:rsidRDefault="00114BF9" w:rsidP="00114BF9">
      <w:pPr>
        <w:jc w:val="both"/>
      </w:pPr>
      <w:r w:rsidRPr="0010595A">
        <w:t>Commissioner</w:t>
      </w:r>
      <w:r>
        <w:t xml:space="preserve"> </w:t>
      </w:r>
      <w:r w:rsidR="008E6046">
        <w:t>Stanley</w:t>
      </w:r>
      <w:r>
        <w:t xml:space="preserve"> </w:t>
      </w:r>
      <w:r w:rsidRPr="0010595A">
        <w:t>made a m</w:t>
      </w:r>
      <w:r>
        <w:t>otion to approve the minutes of March 3</w:t>
      </w:r>
      <w:r w:rsidR="006177A1">
        <w:t>1</w:t>
      </w:r>
      <w:r>
        <w:t>, 2021</w:t>
      </w:r>
      <w:r w:rsidR="000C47C1">
        <w:t xml:space="preserve"> as written.</w:t>
      </w:r>
      <w:r>
        <w:t xml:space="preserve">  Commissioner </w:t>
      </w:r>
      <w:r w:rsidR="008E6046">
        <w:t>Gardner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>of March 3</w:t>
      </w:r>
      <w:r w:rsidR="006177A1">
        <w:t>1</w:t>
      </w:r>
      <w:r>
        <w:t xml:space="preserve">, </w:t>
      </w:r>
      <w:r w:rsidRPr="0010595A">
        <w:t>20</w:t>
      </w:r>
      <w:r>
        <w:t xml:space="preserve">21 </w:t>
      </w:r>
      <w:r w:rsidR="00424A33">
        <w:t xml:space="preserve">was </w:t>
      </w:r>
      <w:r w:rsidR="00595BE9">
        <w:t>unanimous.</w:t>
      </w:r>
    </w:p>
    <w:p w14:paraId="61584FE6" w14:textId="77777777" w:rsidR="00114BF9" w:rsidRDefault="00114BF9" w:rsidP="00114BF9">
      <w:pPr>
        <w:rPr>
          <w:b/>
        </w:rPr>
      </w:pPr>
    </w:p>
    <w:p w14:paraId="13FE1807" w14:textId="7A18480D" w:rsidR="00114BF9" w:rsidRPr="00A00A5C" w:rsidRDefault="00114BF9" w:rsidP="00114BF9">
      <w:pPr>
        <w:jc w:val="both"/>
      </w:pPr>
      <w:r w:rsidRPr="0010595A">
        <w:t>Commissioner</w:t>
      </w:r>
      <w:r>
        <w:t xml:space="preserve"> Gardner </w:t>
      </w:r>
      <w:r w:rsidRPr="0010595A">
        <w:t>made a m</w:t>
      </w:r>
      <w:r>
        <w:t xml:space="preserve">otion to approve the minutes of </w:t>
      </w:r>
      <w:r w:rsidR="001C0550">
        <w:t xml:space="preserve">the </w:t>
      </w:r>
      <w:r w:rsidR="006177A1">
        <w:t>April</w:t>
      </w:r>
      <w:r>
        <w:t xml:space="preserve"> 1</w:t>
      </w:r>
      <w:r w:rsidR="005C2A4D">
        <w:t>3</w:t>
      </w:r>
      <w:r>
        <w:t xml:space="preserve">, 2021 </w:t>
      </w:r>
      <w:r w:rsidR="005C2A4D">
        <w:t>public hearing</w:t>
      </w:r>
      <w:r w:rsidR="00041980">
        <w:t>,</w:t>
      </w:r>
      <w:r w:rsidR="005C2A4D">
        <w:t xml:space="preserve"> </w:t>
      </w:r>
      <w:r>
        <w:t xml:space="preserve">as written. Commissioner Stanley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 xml:space="preserve">of </w:t>
      </w:r>
      <w:r w:rsidR="00766EF2">
        <w:t>April</w:t>
      </w:r>
      <w:r>
        <w:t xml:space="preserve"> 1</w:t>
      </w:r>
      <w:r w:rsidR="005C2A4D">
        <w:t>3</w:t>
      </w:r>
      <w:r>
        <w:t xml:space="preserve">, </w:t>
      </w:r>
      <w:r w:rsidRPr="0010595A">
        <w:t>20</w:t>
      </w:r>
      <w:r>
        <w:t>21 as written was unanimous.</w:t>
      </w:r>
    </w:p>
    <w:p w14:paraId="15EC91F2" w14:textId="77777777" w:rsidR="00114BF9" w:rsidRDefault="00114BF9" w:rsidP="00114BF9"/>
    <w:p w14:paraId="2FA7BCBE" w14:textId="1FFC71F0" w:rsidR="00114BF9" w:rsidRDefault="00595DA5" w:rsidP="00114BF9">
      <w:pPr>
        <w:rPr>
          <w:b/>
        </w:rPr>
      </w:pPr>
      <w:r>
        <w:rPr>
          <w:b/>
        </w:rPr>
        <w:t>Brett Hills</w:t>
      </w:r>
      <w:r w:rsidR="00114BF9">
        <w:rPr>
          <w:b/>
        </w:rPr>
        <w:t xml:space="preserve"> – Accessory Building Permit</w:t>
      </w:r>
    </w:p>
    <w:p w14:paraId="510097F8" w14:textId="655EC0B5" w:rsidR="00114BF9" w:rsidRDefault="00595DA5" w:rsidP="00114BF9">
      <w:r>
        <w:t>Brett Hills</w:t>
      </w:r>
      <w:r w:rsidR="00114BF9">
        <w:t xml:space="preserve"> made application for an accessory building permit for </w:t>
      </w:r>
      <w:r>
        <w:t>741 South 100 West</w:t>
      </w:r>
      <w:r w:rsidR="00114BF9">
        <w:t xml:space="preserve">. </w:t>
      </w:r>
      <w:r w:rsidR="00204BE9">
        <w:t xml:space="preserve">The </w:t>
      </w:r>
      <w:r w:rsidR="00591D2C">
        <w:t xml:space="preserve">application was </w:t>
      </w:r>
      <w:r w:rsidR="00201817">
        <w:t xml:space="preserve">approved contingent </w:t>
      </w:r>
      <w:r w:rsidR="00712B8C">
        <w:t>upon</w:t>
      </w:r>
      <w:r w:rsidR="00201817">
        <w:t xml:space="preserve"> </w:t>
      </w:r>
      <w:r w:rsidR="00591D2C">
        <w:t xml:space="preserve">the plans </w:t>
      </w:r>
      <w:r w:rsidR="00712B8C">
        <w:t>being r</w:t>
      </w:r>
      <w:r w:rsidR="00591D2C">
        <w:t xml:space="preserve">eturned with a signature from the building inspector.  </w:t>
      </w:r>
    </w:p>
    <w:p w14:paraId="1ED2E1DB" w14:textId="77777777" w:rsidR="00114BF9" w:rsidRDefault="00114BF9" w:rsidP="00114BF9">
      <w:pPr>
        <w:rPr>
          <w:b/>
        </w:rPr>
      </w:pPr>
    </w:p>
    <w:p w14:paraId="1B2F6374" w14:textId="041E3DC6" w:rsidR="00114BF9" w:rsidRDefault="00114BF9" w:rsidP="00114BF9">
      <w:r>
        <w:t xml:space="preserve">Commissioner </w:t>
      </w:r>
      <w:r w:rsidR="002E0A77">
        <w:t>Beatty</w:t>
      </w:r>
      <w:r>
        <w:t xml:space="preserve"> made a motion to forward the </w:t>
      </w:r>
      <w:r w:rsidR="002E0A77">
        <w:t>Hills</w:t>
      </w:r>
      <w:r>
        <w:t xml:space="preserve"> Accessory Building Permit application to the City Council with a positive recommendation, contingent upon the inspector approving his building plans. Commissioner Stanley seconded the motion. The vote of the Commission was unanimous in favor of a positive recommendation</w:t>
      </w:r>
      <w:r w:rsidR="00FF4321">
        <w:t xml:space="preserve"> with the contingency</w:t>
      </w:r>
      <w:r>
        <w:t>.</w:t>
      </w:r>
    </w:p>
    <w:p w14:paraId="04072B44" w14:textId="1374B1C1" w:rsidR="00114BF9" w:rsidRDefault="00114BF9" w:rsidP="00114BF9"/>
    <w:p w14:paraId="65E386DA" w14:textId="6F5F4B1B" w:rsidR="00B627CA" w:rsidRDefault="00B545B2" w:rsidP="00114BF9">
      <w:pPr>
        <w:rPr>
          <w:b/>
          <w:bCs/>
        </w:rPr>
      </w:pPr>
      <w:r w:rsidRPr="00162AF3">
        <w:rPr>
          <w:b/>
          <w:bCs/>
        </w:rPr>
        <w:t>Scott and Rachel Perry</w:t>
      </w:r>
      <w:r w:rsidR="00B627CA">
        <w:rPr>
          <w:b/>
          <w:bCs/>
        </w:rPr>
        <w:t>-</w:t>
      </w:r>
      <w:r w:rsidR="00583520">
        <w:rPr>
          <w:b/>
          <w:bCs/>
        </w:rPr>
        <w:t>Road Access Questions</w:t>
      </w:r>
    </w:p>
    <w:p w14:paraId="6B933A44" w14:textId="4A163115" w:rsidR="00510DA4" w:rsidRDefault="00B627CA" w:rsidP="00114BF9">
      <w:r w:rsidRPr="00B627CA">
        <w:t xml:space="preserve">Scott and Rachel Perry </w:t>
      </w:r>
      <w:r w:rsidR="00B545B2" w:rsidRPr="00B627CA">
        <w:t>came</w:t>
      </w:r>
      <w:r w:rsidR="00B545B2">
        <w:t xml:space="preserve"> with questions on an easement that </w:t>
      </w:r>
      <w:r w:rsidR="00A571CA">
        <w:t xml:space="preserve">may </w:t>
      </w:r>
      <w:r w:rsidR="00B545B2">
        <w:t xml:space="preserve">exist on their property.  </w:t>
      </w:r>
      <w:r w:rsidR="005064C3">
        <w:t>Proof of the easement was provided from Juab County record</w:t>
      </w:r>
      <w:r w:rsidR="004B2A18">
        <w:t xml:space="preserve">s, which showed </w:t>
      </w:r>
      <w:r w:rsidR="0006385E">
        <w:t xml:space="preserve">a 60 foot easement that </w:t>
      </w:r>
      <w:r w:rsidR="005D2FC5">
        <w:t>spans to the</w:t>
      </w:r>
      <w:r w:rsidR="0006385E">
        <w:t xml:space="preserve"> back of the property.  </w:t>
      </w:r>
    </w:p>
    <w:p w14:paraId="7ED3FF78" w14:textId="07FDBFFF" w:rsidR="00B545B2" w:rsidRDefault="00D4124C" w:rsidP="00114BF9">
      <w:r>
        <w:t xml:space="preserve">There was question of whether an agreement </w:t>
      </w:r>
      <w:r w:rsidR="00A10139">
        <w:t>was made with the city and the landowners that the owners had to pave the road</w:t>
      </w:r>
      <w:r w:rsidR="0044548C">
        <w:t xml:space="preserve"> when it was built on.  </w:t>
      </w:r>
      <w:r w:rsidR="008944FC">
        <w:t>They were directed to check city records</w:t>
      </w:r>
      <w:r w:rsidR="00B201E6">
        <w:t>.</w:t>
      </w:r>
    </w:p>
    <w:p w14:paraId="53FEB5DD" w14:textId="77777777" w:rsidR="00A571CA" w:rsidRDefault="00A571CA" w:rsidP="00114BF9"/>
    <w:p w14:paraId="2213862E" w14:textId="53724892" w:rsidR="00114BF9" w:rsidRDefault="00EA19D5" w:rsidP="00114BF9">
      <w:pPr>
        <w:rPr>
          <w:b/>
        </w:rPr>
      </w:pPr>
      <w:r>
        <w:rPr>
          <w:b/>
        </w:rPr>
        <w:t>Richard D and Joy Ellen Mason</w:t>
      </w:r>
      <w:r w:rsidR="00114BF9">
        <w:rPr>
          <w:b/>
        </w:rPr>
        <w:t xml:space="preserve"> – Building Permit</w:t>
      </w:r>
    </w:p>
    <w:p w14:paraId="620F4835" w14:textId="5338369F" w:rsidR="00114BF9" w:rsidRDefault="00EA19D5" w:rsidP="00114BF9">
      <w:r>
        <w:t>Richard D and Joy Ellen Mason</w:t>
      </w:r>
      <w:r w:rsidR="00114BF9">
        <w:t xml:space="preserve"> made application for a building permit for a home to be built on Lot 1</w:t>
      </w:r>
      <w:r w:rsidR="00EC3955">
        <w:t>0</w:t>
      </w:r>
      <w:r w:rsidR="00114BF9">
        <w:t xml:space="preserve"> of the Nebo View Meadows Subdivision.</w:t>
      </w:r>
      <w:r w:rsidR="00AE5B4E">
        <w:t xml:space="preserve"> </w:t>
      </w:r>
      <w:r w:rsidR="002A6EED">
        <w:t>The front markings for the setback were questioned</w:t>
      </w:r>
      <w:r w:rsidR="009E545F">
        <w:t xml:space="preserve"> and the</w:t>
      </w:r>
      <w:r w:rsidR="00530D95">
        <w:t xml:space="preserve"> commission </w:t>
      </w:r>
      <w:r w:rsidR="0066527D">
        <w:t>suggested double checking that the property line is marked properly.</w:t>
      </w:r>
      <w:r w:rsidR="009E545F">
        <w:t xml:space="preserve"> </w:t>
      </w:r>
      <w:r w:rsidR="00114BF9">
        <w:t>The</w:t>
      </w:r>
      <w:r w:rsidR="00C043C3">
        <w:t xml:space="preserve"> </w:t>
      </w:r>
      <w:r w:rsidR="00114BF9">
        <w:t xml:space="preserve">plans have been approved by the Mona City Building Inspector, and all paperwork is complete. </w:t>
      </w:r>
    </w:p>
    <w:p w14:paraId="7F520D9D" w14:textId="77777777" w:rsidR="00114BF9" w:rsidRDefault="00114BF9" w:rsidP="00114BF9">
      <w:pPr>
        <w:rPr>
          <w:b/>
        </w:rPr>
      </w:pPr>
    </w:p>
    <w:p w14:paraId="09E1439D" w14:textId="25C92AAF" w:rsidR="00114BF9" w:rsidRDefault="00114BF9" w:rsidP="00114BF9">
      <w:r>
        <w:t xml:space="preserve">Commissioner </w:t>
      </w:r>
      <w:r w:rsidR="008C03F9">
        <w:t>Gardner</w:t>
      </w:r>
      <w:r>
        <w:t xml:space="preserve"> made a motion to forward the </w:t>
      </w:r>
      <w:r w:rsidR="00994843">
        <w:t>Mason</w:t>
      </w:r>
      <w:r>
        <w:t xml:space="preserve"> Building Permit application to the City Council with a positive recommendation. Commissioner </w:t>
      </w:r>
      <w:r w:rsidR="008C03F9">
        <w:t>Stanley</w:t>
      </w:r>
      <w:r>
        <w:t xml:space="preserve"> seconded the motion. The vote of the Commission was unanimous in favor of a positive recommendation.</w:t>
      </w:r>
    </w:p>
    <w:p w14:paraId="4EF01A40" w14:textId="77777777" w:rsidR="00624668" w:rsidRDefault="00624668" w:rsidP="00EC3955">
      <w:pPr>
        <w:rPr>
          <w:b/>
        </w:rPr>
      </w:pPr>
    </w:p>
    <w:p w14:paraId="4AE08C85" w14:textId="3C34C180" w:rsidR="00EC3955" w:rsidRDefault="00A45AA9" w:rsidP="00EC3955">
      <w:pPr>
        <w:rPr>
          <w:b/>
        </w:rPr>
      </w:pPr>
      <w:r>
        <w:rPr>
          <w:b/>
        </w:rPr>
        <w:t>JMK Construction</w:t>
      </w:r>
      <w:r w:rsidR="00EC3955">
        <w:rPr>
          <w:b/>
        </w:rPr>
        <w:t xml:space="preserve"> – Building Permit</w:t>
      </w:r>
    </w:p>
    <w:p w14:paraId="237B9E2A" w14:textId="69E1D080" w:rsidR="00EC3955" w:rsidRDefault="00E14F0A" w:rsidP="00EC3955">
      <w:r>
        <w:t>JMK Construction</w:t>
      </w:r>
      <w:r w:rsidR="00EC3955">
        <w:t xml:space="preserve"> made application for a building permit for a home to be built on Lot </w:t>
      </w:r>
      <w:r>
        <w:t>3</w:t>
      </w:r>
      <w:r w:rsidR="00EC3955">
        <w:t xml:space="preserve"> of the Nebo View Meadows Subdivision. The plans have been approved by the Mona City Building Inspector</w:t>
      </w:r>
      <w:r w:rsidR="00C833B0">
        <w:t xml:space="preserve"> with the corrected </w:t>
      </w:r>
      <w:r w:rsidR="00F836E6">
        <w:t xml:space="preserve">gas meter </w:t>
      </w:r>
      <w:r w:rsidR="00C833B0">
        <w:t xml:space="preserve">markings </w:t>
      </w:r>
      <w:r w:rsidR="00CC0D9E">
        <w:t>made by the inspector</w:t>
      </w:r>
      <w:r w:rsidR="00AA22DB">
        <w:t xml:space="preserve"> as well as </w:t>
      </w:r>
      <w:r w:rsidR="008076D1">
        <w:t>verifying</w:t>
      </w:r>
      <w:r w:rsidR="00CE5863">
        <w:t xml:space="preserve"> that the property is marked property for the </w:t>
      </w:r>
      <w:r w:rsidR="002D3442">
        <w:t>setbacks</w:t>
      </w:r>
      <w:r w:rsidR="00A26D90">
        <w:t>.</w:t>
      </w:r>
      <w:r w:rsidR="00EC3955">
        <w:t xml:space="preserve"> </w:t>
      </w:r>
      <w:r w:rsidR="00A26D90">
        <w:t>A</w:t>
      </w:r>
      <w:r w:rsidR="00EC3955">
        <w:t xml:space="preserve">ll paperwork is complete. </w:t>
      </w:r>
    </w:p>
    <w:p w14:paraId="586F6E8C" w14:textId="77777777" w:rsidR="00EC3955" w:rsidRDefault="00EC3955" w:rsidP="00EC3955">
      <w:pPr>
        <w:rPr>
          <w:b/>
        </w:rPr>
      </w:pPr>
    </w:p>
    <w:p w14:paraId="45F0E107" w14:textId="569E4389" w:rsidR="00EC3955" w:rsidRDefault="00EC3955" w:rsidP="00EC3955">
      <w:r>
        <w:t xml:space="preserve">Commissioner </w:t>
      </w:r>
      <w:r w:rsidR="00527A25">
        <w:t>Stanley</w:t>
      </w:r>
      <w:r>
        <w:t xml:space="preserve"> made a motion to forward the </w:t>
      </w:r>
      <w:r w:rsidR="00451719">
        <w:t>Mason</w:t>
      </w:r>
      <w:r>
        <w:t xml:space="preserve"> Building Permit application to the City Council with a positive recommendation. Commissioner </w:t>
      </w:r>
      <w:r w:rsidR="006955EC">
        <w:t>Gardner</w:t>
      </w:r>
      <w:r>
        <w:t xml:space="preserve"> seconded the motion. The vote of the Commission was unanimous in favor of a positive recommendation.</w:t>
      </w:r>
    </w:p>
    <w:p w14:paraId="21EB9004" w14:textId="77777777" w:rsidR="00114BF9" w:rsidRDefault="00114BF9" w:rsidP="00114BF9">
      <w:pPr>
        <w:rPr>
          <w:b/>
        </w:rPr>
      </w:pPr>
    </w:p>
    <w:p w14:paraId="6500A2D9" w14:textId="444AF68F" w:rsidR="00114BF9" w:rsidRDefault="00114BF9" w:rsidP="00114BF9">
      <w:pPr>
        <w:rPr>
          <w:b/>
        </w:rPr>
      </w:pPr>
      <w:r>
        <w:rPr>
          <w:b/>
        </w:rPr>
        <w:t xml:space="preserve">Patrick Painter </w:t>
      </w:r>
      <w:r w:rsidR="008C3280">
        <w:rPr>
          <w:b/>
        </w:rPr>
        <w:t>-Storage Unit Building Permit</w:t>
      </w:r>
    </w:p>
    <w:p w14:paraId="64743DEA" w14:textId="0B0F559C" w:rsidR="00114BF9" w:rsidRDefault="00114BF9" w:rsidP="00114BF9">
      <w:r>
        <w:t>Patrick Painter made application for a</w:t>
      </w:r>
      <w:r w:rsidR="00A255EF">
        <w:t xml:space="preserve"> </w:t>
      </w:r>
      <w:r w:rsidR="008076D1">
        <w:t xml:space="preserve">50 bay </w:t>
      </w:r>
      <w:r w:rsidR="000365BE">
        <w:t>S</w:t>
      </w:r>
      <w:r w:rsidR="00A255EF">
        <w:t xml:space="preserve">torage </w:t>
      </w:r>
      <w:r w:rsidR="000365BE">
        <w:t>U</w:t>
      </w:r>
      <w:r w:rsidR="00A255EF">
        <w:t xml:space="preserve">nit </w:t>
      </w:r>
      <w:r w:rsidR="000365BE">
        <w:t>B</w:t>
      </w:r>
      <w:r>
        <w:t xml:space="preserve">uilding </w:t>
      </w:r>
      <w:r w:rsidR="000365BE">
        <w:t>P</w:t>
      </w:r>
      <w:r>
        <w:t>ermit at 7</w:t>
      </w:r>
      <w:r w:rsidR="00C50D82">
        <w:t>90</w:t>
      </w:r>
      <w:r>
        <w:t xml:space="preserve"> South 1300 East. </w:t>
      </w:r>
      <w:r w:rsidR="00A5743B">
        <w:t>The</w:t>
      </w:r>
      <w:r w:rsidR="0012497C">
        <w:t>re w</w:t>
      </w:r>
      <w:r w:rsidR="00057CFA">
        <w:t>ere</w:t>
      </w:r>
      <w:r w:rsidR="0012497C">
        <w:t xml:space="preserve"> questions about the application as it is the second application that has been submitted</w:t>
      </w:r>
      <w:r w:rsidR="00EF2705">
        <w:t xml:space="preserve"> and both applications have different dimensions</w:t>
      </w:r>
      <w:r w:rsidR="0012497C">
        <w:t xml:space="preserve">.  </w:t>
      </w:r>
      <w:r w:rsidR="00A26672">
        <w:t>The new</w:t>
      </w:r>
      <w:r w:rsidR="00A5743B">
        <w:t xml:space="preserve"> application </w:t>
      </w:r>
      <w:r w:rsidR="007503F8">
        <w:t xml:space="preserve">shows a </w:t>
      </w:r>
      <w:r w:rsidR="008A5F54">
        <w:t>5</w:t>
      </w:r>
      <w:r w:rsidR="007503F8">
        <w:t>0</w:t>
      </w:r>
      <w:r w:rsidR="00017E58">
        <w:t xml:space="preserve"> </w:t>
      </w:r>
      <w:r w:rsidR="007503F8">
        <w:t>x</w:t>
      </w:r>
      <w:r w:rsidR="00017E58">
        <w:t xml:space="preserve"> </w:t>
      </w:r>
      <w:r w:rsidR="008A5F54">
        <w:t>1</w:t>
      </w:r>
      <w:r w:rsidR="007503F8">
        <w:t xml:space="preserve">00 building.  </w:t>
      </w:r>
      <w:r w:rsidR="00F04134">
        <w:t>The plans</w:t>
      </w:r>
      <w:r w:rsidR="00EF2705">
        <w:t xml:space="preserve"> for the new application</w:t>
      </w:r>
      <w:r w:rsidR="00F04134">
        <w:t xml:space="preserve"> have been </w:t>
      </w:r>
      <w:r w:rsidR="00A26672">
        <w:t xml:space="preserve">verbally </w:t>
      </w:r>
      <w:r w:rsidR="00F04134">
        <w:t>approved by the Mona City Building Inspector</w:t>
      </w:r>
      <w:r w:rsidR="00070321">
        <w:t xml:space="preserve">. </w:t>
      </w:r>
    </w:p>
    <w:p w14:paraId="337107B1" w14:textId="77777777" w:rsidR="00114BF9" w:rsidRDefault="00114BF9" w:rsidP="00114BF9">
      <w:pPr>
        <w:rPr>
          <w:b/>
        </w:rPr>
      </w:pPr>
    </w:p>
    <w:p w14:paraId="6333D175" w14:textId="4042C5D9" w:rsidR="00CE7F41" w:rsidRDefault="00114BF9" w:rsidP="00301717">
      <w:r>
        <w:t xml:space="preserve">Commissioner </w:t>
      </w:r>
      <w:r w:rsidR="00C50D82">
        <w:t>Beatty</w:t>
      </w:r>
      <w:r>
        <w:t xml:space="preserve"> made a motion to</w:t>
      </w:r>
      <w:r w:rsidR="008076D1">
        <w:t xml:space="preserve"> </w:t>
      </w:r>
      <w:r w:rsidR="00255955">
        <w:t xml:space="preserve">forward the </w:t>
      </w:r>
      <w:r w:rsidR="007C5E80">
        <w:t xml:space="preserve">Pat Painter 50 Bay Storage Unit Application </w:t>
      </w:r>
      <w:r w:rsidR="00DB4C07">
        <w:t>to the City Council with a positive recommendation.</w:t>
      </w:r>
      <w:r w:rsidR="00824E70">
        <w:t xml:space="preserve">  Commissioner Gardner seconded the motion. </w:t>
      </w:r>
      <w:r w:rsidR="007D0A58">
        <w:t xml:space="preserve">The vote of the Commission was unanimous in favor </w:t>
      </w:r>
      <w:r w:rsidR="000365BE">
        <w:t>of a positive recommendation.</w:t>
      </w:r>
    </w:p>
    <w:p w14:paraId="5CACDFC9" w14:textId="77777777" w:rsidR="000365BE" w:rsidRDefault="000365BE" w:rsidP="00301717"/>
    <w:p w14:paraId="5C265E71" w14:textId="6F120692" w:rsidR="00114BF9" w:rsidRDefault="00CE7F41" w:rsidP="00301717">
      <w:r>
        <w:t>Pat Painter requested to be put on the agenda for next month</w:t>
      </w:r>
      <w:r w:rsidR="000365BE">
        <w:t>.</w:t>
      </w:r>
      <w:r w:rsidR="00114BF9">
        <w:t xml:space="preserve"> </w:t>
      </w:r>
    </w:p>
    <w:p w14:paraId="60C1E74E" w14:textId="77777777" w:rsidR="00114BF9" w:rsidRDefault="00114BF9" w:rsidP="00114BF9"/>
    <w:p w14:paraId="09D39446" w14:textId="626E4727" w:rsidR="00114BF9" w:rsidRDefault="009914E1" w:rsidP="00114BF9">
      <w:pPr>
        <w:rPr>
          <w:b/>
        </w:rPr>
      </w:pPr>
      <w:r>
        <w:rPr>
          <w:b/>
        </w:rPr>
        <w:t>Ryan Haskell</w:t>
      </w:r>
      <w:r w:rsidR="00114BF9">
        <w:rPr>
          <w:b/>
        </w:rPr>
        <w:t>– Building Permit</w:t>
      </w:r>
    </w:p>
    <w:p w14:paraId="14EBFB5A" w14:textId="72AE609F" w:rsidR="00114BF9" w:rsidRDefault="00434ED4" w:rsidP="00114BF9">
      <w:r>
        <w:t>Ryan Haskell</w:t>
      </w:r>
      <w:r w:rsidR="00114BF9">
        <w:t xml:space="preserve"> made application for a</w:t>
      </w:r>
      <w:r w:rsidR="00E318F7">
        <w:t xml:space="preserve"> </w:t>
      </w:r>
      <w:r w:rsidR="00114BF9">
        <w:t xml:space="preserve">building permit at </w:t>
      </w:r>
      <w:r w:rsidR="00121781">
        <w:t xml:space="preserve">Nebo View Lot </w:t>
      </w:r>
      <w:r w:rsidR="00110870">
        <w:t># 18</w:t>
      </w:r>
      <w:r w:rsidR="00114BF9">
        <w:t xml:space="preserve">. The plans have been approved by the Mona City Building Inspector, and all paperwork is complete. </w:t>
      </w:r>
    </w:p>
    <w:p w14:paraId="3C166ED5" w14:textId="77777777" w:rsidR="00114BF9" w:rsidRDefault="00114BF9" w:rsidP="00114BF9">
      <w:pPr>
        <w:rPr>
          <w:b/>
        </w:rPr>
      </w:pPr>
    </w:p>
    <w:p w14:paraId="43A6B1A1" w14:textId="06491AB0" w:rsidR="00114BF9" w:rsidRDefault="00114BF9" w:rsidP="00114BF9">
      <w:r>
        <w:t xml:space="preserve">Commissioner </w:t>
      </w:r>
      <w:r w:rsidR="002A26A6">
        <w:t>Beatty</w:t>
      </w:r>
      <w:r>
        <w:t xml:space="preserve"> made a motion to forward the </w:t>
      </w:r>
      <w:r w:rsidR="00110870">
        <w:t>Ryan Haskell</w:t>
      </w:r>
      <w:r>
        <w:t xml:space="preserve"> Building Permit application to the City Council with a positive recommendation. Commissioner Gardner seconded the motion. The vote of the Commission was unanimous in favor of a positive recommendation.</w:t>
      </w:r>
    </w:p>
    <w:p w14:paraId="6CF93591" w14:textId="77777777" w:rsidR="00114BF9" w:rsidRDefault="00114BF9" w:rsidP="00114BF9"/>
    <w:p w14:paraId="0DB833C3" w14:textId="77777777" w:rsidR="009321BF" w:rsidRDefault="00B82F2C" w:rsidP="00114BF9">
      <w:pPr>
        <w:rPr>
          <w:bCs/>
        </w:rPr>
      </w:pPr>
      <w:r w:rsidRPr="00192E2F">
        <w:rPr>
          <w:b/>
        </w:rPr>
        <w:t>Skyler West</w:t>
      </w:r>
      <w:r w:rsidR="009321BF">
        <w:rPr>
          <w:b/>
        </w:rPr>
        <w:t>-</w:t>
      </w:r>
      <w:r w:rsidR="00EB383B" w:rsidRPr="00192E2F">
        <w:rPr>
          <w:b/>
        </w:rPr>
        <w:t>Building Permit</w:t>
      </w:r>
    </w:p>
    <w:p w14:paraId="4C508294" w14:textId="04A824D3" w:rsidR="0011204E" w:rsidRDefault="009321BF" w:rsidP="00114BF9">
      <w:pPr>
        <w:rPr>
          <w:bCs/>
        </w:rPr>
      </w:pPr>
      <w:r>
        <w:rPr>
          <w:bCs/>
        </w:rPr>
        <w:t>N</w:t>
      </w:r>
      <w:r w:rsidR="006500F7">
        <w:rPr>
          <w:bCs/>
        </w:rPr>
        <w:t>o one was present for this agenda item.</w:t>
      </w:r>
    </w:p>
    <w:p w14:paraId="7397BC63" w14:textId="77777777" w:rsidR="00192E2F" w:rsidRDefault="00192E2F" w:rsidP="00114BF9">
      <w:pPr>
        <w:rPr>
          <w:bCs/>
        </w:rPr>
      </w:pPr>
    </w:p>
    <w:p w14:paraId="6D2E3235" w14:textId="77777777" w:rsidR="00114BF9" w:rsidRDefault="00114BF9" w:rsidP="00114BF9">
      <w:pPr>
        <w:rPr>
          <w:b/>
        </w:rPr>
      </w:pPr>
      <w:r>
        <w:rPr>
          <w:b/>
        </w:rPr>
        <w:t>Adjournment</w:t>
      </w:r>
    </w:p>
    <w:p w14:paraId="20491F6E" w14:textId="5A8B6197" w:rsidR="00114BF9" w:rsidRPr="0077354D" w:rsidRDefault="00114BF9" w:rsidP="00114BF9">
      <w:r>
        <w:t xml:space="preserve">Commissioner </w:t>
      </w:r>
      <w:r w:rsidR="003D1145">
        <w:t>Stanley</w:t>
      </w:r>
      <w:r>
        <w:t xml:space="preserve"> made a motion to adjourn the meeting at 9:35 pm. Commissioner </w:t>
      </w:r>
      <w:r w:rsidR="003667B9">
        <w:t>Beatty</w:t>
      </w:r>
      <w:r>
        <w:t xml:space="preserve"> seconded the motion. The vote to adjourn the meeting at 9:35 pm was unanimous.</w:t>
      </w:r>
    </w:p>
    <w:p w14:paraId="30478253" w14:textId="77777777" w:rsidR="00114BF9" w:rsidRDefault="00114BF9" w:rsidP="00114BF9">
      <w:pPr>
        <w:rPr>
          <w:sz w:val="16"/>
          <w:szCs w:val="16"/>
        </w:rPr>
      </w:pPr>
    </w:p>
    <w:p w14:paraId="425F68F1" w14:textId="77777777" w:rsidR="00114BF9" w:rsidRDefault="00114BF9" w:rsidP="00114BF9">
      <w:pPr>
        <w:rPr>
          <w:sz w:val="16"/>
          <w:szCs w:val="16"/>
        </w:rPr>
      </w:pPr>
    </w:p>
    <w:p w14:paraId="6149C7A1" w14:textId="77777777" w:rsidR="00114BF9" w:rsidRDefault="00114BF9" w:rsidP="00114BF9">
      <w:pPr>
        <w:rPr>
          <w:sz w:val="16"/>
          <w:szCs w:val="16"/>
        </w:rPr>
      </w:pPr>
    </w:p>
    <w:p w14:paraId="667C62C6" w14:textId="77777777" w:rsidR="00114BF9" w:rsidRDefault="00114BF9" w:rsidP="00114BF9">
      <w:pPr>
        <w:rPr>
          <w:sz w:val="16"/>
          <w:szCs w:val="16"/>
        </w:rPr>
      </w:pPr>
    </w:p>
    <w:p w14:paraId="4CE6265D" w14:textId="77777777" w:rsidR="00114BF9" w:rsidRDefault="00114BF9" w:rsidP="00114BF9">
      <w:pPr>
        <w:rPr>
          <w:sz w:val="16"/>
          <w:szCs w:val="16"/>
        </w:rPr>
      </w:pPr>
    </w:p>
    <w:p w14:paraId="345A8EDC" w14:textId="77777777" w:rsidR="00114BF9" w:rsidRDefault="00114BF9" w:rsidP="00114BF9">
      <w:pPr>
        <w:rPr>
          <w:sz w:val="16"/>
          <w:szCs w:val="16"/>
        </w:rPr>
      </w:pPr>
    </w:p>
    <w:p w14:paraId="112755EE" w14:textId="77777777" w:rsidR="00114BF9" w:rsidRDefault="00114BF9" w:rsidP="00114BF9">
      <w:pPr>
        <w:rPr>
          <w:sz w:val="16"/>
          <w:szCs w:val="16"/>
        </w:rPr>
      </w:pPr>
    </w:p>
    <w:p w14:paraId="2D18544B" w14:textId="77777777" w:rsidR="00114BF9" w:rsidRDefault="00114BF9" w:rsidP="00114BF9">
      <w:pPr>
        <w:rPr>
          <w:sz w:val="16"/>
          <w:szCs w:val="16"/>
        </w:rPr>
      </w:pPr>
    </w:p>
    <w:p w14:paraId="19668A01" w14:textId="77777777" w:rsidR="00114BF9" w:rsidRDefault="00114BF9" w:rsidP="00114BF9">
      <w:pPr>
        <w:rPr>
          <w:sz w:val="16"/>
          <w:szCs w:val="16"/>
        </w:rPr>
      </w:pPr>
    </w:p>
    <w:p w14:paraId="0DC90A27" w14:textId="77777777" w:rsidR="00114BF9" w:rsidRDefault="00114BF9" w:rsidP="00114BF9">
      <w:pPr>
        <w:rPr>
          <w:sz w:val="16"/>
          <w:szCs w:val="16"/>
        </w:rPr>
      </w:pPr>
    </w:p>
    <w:p w14:paraId="74974013" w14:textId="77777777" w:rsidR="00114BF9" w:rsidRDefault="00114BF9" w:rsidP="00114BF9">
      <w:pPr>
        <w:rPr>
          <w:sz w:val="16"/>
          <w:szCs w:val="16"/>
        </w:rPr>
      </w:pPr>
    </w:p>
    <w:p w14:paraId="698204CC" w14:textId="77777777" w:rsidR="00114BF9" w:rsidRPr="00276F54" w:rsidRDefault="00114BF9" w:rsidP="00114BF9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>
        <w:rPr>
          <w:rFonts w:ascii="Arial" w:hAnsi="Arial" w:cs="Arial"/>
          <w:u w:val="single"/>
        </w:rPr>
        <w:t xml:space="preserve">                                                 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</w:t>
      </w:r>
    </w:p>
    <w:p w14:paraId="3BFEF587" w14:textId="77777777" w:rsidR="00114BF9" w:rsidRDefault="00114BF9" w:rsidP="00114BF9">
      <w:r>
        <w:t xml:space="preserve">Lynn Ingram, Chair </w:t>
      </w:r>
      <w:r>
        <w:tab/>
      </w:r>
      <w:r>
        <w:tab/>
        <w:t xml:space="preserve">  </w:t>
      </w:r>
      <w:r w:rsidRPr="00CF2351">
        <w:t xml:space="preserve">        </w:t>
      </w:r>
      <w:r>
        <w:t xml:space="preserve">  </w:t>
      </w:r>
      <w:r w:rsidRPr="00CF2351">
        <w:t xml:space="preserve">      </w:t>
      </w:r>
      <w:r>
        <w:t xml:space="preserve">      Alicia Hills, Secretary</w:t>
      </w:r>
    </w:p>
    <w:p w14:paraId="4E598E55" w14:textId="77777777" w:rsidR="00AE6F27" w:rsidRDefault="00AE6F27"/>
    <w:sectPr w:rsidR="00AE6F27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14"/>
    <w:rsid w:val="00017E58"/>
    <w:rsid w:val="000365BE"/>
    <w:rsid w:val="00041980"/>
    <w:rsid w:val="00057CFA"/>
    <w:rsid w:val="0006385E"/>
    <w:rsid w:val="00064492"/>
    <w:rsid w:val="00070321"/>
    <w:rsid w:val="00071B9A"/>
    <w:rsid w:val="000A0276"/>
    <w:rsid w:val="000C47C1"/>
    <w:rsid w:val="000F1525"/>
    <w:rsid w:val="00110870"/>
    <w:rsid w:val="0011204E"/>
    <w:rsid w:val="00114BF9"/>
    <w:rsid w:val="00121781"/>
    <w:rsid w:val="0012497C"/>
    <w:rsid w:val="00162AF3"/>
    <w:rsid w:val="00181E80"/>
    <w:rsid w:val="00192E2F"/>
    <w:rsid w:val="001B6F53"/>
    <w:rsid w:val="001C0550"/>
    <w:rsid w:val="001D03DA"/>
    <w:rsid w:val="00201817"/>
    <w:rsid w:val="00204BE9"/>
    <w:rsid w:val="00255955"/>
    <w:rsid w:val="002A26A6"/>
    <w:rsid w:val="002A6EED"/>
    <w:rsid w:val="002D3442"/>
    <w:rsid w:val="002E0A77"/>
    <w:rsid w:val="002F108D"/>
    <w:rsid w:val="00301717"/>
    <w:rsid w:val="003667B9"/>
    <w:rsid w:val="0038487D"/>
    <w:rsid w:val="003D1145"/>
    <w:rsid w:val="0040027C"/>
    <w:rsid w:val="00421AE1"/>
    <w:rsid w:val="00424A33"/>
    <w:rsid w:val="00424B9C"/>
    <w:rsid w:val="00434ED4"/>
    <w:rsid w:val="0044548C"/>
    <w:rsid w:val="00451719"/>
    <w:rsid w:val="004B2A18"/>
    <w:rsid w:val="004D2877"/>
    <w:rsid w:val="004E4741"/>
    <w:rsid w:val="005064C3"/>
    <w:rsid w:val="00510DA4"/>
    <w:rsid w:val="00526DFF"/>
    <w:rsid w:val="00527A25"/>
    <w:rsid w:val="00530D95"/>
    <w:rsid w:val="00547D55"/>
    <w:rsid w:val="0055192A"/>
    <w:rsid w:val="00583520"/>
    <w:rsid w:val="00591D2C"/>
    <w:rsid w:val="00595BE9"/>
    <w:rsid w:val="00595DA5"/>
    <w:rsid w:val="005A16AD"/>
    <w:rsid w:val="005C2A4D"/>
    <w:rsid w:val="005D2FC5"/>
    <w:rsid w:val="006177A1"/>
    <w:rsid w:val="00624668"/>
    <w:rsid w:val="006500F7"/>
    <w:rsid w:val="0066527D"/>
    <w:rsid w:val="006955EC"/>
    <w:rsid w:val="006E5311"/>
    <w:rsid w:val="00712B8C"/>
    <w:rsid w:val="007503F8"/>
    <w:rsid w:val="0075772D"/>
    <w:rsid w:val="00766EF2"/>
    <w:rsid w:val="007A0734"/>
    <w:rsid w:val="007C10A3"/>
    <w:rsid w:val="007C5E80"/>
    <w:rsid w:val="007D0A58"/>
    <w:rsid w:val="008076D1"/>
    <w:rsid w:val="00807708"/>
    <w:rsid w:val="00824E70"/>
    <w:rsid w:val="0088695F"/>
    <w:rsid w:val="008944FC"/>
    <w:rsid w:val="008A5F54"/>
    <w:rsid w:val="008C03F9"/>
    <w:rsid w:val="008C3280"/>
    <w:rsid w:val="008E6046"/>
    <w:rsid w:val="009171D6"/>
    <w:rsid w:val="009321BF"/>
    <w:rsid w:val="009914E1"/>
    <w:rsid w:val="00994843"/>
    <w:rsid w:val="009E4287"/>
    <w:rsid w:val="009E545F"/>
    <w:rsid w:val="009E7C77"/>
    <w:rsid w:val="00A10139"/>
    <w:rsid w:val="00A16D25"/>
    <w:rsid w:val="00A24AFA"/>
    <w:rsid w:val="00A255EF"/>
    <w:rsid w:val="00A26672"/>
    <w:rsid w:val="00A26D90"/>
    <w:rsid w:val="00A45AA9"/>
    <w:rsid w:val="00A571CA"/>
    <w:rsid w:val="00A5743B"/>
    <w:rsid w:val="00A85A14"/>
    <w:rsid w:val="00AA22DB"/>
    <w:rsid w:val="00AE5B4E"/>
    <w:rsid w:val="00AE6F27"/>
    <w:rsid w:val="00B144B3"/>
    <w:rsid w:val="00B201E6"/>
    <w:rsid w:val="00B469CF"/>
    <w:rsid w:val="00B545B2"/>
    <w:rsid w:val="00B55314"/>
    <w:rsid w:val="00B627CA"/>
    <w:rsid w:val="00B82F2C"/>
    <w:rsid w:val="00BB40D1"/>
    <w:rsid w:val="00C043C3"/>
    <w:rsid w:val="00C10AC8"/>
    <w:rsid w:val="00C134ED"/>
    <w:rsid w:val="00C2145E"/>
    <w:rsid w:val="00C50D82"/>
    <w:rsid w:val="00C54D4C"/>
    <w:rsid w:val="00C833B0"/>
    <w:rsid w:val="00C87F7F"/>
    <w:rsid w:val="00CA362C"/>
    <w:rsid w:val="00CC0D9E"/>
    <w:rsid w:val="00CE5863"/>
    <w:rsid w:val="00CE7312"/>
    <w:rsid w:val="00CE7F41"/>
    <w:rsid w:val="00D077C2"/>
    <w:rsid w:val="00D4124C"/>
    <w:rsid w:val="00D51FD8"/>
    <w:rsid w:val="00D926CB"/>
    <w:rsid w:val="00DA1B0D"/>
    <w:rsid w:val="00DA7E51"/>
    <w:rsid w:val="00DB4C07"/>
    <w:rsid w:val="00E00F11"/>
    <w:rsid w:val="00E02DB7"/>
    <w:rsid w:val="00E14F0A"/>
    <w:rsid w:val="00E318F7"/>
    <w:rsid w:val="00EA19D5"/>
    <w:rsid w:val="00EB383B"/>
    <w:rsid w:val="00EC1622"/>
    <w:rsid w:val="00EC3955"/>
    <w:rsid w:val="00EF2705"/>
    <w:rsid w:val="00F04134"/>
    <w:rsid w:val="00F364D7"/>
    <w:rsid w:val="00F762F6"/>
    <w:rsid w:val="00F836E6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2F2F"/>
  <w15:chartTrackingRefBased/>
  <w15:docId w15:val="{7B0E7D26-E3F7-42D1-BA9E-7DF03DEB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57</cp:revision>
  <cp:lastPrinted>2021-05-11T18:51:00Z</cp:lastPrinted>
  <dcterms:created xsi:type="dcterms:W3CDTF">2021-05-06T04:38:00Z</dcterms:created>
  <dcterms:modified xsi:type="dcterms:W3CDTF">2021-06-07T23:31:00Z</dcterms:modified>
</cp:coreProperties>
</file>