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64C05" w14:textId="77777777" w:rsidR="008C6141" w:rsidRDefault="00B22784" w:rsidP="00436EF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RESOLUTION 20-09 </w:t>
      </w:r>
    </w:p>
    <w:p w14:paraId="76385A54" w14:textId="45A0BED8" w:rsidR="00436EF7" w:rsidRDefault="00436EF7" w:rsidP="00436EF7">
      <w:pPr>
        <w:spacing w:after="0" w:line="240" w:lineRule="auto"/>
        <w:jc w:val="center"/>
        <w:rPr>
          <w:rFonts w:ascii="Times New Roman" w:hAnsi="Times New Roman" w:cs="Times New Roman"/>
          <w:b/>
          <w:bCs/>
          <w:sz w:val="24"/>
          <w:szCs w:val="24"/>
        </w:rPr>
      </w:pPr>
      <w:r w:rsidRPr="00436EF7">
        <w:rPr>
          <w:rFonts w:ascii="Times New Roman" w:hAnsi="Times New Roman" w:cs="Times New Roman"/>
          <w:b/>
          <w:bCs/>
          <w:sz w:val="24"/>
          <w:szCs w:val="24"/>
        </w:rPr>
        <w:t>SOCIAL MEDIA POLICY</w:t>
      </w:r>
    </w:p>
    <w:p w14:paraId="49B20D90" w14:textId="53899C4F" w:rsidR="00436EF7" w:rsidRDefault="00436EF7" w:rsidP="00436EF7">
      <w:pPr>
        <w:spacing w:after="0" w:line="240" w:lineRule="auto"/>
        <w:rPr>
          <w:rFonts w:ascii="Times New Roman" w:hAnsi="Times New Roman" w:cs="Times New Roman"/>
          <w:sz w:val="24"/>
          <w:szCs w:val="24"/>
        </w:rPr>
      </w:pPr>
    </w:p>
    <w:p w14:paraId="613E65E7" w14:textId="77777777" w:rsidR="00B22784" w:rsidRPr="00436EF7" w:rsidRDefault="00B22784" w:rsidP="00436EF7">
      <w:pPr>
        <w:spacing w:after="0" w:line="240" w:lineRule="auto"/>
        <w:rPr>
          <w:rFonts w:ascii="Times New Roman" w:hAnsi="Times New Roman" w:cs="Times New Roman"/>
          <w:b/>
          <w:bCs/>
          <w:sz w:val="24"/>
          <w:szCs w:val="24"/>
        </w:rPr>
      </w:pPr>
    </w:p>
    <w:p w14:paraId="3B6D695B" w14:textId="3DC1E0FE" w:rsidR="00FA6649" w:rsidRDefault="00FA154B" w:rsidP="00436EF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SECTION</w:t>
      </w:r>
      <w:r w:rsidR="005C1AA4">
        <w:rPr>
          <w:rFonts w:ascii="Times New Roman" w:hAnsi="Times New Roman" w:cs="Times New Roman"/>
          <w:b/>
          <w:bCs/>
          <w:sz w:val="24"/>
          <w:szCs w:val="24"/>
        </w:rPr>
        <w:t xml:space="preserve"> I </w:t>
      </w:r>
      <w:r w:rsidR="00FA6649">
        <w:rPr>
          <w:rFonts w:ascii="Times New Roman" w:hAnsi="Times New Roman" w:cs="Times New Roman"/>
          <w:b/>
          <w:bCs/>
          <w:sz w:val="24"/>
          <w:szCs w:val="24"/>
        </w:rPr>
        <w:t xml:space="preserve">– DEFINITIONS </w:t>
      </w:r>
    </w:p>
    <w:p w14:paraId="064316CF" w14:textId="56CEB686" w:rsidR="00FA6649" w:rsidRDefault="00FA6649" w:rsidP="00436EF7">
      <w:pPr>
        <w:spacing w:after="0" w:line="240" w:lineRule="auto"/>
        <w:rPr>
          <w:rFonts w:ascii="Times New Roman" w:hAnsi="Times New Roman" w:cs="Times New Roman"/>
          <w:b/>
          <w:bCs/>
          <w:sz w:val="24"/>
          <w:szCs w:val="24"/>
        </w:rPr>
      </w:pPr>
    </w:p>
    <w:p w14:paraId="533D1CC7" w14:textId="36AF8B18" w:rsidR="00FA6649" w:rsidRDefault="00FA6649" w:rsidP="00FA154B">
      <w:pPr>
        <w:spacing w:after="0"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The following definitions will apply for the purposes of this policy: </w:t>
      </w:r>
    </w:p>
    <w:p w14:paraId="0777F9F4" w14:textId="20BCBE24" w:rsidR="00FA6649" w:rsidRDefault="00FA6649" w:rsidP="00436EF7">
      <w:pPr>
        <w:spacing w:after="0" w:line="240" w:lineRule="auto"/>
        <w:rPr>
          <w:rFonts w:ascii="Times New Roman" w:hAnsi="Times New Roman" w:cs="Times New Roman"/>
          <w:sz w:val="24"/>
          <w:szCs w:val="24"/>
        </w:rPr>
      </w:pPr>
    </w:p>
    <w:p w14:paraId="18F52871" w14:textId="2DDF0BC7" w:rsidR="008C28E2" w:rsidRDefault="008C28E2" w:rsidP="00401E0E">
      <w:pPr>
        <w:pStyle w:val="ListParagraph"/>
        <w:numPr>
          <w:ilvl w:val="0"/>
          <w:numId w:val="2"/>
        </w:numPr>
        <w:jc w:val="both"/>
        <w:rPr>
          <w:sz w:val="24"/>
          <w:szCs w:val="24"/>
        </w:rPr>
      </w:pPr>
      <w:r>
        <w:rPr>
          <w:sz w:val="24"/>
          <w:szCs w:val="24"/>
        </w:rPr>
        <w:t xml:space="preserve">“Appeal authority” means the person designated by the Council to hear appeals under this policy, provided that the appeal authority may not be a moderator. </w:t>
      </w:r>
    </w:p>
    <w:p w14:paraId="7FBE5025" w14:textId="77777777" w:rsidR="008C28E2" w:rsidRDefault="008C28E2" w:rsidP="008C28E2">
      <w:pPr>
        <w:pStyle w:val="ListParagraph"/>
        <w:jc w:val="both"/>
        <w:rPr>
          <w:sz w:val="24"/>
          <w:szCs w:val="24"/>
        </w:rPr>
      </w:pPr>
    </w:p>
    <w:p w14:paraId="2C94F4E0" w14:textId="6610C1E6" w:rsidR="00401E0E" w:rsidRDefault="00401E0E" w:rsidP="00401E0E">
      <w:pPr>
        <w:pStyle w:val="ListParagraph"/>
        <w:numPr>
          <w:ilvl w:val="0"/>
          <w:numId w:val="2"/>
        </w:numPr>
        <w:jc w:val="both"/>
        <w:rPr>
          <w:sz w:val="24"/>
          <w:szCs w:val="24"/>
        </w:rPr>
      </w:pPr>
      <w:r>
        <w:rPr>
          <w:sz w:val="24"/>
          <w:szCs w:val="24"/>
        </w:rPr>
        <w:t>“Comments</w:t>
      </w:r>
      <w:r w:rsidR="00A248EE">
        <w:rPr>
          <w:sz w:val="24"/>
          <w:szCs w:val="24"/>
        </w:rPr>
        <w:t xml:space="preserve"> or Posts</w:t>
      </w:r>
      <w:r>
        <w:rPr>
          <w:sz w:val="24"/>
          <w:szCs w:val="24"/>
        </w:rPr>
        <w:t xml:space="preserve">” means any comment, photo, link, or other material posted to </w:t>
      </w:r>
      <w:r w:rsidR="00A248EE">
        <w:rPr>
          <w:sz w:val="24"/>
          <w:szCs w:val="24"/>
        </w:rPr>
        <w:t>a</w:t>
      </w:r>
      <w:r>
        <w:rPr>
          <w:sz w:val="24"/>
          <w:szCs w:val="24"/>
        </w:rPr>
        <w:t xml:space="preserve"> section of a social media account. </w:t>
      </w:r>
    </w:p>
    <w:p w14:paraId="316589FF" w14:textId="77777777" w:rsidR="00401E0E" w:rsidRDefault="00401E0E" w:rsidP="00401E0E">
      <w:pPr>
        <w:pStyle w:val="ListParagraph"/>
        <w:jc w:val="both"/>
        <w:rPr>
          <w:sz w:val="24"/>
          <w:szCs w:val="24"/>
        </w:rPr>
      </w:pPr>
    </w:p>
    <w:p w14:paraId="03D71CE9" w14:textId="3CF72449" w:rsidR="00FA6649" w:rsidRDefault="00FA6649" w:rsidP="0005621A">
      <w:pPr>
        <w:pStyle w:val="ListParagraph"/>
        <w:numPr>
          <w:ilvl w:val="0"/>
          <w:numId w:val="2"/>
        </w:numPr>
        <w:jc w:val="both"/>
        <w:rPr>
          <w:sz w:val="24"/>
          <w:szCs w:val="24"/>
        </w:rPr>
      </w:pPr>
      <w:r>
        <w:rPr>
          <w:sz w:val="24"/>
          <w:szCs w:val="24"/>
        </w:rPr>
        <w:t>“</w:t>
      </w:r>
      <w:r w:rsidR="008B3BCA">
        <w:rPr>
          <w:sz w:val="24"/>
          <w:szCs w:val="24"/>
        </w:rPr>
        <w:t>Corinne</w:t>
      </w:r>
      <w:r>
        <w:rPr>
          <w:sz w:val="24"/>
          <w:szCs w:val="24"/>
        </w:rPr>
        <w:t xml:space="preserve">” means </w:t>
      </w:r>
      <w:r w:rsidR="008B3BCA">
        <w:rPr>
          <w:sz w:val="24"/>
          <w:szCs w:val="24"/>
        </w:rPr>
        <w:t>Corinne City, Utah</w:t>
      </w:r>
      <w:r w:rsidR="00B87256">
        <w:rPr>
          <w:sz w:val="24"/>
          <w:szCs w:val="24"/>
        </w:rPr>
        <w:t xml:space="preserve">. </w:t>
      </w:r>
      <w:r>
        <w:rPr>
          <w:sz w:val="24"/>
          <w:szCs w:val="24"/>
        </w:rPr>
        <w:t xml:space="preserve"> </w:t>
      </w:r>
    </w:p>
    <w:p w14:paraId="4C4294AE" w14:textId="77777777" w:rsidR="0005621A" w:rsidRDefault="0005621A" w:rsidP="0005621A">
      <w:pPr>
        <w:pStyle w:val="ListParagraph"/>
        <w:jc w:val="both"/>
        <w:rPr>
          <w:sz w:val="24"/>
          <w:szCs w:val="24"/>
        </w:rPr>
      </w:pPr>
    </w:p>
    <w:p w14:paraId="39FA8B3E" w14:textId="0C8820F8" w:rsidR="00EF4FDF" w:rsidRDefault="00FA6649" w:rsidP="0005621A">
      <w:pPr>
        <w:pStyle w:val="ListParagraph"/>
        <w:numPr>
          <w:ilvl w:val="0"/>
          <w:numId w:val="2"/>
        </w:numPr>
        <w:jc w:val="both"/>
        <w:rPr>
          <w:sz w:val="24"/>
          <w:szCs w:val="24"/>
        </w:rPr>
      </w:pPr>
      <w:r>
        <w:rPr>
          <w:sz w:val="24"/>
          <w:szCs w:val="24"/>
        </w:rPr>
        <w:t xml:space="preserve">“Council” means the </w:t>
      </w:r>
      <w:r w:rsidR="008B3BCA">
        <w:rPr>
          <w:sz w:val="24"/>
          <w:szCs w:val="24"/>
        </w:rPr>
        <w:t>Corinne City Council</w:t>
      </w:r>
      <w:r>
        <w:rPr>
          <w:sz w:val="24"/>
          <w:szCs w:val="24"/>
        </w:rPr>
        <w:t>.</w:t>
      </w:r>
    </w:p>
    <w:p w14:paraId="25557FFD" w14:textId="77777777" w:rsidR="00D51506" w:rsidRPr="00D51506" w:rsidRDefault="00D51506" w:rsidP="00D51506">
      <w:pPr>
        <w:pStyle w:val="ListParagraph"/>
        <w:rPr>
          <w:sz w:val="24"/>
          <w:szCs w:val="24"/>
        </w:rPr>
      </w:pPr>
    </w:p>
    <w:p w14:paraId="6194D252" w14:textId="3B3D2414" w:rsidR="00D51506" w:rsidRDefault="00D51506" w:rsidP="0005621A">
      <w:pPr>
        <w:pStyle w:val="ListParagraph"/>
        <w:numPr>
          <w:ilvl w:val="0"/>
          <w:numId w:val="2"/>
        </w:numPr>
        <w:jc w:val="both"/>
        <w:rPr>
          <w:sz w:val="24"/>
          <w:szCs w:val="24"/>
        </w:rPr>
      </w:pPr>
      <w:r>
        <w:rPr>
          <w:sz w:val="24"/>
          <w:szCs w:val="24"/>
        </w:rPr>
        <w:t xml:space="preserve">“Egregious violation” means a comment made to a </w:t>
      </w:r>
      <w:r w:rsidR="008B3BCA">
        <w:rPr>
          <w:sz w:val="24"/>
          <w:szCs w:val="24"/>
        </w:rPr>
        <w:t>Corinne</w:t>
      </w:r>
      <w:r>
        <w:rPr>
          <w:sz w:val="24"/>
          <w:szCs w:val="24"/>
        </w:rPr>
        <w:t xml:space="preserve"> social media account that expressly or impliedly threatens the safety of the public or an individual. </w:t>
      </w:r>
    </w:p>
    <w:p w14:paraId="3ED11B60" w14:textId="77777777" w:rsidR="00EF4FDF" w:rsidRPr="00EF4FDF" w:rsidRDefault="00EF4FDF" w:rsidP="00EF4FDF">
      <w:pPr>
        <w:pStyle w:val="ListParagraph"/>
        <w:rPr>
          <w:sz w:val="24"/>
          <w:szCs w:val="24"/>
        </w:rPr>
      </w:pPr>
    </w:p>
    <w:p w14:paraId="5A2DC3F7" w14:textId="05B13B67" w:rsidR="0048169C" w:rsidRDefault="0048169C" w:rsidP="0005621A">
      <w:pPr>
        <w:pStyle w:val="ListParagraph"/>
        <w:numPr>
          <w:ilvl w:val="0"/>
          <w:numId w:val="2"/>
        </w:numPr>
        <w:jc w:val="both"/>
        <w:rPr>
          <w:sz w:val="24"/>
          <w:szCs w:val="24"/>
        </w:rPr>
      </w:pPr>
      <w:r>
        <w:rPr>
          <w:sz w:val="24"/>
          <w:szCs w:val="24"/>
        </w:rPr>
        <w:t xml:space="preserve">“GRAMA” means the </w:t>
      </w:r>
      <w:r w:rsidRPr="0048169C">
        <w:rPr>
          <w:sz w:val="24"/>
          <w:szCs w:val="24"/>
        </w:rPr>
        <w:t xml:space="preserve">Government Records and Management </w:t>
      </w:r>
      <w:r w:rsidR="00A248EE">
        <w:rPr>
          <w:sz w:val="24"/>
          <w:szCs w:val="24"/>
        </w:rPr>
        <w:t xml:space="preserve">Access </w:t>
      </w:r>
      <w:r w:rsidRPr="0048169C">
        <w:rPr>
          <w:sz w:val="24"/>
          <w:szCs w:val="24"/>
        </w:rPr>
        <w:t>Act, Title 63G, Chapter 2 of the Utah Code, or applicable successor statute.</w:t>
      </w:r>
    </w:p>
    <w:p w14:paraId="640BA252" w14:textId="77777777" w:rsidR="0070679B" w:rsidRPr="0070679B" w:rsidRDefault="0070679B" w:rsidP="0070679B">
      <w:pPr>
        <w:pStyle w:val="ListParagraph"/>
        <w:rPr>
          <w:sz w:val="24"/>
          <w:szCs w:val="24"/>
        </w:rPr>
      </w:pPr>
    </w:p>
    <w:p w14:paraId="5BBCA42F" w14:textId="38043D79" w:rsidR="00EF4FDF" w:rsidRDefault="0070679B" w:rsidP="00EF4FDF">
      <w:pPr>
        <w:pStyle w:val="ListParagraph"/>
        <w:numPr>
          <w:ilvl w:val="0"/>
          <w:numId w:val="2"/>
        </w:numPr>
        <w:jc w:val="both"/>
        <w:rPr>
          <w:sz w:val="24"/>
          <w:szCs w:val="24"/>
        </w:rPr>
      </w:pPr>
      <w:r w:rsidRPr="008B3BCA">
        <w:rPr>
          <w:sz w:val="24"/>
          <w:szCs w:val="24"/>
        </w:rPr>
        <w:t xml:space="preserve">“Mayor” means the </w:t>
      </w:r>
      <w:r w:rsidR="00A248EE" w:rsidRPr="008B3BCA">
        <w:rPr>
          <w:sz w:val="24"/>
          <w:szCs w:val="24"/>
        </w:rPr>
        <w:t>M</w:t>
      </w:r>
      <w:r w:rsidRPr="008B3BCA">
        <w:rPr>
          <w:sz w:val="24"/>
          <w:szCs w:val="24"/>
        </w:rPr>
        <w:t xml:space="preserve">ayor of </w:t>
      </w:r>
      <w:r w:rsidR="008B3BCA">
        <w:rPr>
          <w:sz w:val="24"/>
          <w:szCs w:val="24"/>
        </w:rPr>
        <w:t>Corinne City.</w:t>
      </w:r>
    </w:p>
    <w:p w14:paraId="2DE059B9" w14:textId="77777777" w:rsidR="008B3BCA" w:rsidRPr="008B3BCA" w:rsidRDefault="008B3BCA" w:rsidP="008B3BCA">
      <w:pPr>
        <w:pStyle w:val="ListParagraph"/>
        <w:rPr>
          <w:sz w:val="24"/>
          <w:szCs w:val="24"/>
        </w:rPr>
      </w:pPr>
    </w:p>
    <w:p w14:paraId="092B6317" w14:textId="4B4CF76C" w:rsidR="00EF4FDF" w:rsidRDefault="00EF4FDF" w:rsidP="0005621A">
      <w:pPr>
        <w:pStyle w:val="ListParagraph"/>
        <w:numPr>
          <w:ilvl w:val="0"/>
          <w:numId w:val="2"/>
        </w:numPr>
        <w:jc w:val="both"/>
        <w:rPr>
          <w:sz w:val="24"/>
          <w:szCs w:val="24"/>
        </w:rPr>
      </w:pPr>
      <w:r>
        <w:rPr>
          <w:sz w:val="24"/>
          <w:szCs w:val="24"/>
        </w:rPr>
        <w:t xml:space="preserve">“Moderator” means the person the Council has authorized to administer and moderate a social media account. </w:t>
      </w:r>
    </w:p>
    <w:p w14:paraId="1CC5A91C" w14:textId="77777777" w:rsidR="0005621A" w:rsidRPr="0005621A" w:rsidRDefault="0005621A" w:rsidP="0005621A">
      <w:pPr>
        <w:pStyle w:val="ListParagraph"/>
        <w:jc w:val="both"/>
        <w:rPr>
          <w:sz w:val="24"/>
          <w:szCs w:val="24"/>
        </w:rPr>
      </w:pPr>
    </w:p>
    <w:p w14:paraId="5979B509" w14:textId="442282B9" w:rsidR="0005621A" w:rsidRDefault="0005621A" w:rsidP="0005621A">
      <w:pPr>
        <w:pStyle w:val="ListParagraph"/>
        <w:numPr>
          <w:ilvl w:val="0"/>
          <w:numId w:val="2"/>
        </w:numPr>
        <w:jc w:val="both"/>
        <w:rPr>
          <w:sz w:val="24"/>
          <w:szCs w:val="24"/>
        </w:rPr>
      </w:pPr>
      <w:r>
        <w:rPr>
          <w:sz w:val="24"/>
          <w:szCs w:val="24"/>
        </w:rPr>
        <w:t>“Personnel” means:</w:t>
      </w:r>
    </w:p>
    <w:p w14:paraId="73040146" w14:textId="77777777" w:rsidR="0005621A" w:rsidRPr="0005621A" w:rsidRDefault="0005621A" w:rsidP="0005621A">
      <w:pPr>
        <w:pStyle w:val="ListParagraph"/>
        <w:jc w:val="both"/>
        <w:rPr>
          <w:sz w:val="24"/>
          <w:szCs w:val="24"/>
        </w:rPr>
      </w:pPr>
    </w:p>
    <w:p w14:paraId="54352598" w14:textId="501D71CF" w:rsidR="0005621A" w:rsidRDefault="0005621A" w:rsidP="0005621A">
      <w:pPr>
        <w:pStyle w:val="ListParagraph"/>
        <w:numPr>
          <w:ilvl w:val="1"/>
          <w:numId w:val="2"/>
        </w:numPr>
        <w:jc w:val="both"/>
        <w:rPr>
          <w:sz w:val="24"/>
          <w:szCs w:val="24"/>
        </w:rPr>
      </w:pPr>
      <w:r>
        <w:rPr>
          <w:sz w:val="24"/>
          <w:szCs w:val="24"/>
        </w:rPr>
        <w:t xml:space="preserve">Any member of the Council; </w:t>
      </w:r>
    </w:p>
    <w:p w14:paraId="015F1605" w14:textId="6074B508" w:rsidR="00FA6649" w:rsidRDefault="0005621A" w:rsidP="0005621A">
      <w:pPr>
        <w:pStyle w:val="ListParagraph"/>
        <w:numPr>
          <w:ilvl w:val="1"/>
          <w:numId w:val="2"/>
        </w:numPr>
        <w:jc w:val="both"/>
        <w:rPr>
          <w:sz w:val="24"/>
          <w:szCs w:val="24"/>
        </w:rPr>
      </w:pPr>
      <w:r>
        <w:rPr>
          <w:sz w:val="24"/>
          <w:szCs w:val="24"/>
        </w:rPr>
        <w:t xml:space="preserve">Any member of a </w:t>
      </w:r>
      <w:r w:rsidR="008B3BCA">
        <w:rPr>
          <w:sz w:val="24"/>
          <w:szCs w:val="24"/>
        </w:rPr>
        <w:t>Corinne</w:t>
      </w:r>
      <w:r>
        <w:rPr>
          <w:sz w:val="24"/>
          <w:szCs w:val="24"/>
        </w:rPr>
        <w:t xml:space="preserve"> board, commission, or committee; </w:t>
      </w:r>
    </w:p>
    <w:p w14:paraId="652609F2" w14:textId="765A675F" w:rsidR="0005621A" w:rsidRDefault="0005621A" w:rsidP="0005621A">
      <w:pPr>
        <w:pStyle w:val="ListParagraph"/>
        <w:numPr>
          <w:ilvl w:val="1"/>
          <w:numId w:val="2"/>
        </w:numPr>
        <w:jc w:val="both"/>
        <w:rPr>
          <w:sz w:val="24"/>
          <w:szCs w:val="24"/>
        </w:rPr>
      </w:pPr>
      <w:r>
        <w:rPr>
          <w:sz w:val="24"/>
          <w:szCs w:val="24"/>
        </w:rPr>
        <w:t xml:space="preserve">Any employee, contractor, or other agent of </w:t>
      </w:r>
      <w:r w:rsidR="008B3BCA">
        <w:rPr>
          <w:sz w:val="24"/>
          <w:szCs w:val="24"/>
        </w:rPr>
        <w:t>Corinne</w:t>
      </w:r>
      <w:r w:rsidR="002B2432">
        <w:rPr>
          <w:sz w:val="24"/>
          <w:szCs w:val="24"/>
        </w:rPr>
        <w:t xml:space="preserve">; and </w:t>
      </w:r>
    </w:p>
    <w:p w14:paraId="398A7385" w14:textId="24EE5855" w:rsidR="002B2432" w:rsidRDefault="002B2432" w:rsidP="0005621A">
      <w:pPr>
        <w:pStyle w:val="ListParagraph"/>
        <w:numPr>
          <w:ilvl w:val="1"/>
          <w:numId w:val="2"/>
        </w:numPr>
        <w:jc w:val="both"/>
        <w:rPr>
          <w:sz w:val="24"/>
          <w:szCs w:val="24"/>
        </w:rPr>
      </w:pPr>
      <w:r>
        <w:rPr>
          <w:sz w:val="24"/>
          <w:szCs w:val="24"/>
        </w:rPr>
        <w:t xml:space="preserve">Any volunteer engaged in official </w:t>
      </w:r>
      <w:r w:rsidR="008B3BCA">
        <w:rPr>
          <w:sz w:val="24"/>
          <w:szCs w:val="24"/>
        </w:rPr>
        <w:t>Corinne</w:t>
      </w:r>
      <w:r>
        <w:rPr>
          <w:sz w:val="24"/>
          <w:szCs w:val="24"/>
        </w:rPr>
        <w:t xml:space="preserve"> business. </w:t>
      </w:r>
    </w:p>
    <w:p w14:paraId="6DC32054" w14:textId="77777777" w:rsidR="0005621A" w:rsidRDefault="0005621A" w:rsidP="0005621A">
      <w:pPr>
        <w:pStyle w:val="ListParagraph"/>
        <w:ind w:left="1440"/>
        <w:jc w:val="both"/>
        <w:rPr>
          <w:sz w:val="24"/>
          <w:szCs w:val="24"/>
        </w:rPr>
      </w:pPr>
    </w:p>
    <w:p w14:paraId="79269031" w14:textId="4409D251" w:rsidR="006250A0" w:rsidRDefault="006250A0" w:rsidP="0005621A">
      <w:pPr>
        <w:pStyle w:val="ListParagraph"/>
        <w:numPr>
          <w:ilvl w:val="0"/>
          <w:numId w:val="2"/>
        </w:numPr>
        <w:jc w:val="both"/>
        <w:rPr>
          <w:sz w:val="24"/>
          <w:szCs w:val="24"/>
        </w:rPr>
      </w:pPr>
      <w:r>
        <w:rPr>
          <w:sz w:val="24"/>
          <w:szCs w:val="24"/>
        </w:rPr>
        <w:t xml:space="preserve">“Policy” means this social media policy. </w:t>
      </w:r>
    </w:p>
    <w:p w14:paraId="47D657AD" w14:textId="77777777" w:rsidR="006250A0" w:rsidRDefault="006250A0" w:rsidP="006250A0">
      <w:pPr>
        <w:pStyle w:val="ListParagraph"/>
        <w:jc w:val="both"/>
        <w:rPr>
          <w:sz w:val="24"/>
          <w:szCs w:val="24"/>
        </w:rPr>
      </w:pPr>
    </w:p>
    <w:p w14:paraId="5C87A3BA" w14:textId="66BF8427" w:rsidR="0005621A" w:rsidRDefault="0005621A" w:rsidP="0005621A">
      <w:pPr>
        <w:pStyle w:val="ListParagraph"/>
        <w:numPr>
          <w:ilvl w:val="0"/>
          <w:numId w:val="2"/>
        </w:numPr>
        <w:jc w:val="both"/>
        <w:rPr>
          <w:sz w:val="24"/>
          <w:szCs w:val="24"/>
        </w:rPr>
      </w:pPr>
      <w:r>
        <w:rPr>
          <w:sz w:val="24"/>
          <w:szCs w:val="24"/>
        </w:rPr>
        <w:t>“Social Media</w:t>
      </w:r>
      <w:r w:rsidR="006250A0">
        <w:rPr>
          <w:sz w:val="24"/>
          <w:szCs w:val="24"/>
        </w:rPr>
        <w:t xml:space="preserve"> Account</w:t>
      </w:r>
      <w:r>
        <w:rPr>
          <w:sz w:val="24"/>
          <w:szCs w:val="24"/>
        </w:rPr>
        <w:t xml:space="preserve">” means any </w:t>
      </w:r>
      <w:r w:rsidR="00B87256">
        <w:rPr>
          <w:sz w:val="24"/>
          <w:szCs w:val="24"/>
        </w:rPr>
        <w:t>platform</w:t>
      </w:r>
      <w:r>
        <w:rPr>
          <w:sz w:val="24"/>
          <w:szCs w:val="24"/>
        </w:rPr>
        <w:t xml:space="preserve"> that enables users to create and share content or to participate in social media</w:t>
      </w:r>
      <w:r w:rsidR="006250A0">
        <w:rPr>
          <w:sz w:val="24"/>
          <w:szCs w:val="24"/>
        </w:rPr>
        <w:t>,</w:t>
      </w:r>
      <w:r>
        <w:rPr>
          <w:sz w:val="24"/>
          <w:szCs w:val="24"/>
        </w:rPr>
        <w:t xml:space="preserve"> networking</w:t>
      </w:r>
      <w:r w:rsidR="006250A0">
        <w:rPr>
          <w:sz w:val="24"/>
          <w:szCs w:val="24"/>
        </w:rPr>
        <w:t>, or discussion</w:t>
      </w:r>
      <w:r>
        <w:rPr>
          <w:sz w:val="24"/>
          <w:szCs w:val="24"/>
        </w:rPr>
        <w:t>, including but not limited to social media and social networking services, web feeds, blogs, wikis, phot</w:t>
      </w:r>
      <w:r w:rsidR="008B3BCA">
        <w:rPr>
          <w:sz w:val="24"/>
          <w:szCs w:val="24"/>
        </w:rPr>
        <w:t>o</w:t>
      </w:r>
      <w:r>
        <w:rPr>
          <w:sz w:val="24"/>
          <w:szCs w:val="24"/>
        </w:rPr>
        <w:t xml:space="preserve"> sharing, podcasting, social bookmarking, mashups, widgets, virtual worlds, and micro-blogs.   </w:t>
      </w:r>
    </w:p>
    <w:p w14:paraId="04941D80" w14:textId="77777777" w:rsidR="00B87256" w:rsidRPr="00B87256" w:rsidRDefault="00B87256" w:rsidP="00B87256">
      <w:pPr>
        <w:pStyle w:val="ListParagraph"/>
        <w:rPr>
          <w:sz w:val="24"/>
          <w:szCs w:val="24"/>
        </w:rPr>
      </w:pPr>
    </w:p>
    <w:p w14:paraId="4A5BE482" w14:textId="311DF925" w:rsidR="00B87256" w:rsidRDefault="00B87256" w:rsidP="0005621A">
      <w:pPr>
        <w:pStyle w:val="ListParagraph"/>
        <w:numPr>
          <w:ilvl w:val="0"/>
          <w:numId w:val="2"/>
        </w:numPr>
        <w:jc w:val="both"/>
        <w:rPr>
          <w:sz w:val="24"/>
          <w:szCs w:val="24"/>
        </w:rPr>
      </w:pPr>
      <w:r>
        <w:rPr>
          <w:sz w:val="24"/>
          <w:szCs w:val="24"/>
        </w:rPr>
        <w:t>“Terms”</w:t>
      </w:r>
      <w:r w:rsidR="00A248EE">
        <w:rPr>
          <w:sz w:val="24"/>
          <w:szCs w:val="24"/>
        </w:rPr>
        <w:t xml:space="preserve"> means</w:t>
      </w:r>
      <w:r>
        <w:rPr>
          <w:sz w:val="24"/>
          <w:szCs w:val="24"/>
        </w:rPr>
        <w:t xml:space="preserve"> the terms of use set forth in </w:t>
      </w:r>
      <w:r w:rsidR="00FA154B">
        <w:rPr>
          <w:sz w:val="24"/>
          <w:szCs w:val="24"/>
        </w:rPr>
        <w:t>Section</w:t>
      </w:r>
      <w:r>
        <w:rPr>
          <w:sz w:val="24"/>
          <w:szCs w:val="24"/>
        </w:rPr>
        <w:t xml:space="preserve"> V of this policy. </w:t>
      </w:r>
    </w:p>
    <w:p w14:paraId="2B2370B3" w14:textId="77777777" w:rsidR="00B87256" w:rsidRPr="00B87256" w:rsidRDefault="00B87256" w:rsidP="00B87256">
      <w:pPr>
        <w:pStyle w:val="ListParagraph"/>
        <w:rPr>
          <w:sz w:val="24"/>
          <w:szCs w:val="24"/>
        </w:rPr>
      </w:pPr>
    </w:p>
    <w:p w14:paraId="274E5EB5" w14:textId="0AF0CC86" w:rsidR="00B87256" w:rsidRDefault="00B87256" w:rsidP="0005621A">
      <w:pPr>
        <w:pStyle w:val="ListParagraph"/>
        <w:numPr>
          <w:ilvl w:val="0"/>
          <w:numId w:val="2"/>
        </w:numPr>
        <w:jc w:val="both"/>
        <w:rPr>
          <w:sz w:val="24"/>
          <w:szCs w:val="24"/>
        </w:rPr>
      </w:pPr>
      <w:r>
        <w:rPr>
          <w:sz w:val="24"/>
          <w:szCs w:val="24"/>
        </w:rPr>
        <w:t xml:space="preserve">“User” means any person or entity who uses a </w:t>
      </w:r>
      <w:r w:rsidR="008B3BCA">
        <w:rPr>
          <w:sz w:val="24"/>
          <w:szCs w:val="24"/>
        </w:rPr>
        <w:t>Corinne</w:t>
      </w:r>
      <w:r>
        <w:rPr>
          <w:sz w:val="24"/>
          <w:szCs w:val="24"/>
        </w:rPr>
        <w:t xml:space="preserve"> social media account. </w:t>
      </w:r>
    </w:p>
    <w:p w14:paraId="686B40C4" w14:textId="77777777" w:rsidR="008B3BCA" w:rsidRPr="008B3BCA" w:rsidRDefault="008B3BCA" w:rsidP="008B3BCA">
      <w:pPr>
        <w:pStyle w:val="ListParagraph"/>
        <w:rPr>
          <w:sz w:val="24"/>
          <w:szCs w:val="24"/>
        </w:rPr>
      </w:pPr>
    </w:p>
    <w:p w14:paraId="52E2F8AF" w14:textId="77777777" w:rsidR="008B3BCA" w:rsidRDefault="008B3BCA" w:rsidP="008B3BCA">
      <w:pPr>
        <w:pStyle w:val="ListParagraph"/>
        <w:jc w:val="both"/>
        <w:rPr>
          <w:sz w:val="24"/>
          <w:szCs w:val="24"/>
        </w:rPr>
      </w:pPr>
    </w:p>
    <w:p w14:paraId="147F09AA" w14:textId="54EFA58A" w:rsidR="00436EF7" w:rsidRDefault="00FA154B" w:rsidP="00436EF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SECTION</w:t>
      </w:r>
      <w:r w:rsidR="0005621A">
        <w:rPr>
          <w:rFonts w:ascii="Times New Roman" w:hAnsi="Times New Roman" w:cs="Times New Roman"/>
          <w:b/>
          <w:bCs/>
          <w:sz w:val="24"/>
          <w:szCs w:val="24"/>
        </w:rPr>
        <w:t xml:space="preserve"> II </w:t>
      </w:r>
      <w:r w:rsidR="005C1AA4">
        <w:rPr>
          <w:rFonts w:ascii="Times New Roman" w:hAnsi="Times New Roman" w:cs="Times New Roman"/>
          <w:b/>
          <w:bCs/>
          <w:sz w:val="24"/>
          <w:szCs w:val="24"/>
        </w:rPr>
        <w:t xml:space="preserve">– PURPOSE </w:t>
      </w:r>
    </w:p>
    <w:p w14:paraId="32C8500D" w14:textId="49B3C0EA" w:rsidR="005C1AA4" w:rsidRDefault="005C1AA4" w:rsidP="00436EF7">
      <w:pPr>
        <w:spacing w:after="0" w:line="240" w:lineRule="auto"/>
        <w:rPr>
          <w:rFonts w:ascii="Times New Roman" w:hAnsi="Times New Roman" w:cs="Times New Roman"/>
          <w:b/>
          <w:bCs/>
          <w:sz w:val="24"/>
          <w:szCs w:val="24"/>
        </w:rPr>
      </w:pPr>
    </w:p>
    <w:p w14:paraId="0FFCA1B5" w14:textId="0DF5033D" w:rsidR="005C1AA4" w:rsidRDefault="005C1AA4" w:rsidP="000562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B3BCA">
        <w:rPr>
          <w:rFonts w:ascii="Times New Roman" w:hAnsi="Times New Roman" w:cs="Times New Roman"/>
          <w:sz w:val="24"/>
          <w:szCs w:val="24"/>
        </w:rPr>
        <w:t>Corinne</w:t>
      </w:r>
      <w:r>
        <w:rPr>
          <w:rFonts w:ascii="Times New Roman" w:hAnsi="Times New Roman" w:cs="Times New Roman"/>
          <w:sz w:val="24"/>
          <w:szCs w:val="24"/>
        </w:rPr>
        <w:t xml:space="preserve"> has the discretion to use social media </w:t>
      </w:r>
      <w:r w:rsidR="00B87256">
        <w:rPr>
          <w:rFonts w:ascii="Times New Roman" w:hAnsi="Times New Roman" w:cs="Times New Roman"/>
          <w:sz w:val="24"/>
          <w:szCs w:val="24"/>
        </w:rPr>
        <w:t>accounts</w:t>
      </w:r>
      <w:r>
        <w:rPr>
          <w:rFonts w:ascii="Times New Roman" w:hAnsi="Times New Roman" w:cs="Times New Roman"/>
          <w:sz w:val="24"/>
          <w:szCs w:val="24"/>
        </w:rPr>
        <w:t xml:space="preserve"> to provide pertinent public information to </w:t>
      </w:r>
      <w:r w:rsidR="008B3BCA">
        <w:rPr>
          <w:rFonts w:ascii="Times New Roman" w:hAnsi="Times New Roman" w:cs="Times New Roman"/>
          <w:sz w:val="24"/>
          <w:szCs w:val="24"/>
        </w:rPr>
        <w:t>Corinne</w:t>
      </w:r>
      <w:r>
        <w:rPr>
          <w:rFonts w:ascii="Times New Roman" w:hAnsi="Times New Roman" w:cs="Times New Roman"/>
          <w:sz w:val="24"/>
          <w:szCs w:val="24"/>
        </w:rPr>
        <w:t xml:space="preserve"> residents and other interested members of the general public. </w:t>
      </w:r>
    </w:p>
    <w:p w14:paraId="66970A0F" w14:textId="16AAB9FD" w:rsidR="00FA6649" w:rsidRDefault="00FA6649" w:rsidP="0005621A">
      <w:pPr>
        <w:spacing w:after="0" w:line="240" w:lineRule="auto"/>
        <w:jc w:val="both"/>
        <w:rPr>
          <w:rFonts w:ascii="Times New Roman" w:hAnsi="Times New Roman" w:cs="Times New Roman"/>
          <w:b/>
          <w:bCs/>
          <w:sz w:val="24"/>
          <w:szCs w:val="24"/>
        </w:rPr>
      </w:pPr>
    </w:p>
    <w:p w14:paraId="511FA51B" w14:textId="29552F44" w:rsidR="005C1AA4" w:rsidRDefault="00FA154B" w:rsidP="0005621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SECTION</w:t>
      </w:r>
      <w:r w:rsidR="0005621A">
        <w:rPr>
          <w:rFonts w:ascii="Times New Roman" w:hAnsi="Times New Roman" w:cs="Times New Roman"/>
          <w:b/>
          <w:bCs/>
          <w:sz w:val="24"/>
          <w:szCs w:val="24"/>
        </w:rPr>
        <w:t xml:space="preserve"> III </w:t>
      </w:r>
      <w:r w:rsidR="005C1AA4">
        <w:rPr>
          <w:rFonts w:ascii="Times New Roman" w:hAnsi="Times New Roman" w:cs="Times New Roman"/>
          <w:b/>
          <w:bCs/>
          <w:sz w:val="24"/>
          <w:szCs w:val="24"/>
        </w:rPr>
        <w:t xml:space="preserve">– SCOPE </w:t>
      </w:r>
    </w:p>
    <w:p w14:paraId="4D4AC099" w14:textId="47CB956F" w:rsidR="005C1AA4" w:rsidRDefault="005C1AA4" w:rsidP="0005621A">
      <w:pPr>
        <w:spacing w:after="0" w:line="240" w:lineRule="auto"/>
        <w:jc w:val="both"/>
        <w:rPr>
          <w:rFonts w:ascii="Times New Roman" w:hAnsi="Times New Roman" w:cs="Times New Roman"/>
          <w:b/>
          <w:bCs/>
          <w:sz w:val="24"/>
          <w:szCs w:val="24"/>
        </w:rPr>
      </w:pPr>
    </w:p>
    <w:p w14:paraId="49724E8F" w14:textId="73C6D218" w:rsidR="0005621A" w:rsidRDefault="00FA6649" w:rsidP="0005621A">
      <w:pPr>
        <w:pStyle w:val="ListParagraph"/>
        <w:numPr>
          <w:ilvl w:val="0"/>
          <w:numId w:val="3"/>
        </w:numPr>
        <w:ind w:left="720"/>
        <w:jc w:val="both"/>
        <w:rPr>
          <w:sz w:val="24"/>
          <w:szCs w:val="24"/>
        </w:rPr>
      </w:pPr>
      <w:r w:rsidRPr="0005621A">
        <w:rPr>
          <w:sz w:val="24"/>
          <w:szCs w:val="24"/>
          <w:u w:val="single"/>
        </w:rPr>
        <w:t>Applicability</w:t>
      </w:r>
      <w:r w:rsidRPr="0005621A">
        <w:rPr>
          <w:sz w:val="24"/>
          <w:szCs w:val="24"/>
        </w:rPr>
        <w:t xml:space="preserve">: </w:t>
      </w:r>
      <w:r w:rsidR="005C1AA4" w:rsidRPr="0005621A">
        <w:rPr>
          <w:sz w:val="24"/>
          <w:szCs w:val="24"/>
        </w:rPr>
        <w:t xml:space="preserve">This </w:t>
      </w:r>
      <w:r w:rsidRPr="0005621A">
        <w:rPr>
          <w:sz w:val="24"/>
          <w:szCs w:val="24"/>
        </w:rPr>
        <w:t>P</w:t>
      </w:r>
      <w:r w:rsidR="005C1AA4" w:rsidRPr="0005621A">
        <w:rPr>
          <w:sz w:val="24"/>
          <w:szCs w:val="24"/>
        </w:rPr>
        <w:t xml:space="preserve">olicy applies to all circumstances where a social media account is owned,  controlled, or otherwise managed by </w:t>
      </w:r>
      <w:r w:rsidR="008B3BCA">
        <w:rPr>
          <w:sz w:val="24"/>
          <w:szCs w:val="24"/>
        </w:rPr>
        <w:t>Corinne</w:t>
      </w:r>
      <w:r w:rsidR="005C1AA4" w:rsidRPr="0005621A">
        <w:rPr>
          <w:sz w:val="24"/>
          <w:szCs w:val="24"/>
        </w:rPr>
        <w:t xml:space="preserve">, through its </w:t>
      </w:r>
      <w:r w:rsidR="00783839">
        <w:rPr>
          <w:sz w:val="24"/>
          <w:szCs w:val="24"/>
        </w:rPr>
        <w:t>personnel</w:t>
      </w:r>
      <w:r w:rsidR="005C1AA4" w:rsidRPr="0005621A">
        <w:rPr>
          <w:sz w:val="24"/>
          <w:szCs w:val="24"/>
        </w:rPr>
        <w:t xml:space="preserve">, or any of its departments, divisions, committees, commissions, or boards, including any social media account used by an elected official to conduct </w:t>
      </w:r>
      <w:r w:rsidR="008B3BCA">
        <w:rPr>
          <w:sz w:val="24"/>
          <w:szCs w:val="24"/>
        </w:rPr>
        <w:t>Corinne</w:t>
      </w:r>
      <w:r w:rsidR="005C1AA4" w:rsidRPr="0005621A">
        <w:rPr>
          <w:sz w:val="24"/>
          <w:szCs w:val="24"/>
        </w:rPr>
        <w:t xml:space="preserve"> business, even if conducting </w:t>
      </w:r>
      <w:r w:rsidR="008B3BCA">
        <w:rPr>
          <w:sz w:val="24"/>
          <w:szCs w:val="24"/>
        </w:rPr>
        <w:t>Corinne</w:t>
      </w:r>
      <w:r w:rsidR="005C1AA4" w:rsidRPr="0005621A">
        <w:rPr>
          <w:sz w:val="24"/>
          <w:szCs w:val="24"/>
        </w:rPr>
        <w:t xml:space="preserve"> business is not the sole purpose of the account. </w:t>
      </w:r>
    </w:p>
    <w:p w14:paraId="2DA83687" w14:textId="77777777" w:rsidR="0005621A" w:rsidRDefault="0005621A" w:rsidP="0005621A">
      <w:pPr>
        <w:pStyle w:val="ListParagraph"/>
        <w:ind w:hanging="360"/>
        <w:jc w:val="both"/>
        <w:rPr>
          <w:sz w:val="24"/>
          <w:szCs w:val="24"/>
        </w:rPr>
      </w:pPr>
    </w:p>
    <w:p w14:paraId="7B955707" w14:textId="0834B812" w:rsidR="00FA154B" w:rsidRPr="008B3BCA" w:rsidRDefault="00FA6649" w:rsidP="008B3BCA">
      <w:pPr>
        <w:pStyle w:val="ListParagraph"/>
        <w:numPr>
          <w:ilvl w:val="0"/>
          <w:numId w:val="3"/>
        </w:numPr>
        <w:ind w:left="720"/>
        <w:jc w:val="both"/>
        <w:rPr>
          <w:sz w:val="24"/>
          <w:szCs w:val="24"/>
        </w:rPr>
      </w:pPr>
      <w:r w:rsidRPr="008B3BCA">
        <w:rPr>
          <w:sz w:val="24"/>
          <w:szCs w:val="24"/>
          <w:u w:val="single"/>
        </w:rPr>
        <w:t>Exclusions</w:t>
      </w:r>
      <w:r w:rsidRPr="008B3BCA">
        <w:rPr>
          <w:sz w:val="24"/>
          <w:szCs w:val="24"/>
        </w:rPr>
        <w:t>: This Policy does not apply to purely personal social media accounts owned or controlled by</w:t>
      </w:r>
      <w:r w:rsidR="008B3BCA" w:rsidRPr="008B3BCA">
        <w:rPr>
          <w:sz w:val="24"/>
          <w:szCs w:val="24"/>
        </w:rPr>
        <w:t xml:space="preserve"> </w:t>
      </w:r>
      <w:r w:rsidR="008B3BCA">
        <w:rPr>
          <w:sz w:val="24"/>
          <w:szCs w:val="24"/>
        </w:rPr>
        <w:t>a</w:t>
      </w:r>
      <w:r w:rsidRPr="008B3BCA">
        <w:rPr>
          <w:sz w:val="24"/>
          <w:szCs w:val="24"/>
        </w:rPr>
        <w:t xml:space="preserve">ny </w:t>
      </w:r>
      <w:r w:rsidR="008B3BCA" w:rsidRPr="008B3BCA">
        <w:rPr>
          <w:sz w:val="24"/>
          <w:szCs w:val="24"/>
        </w:rPr>
        <w:t>Corinne</w:t>
      </w:r>
      <w:r w:rsidR="008B3BCA">
        <w:rPr>
          <w:sz w:val="24"/>
          <w:szCs w:val="24"/>
        </w:rPr>
        <w:t xml:space="preserve"> employee or</w:t>
      </w:r>
      <w:r w:rsidRPr="008B3BCA">
        <w:rPr>
          <w:sz w:val="24"/>
          <w:szCs w:val="24"/>
        </w:rPr>
        <w:t xml:space="preserve"> official in </w:t>
      </w:r>
      <w:r w:rsidR="008B3BCA" w:rsidRPr="008B3BCA">
        <w:rPr>
          <w:sz w:val="24"/>
          <w:szCs w:val="24"/>
        </w:rPr>
        <w:t>his or her</w:t>
      </w:r>
      <w:r w:rsidRPr="008B3BCA">
        <w:rPr>
          <w:sz w:val="24"/>
          <w:szCs w:val="24"/>
        </w:rPr>
        <w:t xml:space="preserve"> personal and private capacity, including but not limited to any campaign election or re-election account owned and controlled by a campaign election or re-election committee or person campaigning for public office</w:t>
      </w:r>
      <w:r w:rsidR="008B3BCA">
        <w:rPr>
          <w:sz w:val="24"/>
          <w:szCs w:val="24"/>
        </w:rPr>
        <w:t>.</w:t>
      </w:r>
    </w:p>
    <w:p w14:paraId="2F60B356" w14:textId="77777777" w:rsidR="00783839" w:rsidRPr="00783839" w:rsidRDefault="00783839" w:rsidP="00783839">
      <w:pPr>
        <w:pStyle w:val="ListParagraph"/>
        <w:rPr>
          <w:sz w:val="24"/>
          <w:szCs w:val="24"/>
        </w:rPr>
      </w:pPr>
    </w:p>
    <w:p w14:paraId="13DCDBF5" w14:textId="465D717F" w:rsidR="00FA6649" w:rsidRDefault="00FA154B" w:rsidP="005C1AA4">
      <w:pPr>
        <w:rPr>
          <w:rFonts w:ascii="Times New Roman" w:hAnsi="Times New Roman" w:cs="Times New Roman"/>
          <w:b/>
          <w:bCs/>
          <w:sz w:val="24"/>
          <w:szCs w:val="24"/>
        </w:rPr>
      </w:pPr>
      <w:r>
        <w:rPr>
          <w:rFonts w:ascii="Times New Roman" w:hAnsi="Times New Roman" w:cs="Times New Roman"/>
          <w:b/>
          <w:bCs/>
          <w:sz w:val="24"/>
          <w:szCs w:val="24"/>
        </w:rPr>
        <w:t>SECTION</w:t>
      </w:r>
      <w:r w:rsidR="0005621A">
        <w:rPr>
          <w:rFonts w:ascii="Times New Roman" w:hAnsi="Times New Roman" w:cs="Times New Roman"/>
          <w:b/>
          <w:bCs/>
          <w:sz w:val="24"/>
          <w:szCs w:val="24"/>
        </w:rPr>
        <w:t xml:space="preserve"> IV – COUNCIL APPROVAL REQUIRED </w:t>
      </w:r>
    </w:p>
    <w:p w14:paraId="4E34E714" w14:textId="7BD84339" w:rsidR="0005621A" w:rsidRDefault="0005621A" w:rsidP="00FA154B">
      <w:pPr>
        <w:ind w:firstLine="720"/>
        <w:jc w:val="both"/>
        <w:rPr>
          <w:rFonts w:ascii="Times New Roman" w:hAnsi="Times New Roman" w:cs="Times New Roman"/>
          <w:sz w:val="24"/>
          <w:szCs w:val="24"/>
        </w:rPr>
      </w:pPr>
      <w:r>
        <w:rPr>
          <w:rFonts w:ascii="Times New Roman" w:hAnsi="Times New Roman" w:cs="Times New Roman"/>
          <w:sz w:val="24"/>
          <w:szCs w:val="24"/>
        </w:rPr>
        <w:t xml:space="preserve">The Council must approve all </w:t>
      </w:r>
      <w:r w:rsidR="00B74264">
        <w:rPr>
          <w:rFonts w:ascii="Times New Roman" w:hAnsi="Times New Roman" w:cs="Times New Roman"/>
          <w:sz w:val="24"/>
          <w:szCs w:val="24"/>
        </w:rPr>
        <w:t xml:space="preserve">official </w:t>
      </w:r>
      <w:r w:rsidR="008B3BCA">
        <w:rPr>
          <w:rFonts w:ascii="Times New Roman" w:hAnsi="Times New Roman" w:cs="Times New Roman"/>
          <w:sz w:val="24"/>
          <w:szCs w:val="24"/>
        </w:rPr>
        <w:t>Corinne</w:t>
      </w:r>
      <w:r w:rsidR="00B74264">
        <w:rPr>
          <w:rFonts w:ascii="Times New Roman" w:hAnsi="Times New Roman" w:cs="Times New Roman"/>
          <w:sz w:val="24"/>
          <w:szCs w:val="24"/>
        </w:rPr>
        <w:t xml:space="preserve"> </w:t>
      </w:r>
      <w:r>
        <w:rPr>
          <w:rFonts w:ascii="Times New Roman" w:hAnsi="Times New Roman" w:cs="Times New Roman"/>
          <w:sz w:val="24"/>
          <w:szCs w:val="24"/>
        </w:rPr>
        <w:t>social media accounts</w:t>
      </w:r>
      <w:r w:rsidR="00CB5D06">
        <w:rPr>
          <w:rFonts w:ascii="Times New Roman" w:hAnsi="Times New Roman" w:cs="Times New Roman"/>
          <w:sz w:val="24"/>
          <w:szCs w:val="24"/>
        </w:rPr>
        <w:t xml:space="preserve"> before the accounts are cr</w:t>
      </w:r>
      <w:r w:rsidR="00B87256">
        <w:rPr>
          <w:rFonts w:ascii="Times New Roman" w:hAnsi="Times New Roman" w:cs="Times New Roman"/>
          <w:sz w:val="24"/>
          <w:szCs w:val="24"/>
        </w:rPr>
        <w:t>e</w:t>
      </w:r>
      <w:r w:rsidR="00CB5D06">
        <w:rPr>
          <w:rFonts w:ascii="Times New Roman" w:hAnsi="Times New Roman" w:cs="Times New Roman"/>
          <w:sz w:val="24"/>
          <w:szCs w:val="24"/>
        </w:rPr>
        <w:t>ated and operated</w:t>
      </w:r>
      <w:r>
        <w:rPr>
          <w:rFonts w:ascii="Times New Roman" w:hAnsi="Times New Roman" w:cs="Times New Roman"/>
          <w:sz w:val="24"/>
          <w:szCs w:val="24"/>
        </w:rPr>
        <w:t xml:space="preserve">. </w:t>
      </w:r>
      <w:r w:rsidR="00B74264">
        <w:rPr>
          <w:rFonts w:ascii="Times New Roman" w:hAnsi="Times New Roman" w:cs="Times New Roman"/>
          <w:sz w:val="24"/>
          <w:szCs w:val="24"/>
        </w:rPr>
        <w:t xml:space="preserve">In approving a social media account, the Council will direct how </w:t>
      </w:r>
      <w:r w:rsidR="00B87256">
        <w:rPr>
          <w:rFonts w:ascii="Times New Roman" w:hAnsi="Times New Roman" w:cs="Times New Roman"/>
          <w:sz w:val="24"/>
          <w:szCs w:val="24"/>
        </w:rPr>
        <w:t xml:space="preserve">the </w:t>
      </w:r>
      <w:r w:rsidR="00B74264">
        <w:rPr>
          <w:rFonts w:ascii="Times New Roman" w:hAnsi="Times New Roman" w:cs="Times New Roman"/>
          <w:sz w:val="24"/>
          <w:szCs w:val="24"/>
        </w:rPr>
        <w:t xml:space="preserve">social media </w:t>
      </w:r>
      <w:r w:rsidR="006250A0">
        <w:rPr>
          <w:rFonts w:ascii="Times New Roman" w:hAnsi="Times New Roman" w:cs="Times New Roman"/>
          <w:sz w:val="24"/>
          <w:szCs w:val="24"/>
        </w:rPr>
        <w:t xml:space="preserve">account </w:t>
      </w:r>
      <w:r w:rsidR="00B87256">
        <w:rPr>
          <w:rFonts w:ascii="Times New Roman" w:hAnsi="Times New Roman" w:cs="Times New Roman"/>
          <w:sz w:val="24"/>
          <w:szCs w:val="24"/>
        </w:rPr>
        <w:t>is</w:t>
      </w:r>
      <w:r w:rsidR="00B74264">
        <w:rPr>
          <w:rFonts w:ascii="Times New Roman" w:hAnsi="Times New Roman" w:cs="Times New Roman"/>
          <w:sz w:val="24"/>
          <w:szCs w:val="24"/>
        </w:rPr>
        <w:t xml:space="preserve"> to be published and administered.</w:t>
      </w:r>
      <w:r w:rsidR="006250A0">
        <w:rPr>
          <w:rFonts w:ascii="Times New Roman" w:hAnsi="Times New Roman" w:cs="Times New Roman"/>
          <w:sz w:val="24"/>
          <w:szCs w:val="24"/>
        </w:rPr>
        <w:t xml:space="preserve"> The Council may also determine, at any time, whether public comments are allowed on a </w:t>
      </w:r>
      <w:r w:rsidR="008B3BCA">
        <w:rPr>
          <w:rFonts w:ascii="Times New Roman" w:hAnsi="Times New Roman" w:cs="Times New Roman"/>
          <w:sz w:val="24"/>
          <w:szCs w:val="24"/>
        </w:rPr>
        <w:t>Corinne</w:t>
      </w:r>
      <w:r w:rsidR="006250A0">
        <w:rPr>
          <w:rFonts w:ascii="Times New Roman" w:hAnsi="Times New Roman" w:cs="Times New Roman"/>
          <w:sz w:val="24"/>
          <w:szCs w:val="24"/>
        </w:rPr>
        <w:t xml:space="preserve"> social media account, even after a social media account has been created and placed into operation. If the Council allows public comments, it will designate a moderator for the social media </w:t>
      </w:r>
      <w:r w:rsidR="00B87256">
        <w:rPr>
          <w:rFonts w:ascii="Times New Roman" w:hAnsi="Times New Roman" w:cs="Times New Roman"/>
          <w:sz w:val="24"/>
          <w:szCs w:val="24"/>
        </w:rPr>
        <w:t>account</w:t>
      </w:r>
      <w:r w:rsidR="006250A0">
        <w:rPr>
          <w:rFonts w:ascii="Times New Roman" w:hAnsi="Times New Roman" w:cs="Times New Roman"/>
          <w:sz w:val="24"/>
          <w:szCs w:val="24"/>
        </w:rPr>
        <w:t xml:space="preserve">. </w:t>
      </w:r>
      <w:r w:rsidR="00E028E1">
        <w:rPr>
          <w:rFonts w:ascii="Times New Roman" w:hAnsi="Times New Roman" w:cs="Times New Roman"/>
          <w:sz w:val="24"/>
          <w:szCs w:val="24"/>
        </w:rPr>
        <w:t xml:space="preserve">The Council may also close a </w:t>
      </w:r>
      <w:r w:rsidR="008B3BCA">
        <w:rPr>
          <w:rFonts w:ascii="Times New Roman" w:hAnsi="Times New Roman" w:cs="Times New Roman"/>
          <w:sz w:val="24"/>
          <w:szCs w:val="24"/>
        </w:rPr>
        <w:t>Corinne</w:t>
      </w:r>
      <w:r w:rsidR="00E028E1">
        <w:rPr>
          <w:rFonts w:ascii="Times New Roman" w:hAnsi="Times New Roman" w:cs="Times New Roman"/>
          <w:sz w:val="24"/>
          <w:szCs w:val="24"/>
        </w:rPr>
        <w:t xml:space="preserve"> social media account at any time without notice. </w:t>
      </w:r>
    </w:p>
    <w:p w14:paraId="45EFA62B" w14:textId="3B84C3AA" w:rsidR="00B74264" w:rsidRDefault="00FA154B" w:rsidP="006250A0">
      <w:pPr>
        <w:jc w:val="both"/>
        <w:rPr>
          <w:rFonts w:ascii="Times New Roman" w:hAnsi="Times New Roman" w:cs="Times New Roman"/>
          <w:b/>
          <w:bCs/>
          <w:sz w:val="24"/>
          <w:szCs w:val="24"/>
        </w:rPr>
      </w:pPr>
      <w:r>
        <w:rPr>
          <w:rFonts w:ascii="Times New Roman" w:hAnsi="Times New Roman" w:cs="Times New Roman"/>
          <w:b/>
          <w:bCs/>
          <w:sz w:val="24"/>
          <w:szCs w:val="24"/>
        </w:rPr>
        <w:t>SECTION</w:t>
      </w:r>
      <w:r w:rsidR="00B74264">
        <w:rPr>
          <w:rFonts w:ascii="Times New Roman" w:hAnsi="Times New Roman" w:cs="Times New Roman"/>
          <w:b/>
          <w:bCs/>
          <w:sz w:val="24"/>
          <w:szCs w:val="24"/>
        </w:rPr>
        <w:t xml:space="preserve"> V – </w:t>
      </w:r>
      <w:r w:rsidR="006250A0">
        <w:rPr>
          <w:rFonts w:ascii="Times New Roman" w:hAnsi="Times New Roman" w:cs="Times New Roman"/>
          <w:b/>
          <w:bCs/>
          <w:sz w:val="24"/>
          <w:szCs w:val="24"/>
        </w:rPr>
        <w:t xml:space="preserve">TERMS OF USE </w:t>
      </w:r>
    </w:p>
    <w:p w14:paraId="5FD5D97F" w14:textId="0D79826A" w:rsidR="006250A0" w:rsidRPr="006250A0" w:rsidRDefault="006250A0" w:rsidP="00FA154B">
      <w:pPr>
        <w:ind w:firstLine="720"/>
        <w:jc w:val="both"/>
        <w:rPr>
          <w:rFonts w:ascii="Times New Roman" w:hAnsi="Times New Roman" w:cs="Times New Roman"/>
          <w:sz w:val="24"/>
          <w:szCs w:val="24"/>
        </w:rPr>
      </w:pPr>
      <w:r>
        <w:rPr>
          <w:rFonts w:ascii="Times New Roman" w:hAnsi="Times New Roman" w:cs="Times New Roman"/>
          <w:sz w:val="24"/>
          <w:szCs w:val="24"/>
        </w:rPr>
        <w:t xml:space="preserve">The following </w:t>
      </w:r>
      <w:r w:rsidR="00B87256">
        <w:rPr>
          <w:rFonts w:ascii="Times New Roman" w:hAnsi="Times New Roman" w:cs="Times New Roman"/>
          <w:sz w:val="24"/>
          <w:szCs w:val="24"/>
        </w:rPr>
        <w:t>terms and condition</w:t>
      </w:r>
      <w:r w:rsidR="00E028E1">
        <w:rPr>
          <w:rFonts w:ascii="Times New Roman" w:hAnsi="Times New Roman" w:cs="Times New Roman"/>
          <w:sz w:val="24"/>
          <w:szCs w:val="24"/>
        </w:rPr>
        <w:t>s</w:t>
      </w:r>
      <w:r w:rsidR="00B87256">
        <w:rPr>
          <w:rFonts w:ascii="Times New Roman" w:hAnsi="Times New Roman" w:cs="Times New Roman"/>
          <w:sz w:val="24"/>
          <w:szCs w:val="24"/>
        </w:rPr>
        <w:t xml:space="preserve"> </w:t>
      </w:r>
      <w:r>
        <w:rPr>
          <w:rFonts w:ascii="Times New Roman" w:hAnsi="Times New Roman" w:cs="Times New Roman"/>
          <w:sz w:val="24"/>
          <w:szCs w:val="24"/>
        </w:rPr>
        <w:t xml:space="preserve">will apply to </w:t>
      </w:r>
      <w:r w:rsidR="00B87256">
        <w:rPr>
          <w:rFonts w:ascii="Times New Roman" w:hAnsi="Times New Roman" w:cs="Times New Roman"/>
          <w:sz w:val="24"/>
          <w:szCs w:val="24"/>
        </w:rPr>
        <w:t xml:space="preserve">all </w:t>
      </w:r>
      <w:r>
        <w:rPr>
          <w:rFonts w:ascii="Times New Roman" w:hAnsi="Times New Roman" w:cs="Times New Roman"/>
          <w:sz w:val="24"/>
          <w:szCs w:val="24"/>
        </w:rPr>
        <w:t xml:space="preserve">social media </w:t>
      </w:r>
      <w:r w:rsidR="00B87256">
        <w:rPr>
          <w:rFonts w:ascii="Times New Roman" w:hAnsi="Times New Roman" w:cs="Times New Roman"/>
          <w:sz w:val="24"/>
          <w:szCs w:val="24"/>
        </w:rPr>
        <w:t>accounts</w:t>
      </w:r>
      <w:r>
        <w:rPr>
          <w:rFonts w:ascii="Times New Roman" w:hAnsi="Times New Roman" w:cs="Times New Roman"/>
          <w:sz w:val="24"/>
          <w:szCs w:val="24"/>
        </w:rPr>
        <w:t xml:space="preserve"> where the Council has authorized public comments. </w:t>
      </w:r>
    </w:p>
    <w:p w14:paraId="00CFC3AC" w14:textId="11FFD46B" w:rsidR="006250A0" w:rsidRPr="006250A0" w:rsidRDefault="006250A0" w:rsidP="006250A0">
      <w:pPr>
        <w:pStyle w:val="ListParagraph"/>
        <w:numPr>
          <w:ilvl w:val="0"/>
          <w:numId w:val="4"/>
        </w:numPr>
        <w:jc w:val="both"/>
        <w:rPr>
          <w:b/>
          <w:bCs/>
          <w:sz w:val="24"/>
          <w:szCs w:val="24"/>
        </w:rPr>
      </w:pPr>
      <w:r>
        <w:rPr>
          <w:sz w:val="24"/>
          <w:szCs w:val="24"/>
          <w:u w:val="single"/>
        </w:rPr>
        <w:t>General</w:t>
      </w:r>
      <w:r>
        <w:rPr>
          <w:sz w:val="24"/>
          <w:szCs w:val="24"/>
        </w:rPr>
        <w:t xml:space="preserve">: </w:t>
      </w:r>
      <w:r w:rsidR="008B3BCA">
        <w:rPr>
          <w:sz w:val="24"/>
          <w:szCs w:val="24"/>
        </w:rPr>
        <w:t>Corinne’s</w:t>
      </w:r>
      <w:r w:rsidR="006113BD">
        <w:rPr>
          <w:sz w:val="24"/>
          <w:szCs w:val="24"/>
        </w:rPr>
        <w:t xml:space="preserve"> social media accounts are intended to</w:t>
      </w:r>
      <w:r>
        <w:rPr>
          <w:sz w:val="24"/>
          <w:szCs w:val="24"/>
        </w:rPr>
        <w:t xml:space="preserve"> promote healthy and non-abusive public discourse and </w:t>
      </w:r>
      <w:r w:rsidR="006113BD">
        <w:rPr>
          <w:sz w:val="24"/>
          <w:szCs w:val="24"/>
        </w:rPr>
        <w:t xml:space="preserve">shall exhibit </w:t>
      </w:r>
      <w:r>
        <w:rPr>
          <w:sz w:val="24"/>
          <w:szCs w:val="24"/>
        </w:rPr>
        <w:t xml:space="preserve">a level of decorum that is conducive to orderly government. </w:t>
      </w:r>
    </w:p>
    <w:p w14:paraId="45A84B52" w14:textId="77777777" w:rsidR="006250A0" w:rsidRPr="006250A0" w:rsidRDefault="006250A0" w:rsidP="006250A0">
      <w:pPr>
        <w:pStyle w:val="ListParagraph"/>
        <w:jc w:val="both"/>
        <w:rPr>
          <w:b/>
          <w:bCs/>
          <w:sz w:val="24"/>
          <w:szCs w:val="24"/>
        </w:rPr>
      </w:pPr>
    </w:p>
    <w:p w14:paraId="1F4EC31E" w14:textId="776E0B96" w:rsidR="006250A0" w:rsidRPr="006250A0" w:rsidRDefault="006250A0" w:rsidP="006250A0">
      <w:pPr>
        <w:pStyle w:val="ListParagraph"/>
        <w:numPr>
          <w:ilvl w:val="0"/>
          <w:numId w:val="4"/>
        </w:numPr>
        <w:jc w:val="both"/>
        <w:rPr>
          <w:b/>
          <w:bCs/>
          <w:sz w:val="24"/>
          <w:szCs w:val="24"/>
        </w:rPr>
      </w:pPr>
      <w:r>
        <w:rPr>
          <w:sz w:val="24"/>
          <w:szCs w:val="24"/>
          <w:u w:val="single"/>
        </w:rPr>
        <w:t>No Discrimination</w:t>
      </w:r>
      <w:r>
        <w:rPr>
          <w:sz w:val="24"/>
          <w:szCs w:val="24"/>
        </w:rPr>
        <w:t xml:space="preserve">: </w:t>
      </w:r>
      <w:r w:rsidR="008B3BCA">
        <w:rPr>
          <w:sz w:val="24"/>
          <w:szCs w:val="24"/>
        </w:rPr>
        <w:t>Corinne</w:t>
      </w:r>
      <w:r>
        <w:rPr>
          <w:sz w:val="24"/>
          <w:szCs w:val="24"/>
        </w:rPr>
        <w:t xml:space="preserve"> will not discriminate based on viewpoint, nor because a comment is posted anonymously or expresses disagree</w:t>
      </w:r>
      <w:r w:rsidR="006113BD">
        <w:rPr>
          <w:sz w:val="24"/>
          <w:szCs w:val="24"/>
        </w:rPr>
        <w:t>ment</w:t>
      </w:r>
      <w:r>
        <w:rPr>
          <w:sz w:val="24"/>
          <w:szCs w:val="24"/>
        </w:rPr>
        <w:t xml:space="preserve"> with </w:t>
      </w:r>
      <w:r w:rsidR="008B3BCA">
        <w:rPr>
          <w:sz w:val="24"/>
          <w:szCs w:val="24"/>
        </w:rPr>
        <w:t>Corinne</w:t>
      </w:r>
      <w:r>
        <w:rPr>
          <w:sz w:val="24"/>
          <w:szCs w:val="24"/>
        </w:rPr>
        <w:t xml:space="preserve"> action, policy, custom, or practice. Such content will not be flagged, minimized, or removed, and no user will be blocked</w:t>
      </w:r>
      <w:r w:rsidR="006113BD">
        <w:rPr>
          <w:sz w:val="24"/>
          <w:szCs w:val="24"/>
        </w:rPr>
        <w:t>,</w:t>
      </w:r>
      <w:r>
        <w:rPr>
          <w:sz w:val="24"/>
          <w:szCs w:val="24"/>
        </w:rPr>
        <w:t xml:space="preserve"> so long as the content complies with the terms of use set forth in this policy</w:t>
      </w:r>
      <w:r w:rsidRPr="006250A0">
        <w:rPr>
          <w:b/>
          <w:bCs/>
          <w:sz w:val="24"/>
          <w:szCs w:val="24"/>
        </w:rPr>
        <w:t>.</w:t>
      </w:r>
      <w:r>
        <w:rPr>
          <w:b/>
          <w:bCs/>
          <w:sz w:val="24"/>
          <w:szCs w:val="24"/>
        </w:rPr>
        <w:t xml:space="preserve"> </w:t>
      </w:r>
    </w:p>
    <w:p w14:paraId="2BBA2670" w14:textId="13F7AA59" w:rsidR="006250A0" w:rsidRPr="006250A0" w:rsidRDefault="006250A0" w:rsidP="006250A0">
      <w:pPr>
        <w:pStyle w:val="ListParagraph"/>
        <w:jc w:val="both"/>
        <w:rPr>
          <w:b/>
          <w:bCs/>
          <w:sz w:val="24"/>
          <w:szCs w:val="24"/>
        </w:rPr>
      </w:pPr>
      <w:r>
        <w:rPr>
          <w:sz w:val="24"/>
          <w:szCs w:val="24"/>
          <w:u w:val="single"/>
        </w:rPr>
        <w:t xml:space="preserve"> </w:t>
      </w:r>
    </w:p>
    <w:p w14:paraId="3D9D317E" w14:textId="008C0BB5" w:rsidR="00B87256" w:rsidRPr="00B87256" w:rsidRDefault="006250A0" w:rsidP="006250A0">
      <w:pPr>
        <w:pStyle w:val="ListParagraph"/>
        <w:numPr>
          <w:ilvl w:val="0"/>
          <w:numId w:val="4"/>
        </w:numPr>
        <w:jc w:val="both"/>
        <w:rPr>
          <w:b/>
          <w:bCs/>
          <w:sz w:val="24"/>
          <w:szCs w:val="24"/>
        </w:rPr>
      </w:pPr>
      <w:r>
        <w:rPr>
          <w:sz w:val="24"/>
          <w:szCs w:val="24"/>
          <w:u w:val="single"/>
        </w:rPr>
        <w:lastRenderedPageBreak/>
        <w:t>Acceptance of Terms</w:t>
      </w:r>
      <w:r>
        <w:rPr>
          <w:sz w:val="24"/>
          <w:szCs w:val="24"/>
        </w:rPr>
        <w:t xml:space="preserve">: </w:t>
      </w:r>
      <w:r w:rsidR="00B87256">
        <w:rPr>
          <w:sz w:val="24"/>
          <w:szCs w:val="24"/>
        </w:rPr>
        <w:t>Users</w:t>
      </w:r>
      <w:r>
        <w:rPr>
          <w:sz w:val="24"/>
          <w:szCs w:val="24"/>
        </w:rPr>
        <w:t xml:space="preserve"> who access or use a </w:t>
      </w:r>
      <w:r w:rsidR="008B3BCA">
        <w:rPr>
          <w:sz w:val="24"/>
          <w:szCs w:val="24"/>
        </w:rPr>
        <w:t>Corinne</w:t>
      </w:r>
      <w:r>
        <w:rPr>
          <w:sz w:val="24"/>
          <w:szCs w:val="24"/>
        </w:rPr>
        <w:t xml:space="preserve"> social </w:t>
      </w:r>
      <w:r w:rsidR="00B87256">
        <w:rPr>
          <w:sz w:val="24"/>
          <w:szCs w:val="24"/>
        </w:rPr>
        <w:t xml:space="preserve">media account accept and agree to follow, without limitation: </w:t>
      </w:r>
    </w:p>
    <w:p w14:paraId="528085C4" w14:textId="77777777" w:rsidR="00B87256" w:rsidRPr="00B87256" w:rsidRDefault="00B87256" w:rsidP="00B87256">
      <w:pPr>
        <w:pStyle w:val="ListParagraph"/>
        <w:rPr>
          <w:sz w:val="24"/>
          <w:szCs w:val="24"/>
        </w:rPr>
      </w:pPr>
    </w:p>
    <w:p w14:paraId="36B3BEBA" w14:textId="47572B1A" w:rsidR="00B87256" w:rsidRPr="00B87256" w:rsidRDefault="00B87256" w:rsidP="00B87256">
      <w:pPr>
        <w:pStyle w:val="ListParagraph"/>
        <w:numPr>
          <w:ilvl w:val="1"/>
          <w:numId w:val="4"/>
        </w:numPr>
        <w:jc w:val="both"/>
        <w:rPr>
          <w:b/>
          <w:bCs/>
          <w:sz w:val="24"/>
          <w:szCs w:val="24"/>
        </w:rPr>
      </w:pPr>
      <w:r>
        <w:rPr>
          <w:sz w:val="24"/>
          <w:szCs w:val="24"/>
        </w:rPr>
        <w:t xml:space="preserve"> </w:t>
      </w:r>
      <w:r w:rsidR="004C2752">
        <w:rPr>
          <w:sz w:val="24"/>
          <w:szCs w:val="24"/>
        </w:rPr>
        <w:t>T</w:t>
      </w:r>
      <w:r>
        <w:rPr>
          <w:sz w:val="24"/>
          <w:szCs w:val="24"/>
        </w:rPr>
        <w:t xml:space="preserve">he Terms; and </w:t>
      </w:r>
    </w:p>
    <w:p w14:paraId="7013AAA8" w14:textId="77777777" w:rsidR="00B87256" w:rsidRPr="00B87256" w:rsidRDefault="00B87256" w:rsidP="00B87256">
      <w:pPr>
        <w:pStyle w:val="ListParagraph"/>
        <w:ind w:left="1440"/>
        <w:jc w:val="both"/>
        <w:rPr>
          <w:b/>
          <w:bCs/>
          <w:sz w:val="24"/>
          <w:szCs w:val="24"/>
        </w:rPr>
      </w:pPr>
    </w:p>
    <w:p w14:paraId="68B75D81" w14:textId="0B858098" w:rsidR="006250A0" w:rsidRPr="008B3BCA" w:rsidRDefault="00B87256" w:rsidP="00B87256">
      <w:pPr>
        <w:pStyle w:val="ListParagraph"/>
        <w:numPr>
          <w:ilvl w:val="1"/>
          <w:numId w:val="4"/>
        </w:numPr>
        <w:jc w:val="both"/>
        <w:rPr>
          <w:b/>
          <w:bCs/>
          <w:sz w:val="24"/>
          <w:szCs w:val="24"/>
        </w:rPr>
      </w:pPr>
      <w:r>
        <w:rPr>
          <w:sz w:val="24"/>
          <w:szCs w:val="24"/>
        </w:rPr>
        <w:t xml:space="preserve">Any terms of use required by the social media platform provider, over whose terms of use, content, commercial advertisements or other postings </w:t>
      </w:r>
      <w:r w:rsidR="008B3BCA">
        <w:rPr>
          <w:sz w:val="24"/>
          <w:szCs w:val="24"/>
        </w:rPr>
        <w:t>Corinne</w:t>
      </w:r>
      <w:r>
        <w:rPr>
          <w:sz w:val="24"/>
          <w:szCs w:val="24"/>
        </w:rPr>
        <w:t xml:space="preserve"> has no control.  </w:t>
      </w:r>
    </w:p>
    <w:p w14:paraId="2DAECE23" w14:textId="77777777" w:rsidR="006113BD" w:rsidRPr="008B3BCA" w:rsidRDefault="006113BD" w:rsidP="008B3BCA">
      <w:pPr>
        <w:pStyle w:val="ListParagraph"/>
        <w:rPr>
          <w:b/>
          <w:bCs/>
          <w:sz w:val="24"/>
          <w:szCs w:val="24"/>
        </w:rPr>
      </w:pPr>
    </w:p>
    <w:p w14:paraId="10AF3C73" w14:textId="5AE5C6D6" w:rsidR="006113BD" w:rsidRPr="008B3BCA" w:rsidRDefault="008B3BCA" w:rsidP="00B87256">
      <w:pPr>
        <w:pStyle w:val="ListParagraph"/>
        <w:numPr>
          <w:ilvl w:val="1"/>
          <w:numId w:val="4"/>
        </w:numPr>
        <w:jc w:val="both"/>
        <w:rPr>
          <w:b/>
          <w:bCs/>
          <w:sz w:val="24"/>
          <w:szCs w:val="24"/>
        </w:rPr>
      </w:pPr>
      <w:r>
        <w:rPr>
          <w:sz w:val="24"/>
          <w:szCs w:val="24"/>
        </w:rPr>
        <w:t>Corinne</w:t>
      </w:r>
      <w:r w:rsidR="006113BD">
        <w:rPr>
          <w:sz w:val="24"/>
          <w:szCs w:val="24"/>
        </w:rPr>
        <w:t xml:space="preserve"> retains the right to modify these Terms without notice.  Any change is effective upon posting to this Page.</w:t>
      </w:r>
    </w:p>
    <w:p w14:paraId="59B1EC36" w14:textId="77777777" w:rsidR="006113BD" w:rsidRPr="008B3BCA" w:rsidRDefault="006113BD" w:rsidP="008B3BCA">
      <w:pPr>
        <w:pStyle w:val="ListParagraph"/>
        <w:rPr>
          <w:b/>
          <w:bCs/>
          <w:sz w:val="24"/>
          <w:szCs w:val="24"/>
        </w:rPr>
      </w:pPr>
    </w:p>
    <w:p w14:paraId="4D66F99B" w14:textId="618F8762" w:rsidR="00401E0E" w:rsidRPr="002B2432" w:rsidRDefault="00154F64" w:rsidP="006250A0">
      <w:pPr>
        <w:pStyle w:val="ListParagraph"/>
        <w:numPr>
          <w:ilvl w:val="0"/>
          <w:numId w:val="4"/>
        </w:numPr>
        <w:jc w:val="both"/>
        <w:rPr>
          <w:b/>
          <w:bCs/>
          <w:sz w:val="24"/>
          <w:szCs w:val="24"/>
        </w:rPr>
      </w:pPr>
      <w:r>
        <w:rPr>
          <w:sz w:val="24"/>
          <w:szCs w:val="24"/>
          <w:u w:val="single"/>
        </w:rPr>
        <w:t>Comments</w:t>
      </w:r>
      <w:r w:rsidR="00B25BFF">
        <w:rPr>
          <w:sz w:val="24"/>
          <w:szCs w:val="24"/>
          <w:u w:val="single"/>
        </w:rPr>
        <w:t xml:space="preserve"> and Posts</w:t>
      </w:r>
      <w:r>
        <w:rPr>
          <w:sz w:val="24"/>
          <w:szCs w:val="24"/>
        </w:rPr>
        <w:t xml:space="preserve">: </w:t>
      </w:r>
      <w:r w:rsidR="00401E0E">
        <w:rPr>
          <w:sz w:val="24"/>
          <w:szCs w:val="24"/>
        </w:rPr>
        <w:t>Comments</w:t>
      </w:r>
      <w:r w:rsidR="00B25BFF">
        <w:rPr>
          <w:sz w:val="24"/>
          <w:szCs w:val="24"/>
        </w:rPr>
        <w:t xml:space="preserve"> and posts</w:t>
      </w:r>
      <w:r w:rsidR="00401E0E">
        <w:rPr>
          <w:sz w:val="24"/>
          <w:szCs w:val="24"/>
        </w:rPr>
        <w:t xml:space="preserve"> must relate to discussion of </w:t>
      </w:r>
      <w:r w:rsidR="008B3BCA">
        <w:rPr>
          <w:sz w:val="24"/>
          <w:szCs w:val="24"/>
        </w:rPr>
        <w:t>Corinne</w:t>
      </w:r>
      <w:r w:rsidR="00401E0E">
        <w:rPr>
          <w:sz w:val="24"/>
          <w:szCs w:val="24"/>
        </w:rPr>
        <w:t xml:space="preserve"> programs, services, projects, issues, events, or activities. </w:t>
      </w:r>
      <w:r w:rsidR="006113BD">
        <w:rPr>
          <w:sz w:val="24"/>
          <w:szCs w:val="24"/>
        </w:rPr>
        <w:t xml:space="preserve">Neither </w:t>
      </w:r>
      <w:r w:rsidR="008B3BCA">
        <w:rPr>
          <w:sz w:val="24"/>
          <w:szCs w:val="24"/>
        </w:rPr>
        <w:t>Corinne</w:t>
      </w:r>
      <w:r w:rsidR="00401E0E">
        <w:rPr>
          <w:sz w:val="24"/>
          <w:szCs w:val="24"/>
        </w:rPr>
        <w:t xml:space="preserve"> nor its personnel will edit comments </w:t>
      </w:r>
      <w:r w:rsidR="00B25BFF">
        <w:rPr>
          <w:sz w:val="24"/>
          <w:szCs w:val="24"/>
        </w:rPr>
        <w:t xml:space="preserve">or posts </w:t>
      </w:r>
      <w:r w:rsidR="00401E0E">
        <w:rPr>
          <w:sz w:val="24"/>
          <w:szCs w:val="24"/>
        </w:rPr>
        <w:t xml:space="preserve">to official </w:t>
      </w:r>
      <w:r w:rsidR="008B3BCA">
        <w:rPr>
          <w:sz w:val="24"/>
          <w:szCs w:val="24"/>
        </w:rPr>
        <w:t>Corinne</w:t>
      </w:r>
      <w:r w:rsidR="00401E0E">
        <w:rPr>
          <w:sz w:val="24"/>
          <w:szCs w:val="24"/>
        </w:rPr>
        <w:t xml:space="preserve"> social medial accounts. </w:t>
      </w:r>
      <w:r w:rsidR="00B25BFF">
        <w:rPr>
          <w:sz w:val="24"/>
          <w:szCs w:val="24"/>
        </w:rPr>
        <w:t xml:space="preserve">However, </w:t>
      </w:r>
      <w:r w:rsidR="008B3BCA">
        <w:rPr>
          <w:sz w:val="24"/>
          <w:szCs w:val="24"/>
        </w:rPr>
        <w:t>Corinne</w:t>
      </w:r>
      <w:r w:rsidR="00B25BFF">
        <w:rPr>
          <w:sz w:val="24"/>
          <w:szCs w:val="24"/>
        </w:rPr>
        <w:t xml:space="preserve"> shall hide or remove c</w:t>
      </w:r>
      <w:r w:rsidR="00401E0E">
        <w:rPr>
          <w:sz w:val="24"/>
          <w:szCs w:val="24"/>
        </w:rPr>
        <w:t>omments</w:t>
      </w:r>
      <w:r w:rsidR="00B25BFF">
        <w:rPr>
          <w:sz w:val="24"/>
          <w:szCs w:val="24"/>
        </w:rPr>
        <w:t xml:space="preserve"> or posts</w:t>
      </w:r>
      <w:r w:rsidR="00401E0E">
        <w:rPr>
          <w:sz w:val="24"/>
          <w:szCs w:val="24"/>
        </w:rPr>
        <w:t xml:space="preserve"> that do not relate to </w:t>
      </w:r>
      <w:r w:rsidR="008B3BCA">
        <w:rPr>
          <w:sz w:val="24"/>
          <w:szCs w:val="24"/>
        </w:rPr>
        <w:t>Corinne</w:t>
      </w:r>
      <w:r w:rsidR="00401E0E">
        <w:rPr>
          <w:sz w:val="24"/>
          <w:szCs w:val="24"/>
        </w:rPr>
        <w:t xml:space="preserve"> business</w:t>
      </w:r>
      <w:r w:rsidR="00B25BFF">
        <w:rPr>
          <w:sz w:val="24"/>
          <w:szCs w:val="24"/>
        </w:rPr>
        <w:t xml:space="preserve"> or that</w:t>
      </w:r>
      <w:r w:rsidR="00401E0E">
        <w:rPr>
          <w:sz w:val="24"/>
          <w:szCs w:val="24"/>
        </w:rPr>
        <w:t xml:space="preserve">: </w:t>
      </w:r>
    </w:p>
    <w:p w14:paraId="0BD578C0" w14:textId="77777777" w:rsidR="002B2432" w:rsidRPr="00401E0E" w:rsidRDefault="002B2432" w:rsidP="002B2432">
      <w:pPr>
        <w:pStyle w:val="ListParagraph"/>
        <w:jc w:val="both"/>
        <w:rPr>
          <w:b/>
          <w:bCs/>
          <w:sz w:val="24"/>
          <w:szCs w:val="24"/>
        </w:rPr>
      </w:pPr>
    </w:p>
    <w:p w14:paraId="11B53898" w14:textId="539C3830" w:rsidR="00401E0E" w:rsidRPr="003F0918" w:rsidRDefault="00401E0E" w:rsidP="00401E0E">
      <w:pPr>
        <w:pStyle w:val="ListParagraph"/>
        <w:numPr>
          <w:ilvl w:val="1"/>
          <w:numId w:val="4"/>
        </w:numPr>
        <w:jc w:val="both"/>
        <w:rPr>
          <w:b/>
          <w:bCs/>
          <w:sz w:val="24"/>
          <w:szCs w:val="24"/>
        </w:rPr>
      </w:pPr>
      <w:r>
        <w:rPr>
          <w:sz w:val="24"/>
          <w:szCs w:val="24"/>
        </w:rPr>
        <w:t>Promote, foster, or perpetuate discrimination based on ra</w:t>
      </w:r>
      <w:r w:rsidR="00E028E1">
        <w:rPr>
          <w:sz w:val="24"/>
          <w:szCs w:val="24"/>
        </w:rPr>
        <w:t>c</w:t>
      </w:r>
      <w:r>
        <w:rPr>
          <w:sz w:val="24"/>
          <w:szCs w:val="24"/>
        </w:rPr>
        <w:t>e, creed, color, age, religion, gender, marital status, national origin, physical or mental disability, sexual orientation, gender identity</w:t>
      </w:r>
      <w:r w:rsidR="002B2432">
        <w:rPr>
          <w:sz w:val="24"/>
          <w:szCs w:val="24"/>
        </w:rPr>
        <w:t>, or that otherwise encourages discrimination in violation of applicable laws, regulations, ordinances, or policies</w:t>
      </w:r>
      <w:r w:rsidR="00E028E1">
        <w:rPr>
          <w:sz w:val="24"/>
          <w:szCs w:val="24"/>
        </w:rPr>
        <w:t>;</w:t>
      </w:r>
      <w:r>
        <w:rPr>
          <w:sz w:val="24"/>
          <w:szCs w:val="24"/>
        </w:rPr>
        <w:t xml:space="preserve"> </w:t>
      </w:r>
    </w:p>
    <w:p w14:paraId="347DA9B4" w14:textId="77777777" w:rsidR="003F0918" w:rsidRPr="00401E0E" w:rsidRDefault="003F0918" w:rsidP="003F0918">
      <w:pPr>
        <w:pStyle w:val="ListParagraph"/>
        <w:ind w:left="1440"/>
        <w:jc w:val="both"/>
        <w:rPr>
          <w:b/>
          <w:bCs/>
          <w:sz w:val="24"/>
          <w:szCs w:val="24"/>
        </w:rPr>
      </w:pPr>
    </w:p>
    <w:p w14:paraId="2CDC39A8" w14:textId="4781A2E8" w:rsidR="00E028E1" w:rsidRPr="00E028E1" w:rsidRDefault="00401E0E" w:rsidP="00401E0E">
      <w:pPr>
        <w:pStyle w:val="ListParagraph"/>
        <w:numPr>
          <w:ilvl w:val="1"/>
          <w:numId w:val="4"/>
        </w:numPr>
        <w:jc w:val="both"/>
        <w:rPr>
          <w:b/>
          <w:bCs/>
          <w:sz w:val="24"/>
          <w:szCs w:val="24"/>
        </w:rPr>
      </w:pPr>
      <w:r>
        <w:rPr>
          <w:sz w:val="24"/>
          <w:szCs w:val="24"/>
        </w:rPr>
        <w:t>Include slanderous or defamatory attacks</w:t>
      </w:r>
      <w:r w:rsidR="002B2432">
        <w:rPr>
          <w:sz w:val="24"/>
          <w:szCs w:val="24"/>
        </w:rPr>
        <w:t xml:space="preserve"> against any person, including but not limited to </w:t>
      </w:r>
      <w:r w:rsidR="008B3BCA">
        <w:rPr>
          <w:sz w:val="24"/>
          <w:szCs w:val="24"/>
        </w:rPr>
        <w:t>Corinne</w:t>
      </w:r>
      <w:r w:rsidR="002B2432">
        <w:rPr>
          <w:sz w:val="24"/>
          <w:szCs w:val="24"/>
        </w:rPr>
        <w:t xml:space="preserve"> officials</w:t>
      </w:r>
      <w:r>
        <w:rPr>
          <w:sz w:val="24"/>
          <w:szCs w:val="24"/>
        </w:rPr>
        <w:t xml:space="preserve">; </w:t>
      </w:r>
    </w:p>
    <w:p w14:paraId="179CB9C6" w14:textId="77777777" w:rsidR="00E028E1" w:rsidRPr="00E028E1" w:rsidRDefault="00E028E1" w:rsidP="00E028E1">
      <w:pPr>
        <w:pStyle w:val="ListParagraph"/>
        <w:rPr>
          <w:sz w:val="24"/>
          <w:szCs w:val="24"/>
        </w:rPr>
      </w:pPr>
    </w:p>
    <w:p w14:paraId="36CDF66B" w14:textId="552EBCBD" w:rsidR="00401E0E" w:rsidRPr="003F0918" w:rsidRDefault="008B3BCA" w:rsidP="00401E0E">
      <w:pPr>
        <w:pStyle w:val="ListParagraph"/>
        <w:numPr>
          <w:ilvl w:val="1"/>
          <w:numId w:val="4"/>
        </w:numPr>
        <w:jc w:val="both"/>
        <w:rPr>
          <w:b/>
          <w:bCs/>
          <w:sz w:val="24"/>
          <w:szCs w:val="24"/>
        </w:rPr>
      </w:pPr>
      <w:r>
        <w:rPr>
          <w:sz w:val="24"/>
          <w:szCs w:val="24"/>
        </w:rPr>
        <w:t>Include t</w:t>
      </w:r>
      <w:r w:rsidR="00401E0E" w:rsidRPr="00B25BFF">
        <w:rPr>
          <w:sz w:val="24"/>
          <w:szCs w:val="24"/>
        </w:rPr>
        <w:t>hreatening, harassing</w:t>
      </w:r>
      <w:r w:rsidR="00401E0E">
        <w:rPr>
          <w:sz w:val="24"/>
          <w:szCs w:val="24"/>
        </w:rPr>
        <w:t xml:space="preserve">, </w:t>
      </w:r>
      <w:r w:rsidR="00B25BFF">
        <w:rPr>
          <w:sz w:val="24"/>
          <w:szCs w:val="24"/>
        </w:rPr>
        <w:t xml:space="preserve">obscene, indecent, or </w:t>
      </w:r>
      <w:r w:rsidR="00401E0E">
        <w:rPr>
          <w:sz w:val="24"/>
          <w:szCs w:val="24"/>
        </w:rPr>
        <w:t xml:space="preserve">profane language or content; </w:t>
      </w:r>
    </w:p>
    <w:p w14:paraId="7FF23D91" w14:textId="77777777" w:rsidR="003F0918" w:rsidRPr="003F0918" w:rsidRDefault="003F0918" w:rsidP="003F0918">
      <w:pPr>
        <w:pStyle w:val="ListParagraph"/>
        <w:rPr>
          <w:b/>
          <w:bCs/>
          <w:sz w:val="24"/>
          <w:szCs w:val="24"/>
        </w:rPr>
      </w:pPr>
    </w:p>
    <w:p w14:paraId="720B9695" w14:textId="5AD0A8FB" w:rsidR="00401E0E" w:rsidRPr="003F0918" w:rsidRDefault="00401E0E" w:rsidP="00401E0E">
      <w:pPr>
        <w:pStyle w:val="ListParagraph"/>
        <w:numPr>
          <w:ilvl w:val="1"/>
          <w:numId w:val="4"/>
        </w:numPr>
        <w:jc w:val="both"/>
        <w:rPr>
          <w:b/>
          <w:bCs/>
          <w:sz w:val="24"/>
          <w:szCs w:val="24"/>
        </w:rPr>
      </w:pPr>
      <w:r>
        <w:rPr>
          <w:sz w:val="24"/>
          <w:szCs w:val="24"/>
        </w:rPr>
        <w:t xml:space="preserve">Include obscene or sexual content, or links to obscene or sexual content, including indecent or pornographic material; </w:t>
      </w:r>
    </w:p>
    <w:p w14:paraId="2C7B7442" w14:textId="77777777" w:rsidR="003F0918" w:rsidRPr="003F0918" w:rsidRDefault="003F0918" w:rsidP="003F0918">
      <w:pPr>
        <w:pStyle w:val="ListParagraph"/>
        <w:rPr>
          <w:b/>
          <w:bCs/>
          <w:sz w:val="24"/>
          <w:szCs w:val="24"/>
        </w:rPr>
      </w:pPr>
    </w:p>
    <w:p w14:paraId="6250A97C" w14:textId="0474B9C3" w:rsidR="00401E0E" w:rsidRPr="003F0918" w:rsidRDefault="00401E0E" w:rsidP="00401E0E">
      <w:pPr>
        <w:pStyle w:val="ListParagraph"/>
        <w:numPr>
          <w:ilvl w:val="1"/>
          <w:numId w:val="4"/>
        </w:numPr>
        <w:jc w:val="both"/>
        <w:rPr>
          <w:b/>
          <w:bCs/>
          <w:sz w:val="24"/>
          <w:szCs w:val="24"/>
        </w:rPr>
      </w:pPr>
      <w:r>
        <w:rPr>
          <w:sz w:val="24"/>
          <w:szCs w:val="24"/>
        </w:rPr>
        <w:t xml:space="preserve">Solicit commerce or advertisements including promotions or endorsements; </w:t>
      </w:r>
    </w:p>
    <w:p w14:paraId="65485596" w14:textId="77777777" w:rsidR="003F0918" w:rsidRPr="003F0918" w:rsidRDefault="003F0918" w:rsidP="003F0918">
      <w:pPr>
        <w:pStyle w:val="ListParagraph"/>
        <w:rPr>
          <w:b/>
          <w:bCs/>
          <w:sz w:val="24"/>
          <w:szCs w:val="24"/>
        </w:rPr>
      </w:pPr>
    </w:p>
    <w:p w14:paraId="7D8459D4" w14:textId="55A6AB20" w:rsidR="00401E0E" w:rsidRPr="003F0918" w:rsidRDefault="00401E0E" w:rsidP="00401E0E">
      <w:pPr>
        <w:pStyle w:val="ListParagraph"/>
        <w:numPr>
          <w:ilvl w:val="1"/>
          <w:numId w:val="4"/>
        </w:numPr>
        <w:jc w:val="both"/>
        <w:rPr>
          <w:b/>
          <w:bCs/>
          <w:sz w:val="24"/>
          <w:szCs w:val="24"/>
        </w:rPr>
      </w:pPr>
      <w:r>
        <w:rPr>
          <w:sz w:val="24"/>
          <w:szCs w:val="24"/>
        </w:rPr>
        <w:t xml:space="preserve">Promote or condone illegal conduct or activity; </w:t>
      </w:r>
    </w:p>
    <w:p w14:paraId="726E2063" w14:textId="77777777" w:rsidR="003F0918" w:rsidRPr="003F0918" w:rsidRDefault="003F0918" w:rsidP="003F0918">
      <w:pPr>
        <w:pStyle w:val="ListParagraph"/>
        <w:rPr>
          <w:b/>
          <w:bCs/>
          <w:sz w:val="24"/>
          <w:szCs w:val="24"/>
        </w:rPr>
      </w:pPr>
    </w:p>
    <w:p w14:paraId="72D79928" w14:textId="2AA097AE" w:rsidR="00401E0E" w:rsidRPr="003F0918" w:rsidRDefault="00401E0E" w:rsidP="00401E0E">
      <w:pPr>
        <w:pStyle w:val="ListParagraph"/>
        <w:numPr>
          <w:ilvl w:val="1"/>
          <w:numId w:val="4"/>
        </w:numPr>
        <w:jc w:val="both"/>
        <w:rPr>
          <w:b/>
          <w:bCs/>
          <w:sz w:val="24"/>
          <w:szCs w:val="24"/>
        </w:rPr>
      </w:pPr>
      <w:r>
        <w:rPr>
          <w:sz w:val="24"/>
          <w:szCs w:val="24"/>
        </w:rPr>
        <w:t>Are spam that include links to external online sites;</w:t>
      </w:r>
    </w:p>
    <w:p w14:paraId="6F2C20D1" w14:textId="77777777" w:rsidR="003F0918" w:rsidRPr="003F0918" w:rsidRDefault="003F0918" w:rsidP="003F0918">
      <w:pPr>
        <w:pStyle w:val="ListParagraph"/>
        <w:rPr>
          <w:b/>
          <w:bCs/>
          <w:sz w:val="24"/>
          <w:szCs w:val="24"/>
        </w:rPr>
      </w:pPr>
    </w:p>
    <w:p w14:paraId="59E98BB2" w14:textId="05245117" w:rsidR="00401E0E" w:rsidRPr="003F0918" w:rsidRDefault="00401E0E" w:rsidP="00401E0E">
      <w:pPr>
        <w:pStyle w:val="ListParagraph"/>
        <w:numPr>
          <w:ilvl w:val="1"/>
          <w:numId w:val="4"/>
        </w:numPr>
        <w:jc w:val="both"/>
        <w:rPr>
          <w:b/>
          <w:bCs/>
          <w:sz w:val="24"/>
          <w:szCs w:val="24"/>
        </w:rPr>
      </w:pPr>
      <w:r>
        <w:rPr>
          <w:sz w:val="24"/>
          <w:szCs w:val="24"/>
        </w:rPr>
        <w:t>Violate a legal ownership interest of any person, including improper use of a trademark or copyrighted material;</w:t>
      </w:r>
    </w:p>
    <w:p w14:paraId="1ECFFBEE" w14:textId="77777777" w:rsidR="003F0918" w:rsidRPr="003F0918" w:rsidRDefault="003F0918" w:rsidP="003F0918">
      <w:pPr>
        <w:pStyle w:val="ListParagraph"/>
        <w:rPr>
          <w:b/>
          <w:bCs/>
          <w:sz w:val="24"/>
          <w:szCs w:val="24"/>
        </w:rPr>
      </w:pPr>
    </w:p>
    <w:p w14:paraId="5A9C599E" w14:textId="6B34AD45" w:rsidR="00401E0E" w:rsidRPr="008B3BCA" w:rsidRDefault="00401E0E" w:rsidP="00401E0E">
      <w:pPr>
        <w:pStyle w:val="ListParagraph"/>
        <w:numPr>
          <w:ilvl w:val="1"/>
          <w:numId w:val="4"/>
        </w:numPr>
        <w:jc w:val="both"/>
        <w:rPr>
          <w:b/>
          <w:bCs/>
          <w:sz w:val="24"/>
          <w:szCs w:val="24"/>
        </w:rPr>
      </w:pPr>
      <w:r>
        <w:rPr>
          <w:sz w:val="24"/>
          <w:szCs w:val="24"/>
        </w:rPr>
        <w:t xml:space="preserve">Promote </w:t>
      </w:r>
      <w:r w:rsidR="00B25BFF">
        <w:rPr>
          <w:sz w:val="24"/>
          <w:szCs w:val="24"/>
        </w:rPr>
        <w:t xml:space="preserve">or oppose </w:t>
      </w:r>
      <w:r>
        <w:rPr>
          <w:sz w:val="24"/>
          <w:szCs w:val="24"/>
        </w:rPr>
        <w:t xml:space="preserve">the candidacy of any person, petition, or referendum; </w:t>
      </w:r>
    </w:p>
    <w:p w14:paraId="0854E9A6" w14:textId="77777777" w:rsidR="00B25BFF" w:rsidRPr="008B3BCA" w:rsidRDefault="00B25BFF" w:rsidP="008B3BCA">
      <w:pPr>
        <w:pStyle w:val="ListParagraph"/>
        <w:rPr>
          <w:b/>
          <w:bCs/>
          <w:sz w:val="24"/>
          <w:szCs w:val="24"/>
        </w:rPr>
      </w:pPr>
    </w:p>
    <w:p w14:paraId="5EE81405" w14:textId="24359DBA" w:rsidR="00B25BFF" w:rsidRPr="003F0918" w:rsidRDefault="00B25BFF" w:rsidP="00401E0E">
      <w:pPr>
        <w:pStyle w:val="ListParagraph"/>
        <w:numPr>
          <w:ilvl w:val="1"/>
          <w:numId w:val="4"/>
        </w:numPr>
        <w:jc w:val="both"/>
        <w:rPr>
          <w:b/>
          <w:bCs/>
          <w:sz w:val="24"/>
          <w:szCs w:val="24"/>
        </w:rPr>
      </w:pPr>
      <w:r>
        <w:rPr>
          <w:sz w:val="24"/>
          <w:szCs w:val="24"/>
        </w:rPr>
        <w:t>Include fraudulent, deceptive, or misleading information;</w:t>
      </w:r>
    </w:p>
    <w:p w14:paraId="0F439975" w14:textId="77777777" w:rsidR="003F0918" w:rsidRPr="003F0918" w:rsidRDefault="003F0918" w:rsidP="003F0918">
      <w:pPr>
        <w:pStyle w:val="ListParagraph"/>
        <w:rPr>
          <w:b/>
          <w:bCs/>
          <w:sz w:val="24"/>
          <w:szCs w:val="24"/>
        </w:rPr>
      </w:pPr>
    </w:p>
    <w:p w14:paraId="6FEA0920" w14:textId="6C9747FB" w:rsidR="002B2432" w:rsidRPr="002B2432" w:rsidRDefault="00401E0E" w:rsidP="00401E0E">
      <w:pPr>
        <w:pStyle w:val="ListParagraph"/>
        <w:numPr>
          <w:ilvl w:val="1"/>
          <w:numId w:val="4"/>
        </w:numPr>
        <w:jc w:val="both"/>
        <w:rPr>
          <w:b/>
          <w:bCs/>
          <w:sz w:val="24"/>
          <w:szCs w:val="24"/>
        </w:rPr>
      </w:pPr>
      <w:r>
        <w:rPr>
          <w:sz w:val="24"/>
          <w:szCs w:val="24"/>
        </w:rPr>
        <w:t>May compromise the safety or security of the public or public systems</w:t>
      </w:r>
      <w:r w:rsidR="002B2432">
        <w:rPr>
          <w:sz w:val="24"/>
          <w:szCs w:val="24"/>
        </w:rPr>
        <w:t>; or</w:t>
      </w:r>
    </w:p>
    <w:p w14:paraId="006D030B" w14:textId="77777777" w:rsidR="002B2432" w:rsidRPr="002B2432" w:rsidRDefault="002B2432" w:rsidP="002B2432">
      <w:pPr>
        <w:pStyle w:val="ListParagraph"/>
        <w:rPr>
          <w:sz w:val="24"/>
          <w:szCs w:val="24"/>
        </w:rPr>
      </w:pPr>
    </w:p>
    <w:p w14:paraId="36F39703" w14:textId="33E4F234" w:rsidR="00401E0E" w:rsidRPr="002B2432" w:rsidRDefault="002B2432" w:rsidP="002B2432">
      <w:pPr>
        <w:pStyle w:val="ListParagraph"/>
        <w:numPr>
          <w:ilvl w:val="1"/>
          <w:numId w:val="4"/>
        </w:numPr>
        <w:jc w:val="both"/>
        <w:rPr>
          <w:b/>
          <w:bCs/>
          <w:sz w:val="24"/>
          <w:szCs w:val="24"/>
        </w:rPr>
      </w:pPr>
      <w:r>
        <w:rPr>
          <w:sz w:val="24"/>
          <w:szCs w:val="24"/>
        </w:rPr>
        <w:lastRenderedPageBreak/>
        <w:t xml:space="preserve">Discloses private, protected, or confidential material as defined by state or federal laws and regulations or </w:t>
      </w:r>
      <w:r w:rsidR="008B3BCA">
        <w:rPr>
          <w:sz w:val="24"/>
          <w:szCs w:val="24"/>
        </w:rPr>
        <w:t>Corinne</w:t>
      </w:r>
      <w:r>
        <w:rPr>
          <w:sz w:val="24"/>
          <w:szCs w:val="24"/>
        </w:rPr>
        <w:t xml:space="preserve"> ordinance or policy.</w:t>
      </w:r>
      <w:r w:rsidRPr="002B2432">
        <w:rPr>
          <w:sz w:val="24"/>
          <w:szCs w:val="24"/>
        </w:rPr>
        <w:t xml:space="preserve"> </w:t>
      </w:r>
      <w:r w:rsidR="00401E0E" w:rsidRPr="002B2432">
        <w:rPr>
          <w:sz w:val="24"/>
          <w:szCs w:val="24"/>
        </w:rPr>
        <w:t xml:space="preserve"> </w:t>
      </w:r>
    </w:p>
    <w:p w14:paraId="255D8D21" w14:textId="77777777" w:rsidR="003F0918" w:rsidRPr="003F0918" w:rsidRDefault="003F0918" w:rsidP="003F0918">
      <w:pPr>
        <w:pStyle w:val="ListParagraph"/>
        <w:rPr>
          <w:b/>
          <w:bCs/>
          <w:sz w:val="24"/>
          <w:szCs w:val="24"/>
        </w:rPr>
      </w:pPr>
    </w:p>
    <w:p w14:paraId="360C8B9D" w14:textId="639A5708" w:rsidR="002B2432" w:rsidRPr="002B2432" w:rsidRDefault="002B2432" w:rsidP="006250A0">
      <w:pPr>
        <w:pStyle w:val="ListParagraph"/>
        <w:numPr>
          <w:ilvl w:val="0"/>
          <w:numId w:val="4"/>
        </w:numPr>
        <w:jc w:val="both"/>
        <w:rPr>
          <w:b/>
          <w:bCs/>
          <w:sz w:val="24"/>
          <w:szCs w:val="24"/>
        </w:rPr>
      </w:pPr>
      <w:r>
        <w:rPr>
          <w:sz w:val="24"/>
          <w:szCs w:val="24"/>
          <w:u w:val="single"/>
        </w:rPr>
        <w:t>Violations of Terms</w:t>
      </w:r>
      <w:r>
        <w:rPr>
          <w:sz w:val="24"/>
          <w:szCs w:val="24"/>
        </w:rPr>
        <w:t xml:space="preserve">: </w:t>
      </w:r>
      <w:r w:rsidR="00E028E1">
        <w:rPr>
          <w:sz w:val="24"/>
          <w:szCs w:val="24"/>
        </w:rPr>
        <w:t xml:space="preserve">Moderators </w:t>
      </w:r>
      <w:r>
        <w:rPr>
          <w:sz w:val="24"/>
          <w:szCs w:val="24"/>
        </w:rPr>
        <w:t xml:space="preserve">will adhere to the following when hiding or removing comments </w:t>
      </w:r>
      <w:r w:rsidR="00B25BFF">
        <w:rPr>
          <w:sz w:val="24"/>
          <w:szCs w:val="24"/>
        </w:rPr>
        <w:t xml:space="preserve">or posts </w:t>
      </w:r>
      <w:r w:rsidR="00EF4FDF">
        <w:rPr>
          <w:sz w:val="24"/>
          <w:szCs w:val="24"/>
        </w:rPr>
        <w:t>that</w:t>
      </w:r>
      <w:r>
        <w:rPr>
          <w:sz w:val="24"/>
          <w:szCs w:val="24"/>
        </w:rPr>
        <w:t xml:space="preserve"> violate the Terms:</w:t>
      </w:r>
    </w:p>
    <w:p w14:paraId="445725F9" w14:textId="77777777" w:rsidR="002B2432" w:rsidRPr="002B2432" w:rsidRDefault="002B2432" w:rsidP="002B2432">
      <w:pPr>
        <w:pStyle w:val="ListParagraph"/>
        <w:jc w:val="both"/>
        <w:rPr>
          <w:b/>
          <w:bCs/>
          <w:sz w:val="24"/>
          <w:szCs w:val="24"/>
        </w:rPr>
      </w:pPr>
    </w:p>
    <w:p w14:paraId="265B7E2B" w14:textId="7FD9DFA9" w:rsidR="00D74782" w:rsidRPr="00D74782" w:rsidRDefault="002B2432" w:rsidP="006F11DB">
      <w:pPr>
        <w:pStyle w:val="ListParagraph"/>
        <w:numPr>
          <w:ilvl w:val="1"/>
          <w:numId w:val="4"/>
        </w:numPr>
        <w:jc w:val="both"/>
        <w:rPr>
          <w:b/>
          <w:bCs/>
          <w:sz w:val="24"/>
          <w:szCs w:val="24"/>
        </w:rPr>
      </w:pPr>
      <w:r w:rsidRPr="00D74782">
        <w:rPr>
          <w:sz w:val="24"/>
          <w:szCs w:val="24"/>
        </w:rPr>
        <w:t>When a user has violated the Terms, the moderator</w:t>
      </w:r>
      <w:r w:rsidR="00D74782" w:rsidRPr="00D74782">
        <w:rPr>
          <w:sz w:val="24"/>
          <w:szCs w:val="24"/>
        </w:rPr>
        <w:t xml:space="preserve"> will contact the social media user through direct messaging or other available means, describe the violation, and request voluntary removal or edit of the comment</w:t>
      </w:r>
      <w:r w:rsidR="001545C1">
        <w:rPr>
          <w:sz w:val="24"/>
          <w:szCs w:val="24"/>
        </w:rPr>
        <w:t>(</w:t>
      </w:r>
      <w:r w:rsidR="00D74782" w:rsidRPr="00D74782">
        <w:rPr>
          <w:sz w:val="24"/>
          <w:szCs w:val="24"/>
        </w:rPr>
        <w:t>s</w:t>
      </w:r>
      <w:r w:rsidR="001545C1">
        <w:rPr>
          <w:sz w:val="24"/>
          <w:szCs w:val="24"/>
        </w:rPr>
        <w:t>) or post(s</w:t>
      </w:r>
      <w:r w:rsidR="00D74782" w:rsidRPr="00D74782">
        <w:rPr>
          <w:sz w:val="24"/>
          <w:szCs w:val="24"/>
        </w:rPr>
        <w:t>)</w:t>
      </w:r>
      <w:r w:rsidR="00D74782">
        <w:rPr>
          <w:sz w:val="24"/>
          <w:szCs w:val="24"/>
        </w:rPr>
        <w:t>.</w:t>
      </w:r>
    </w:p>
    <w:p w14:paraId="386A4BE9" w14:textId="77777777" w:rsidR="00D74782" w:rsidRPr="00D74782" w:rsidRDefault="00D74782" w:rsidP="00D74782">
      <w:pPr>
        <w:pStyle w:val="ListParagraph"/>
        <w:ind w:left="1440"/>
        <w:jc w:val="both"/>
        <w:rPr>
          <w:b/>
          <w:bCs/>
          <w:sz w:val="24"/>
          <w:szCs w:val="24"/>
        </w:rPr>
      </w:pPr>
    </w:p>
    <w:p w14:paraId="13CF9E59" w14:textId="28034A3B" w:rsidR="00D74782" w:rsidRPr="00EF4FDF" w:rsidRDefault="00D74782" w:rsidP="002B2432">
      <w:pPr>
        <w:pStyle w:val="ListParagraph"/>
        <w:numPr>
          <w:ilvl w:val="1"/>
          <w:numId w:val="4"/>
        </w:numPr>
        <w:jc w:val="both"/>
        <w:rPr>
          <w:b/>
          <w:bCs/>
          <w:sz w:val="24"/>
          <w:szCs w:val="24"/>
        </w:rPr>
      </w:pPr>
      <w:r>
        <w:rPr>
          <w:sz w:val="24"/>
          <w:szCs w:val="24"/>
        </w:rPr>
        <w:t>If the user fails to voluntarily remove or edit the comment(s)</w:t>
      </w:r>
      <w:r w:rsidR="001545C1">
        <w:rPr>
          <w:sz w:val="24"/>
          <w:szCs w:val="24"/>
        </w:rPr>
        <w:t xml:space="preserve"> or post(s)</w:t>
      </w:r>
      <w:r>
        <w:rPr>
          <w:sz w:val="24"/>
          <w:szCs w:val="24"/>
        </w:rPr>
        <w:t xml:space="preserve">, </w:t>
      </w:r>
      <w:r w:rsidR="00E028E1">
        <w:rPr>
          <w:sz w:val="24"/>
          <w:szCs w:val="24"/>
        </w:rPr>
        <w:t>the moderator</w:t>
      </w:r>
      <w:r>
        <w:rPr>
          <w:sz w:val="24"/>
          <w:szCs w:val="24"/>
        </w:rPr>
        <w:t xml:space="preserve"> may minimize or hide the comment or </w:t>
      </w:r>
      <w:r w:rsidR="001545C1">
        <w:rPr>
          <w:sz w:val="24"/>
          <w:szCs w:val="24"/>
        </w:rPr>
        <w:t>post</w:t>
      </w:r>
      <w:r>
        <w:rPr>
          <w:sz w:val="24"/>
          <w:szCs w:val="24"/>
        </w:rPr>
        <w:t xml:space="preserve">. </w:t>
      </w:r>
    </w:p>
    <w:p w14:paraId="58D4FC62" w14:textId="77777777" w:rsidR="00EF4FDF" w:rsidRPr="00EF4FDF" w:rsidRDefault="00EF4FDF" w:rsidP="00EF4FDF">
      <w:pPr>
        <w:pStyle w:val="ListParagraph"/>
        <w:rPr>
          <w:b/>
          <w:bCs/>
          <w:sz w:val="24"/>
          <w:szCs w:val="24"/>
        </w:rPr>
      </w:pPr>
    </w:p>
    <w:p w14:paraId="1867953D" w14:textId="2143700F" w:rsidR="00EF4FDF" w:rsidRPr="00EF4FDF" w:rsidRDefault="00EF4FDF" w:rsidP="002B2432">
      <w:pPr>
        <w:pStyle w:val="ListParagraph"/>
        <w:numPr>
          <w:ilvl w:val="1"/>
          <w:numId w:val="4"/>
        </w:numPr>
        <w:jc w:val="both"/>
        <w:rPr>
          <w:b/>
          <w:bCs/>
          <w:sz w:val="24"/>
          <w:szCs w:val="24"/>
        </w:rPr>
      </w:pPr>
      <w:r>
        <w:rPr>
          <w:sz w:val="24"/>
          <w:szCs w:val="24"/>
        </w:rPr>
        <w:t xml:space="preserve">Before hiding </w:t>
      </w:r>
      <w:r w:rsidR="001545C1">
        <w:rPr>
          <w:sz w:val="24"/>
          <w:szCs w:val="24"/>
        </w:rPr>
        <w:t xml:space="preserve">or removing </w:t>
      </w:r>
      <w:r>
        <w:rPr>
          <w:sz w:val="24"/>
          <w:szCs w:val="24"/>
        </w:rPr>
        <w:t xml:space="preserve">a comment or </w:t>
      </w:r>
      <w:r w:rsidR="001545C1">
        <w:rPr>
          <w:sz w:val="24"/>
          <w:szCs w:val="24"/>
        </w:rPr>
        <w:t>post</w:t>
      </w:r>
      <w:r>
        <w:rPr>
          <w:sz w:val="24"/>
          <w:szCs w:val="24"/>
        </w:rPr>
        <w:t xml:space="preserve">, a copy must be retained (e.g., through a screen shot, etc.) by the moderator. </w:t>
      </w:r>
    </w:p>
    <w:p w14:paraId="545AA7D6" w14:textId="77777777" w:rsidR="00EF4FDF" w:rsidRPr="00EF4FDF" w:rsidRDefault="00EF4FDF" w:rsidP="00EF4FDF">
      <w:pPr>
        <w:pStyle w:val="ListParagraph"/>
        <w:rPr>
          <w:b/>
          <w:bCs/>
          <w:sz w:val="24"/>
          <w:szCs w:val="24"/>
        </w:rPr>
      </w:pPr>
    </w:p>
    <w:p w14:paraId="6E8BBD6C" w14:textId="2191743A" w:rsidR="00EF4FDF" w:rsidRPr="00EF4FDF" w:rsidRDefault="00EF4FDF" w:rsidP="002B2432">
      <w:pPr>
        <w:pStyle w:val="ListParagraph"/>
        <w:numPr>
          <w:ilvl w:val="1"/>
          <w:numId w:val="4"/>
        </w:numPr>
        <w:jc w:val="both"/>
        <w:rPr>
          <w:b/>
          <w:bCs/>
          <w:sz w:val="24"/>
          <w:szCs w:val="24"/>
        </w:rPr>
      </w:pPr>
      <w:r>
        <w:rPr>
          <w:sz w:val="24"/>
          <w:szCs w:val="24"/>
        </w:rPr>
        <w:t xml:space="preserve">If a comment or </w:t>
      </w:r>
      <w:r w:rsidR="001545C1">
        <w:rPr>
          <w:sz w:val="24"/>
          <w:szCs w:val="24"/>
        </w:rPr>
        <w:t xml:space="preserve">post </w:t>
      </w:r>
      <w:r>
        <w:rPr>
          <w:sz w:val="24"/>
          <w:szCs w:val="24"/>
        </w:rPr>
        <w:t>is hidden</w:t>
      </w:r>
      <w:r w:rsidR="001545C1">
        <w:rPr>
          <w:sz w:val="24"/>
          <w:szCs w:val="24"/>
        </w:rPr>
        <w:t xml:space="preserve"> or removed</w:t>
      </w:r>
      <w:r>
        <w:rPr>
          <w:sz w:val="24"/>
          <w:szCs w:val="24"/>
        </w:rPr>
        <w:t xml:space="preserve">, the moderator must notify the user through a direct message or other means that the user may appeal the decision by sending an email within five business days to the </w:t>
      </w:r>
      <w:r w:rsidR="008C28E2">
        <w:rPr>
          <w:sz w:val="24"/>
          <w:szCs w:val="24"/>
        </w:rPr>
        <w:t>appeal authority</w:t>
      </w:r>
      <w:r w:rsidR="00EC6084">
        <w:rPr>
          <w:sz w:val="24"/>
          <w:szCs w:val="24"/>
        </w:rPr>
        <w:t xml:space="preserve"> that explains in reasonable detail the user’s reasons for why the comment or </w:t>
      </w:r>
      <w:r w:rsidR="001545C1">
        <w:rPr>
          <w:sz w:val="24"/>
          <w:szCs w:val="24"/>
        </w:rPr>
        <w:t xml:space="preserve">post </w:t>
      </w:r>
      <w:r w:rsidR="00EC6084">
        <w:rPr>
          <w:sz w:val="24"/>
          <w:szCs w:val="24"/>
        </w:rPr>
        <w:t xml:space="preserve">complies with the Terms or any other information that reasonably </w:t>
      </w:r>
      <w:r w:rsidR="00D258B0">
        <w:rPr>
          <w:sz w:val="24"/>
          <w:szCs w:val="24"/>
        </w:rPr>
        <w:t xml:space="preserve">supports </w:t>
      </w:r>
      <w:r w:rsidR="006F11DB">
        <w:rPr>
          <w:sz w:val="24"/>
          <w:szCs w:val="24"/>
        </w:rPr>
        <w:t>restoration of the comment</w:t>
      </w:r>
      <w:r w:rsidR="001545C1">
        <w:rPr>
          <w:sz w:val="24"/>
          <w:szCs w:val="24"/>
        </w:rPr>
        <w:t xml:space="preserve"> or post</w:t>
      </w:r>
      <w:r>
        <w:rPr>
          <w:sz w:val="24"/>
          <w:szCs w:val="24"/>
        </w:rPr>
        <w:t xml:space="preserve">. </w:t>
      </w:r>
      <w:r w:rsidR="008C28E2">
        <w:rPr>
          <w:sz w:val="24"/>
          <w:szCs w:val="24"/>
        </w:rPr>
        <w:t xml:space="preserve">The moderator will provide the user with the moderator’s email address. </w:t>
      </w:r>
    </w:p>
    <w:p w14:paraId="01EED91D" w14:textId="77777777" w:rsidR="00EF4FDF" w:rsidRPr="00EF4FDF" w:rsidRDefault="00EF4FDF" w:rsidP="00EF4FDF">
      <w:pPr>
        <w:pStyle w:val="ListParagraph"/>
        <w:rPr>
          <w:sz w:val="24"/>
          <w:szCs w:val="24"/>
        </w:rPr>
      </w:pPr>
    </w:p>
    <w:p w14:paraId="40A900DB" w14:textId="2E4FC362" w:rsidR="00EF4FDF" w:rsidRPr="00201AC9" w:rsidRDefault="00201AC9" w:rsidP="00201AC9">
      <w:pPr>
        <w:pStyle w:val="ListParagraph"/>
        <w:numPr>
          <w:ilvl w:val="0"/>
          <w:numId w:val="4"/>
        </w:numPr>
        <w:jc w:val="both"/>
        <w:rPr>
          <w:b/>
          <w:bCs/>
          <w:sz w:val="24"/>
          <w:szCs w:val="24"/>
        </w:rPr>
      </w:pPr>
      <w:r>
        <w:rPr>
          <w:sz w:val="24"/>
          <w:szCs w:val="24"/>
          <w:u w:val="single"/>
        </w:rPr>
        <w:t xml:space="preserve">Blocking </w:t>
      </w:r>
      <w:r w:rsidR="006F11DB">
        <w:rPr>
          <w:sz w:val="24"/>
          <w:szCs w:val="24"/>
          <w:u w:val="single"/>
        </w:rPr>
        <w:t xml:space="preserve">and Reinstating </w:t>
      </w:r>
      <w:r>
        <w:rPr>
          <w:sz w:val="24"/>
          <w:szCs w:val="24"/>
          <w:u w:val="single"/>
        </w:rPr>
        <w:t>Users</w:t>
      </w:r>
      <w:r>
        <w:rPr>
          <w:sz w:val="24"/>
          <w:szCs w:val="24"/>
        </w:rPr>
        <w:t xml:space="preserve">: </w:t>
      </w:r>
    </w:p>
    <w:p w14:paraId="45BD995D" w14:textId="77777777" w:rsidR="00201AC9" w:rsidRPr="00201AC9" w:rsidRDefault="00201AC9" w:rsidP="00201AC9">
      <w:pPr>
        <w:pStyle w:val="ListParagraph"/>
        <w:jc w:val="both"/>
        <w:rPr>
          <w:b/>
          <w:bCs/>
          <w:sz w:val="24"/>
          <w:szCs w:val="24"/>
        </w:rPr>
      </w:pPr>
    </w:p>
    <w:p w14:paraId="3E4A7BDB" w14:textId="7548C7E5" w:rsidR="00D258B0" w:rsidRPr="00D258B0" w:rsidRDefault="000D2E9A" w:rsidP="00D258B0">
      <w:pPr>
        <w:pStyle w:val="ListParagraph"/>
        <w:numPr>
          <w:ilvl w:val="1"/>
          <w:numId w:val="4"/>
        </w:numPr>
        <w:jc w:val="both"/>
        <w:rPr>
          <w:b/>
          <w:bCs/>
          <w:sz w:val="24"/>
          <w:szCs w:val="24"/>
        </w:rPr>
      </w:pPr>
      <w:r>
        <w:rPr>
          <w:sz w:val="24"/>
          <w:szCs w:val="24"/>
        </w:rPr>
        <w:t>Except as otherwise provided in paragraph 7,</w:t>
      </w:r>
      <w:r w:rsidR="001545C1">
        <w:rPr>
          <w:sz w:val="24"/>
          <w:szCs w:val="24"/>
        </w:rPr>
        <w:t xml:space="preserve"> below,</w:t>
      </w:r>
      <w:r>
        <w:rPr>
          <w:sz w:val="24"/>
          <w:szCs w:val="24"/>
        </w:rPr>
        <w:t xml:space="preserve"> i</w:t>
      </w:r>
      <w:r w:rsidR="00EC6084" w:rsidRPr="00D258B0">
        <w:rPr>
          <w:sz w:val="24"/>
          <w:szCs w:val="24"/>
        </w:rPr>
        <w:t>f a</w:t>
      </w:r>
      <w:r w:rsidR="00201AC9" w:rsidRPr="00D258B0">
        <w:rPr>
          <w:sz w:val="24"/>
          <w:szCs w:val="24"/>
        </w:rPr>
        <w:t xml:space="preserve"> user </w:t>
      </w:r>
      <w:r w:rsidR="00EC6084" w:rsidRPr="00D258B0">
        <w:rPr>
          <w:sz w:val="24"/>
          <w:szCs w:val="24"/>
        </w:rPr>
        <w:t>is determined to have violated</w:t>
      </w:r>
      <w:r w:rsidR="00201AC9" w:rsidRPr="00D258B0">
        <w:rPr>
          <w:sz w:val="24"/>
          <w:szCs w:val="24"/>
        </w:rPr>
        <w:t xml:space="preserve"> the Terms on three separate occasions, </w:t>
      </w:r>
      <w:r w:rsidR="00EC6084" w:rsidRPr="00D258B0">
        <w:rPr>
          <w:sz w:val="24"/>
          <w:szCs w:val="24"/>
        </w:rPr>
        <w:t xml:space="preserve">the moderator will block the user </w:t>
      </w:r>
      <w:r w:rsidR="000A40D1">
        <w:rPr>
          <w:sz w:val="24"/>
          <w:szCs w:val="24"/>
        </w:rPr>
        <w:t>from making public comments</w:t>
      </w:r>
      <w:r w:rsidR="001545C1">
        <w:rPr>
          <w:sz w:val="24"/>
          <w:szCs w:val="24"/>
        </w:rPr>
        <w:t xml:space="preserve"> or posts</w:t>
      </w:r>
      <w:r w:rsidR="000A40D1">
        <w:rPr>
          <w:sz w:val="24"/>
          <w:szCs w:val="24"/>
        </w:rPr>
        <w:t xml:space="preserve"> on all applicable </w:t>
      </w:r>
      <w:r w:rsidR="0050251B">
        <w:rPr>
          <w:sz w:val="24"/>
          <w:szCs w:val="24"/>
        </w:rPr>
        <w:t>Corinne</w:t>
      </w:r>
      <w:r w:rsidR="000A40D1">
        <w:rPr>
          <w:sz w:val="24"/>
          <w:szCs w:val="24"/>
        </w:rPr>
        <w:t xml:space="preserve"> social media accounts </w:t>
      </w:r>
      <w:r w:rsidR="00EC6084" w:rsidRPr="00D258B0">
        <w:rPr>
          <w:sz w:val="24"/>
          <w:szCs w:val="24"/>
        </w:rPr>
        <w:t>by</w:t>
      </w:r>
      <w:r w:rsidR="00D258B0" w:rsidRPr="00D258B0">
        <w:rPr>
          <w:sz w:val="24"/>
          <w:szCs w:val="24"/>
        </w:rPr>
        <w:t xml:space="preserve"> notifying the user </w:t>
      </w:r>
      <w:r w:rsidR="00EC6084" w:rsidRPr="00D258B0">
        <w:rPr>
          <w:sz w:val="24"/>
          <w:szCs w:val="24"/>
        </w:rPr>
        <w:t>through direct message or other available means that</w:t>
      </w:r>
      <w:r w:rsidR="00D258B0">
        <w:rPr>
          <w:sz w:val="24"/>
          <w:szCs w:val="24"/>
        </w:rPr>
        <w:t>:</w:t>
      </w:r>
    </w:p>
    <w:p w14:paraId="697C0DF6" w14:textId="77777777" w:rsidR="00D258B0" w:rsidRPr="00D258B0" w:rsidRDefault="00D258B0" w:rsidP="00D258B0">
      <w:pPr>
        <w:pStyle w:val="ListParagraph"/>
        <w:ind w:left="1440"/>
        <w:jc w:val="both"/>
        <w:rPr>
          <w:b/>
          <w:bCs/>
          <w:sz w:val="24"/>
          <w:szCs w:val="24"/>
        </w:rPr>
      </w:pPr>
    </w:p>
    <w:p w14:paraId="0D36180A" w14:textId="5B6DC144" w:rsidR="00D258B0" w:rsidRPr="00D258B0" w:rsidRDefault="007E3C0C" w:rsidP="00D258B0">
      <w:pPr>
        <w:pStyle w:val="ListParagraph"/>
        <w:numPr>
          <w:ilvl w:val="2"/>
          <w:numId w:val="4"/>
        </w:numPr>
        <w:jc w:val="both"/>
        <w:rPr>
          <w:b/>
          <w:bCs/>
          <w:sz w:val="24"/>
          <w:szCs w:val="24"/>
        </w:rPr>
      </w:pPr>
      <w:r>
        <w:rPr>
          <w:sz w:val="24"/>
          <w:szCs w:val="24"/>
        </w:rPr>
        <w:t>T</w:t>
      </w:r>
      <w:r w:rsidR="00EC6084" w:rsidRPr="00D258B0">
        <w:rPr>
          <w:sz w:val="24"/>
          <w:szCs w:val="24"/>
        </w:rPr>
        <w:t xml:space="preserve">hey have been blocked </w:t>
      </w:r>
      <w:r w:rsidR="00D258B0">
        <w:rPr>
          <w:sz w:val="24"/>
          <w:szCs w:val="24"/>
        </w:rPr>
        <w:t xml:space="preserve">pursuant to this policy; </w:t>
      </w:r>
      <w:r w:rsidR="0050251B">
        <w:rPr>
          <w:sz w:val="24"/>
          <w:szCs w:val="24"/>
        </w:rPr>
        <w:t>and</w:t>
      </w:r>
    </w:p>
    <w:p w14:paraId="4DD959EF" w14:textId="77777777" w:rsidR="00D258B0" w:rsidRPr="00D258B0" w:rsidRDefault="00D258B0" w:rsidP="00D258B0">
      <w:pPr>
        <w:pStyle w:val="ListParagraph"/>
        <w:ind w:left="2160"/>
        <w:jc w:val="both"/>
        <w:rPr>
          <w:b/>
          <w:bCs/>
          <w:sz w:val="24"/>
          <w:szCs w:val="24"/>
        </w:rPr>
      </w:pPr>
    </w:p>
    <w:p w14:paraId="449B0007" w14:textId="6C351693" w:rsidR="00D258B0" w:rsidRPr="00D258B0" w:rsidRDefault="007E3C0C" w:rsidP="00D258B0">
      <w:pPr>
        <w:pStyle w:val="ListParagraph"/>
        <w:numPr>
          <w:ilvl w:val="2"/>
          <w:numId w:val="4"/>
        </w:numPr>
        <w:jc w:val="both"/>
        <w:rPr>
          <w:b/>
          <w:bCs/>
          <w:sz w:val="24"/>
          <w:szCs w:val="24"/>
        </w:rPr>
      </w:pPr>
      <w:r>
        <w:rPr>
          <w:sz w:val="24"/>
          <w:szCs w:val="24"/>
        </w:rPr>
        <w:t>A</w:t>
      </w:r>
      <w:r w:rsidR="00D258B0">
        <w:rPr>
          <w:sz w:val="24"/>
          <w:szCs w:val="24"/>
        </w:rPr>
        <w:t>n explanation for why the user has been blocked</w:t>
      </w:r>
      <w:r w:rsidR="001545C1">
        <w:rPr>
          <w:sz w:val="24"/>
          <w:szCs w:val="24"/>
        </w:rPr>
        <w:t>, including</w:t>
      </w:r>
      <w:r w:rsidR="00D258B0">
        <w:rPr>
          <w:sz w:val="24"/>
          <w:szCs w:val="24"/>
        </w:rPr>
        <w:t xml:space="preserve"> a reference to the user’s applicable prior violations; and </w:t>
      </w:r>
    </w:p>
    <w:p w14:paraId="48A15CC0" w14:textId="77777777" w:rsidR="00D258B0" w:rsidRPr="00D258B0" w:rsidRDefault="00D258B0" w:rsidP="00D258B0">
      <w:pPr>
        <w:pStyle w:val="ListParagraph"/>
        <w:ind w:left="2160"/>
        <w:jc w:val="both"/>
        <w:rPr>
          <w:b/>
          <w:bCs/>
          <w:sz w:val="24"/>
          <w:szCs w:val="24"/>
        </w:rPr>
      </w:pPr>
    </w:p>
    <w:p w14:paraId="5D4431BA" w14:textId="22679C7D" w:rsidR="00D258B0" w:rsidRPr="00D258B0" w:rsidRDefault="007E3C0C" w:rsidP="00D258B0">
      <w:pPr>
        <w:pStyle w:val="ListParagraph"/>
        <w:numPr>
          <w:ilvl w:val="2"/>
          <w:numId w:val="4"/>
        </w:numPr>
        <w:jc w:val="both"/>
        <w:rPr>
          <w:b/>
          <w:bCs/>
          <w:sz w:val="24"/>
          <w:szCs w:val="24"/>
        </w:rPr>
      </w:pPr>
      <w:r>
        <w:rPr>
          <w:sz w:val="24"/>
          <w:szCs w:val="24"/>
        </w:rPr>
        <w:t>A</w:t>
      </w:r>
      <w:r w:rsidR="00D258B0" w:rsidRPr="00D258B0">
        <w:rPr>
          <w:sz w:val="24"/>
          <w:szCs w:val="24"/>
        </w:rPr>
        <w:t xml:space="preserve">n explanation that the user may appeal </w:t>
      </w:r>
      <w:r w:rsidR="0050251B">
        <w:rPr>
          <w:sz w:val="24"/>
          <w:szCs w:val="24"/>
        </w:rPr>
        <w:t>Corinne’s</w:t>
      </w:r>
      <w:r w:rsidR="001545C1" w:rsidRPr="00D258B0">
        <w:rPr>
          <w:sz w:val="24"/>
          <w:szCs w:val="24"/>
        </w:rPr>
        <w:t xml:space="preserve"> </w:t>
      </w:r>
      <w:r w:rsidR="00D258B0" w:rsidRPr="00D258B0">
        <w:rPr>
          <w:sz w:val="24"/>
          <w:szCs w:val="24"/>
        </w:rPr>
        <w:t>decision to block the</w:t>
      </w:r>
      <w:r w:rsidR="001545C1">
        <w:rPr>
          <w:sz w:val="24"/>
          <w:szCs w:val="24"/>
        </w:rPr>
        <w:t xml:space="preserve"> user</w:t>
      </w:r>
      <w:r w:rsidR="00D258B0" w:rsidRPr="00D258B0">
        <w:rPr>
          <w:sz w:val="24"/>
          <w:szCs w:val="24"/>
        </w:rPr>
        <w:t xml:space="preserve"> by sending an email within five business days to the appeal authority that explains in reasonable detail the user’s reasons for why </w:t>
      </w:r>
      <w:r w:rsidR="00D258B0">
        <w:rPr>
          <w:sz w:val="24"/>
          <w:szCs w:val="24"/>
        </w:rPr>
        <w:t xml:space="preserve">the decision to block the user is improper; and </w:t>
      </w:r>
    </w:p>
    <w:p w14:paraId="5BC4E09E" w14:textId="77777777" w:rsidR="00D258B0" w:rsidRPr="00D258B0" w:rsidRDefault="00D258B0" w:rsidP="00D258B0">
      <w:pPr>
        <w:pStyle w:val="ListParagraph"/>
        <w:rPr>
          <w:b/>
          <w:bCs/>
          <w:sz w:val="24"/>
          <w:szCs w:val="24"/>
        </w:rPr>
      </w:pPr>
    </w:p>
    <w:p w14:paraId="3C7878F7" w14:textId="77777777" w:rsidR="006F11DB" w:rsidRPr="006F11DB" w:rsidRDefault="007E3C0C" w:rsidP="006F11DB">
      <w:pPr>
        <w:pStyle w:val="ListParagraph"/>
        <w:numPr>
          <w:ilvl w:val="2"/>
          <w:numId w:val="4"/>
        </w:numPr>
        <w:jc w:val="both"/>
        <w:rPr>
          <w:b/>
          <w:bCs/>
          <w:sz w:val="24"/>
          <w:szCs w:val="24"/>
        </w:rPr>
      </w:pPr>
      <w:r>
        <w:rPr>
          <w:sz w:val="24"/>
          <w:szCs w:val="24"/>
        </w:rPr>
        <w:t>T</w:t>
      </w:r>
      <w:r w:rsidR="00D258B0">
        <w:rPr>
          <w:sz w:val="24"/>
          <w:szCs w:val="24"/>
        </w:rPr>
        <w:t xml:space="preserve">he appeal authority’s email address. </w:t>
      </w:r>
    </w:p>
    <w:p w14:paraId="74C56B14" w14:textId="77777777" w:rsidR="006F11DB" w:rsidRPr="006F11DB" w:rsidRDefault="006F11DB" w:rsidP="006F11DB">
      <w:pPr>
        <w:pStyle w:val="ListParagraph"/>
        <w:rPr>
          <w:sz w:val="24"/>
          <w:szCs w:val="24"/>
        </w:rPr>
      </w:pPr>
    </w:p>
    <w:p w14:paraId="48A799EF" w14:textId="461B5797" w:rsidR="000A40D1" w:rsidRPr="00C5203E" w:rsidRDefault="000A40D1" w:rsidP="000A40D1">
      <w:pPr>
        <w:pStyle w:val="ListParagraph"/>
        <w:numPr>
          <w:ilvl w:val="1"/>
          <w:numId w:val="4"/>
        </w:numPr>
        <w:jc w:val="both"/>
        <w:rPr>
          <w:b/>
          <w:bCs/>
          <w:sz w:val="24"/>
          <w:szCs w:val="24"/>
        </w:rPr>
      </w:pPr>
      <w:r>
        <w:rPr>
          <w:sz w:val="24"/>
          <w:szCs w:val="24"/>
        </w:rPr>
        <w:t xml:space="preserve">Except as </w:t>
      </w:r>
      <w:r w:rsidR="00C5203E">
        <w:rPr>
          <w:sz w:val="24"/>
          <w:szCs w:val="24"/>
        </w:rPr>
        <w:t xml:space="preserve">otherwise </w:t>
      </w:r>
      <w:r>
        <w:rPr>
          <w:sz w:val="24"/>
          <w:szCs w:val="24"/>
        </w:rPr>
        <w:t xml:space="preserve">provided </w:t>
      </w:r>
      <w:r w:rsidR="00E028E1">
        <w:rPr>
          <w:sz w:val="24"/>
          <w:szCs w:val="24"/>
        </w:rPr>
        <w:t>by this policy,</w:t>
      </w:r>
      <w:r>
        <w:rPr>
          <w:sz w:val="24"/>
          <w:szCs w:val="24"/>
        </w:rPr>
        <w:t xml:space="preserve"> a</w:t>
      </w:r>
      <w:r w:rsidR="006F11DB">
        <w:rPr>
          <w:sz w:val="24"/>
          <w:szCs w:val="24"/>
        </w:rPr>
        <w:t xml:space="preserve"> user </w:t>
      </w:r>
      <w:r>
        <w:rPr>
          <w:sz w:val="24"/>
          <w:szCs w:val="24"/>
        </w:rPr>
        <w:t xml:space="preserve">who has been blocked </w:t>
      </w:r>
      <w:r w:rsidR="006F11DB">
        <w:rPr>
          <w:sz w:val="24"/>
          <w:szCs w:val="24"/>
        </w:rPr>
        <w:t>may submit a written request to the moderator requesting reinstatement</w:t>
      </w:r>
      <w:r>
        <w:rPr>
          <w:sz w:val="24"/>
          <w:szCs w:val="24"/>
        </w:rPr>
        <w:t xml:space="preserve"> a</w:t>
      </w:r>
      <w:r w:rsidRPr="006F11DB">
        <w:rPr>
          <w:sz w:val="24"/>
          <w:szCs w:val="24"/>
        </w:rPr>
        <w:t xml:space="preserve">fter a period of one year </w:t>
      </w:r>
      <w:r w:rsidR="001545C1">
        <w:rPr>
          <w:sz w:val="24"/>
          <w:szCs w:val="24"/>
        </w:rPr>
        <w:t xml:space="preserve">has expired from the date </w:t>
      </w:r>
      <w:r w:rsidR="00E028E1">
        <w:rPr>
          <w:sz w:val="24"/>
          <w:szCs w:val="24"/>
        </w:rPr>
        <w:t>the</w:t>
      </w:r>
      <w:r w:rsidRPr="006F11DB">
        <w:rPr>
          <w:sz w:val="24"/>
          <w:szCs w:val="24"/>
        </w:rPr>
        <w:t xml:space="preserve"> user was blocked or</w:t>
      </w:r>
      <w:r w:rsidR="001545C1">
        <w:rPr>
          <w:sz w:val="24"/>
          <w:szCs w:val="24"/>
        </w:rPr>
        <w:t>, if appealed, the date the decision to block the user was upheld</w:t>
      </w:r>
      <w:r w:rsidR="006F11DB">
        <w:rPr>
          <w:sz w:val="24"/>
          <w:szCs w:val="24"/>
        </w:rPr>
        <w:t xml:space="preserve">. The moderator will approve the request </w:t>
      </w:r>
      <w:r w:rsidR="006F11DB">
        <w:rPr>
          <w:sz w:val="24"/>
          <w:szCs w:val="24"/>
        </w:rPr>
        <w:lastRenderedPageBreak/>
        <w:t>if</w:t>
      </w:r>
      <w:r w:rsidR="00673E16">
        <w:rPr>
          <w:sz w:val="24"/>
          <w:szCs w:val="24"/>
        </w:rPr>
        <w:t xml:space="preserve"> (</w:t>
      </w:r>
      <w:proofErr w:type="spellStart"/>
      <w:r w:rsidR="00673E16">
        <w:rPr>
          <w:sz w:val="24"/>
          <w:szCs w:val="24"/>
        </w:rPr>
        <w:t>i</w:t>
      </w:r>
      <w:proofErr w:type="spellEnd"/>
      <w:r w:rsidR="00673E16">
        <w:rPr>
          <w:sz w:val="24"/>
          <w:szCs w:val="24"/>
        </w:rPr>
        <w:t>)</w:t>
      </w:r>
      <w:r w:rsidR="006F11DB">
        <w:rPr>
          <w:sz w:val="24"/>
          <w:szCs w:val="24"/>
        </w:rPr>
        <w:t xml:space="preserve"> </w:t>
      </w:r>
      <w:r w:rsidR="00624AF9">
        <w:rPr>
          <w:sz w:val="24"/>
          <w:szCs w:val="24"/>
        </w:rPr>
        <w:t>the</w:t>
      </w:r>
      <w:r w:rsidR="00673E16">
        <w:rPr>
          <w:sz w:val="24"/>
          <w:szCs w:val="24"/>
        </w:rPr>
        <w:t xml:space="preserve"> moderator</w:t>
      </w:r>
      <w:r w:rsidR="00624AF9">
        <w:rPr>
          <w:sz w:val="24"/>
          <w:szCs w:val="24"/>
        </w:rPr>
        <w:t xml:space="preserve"> ha</w:t>
      </w:r>
      <w:r w:rsidR="00673E16">
        <w:rPr>
          <w:sz w:val="24"/>
          <w:szCs w:val="24"/>
        </w:rPr>
        <w:t>s</w:t>
      </w:r>
      <w:r w:rsidR="006F11DB">
        <w:rPr>
          <w:sz w:val="24"/>
          <w:szCs w:val="24"/>
        </w:rPr>
        <w:t xml:space="preserve"> reason to believe the user will abide by the Terms</w:t>
      </w:r>
      <w:r w:rsidR="00673E16">
        <w:rPr>
          <w:sz w:val="24"/>
          <w:szCs w:val="24"/>
        </w:rPr>
        <w:t>,</w:t>
      </w:r>
      <w:r w:rsidR="006F11DB">
        <w:rPr>
          <w:sz w:val="24"/>
          <w:szCs w:val="24"/>
        </w:rPr>
        <w:t xml:space="preserve"> and </w:t>
      </w:r>
      <w:r w:rsidR="00673E16">
        <w:rPr>
          <w:sz w:val="24"/>
          <w:szCs w:val="24"/>
        </w:rPr>
        <w:t xml:space="preserve">(ii) </w:t>
      </w:r>
      <w:r w:rsidR="00E028E1">
        <w:rPr>
          <w:sz w:val="24"/>
          <w:szCs w:val="24"/>
        </w:rPr>
        <w:t xml:space="preserve">the user </w:t>
      </w:r>
      <w:r w:rsidR="006F11DB">
        <w:rPr>
          <w:sz w:val="24"/>
          <w:szCs w:val="24"/>
        </w:rPr>
        <w:t>sign</w:t>
      </w:r>
      <w:r w:rsidR="00E028E1">
        <w:rPr>
          <w:sz w:val="24"/>
          <w:szCs w:val="24"/>
        </w:rPr>
        <w:t>s</w:t>
      </w:r>
      <w:r w:rsidR="006F11DB">
        <w:rPr>
          <w:sz w:val="24"/>
          <w:szCs w:val="24"/>
        </w:rPr>
        <w:t xml:space="preserve"> a written statement </w:t>
      </w:r>
      <w:r w:rsidR="00673E16">
        <w:rPr>
          <w:sz w:val="24"/>
          <w:szCs w:val="24"/>
        </w:rPr>
        <w:t xml:space="preserve">(a) </w:t>
      </w:r>
      <w:r w:rsidR="006F11DB">
        <w:rPr>
          <w:sz w:val="24"/>
          <w:szCs w:val="24"/>
        </w:rPr>
        <w:t>agreeing to abide by the Terms</w:t>
      </w:r>
      <w:r w:rsidR="00E028E1">
        <w:rPr>
          <w:sz w:val="24"/>
          <w:szCs w:val="24"/>
        </w:rPr>
        <w:t xml:space="preserve"> and </w:t>
      </w:r>
      <w:r w:rsidR="00673E16">
        <w:rPr>
          <w:sz w:val="24"/>
          <w:szCs w:val="24"/>
        </w:rPr>
        <w:t xml:space="preserve">(b) </w:t>
      </w:r>
      <w:r w:rsidR="00E028E1">
        <w:rPr>
          <w:sz w:val="24"/>
          <w:szCs w:val="24"/>
        </w:rPr>
        <w:t>acknowledging that subsequent violations of the Terms could result in a permanent ban that prohibits the</w:t>
      </w:r>
      <w:r w:rsidR="00673E16">
        <w:rPr>
          <w:sz w:val="24"/>
          <w:szCs w:val="24"/>
        </w:rPr>
        <w:t xml:space="preserve"> user</w:t>
      </w:r>
      <w:r w:rsidR="00E028E1">
        <w:rPr>
          <w:sz w:val="24"/>
          <w:szCs w:val="24"/>
        </w:rPr>
        <w:t xml:space="preserve"> from participating</w:t>
      </w:r>
      <w:r w:rsidR="00673E16">
        <w:rPr>
          <w:sz w:val="24"/>
          <w:szCs w:val="24"/>
        </w:rPr>
        <w:t xml:space="preserve"> at any future time</w:t>
      </w:r>
      <w:r w:rsidR="00E028E1">
        <w:rPr>
          <w:sz w:val="24"/>
          <w:szCs w:val="24"/>
        </w:rPr>
        <w:t xml:space="preserve"> in applicable </w:t>
      </w:r>
      <w:r w:rsidR="0050251B">
        <w:rPr>
          <w:sz w:val="24"/>
          <w:szCs w:val="24"/>
        </w:rPr>
        <w:t>Corinne</w:t>
      </w:r>
      <w:r w:rsidR="00E028E1">
        <w:rPr>
          <w:sz w:val="24"/>
          <w:szCs w:val="24"/>
        </w:rPr>
        <w:t xml:space="preserve"> social media accounts</w:t>
      </w:r>
      <w:r w:rsidR="006F11DB">
        <w:rPr>
          <w:sz w:val="24"/>
          <w:szCs w:val="24"/>
        </w:rPr>
        <w:t>. If the moderator denies the user’s request, the moderator will provide a written explanation for the basis of the denial</w:t>
      </w:r>
      <w:r w:rsidR="00A01134">
        <w:rPr>
          <w:sz w:val="24"/>
          <w:szCs w:val="24"/>
        </w:rPr>
        <w:t xml:space="preserve"> pursuant to the process in paragraph 6(a)</w:t>
      </w:r>
      <w:r w:rsidR="006F11DB">
        <w:rPr>
          <w:sz w:val="24"/>
          <w:szCs w:val="24"/>
        </w:rPr>
        <w:t xml:space="preserve">. </w:t>
      </w:r>
      <w:r w:rsidR="00E028E1">
        <w:rPr>
          <w:sz w:val="24"/>
          <w:szCs w:val="24"/>
        </w:rPr>
        <w:t>A u</w:t>
      </w:r>
      <w:r w:rsidR="00624AF9">
        <w:rPr>
          <w:sz w:val="24"/>
          <w:szCs w:val="24"/>
        </w:rPr>
        <w:t xml:space="preserve">ser </w:t>
      </w:r>
      <w:r w:rsidR="006F11DB">
        <w:rPr>
          <w:sz w:val="24"/>
          <w:szCs w:val="24"/>
        </w:rPr>
        <w:t>may appeal a denial to the appeal authorit</w:t>
      </w:r>
      <w:r w:rsidR="00624AF9">
        <w:rPr>
          <w:sz w:val="24"/>
          <w:szCs w:val="24"/>
        </w:rPr>
        <w:t xml:space="preserve">y pursuant to the process in paragraph 6(a)(iii). </w:t>
      </w:r>
      <w:r w:rsidR="006F11DB">
        <w:rPr>
          <w:sz w:val="24"/>
          <w:szCs w:val="24"/>
        </w:rPr>
        <w:t xml:space="preserve"> </w:t>
      </w:r>
    </w:p>
    <w:p w14:paraId="13FB3FD6" w14:textId="77777777" w:rsidR="00C5203E" w:rsidRPr="000A40D1" w:rsidRDefault="00C5203E" w:rsidP="00C5203E">
      <w:pPr>
        <w:pStyle w:val="ListParagraph"/>
        <w:ind w:left="1440"/>
        <w:jc w:val="both"/>
        <w:rPr>
          <w:b/>
          <w:bCs/>
          <w:sz w:val="24"/>
          <w:szCs w:val="24"/>
        </w:rPr>
      </w:pPr>
    </w:p>
    <w:p w14:paraId="05C48D93" w14:textId="0472F09D" w:rsidR="00C86B49" w:rsidRPr="00C5203E" w:rsidRDefault="00C86B49" w:rsidP="000A40D1">
      <w:pPr>
        <w:pStyle w:val="ListParagraph"/>
        <w:numPr>
          <w:ilvl w:val="1"/>
          <w:numId w:val="4"/>
        </w:numPr>
        <w:jc w:val="both"/>
        <w:rPr>
          <w:b/>
          <w:bCs/>
          <w:sz w:val="24"/>
          <w:szCs w:val="24"/>
        </w:rPr>
      </w:pPr>
      <w:r w:rsidRPr="00C5203E">
        <w:rPr>
          <w:sz w:val="24"/>
          <w:szCs w:val="24"/>
        </w:rPr>
        <w:t>If a</w:t>
      </w:r>
      <w:r w:rsidR="006F11DB" w:rsidRPr="00C5203E">
        <w:rPr>
          <w:sz w:val="24"/>
          <w:szCs w:val="24"/>
        </w:rPr>
        <w:t xml:space="preserve"> user is reinstated </w:t>
      </w:r>
      <w:r w:rsidRPr="00C5203E">
        <w:rPr>
          <w:sz w:val="24"/>
          <w:szCs w:val="24"/>
        </w:rPr>
        <w:t xml:space="preserve">under </w:t>
      </w:r>
      <w:r w:rsidR="00C5203E" w:rsidRPr="00C5203E">
        <w:rPr>
          <w:sz w:val="24"/>
          <w:szCs w:val="24"/>
        </w:rPr>
        <w:t>paragraph</w:t>
      </w:r>
      <w:r w:rsidRPr="00C5203E">
        <w:rPr>
          <w:sz w:val="24"/>
          <w:szCs w:val="24"/>
        </w:rPr>
        <w:t xml:space="preserve"> 6(b) </w:t>
      </w:r>
      <w:r w:rsidR="00E028E1">
        <w:rPr>
          <w:sz w:val="24"/>
          <w:szCs w:val="24"/>
        </w:rPr>
        <w:t xml:space="preserve">and </w:t>
      </w:r>
      <w:r w:rsidRPr="00C5203E">
        <w:rPr>
          <w:sz w:val="24"/>
          <w:szCs w:val="24"/>
        </w:rPr>
        <w:t>is</w:t>
      </w:r>
      <w:r w:rsidR="006F11DB" w:rsidRPr="00C5203E">
        <w:rPr>
          <w:sz w:val="24"/>
          <w:szCs w:val="24"/>
        </w:rPr>
        <w:t xml:space="preserve"> subsequently found to </w:t>
      </w:r>
      <w:r w:rsidR="00673E16">
        <w:rPr>
          <w:sz w:val="24"/>
          <w:szCs w:val="24"/>
        </w:rPr>
        <w:t>have any further violation of</w:t>
      </w:r>
      <w:r w:rsidR="000A40D1" w:rsidRPr="00C5203E">
        <w:rPr>
          <w:sz w:val="24"/>
          <w:szCs w:val="24"/>
        </w:rPr>
        <w:t xml:space="preserve"> the </w:t>
      </w:r>
      <w:proofErr w:type="gramStart"/>
      <w:r w:rsidR="000A40D1" w:rsidRPr="00C5203E">
        <w:rPr>
          <w:sz w:val="24"/>
          <w:szCs w:val="24"/>
        </w:rPr>
        <w:t xml:space="preserve">Terms </w:t>
      </w:r>
      <w:r w:rsidR="00E028E1">
        <w:rPr>
          <w:sz w:val="24"/>
          <w:szCs w:val="24"/>
        </w:rPr>
        <w:t>,</w:t>
      </w:r>
      <w:proofErr w:type="gramEnd"/>
      <w:r w:rsidR="00E028E1">
        <w:rPr>
          <w:sz w:val="24"/>
          <w:szCs w:val="24"/>
        </w:rPr>
        <w:t xml:space="preserve"> even if </w:t>
      </w:r>
      <w:r w:rsidR="00C5203E" w:rsidRPr="00C5203E">
        <w:rPr>
          <w:sz w:val="24"/>
          <w:szCs w:val="24"/>
        </w:rPr>
        <w:t>on one occurrence</w:t>
      </w:r>
      <w:r w:rsidRPr="00C5203E">
        <w:rPr>
          <w:sz w:val="24"/>
          <w:szCs w:val="24"/>
        </w:rPr>
        <w:t xml:space="preserve">, the moderator will block the user from all applicable social media accounts. The moderator will </w:t>
      </w:r>
      <w:r w:rsidR="00E028E1">
        <w:rPr>
          <w:sz w:val="24"/>
          <w:szCs w:val="24"/>
        </w:rPr>
        <w:t xml:space="preserve">follow the notice process in paragraph 6(a) to </w:t>
      </w:r>
      <w:r w:rsidRPr="00C5203E">
        <w:rPr>
          <w:sz w:val="24"/>
          <w:szCs w:val="24"/>
        </w:rPr>
        <w:t xml:space="preserve">notify </w:t>
      </w:r>
      <w:r w:rsidR="00E028E1">
        <w:rPr>
          <w:sz w:val="24"/>
          <w:szCs w:val="24"/>
        </w:rPr>
        <w:t>the</w:t>
      </w:r>
      <w:r w:rsidRPr="00C5203E">
        <w:rPr>
          <w:sz w:val="24"/>
          <w:szCs w:val="24"/>
        </w:rPr>
        <w:t xml:space="preserve"> user that the</w:t>
      </w:r>
      <w:r w:rsidR="00673E16">
        <w:rPr>
          <w:sz w:val="24"/>
          <w:szCs w:val="24"/>
        </w:rPr>
        <w:t xml:space="preserve"> user</w:t>
      </w:r>
      <w:r w:rsidRPr="00C5203E">
        <w:rPr>
          <w:sz w:val="24"/>
          <w:szCs w:val="24"/>
        </w:rPr>
        <w:t xml:space="preserve"> ha</w:t>
      </w:r>
      <w:r w:rsidR="00673E16">
        <w:rPr>
          <w:sz w:val="24"/>
          <w:szCs w:val="24"/>
        </w:rPr>
        <w:t>s</w:t>
      </w:r>
      <w:r w:rsidRPr="00C5203E">
        <w:rPr>
          <w:sz w:val="24"/>
          <w:szCs w:val="24"/>
        </w:rPr>
        <w:t xml:space="preserve"> been blocked</w:t>
      </w:r>
      <w:r w:rsidR="00E028E1">
        <w:rPr>
          <w:sz w:val="24"/>
          <w:szCs w:val="24"/>
        </w:rPr>
        <w:t>. U</w:t>
      </w:r>
      <w:r w:rsidRPr="00C5203E">
        <w:rPr>
          <w:sz w:val="24"/>
          <w:szCs w:val="24"/>
        </w:rPr>
        <w:t>se</w:t>
      </w:r>
      <w:r w:rsidR="00C5203E" w:rsidRPr="00C5203E">
        <w:rPr>
          <w:sz w:val="24"/>
          <w:szCs w:val="24"/>
        </w:rPr>
        <w:t>r</w:t>
      </w:r>
      <w:r w:rsidRPr="00C5203E">
        <w:rPr>
          <w:sz w:val="24"/>
          <w:szCs w:val="24"/>
        </w:rPr>
        <w:t xml:space="preserve">s blocked under this </w:t>
      </w:r>
      <w:r w:rsidR="00C5203E" w:rsidRPr="00C5203E">
        <w:rPr>
          <w:sz w:val="24"/>
          <w:szCs w:val="24"/>
        </w:rPr>
        <w:t xml:space="preserve">paragraph 6(c) may appeal pursuant to the process set forth in paragraph 6(a)(iii). </w:t>
      </w:r>
      <w:r w:rsidR="00C5203E">
        <w:rPr>
          <w:sz w:val="24"/>
          <w:szCs w:val="24"/>
        </w:rPr>
        <w:t>A user blocked under this paragraph 6(c) may request reinstatement pursuant to the process in paragraph 6(b) after a period of three years</w:t>
      </w:r>
      <w:r w:rsidR="00624AF9">
        <w:rPr>
          <w:sz w:val="24"/>
          <w:szCs w:val="24"/>
        </w:rPr>
        <w:t xml:space="preserve"> following the date the user was blocked or</w:t>
      </w:r>
      <w:r w:rsidR="00673E16">
        <w:rPr>
          <w:sz w:val="24"/>
          <w:szCs w:val="24"/>
        </w:rPr>
        <w:t>, if appealed, the date the action was upheld</w:t>
      </w:r>
      <w:r w:rsidR="00624AF9">
        <w:rPr>
          <w:sz w:val="24"/>
          <w:szCs w:val="24"/>
        </w:rPr>
        <w:t xml:space="preserve">. </w:t>
      </w:r>
    </w:p>
    <w:p w14:paraId="1B3F9E9A" w14:textId="77777777" w:rsidR="00C86B49" w:rsidRPr="00C86B49" w:rsidRDefault="00C86B49" w:rsidP="00C86B49">
      <w:pPr>
        <w:pStyle w:val="ListParagraph"/>
        <w:ind w:left="1440"/>
        <w:jc w:val="both"/>
        <w:rPr>
          <w:b/>
          <w:bCs/>
          <w:sz w:val="24"/>
          <w:szCs w:val="24"/>
        </w:rPr>
      </w:pPr>
    </w:p>
    <w:p w14:paraId="794B9CD8" w14:textId="05EE720D" w:rsidR="000D2E9A" w:rsidRPr="00D51506" w:rsidRDefault="000D2E9A" w:rsidP="00D51506">
      <w:pPr>
        <w:pStyle w:val="ListParagraph"/>
        <w:numPr>
          <w:ilvl w:val="0"/>
          <w:numId w:val="4"/>
        </w:numPr>
        <w:jc w:val="both"/>
        <w:rPr>
          <w:b/>
          <w:bCs/>
          <w:sz w:val="24"/>
          <w:szCs w:val="24"/>
        </w:rPr>
      </w:pPr>
      <w:r w:rsidRPr="00D51506">
        <w:rPr>
          <w:sz w:val="24"/>
          <w:szCs w:val="24"/>
          <w:u w:val="single"/>
        </w:rPr>
        <w:t>Egregious Violations</w:t>
      </w:r>
      <w:r w:rsidRPr="00D51506">
        <w:rPr>
          <w:sz w:val="24"/>
          <w:szCs w:val="24"/>
        </w:rPr>
        <w:t xml:space="preserve">: A moderator </w:t>
      </w:r>
      <w:r w:rsidR="00624ADF" w:rsidRPr="00D51506">
        <w:rPr>
          <w:sz w:val="24"/>
          <w:szCs w:val="24"/>
        </w:rPr>
        <w:t>will</w:t>
      </w:r>
      <w:r w:rsidRPr="00D51506">
        <w:rPr>
          <w:sz w:val="24"/>
          <w:szCs w:val="24"/>
        </w:rPr>
        <w:t xml:space="preserve"> immediately remove </w:t>
      </w:r>
      <w:r w:rsidR="00D51506">
        <w:rPr>
          <w:sz w:val="24"/>
          <w:szCs w:val="24"/>
        </w:rPr>
        <w:t>all comments</w:t>
      </w:r>
      <w:r w:rsidR="00673E16">
        <w:rPr>
          <w:sz w:val="24"/>
          <w:szCs w:val="24"/>
        </w:rPr>
        <w:t xml:space="preserve"> or posts</w:t>
      </w:r>
      <w:r w:rsidR="00D51506">
        <w:rPr>
          <w:sz w:val="24"/>
          <w:szCs w:val="24"/>
        </w:rPr>
        <w:t xml:space="preserve"> that constitute an egregious violation and may, in the</w:t>
      </w:r>
      <w:r w:rsidR="00673E16">
        <w:rPr>
          <w:sz w:val="24"/>
          <w:szCs w:val="24"/>
        </w:rPr>
        <w:t xml:space="preserve"> moderator’s</w:t>
      </w:r>
      <w:r w:rsidR="00D51506">
        <w:rPr>
          <w:sz w:val="24"/>
          <w:szCs w:val="24"/>
        </w:rPr>
        <w:t xml:space="preserve"> discretion, immediately block </w:t>
      </w:r>
      <w:r w:rsidR="00673E16">
        <w:rPr>
          <w:sz w:val="24"/>
          <w:szCs w:val="24"/>
        </w:rPr>
        <w:t>the</w:t>
      </w:r>
      <w:r w:rsidR="00D51506">
        <w:rPr>
          <w:sz w:val="24"/>
          <w:szCs w:val="24"/>
        </w:rPr>
        <w:t xml:space="preserve"> user </w:t>
      </w:r>
      <w:r w:rsidR="00673E16">
        <w:rPr>
          <w:sz w:val="24"/>
          <w:szCs w:val="24"/>
        </w:rPr>
        <w:t xml:space="preserve">from future comments or posts for such an egregious </w:t>
      </w:r>
      <w:r w:rsidR="00D51506">
        <w:rPr>
          <w:sz w:val="24"/>
          <w:szCs w:val="24"/>
        </w:rPr>
        <w:t xml:space="preserve">violation, subject to providing the user notice in accordance with the process set forth in paragraph 6(a). </w:t>
      </w:r>
    </w:p>
    <w:p w14:paraId="590AE3C8" w14:textId="77777777" w:rsidR="00D51506" w:rsidRPr="000D2E9A" w:rsidRDefault="00D51506" w:rsidP="00D51506">
      <w:pPr>
        <w:pStyle w:val="ListParagraph"/>
        <w:jc w:val="both"/>
        <w:rPr>
          <w:b/>
          <w:bCs/>
          <w:sz w:val="24"/>
          <w:szCs w:val="24"/>
        </w:rPr>
      </w:pPr>
    </w:p>
    <w:p w14:paraId="1E55F6B7" w14:textId="44BF9383" w:rsidR="004C2752" w:rsidRPr="0048169C" w:rsidRDefault="00C5203E" w:rsidP="004C2752">
      <w:pPr>
        <w:pStyle w:val="ListParagraph"/>
        <w:numPr>
          <w:ilvl w:val="0"/>
          <w:numId w:val="4"/>
        </w:numPr>
        <w:jc w:val="both"/>
        <w:rPr>
          <w:b/>
          <w:bCs/>
          <w:sz w:val="24"/>
          <w:szCs w:val="24"/>
        </w:rPr>
      </w:pPr>
      <w:r w:rsidRPr="00C5203E">
        <w:rPr>
          <w:sz w:val="24"/>
          <w:szCs w:val="24"/>
          <w:u w:val="single"/>
        </w:rPr>
        <w:t>Appeals</w:t>
      </w:r>
      <w:r w:rsidRPr="00C5203E">
        <w:rPr>
          <w:sz w:val="24"/>
          <w:szCs w:val="24"/>
        </w:rPr>
        <w:t>: Upon timely appeal, the appeal authority will order that a comment</w:t>
      </w:r>
      <w:r w:rsidR="00673E16">
        <w:rPr>
          <w:sz w:val="24"/>
          <w:szCs w:val="24"/>
        </w:rPr>
        <w:t xml:space="preserve"> or post</w:t>
      </w:r>
      <w:r w:rsidRPr="00C5203E">
        <w:rPr>
          <w:sz w:val="24"/>
          <w:szCs w:val="24"/>
        </w:rPr>
        <w:t xml:space="preserve"> be restored to public view or that a user be reinstated if the appeal authority determines that</w:t>
      </w:r>
      <w:r w:rsidR="00673E16">
        <w:rPr>
          <w:sz w:val="24"/>
          <w:szCs w:val="24"/>
        </w:rPr>
        <w:t>,</w:t>
      </w:r>
      <w:r w:rsidRPr="00C5203E">
        <w:rPr>
          <w:sz w:val="24"/>
          <w:szCs w:val="24"/>
        </w:rPr>
        <w:t xml:space="preserve"> based on a preponderance of the evidence</w:t>
      </w:r>
      <w:r w:rsidR="00673E16">
        <w:rPr>
          <w:sz w:val="24"/>
          <w:szCs w:val="24"/>
        </w:rPr>
        <w:t>,</w:t>
      </w:r>
      <w:r w:rsidRPr="00C5203E">
        <w:rPr>
          <w:sz w:val="24"/>
          <w:szCs w:val="24"/>
        </w:rPr>
        <w:t xml:space="preserve"> the comment or </w:t>
      </w:r>
      <w:r w:rsidR="00673E16">
        <w:rPr>
          <w:sz w:val="24"/>
          <w:szCs w:val="24"/>
        </w:rPr>
        <w:t>post</w:t>
      </w:r>
      <w:r w:rsidR="00673E16" w:rsidRPr="00C5203E">
        <w:rPr>
          <w:sz w:val="24"/>
          <w:szCs w:val="24"/>
        </w:rPr>
        <w:t xml:space="preserve"> </w:t>
      </w:r>
      <w:r w:rsidR="00673E16">
        <w:rPr>
          <w:sz w:val="24"/>
          <w:szCs w:val="24"/>
        </w:rPr>
        <w:t xml:space="preserve">does not constitute a violation of </w:t>
      </w:r>
      <w:r w:rsidRPr="00C5203E">
        <w:rPr>
          <w:sz w:val="24"/>
          <w:szCs w:val="24"/>
        </w:rPr>
        <w:t>the Terms. The user filing the appeal bears the burden of proof in showing that the comment or</w:t>
      </w:r>
      <w:r w:rsidR="00673E16">
        <w:rPr>
          <w:sz w:val="24"/>
          <w:szCs w:val="24"/>
        </w:rPr>
        <w:t xml:space="preserve"> post is not in violation of </w:t>
      </w:r>
      <w:r w:rsidRPr="00C5203E">
        <w:rPr>
          <w:sz w:val="24"/>
          <w:szCs w:val="24"/>
        </w:rPr>
        <w:t xml:space="preserve">the Terms. The appeal authority will issue a </w:t>
      </w:r>
      <w:r w:rsidR="00A01134">
        <w:rPr>
          <w:sz w:val="24"/>
          <w:szCs w:val="24"/>
        </w:rPr>
        <w:t xml:space="preserve">written </w:t>
      </w:r>
      <w:r w:rsidRPr="00C5203E">
        <w:rPr>
          <w:sz w:val="24"/>
          <w:szCs w:val="24"/>
        </w:rPr>
        <w:t xml:space="preserve">decision </w:t>
      </w:r>
      <w:r w:rsidR="00A01134">
        <w:rPr>
          <w:sz w:val="24"/>
          <w:szCs w:val="24"/>
        </w:rPr>
        <w:t xml:space="preserve">within ten business days of receiving an appeal </w:t>
      </w:r>
      <w:r w:rsidRPr="00C5203E">
        <w:rPr>
          <w:sz w:val="24"/>
          <w:szCs w:val="24"/>
        </w:rPr>
        <w:t xml:space="preserve">and </w:t>
      </w:r>
      <w:r w:rsidR="00673E16">
        <w:rPr>
          <w:sz w:val="24"/>
          <w:szCs w:val="24"/>
        </w:rPr>
        <w:t>notify the user of</w:t>
      </w:r>
      <w:r w:rsidR="00673E16" w:rsidRPr="00C5203E">
        <w:rPr>
          <w:sz w:val="24"/>
          <w:szCs w:val="24"/>
        </w:rPr>
        <w:t xml:space="preserve"> </w:t>
      </w:r>
      <w:r w:rsidRPr="00C5203E">
        <w:rPr>
          <w:sz w:val="24"/>
          <w:szCs w:val="24"/>
        </w:rPr>
        <w:t xml:space="preserve">the decision via email. </w:t>
      </w:r>
      <w:r>
        <w:rPr>
          <w:sz w:val="24"/>
          <w:szCs w:val="24"/>
        </w:rPr>
        <w:t xml:space="preserve">All decisions by the appeal authority will constitute a final agency action under Utah Code Ann. § 63G-4-401, or applicable successor statute. </w:t>
      </w:r>
    </w:p>
    <w:p w14:paraId="51B6EE04" w14:textId="77777777" w:rsidR="0048169C" w:rsidRPr="0048169C" w:rsidRDefault="0048169C" w:rsidP="0048169C">
      <w:pPr>
        <w:pStyle w:val="ListParagraph"/>
        <w:jc w:val="both"/>
        <w:rPr>
          <w:b/>
          <w:bCs/>
          <w:sz w:val="24"/>
          <w:szCs w:val="24"/>
        </w:rPr>
      </w:pPr>
    </w:p>
    <w:p w14:paraId="6F514146" w14:textId="1ABFB1D7" w:rsidR="0048169C" w:rsidRPr="00E10DC4" w:rsidRDefault="0048169C" w:rsidP="004C2752">
      <w:pPr>
        <w:pStyle w:val="ListParagraph"/>
        <w:numPr>
          <w:ilvl w:val="0"/>
          <w:numId w:val="4"/>
        </w:numPr>
        <w:jc w:val="both"/>
        <w:rPr>
          <w:b/>
          <w:bCs/>
          <w:sz w:val="24"/>
          <w:szCs w:val="24"/>
        </w:rPr>
      </w:pPr>
      <w:r>
        <w:rPr>
          <w:sz w:val="24"/>
          <w:szCs w:val="24"/>
          <w:u w:val="single"/>
        </w:rPr>
        <w:t>Posting of Policy</w:t>
      </w:r>
      <w:r>
        <w:rPr>
          <w:sz w:val="24"/>
          <w:szCs w:val="24"/>
        </w:rPr>
        <w:t xml:space="preserve">: All sections of </w:t>
      </w:r>
      <w:r w:rsidR="0050251B">
        <w:rPr>
          <w:sz w:val="24"/>
          <w:szCs w:val="24"/>
        </w:rPr>
        <w:t>Corinne’s</w:t>
      </w:r>
      <w:r>
        <w:rPr>
          <w:sz w:val="24"/>
          <w:szCs w:val="24"/>
        </w:rPr>
        <w:t xml:space="preserve"> social media accounts that allow comments </w:t>
      </w:r>
      <w:r w:rsidR="00673E16">
        <w:rPr>
          <w:sz w:val="24"/>
          <w:szCs w:val="24"/>
        </w:rPr>
        <w:t xml:space="preserve">or posts </w:t>
      </w:r>
      <w:r>
        <w:rPr>
          <w:sz w:val="24"/>
          <w:szCs w:val="24"/>
        </w:rPr>
        <w:t xml:space="preserve">will include a link to this policy </w:t>
      </w:r>
      <w:r w:rsidR="00E10DC4">
        <w:rPr>
          <w:sz w:val="24"/>
          <w:szCs w:val="24"/>
        </w:rPr>
        <w:t xml:space="preserve">and a link to the </w:t>
      </w:r>
      <w:r w:rsidR="0050251B">
        <w:rPr>
          <w:sz w:val="24"/>
          <w:szCs w:val="24"/>
        </w:rPr>
        <w:t>Corinne</w:t>
      </w:r>
      <w:r w:rsidR="00E10DC4">
        <w:rPr>
          <w:sz w:val="24"/>
          <w:szCs w:val="24"/>
        </w:rPr>
        <w:t xml:space="preserve"> website for original content, forms, documents, and other information. </w:t>
      </w:r>
    </w:p>
    <w:p w14:paraId="1DE800EF" w14:textId="77777777" w:rsidR="00E10DC4" w:rsidRPr="00E10DC4" w:rsidRDefault="00E10DC4" w:rsidP="00E10DC4">
      <w:pPr>
        <w:pStyle w:val="ListParagraph"/>
        <w:rPr>
          <w:b/>
          <w:bCs/>
          <w:sz w:val="24"/>
          <w:szCs w:val="24"/>
        </w:rPr>
      </w:pPr>
    </w:p>
    <w:p w14:paraId="577418EF" w14:textId="0DB01450" w:rsidR="00E10DC4" w:rsidRPr="008B3BCA" w:rsidRDefault="00E10DC4" w:rsidP="00E10DC4">
      <w:pPr>
        <w:pStyle w:val="ListParagraph"/>
        <w:numPr>
          <w:ilvl w:val="0"/>
          <w:numId w:val="4"/>
        </w:numPr>
        <w:jc w:val="both"/>
        <w:rPr>
          <w:b/>
          <w:bCs/>
          <w:sz w:val="24"/>
          <w:szCs w:val="24"/>
        </w:rPr>
      </w:pPr>
      <w:r w:rsidRPr="00D66664">
        <w:rPr>
          <w:sz w:val="24"/>
          <w:szCs w:val="24"/>
          <w:u w:val="single"/>
        </w:rPr>
        <w:t xml:space="preserve">Social Media Use </w:t>
      </w:r>
      <w:r w:rsidR="00740A7E" w:rsidRPr="00D66664">
        <w:rPr>
          <w:sz w:val="24"/>
          <w:szCs w:val="24"/>
          <w:u w:val="single"/>
        </w:rPr>
        <w:t xml:space="preserve">by </w:t>
      </w:r>
      <w:r w:rsidRPr="00D66664">
        <w:rPr>
          <w:sz w:val="24"/>
          <w:szCs w:val="24"/>
          <w:u w:val="single"/>
        </w:rPr>
        <w:t>Personnel</w:t>
      </w:r>
      <w:r w:rsidRPr="00D66664">
        <w:rPr>
          <w:sz w:val="24"/>
          <w:szCs w:val="24"/>
        </w:rPr>
        <w:t xml:space="preserve">: </w:t>
      </w:r>
      <w:r w:rsidR="0050251B">
        <w:rPr>
          <w:sz w:val="24"/>
          <w:szCs w:val="24"/>
        </w:rPr>
        <w:t>Corinne</w:t>
      </w:r>
      <w:r w:rsidRPr="00D66664">
        <w:rPr>
          <w:sz w:val="24"/>
          <w:szCs w:val="24"/>
        </w:rPr>
        <w:t xml:space="preserve"> personnel should not use personal social network accounts</w:t>
      </w:r>
      <w:r w:rsidR="005C4FEF" w:rsidRPr="00D66664">
        <w:rPr>
          <w:sz w:val="24"/>
          <w:szCs w:val="24"/>
        </w:rPr>
        <w:t>,</w:t>
      </w:r>
      <w:r w:rsidRPr="00D66664">
        <w:rPr>
          <w:sz w:val="24"/>
          <w:szCs w:val="24"/>
        </w:rPr>
        <w:t xml:space="preserve"> user IDs</w:t>
      </w:r>
      <w:r w:rsidR="005C4FEF" w:rsidRPr="00D66664">
        <w:rPr>
          <w:sz w:val="24"/>
          <w:szCs w:val="24"/>
        </w:rPr>
        <w:t>, or email accounts</w:t>
      </w:r>
      <w:r w:rsidRPr="00D66664">
        <w:rPr>
          <w:sz w:val="24"/>
          <w:szCs w:val="24"/>
        </w:rPr>
        <w:t xml:space="preserve"> </w:t>
      </w:r>
      <w:r w:rsidR="00740A7E" w:rsidRPr="00D66664">
        <w:rPr>
          <w:sz w:val="24"/>
          <w:szCs w:val="24"/>
        </w:rPr>
        <w:t xml:space="preserve">when commenting in their </w:t>
      </w:r>
      <w:r w:rsidRPr="00D66664">
        <w:rPr>
          <w:sz w:val="24"/>
          <w:szCs w:val="24"/>
        </w:rPr>
        <w:t>official</w:t>
      </w:r>
      <w:r w:rsidR="00740A7E" w:rsidRPr="00D66664">
        <w:rPr>
          <w:sz w:val="24"/>
          <w:szCs w:val="24"/>
        </w:rPr>
        <w:t xml:space="preserve"> capacity on</w:t>
      </w:r>
      <w:r w:rsidRPr="00D66664">
        <w:rPr>
          <w:sz w:val="24"/>
          <w:szCs w:val="24"/>
        </w:rPr>
        <w:t xml:space="preserve"> </w:t>
      </w:r>
      <w:r w:rsidR="0050251B">
        <w:rPr>
          <w:sz w:val="24"/>
          <w:szCs w:val="24"/>
        </w:rPr>
        <w:t>Corinne</w:t>
      </w:r>
      <w:r w:rsidRPr="00D66664">
        <w:rPr>
          <w:sz w:val="24"/>
          <w:szCs w:val="24"/>
        </w:rPr>
        <w:t xml:space="preserve"> social media accounts</w:t>
      </w:r>
      <w:r w:rsidR="005C4FEF" w:rsidRPr="00D66664">
        <w:rPr>
          <w:sz w:val="24"/>
          <w:szCs w:val="24"/>
        </w:rPr>
        <w:t xml:space="preserve"> or </w:t>
      </w:r>
      <w:r w:rsidR="00740A7E" w:rsidRPr="00D66664">
        <w:rPr>
          <w:sz w:val="24"/>
          <w:szCs w:val="24"/>
        </w:rPr>
        <w:t xml:space="preserve">when otherwise conducting </w:t>
      </w:r>
      <w:r w:rsidR="005C4FEF" w:rsidRPr="00D66664">
        <w:rPr>
          <w:sz w:val="24"/>
          <w:szCs w:val="24"/>
        </w:rPr>
        <w:t xml:space="preserve">official </w:t>
      </w:r>
      <w:r w:rsidR="0050251B">
        <w:rPr>
          <w:sz w:val="24"/>
          <w:szCs w:val="24"/>
        </w:rPr>
        <w:t>Corinne</w:t>
      </w:r>
      <w:r w:rsidR="005C4FEF" w:rsidRPr="00D66664">
        <w:rPr>
          <w:sz w:val="24"/>
          <w:szCs w:val="24"/>
        </w:rPr>
        <w:t xml:space="preserve"> business</w:t>
      </w:r>
      <w:r w:rsidR="00A01134">
        <w:rPr>
          <w:sz w:val="24"/>
          <w:szCs w:val="24"/>
        </w:rPr>
        <w:t xml:space="preserve"> on non-</w:t>
      </w:r>
      <w:r w:rsidR="0050251B">
        <w:rPr>
          <w:sz w:val="24"/>
          <w:szCs w:val="24"/>
        </w:rPr>
        <w:t>Corinne</w:t>
      </w:r>
      <w:r w:rsidR="00A01134">
        <w:rPr>
          <w:sz w:val="24"/>
          <w:szCs w:val="24"/>
        </w:rPr>
        <w:t xml:space="preserve"> social media accounts</w:t>
      </w:r>
      <w:r w:rsidRPr="00D66664">
        <w:rPr>
          <w:sz w:val="24"/>
          <w:szCs w:val="24"/>
        </w:rPr>
        <w:t xml:space="preserve">. </w:t>
      </w:r>
      <w:r w:rsidR="00D66664" w:rsidRPr="00D66664">
        <w:rPr>
          <w:sz w:val="24"/>
          <w:szCs w:val="24"/>
        </w:rPr>
        <w:t xml:space="preserve">Any personnel representing </w:t>
      </w:r>
      <w:r w:rsidR="0050251B">
        <w:rPr>
          <w:sz w:val="24"/>
          <w:szCs w:val="24"/>
        </w:rPr>
        <w:t>Corinne</w:t>
      </w:r>
      <w:r w:rsidR="00D66664" w:rsidRPr="00D66664">
        <w:rPr>
          <w:sz w:val="24"/>
          <w:szCs w:val="24"/>
        </w:rPr>
        <w:t xml:space="preserve"> on any social media account will conduct themselves at all times as a representative of </w:t>
      </w:r>
      <w:r w:rsidR="0050251B">
        <w:rPr>
          <w:sz w:val="24"/>
          <w:szCs w:val="24"/>
        </w:rPr>
        <w:t>Corinne</w:t>
      </w:r>
      <w:r w:rsidR="00D66664" w:rsidRPr="00D66664">
        <w:rPr>
          <w:sz w:val="24"/>
          <w:szCs w:val="24"/>
        </w:rPr>
        <w:t xml:space="preserve"> </w:t>
      </w:r>
      <w:r w:rsidR="00A01134">
        <w:rPr>
          <w:sz w:val="24"/>
          <w:szCs w:val="24"/>
        </w:rPr>
        <w:t xml:space="preserve">and </w:t>
      </w:r>
      <w:r w:rsidR="00D66664" w:rsidRPr="00D66664">
        <w:rPr>
          <w:sz w:val="24"/>
          <w:szCs w:val="24"/>
        </w:rPr>
        <w:t xml:space="preserve">in a manner that is professional, exhibits proper decorum, </w:t>
      </w:r>
      <w:r w:rsidR="00A01134">
        <w:rPr>
          <w:sz w:val="24"/>
          <w:szCs w:val="24"/>
        </w:rPr>
        <w:t xml:space="preserve">complies with the provisions of paragraph 4, </w:t>
      </w:r>
      <w:r w:rsidR="00D66664" w:rsidRPr="00D66664">
        <w:rPr>
          <w:sz w:val="24"/>
          <w:szCs w:val="24"/>
        </w:rPr>
        <w:t xml:space="preserve">and is </w:t>
      </w:r>
      <w:r w:rsidR="00A01134">
        <w:rPr>
          <w:sz w:val="24"/>
          <w:szCs w:val="24"/>
        </w:rPr>
        <w:t xml:space="preserve">otherwise </w:t>
      </w:r>
      <w:r w:rsidR="00D66664" w:rsidRPr="00D66664">
        <w:rPr>
          <w:sz w:val="24"/>
          <w:szCs w:val="24"/>
        </w:rPr>
        <w:t xml:space="preserve">conducive to orderly government. </w:t>
      </w:r>
      <w:r w:rsidRPr="00D66664">
        <w:rPr>
          <w:sz w:val="24"/>
          <w:szCs w:val="24"/>
        </w:rPr>
        <w:t xml:space="preserve">Conversely, </w:t>
      </w:r>
      <w:r w:rsidR="0050251B">
        <w:rPr>
          <w:sz w:val="24"/>
          <w:szCs w:val="24"/>
        </w:rPr>
        <w:t>Corinne</w:t>
      </w:r>
      <w:r w:rsidRPr="00D66664">
        <w:rPr>
          <w:sz w:val="24"/>
          <w:szCs w:val="24"/>
        </w:rPr>
        <w:t xml:space="preserve"> personnel should not use </w:t>
      </w:r>
      <w:r w:rsidR="00740A7E" w:rsidRPr="00D66664">
        <w:rPr>
          <w:sz w:val="24"/>
          <w:szCs w:val="24"/>
        </w:rPr>
        <w:t>their</w:t>
      </w:r>
      <w:r w:rsidRPr="00D66664">
        <w:rPr>
          <w:sz w:val="24"/>
          <w:szCs w:val="24"/>
        </w:rPr>
        <w:t xml:space="preserve"> </w:t>
      </w:r>
      <w:r w:rsidR="0050251B">
        <w:rPr>
          <w:sz w:val="24"/>
          <w:szCs w:val="24"/>
        </w:rPr>
        <w:t>Corinne</w:t>
      </w:r>
      <w:r w:rsidRPr="00D66664">
        <w:rPr>
          <w:sz w:val="24"/>
          <w:szCs w:val="24"/>
        </w:rPr>
        <w:t xml:space="preserve"> user IDs</w:t>
      </w:r>
      <w:r w:rsidR="005C4FEF" w:rsidRPr="00D66664">
        <w:rPr>
          <w:sz w:val="24"/>
          <w:szCs w:val="24"/>
        </w:rPr>
        <w:t xml:space="preserve"> or </w:t>
      </w:r>
      <w:r w:rsidR="0050251B">
        <w:rPr>
          <w:sz w:val="24"/>
          <w:szCs w:val="24"/>
        </w:rPr>
        <w:t>Corinne</w:t>
      </w:r>
      <w:r w:rsidR="005C4FEF" w:rsidRPr="00D66664">
        <w:rPr>
          <w:sz w:val="24"/>
          <w:szCs w:val="24"/>
        </w:rPr>
        <w:t xml:space="preserve"> email accounts</w:t>
      </w:r>
      <w:r w:rsidRPr="00D66664">
        <w:rPr>
          <w:sz w:val="24"/>
          <w:szCs w:val="24"/>
        </w:rPr>
        <w:t xml:space="preserve"> when acting in </w:t>
      </w:r>
      <w:r w:rsidRPr="00D66664">
        <w:rPr>
          <w:sz w:val="24"/>
          <w:szCs w:val="24"/>
        </w:rPr>
        <w:lastRenderedPageBreak/>
        <w:t>their personal capacity on non-</w:t>
      </w:r>
      <w:r w:rsidR="0050251B">
        <w:rPr>
          <w:sz w:val="24"/>
          <w:szCs w:val="24"/>
        </w:rPr>
        <w:t>Corinne</w:t>
      </w:r>
      <w:r w:rsidRPr="00D66664">
        <w:rPr>
          <w:sz w:val="24"/>
          <w:szCs w:val="24"/>
        </w:rPr>
        <w:t xml:space="preserve"> social media accounts</w:t>
      </w:r>
      <w:r w:rsidR="005C4FEF" w:rsidRPr="00D66664">
        <w:rPr>
          <w:sz w:val="24"/>
          <w:szCs w:val="24"/>
        </w:rPr>
        <w:t xml:space="preserve"> or otherwise conducting personal business</w:t>
      </w:r>
      <w:r w:rsidRPr="00D66664">
        <w:rPr>
          <w:sz w:val="24"/>
          <w:szCs w:val="24"/>
        </w:rPr>
        <w:t xml:space="preserve">. </w:t>
      </w:r>
    </w:p>
    <w:p w14:paraId="08FF6BAB" w14:textId="77777777" w:rsidR="00673E16" w:rsidRPr="008B3BCA" w:rsidRDefault="00673E16" w:rsidP="008B3BCA">
      <w:pPr>
        <w:pStyle w:val="ListParagraph"/>
        <w:rPr>
          <w:b/>
          <w:bCs/>
          <w:sz w:val="24"/>
          <w:szCs w:val="24"/>
        </w:rPr>
      </w:pPr>
    </w:p>
    <w:p w14:paraId="4AA076EE" w14:textId="77777777" w:rsidR="00673E16" w:rsidRPr="00D66664" w:rsidRDefault="00673E16" w:rsidP="008B3BCA">
      <w:pPr>
        <w:pStyle w:val="ListParagraph"/>
        <w:jc w:val="both"/>
        <w:rPr>
          <w:b/>
          <w:bCs/>
          <w:sz w:val="24"/>
          <w:szCs w:val="24"/>
        </w:rPr>
      </w:pPr>
    </w:p>
    <w:p w14:paraId="106EE9EE" w14:textId="7F1F3962" w:rsidR="0048169C" w:rsidRPr="0048169C" w:rsidRDefault="0048169C" w:rsidP="0048169C">
      <w:pPr>
        <w:jc w:val="both"/>
        <w:rPr>
          <w:rFonts w:ascii="Times New Roman" w:hAnsi="Times New Roman" w:cs="Times New Roman"/>
          <w:b/>
          <w:bCs/>
          <w:caps/>
          <w:sz w:val="24"/>
          <w:szCs w:val="24"/>
        </w:rPr>
      </w:pPr>
      <w:r w:rsidRPr="0048169C">
        <w:rPr>
          <w:rFonts w:ascii="Times New Roman" w:hAnsi="Times New Roman" w:cs="Times New Roman"/>
          <w:b/>
          <w:bCs/>
          <w:caps/>
          <w:sz w:val="24"/>
          <w:szCs w:val="24"/>
        </w:rPr>
        <w:t>Section</w:t>
      </w:r>
      <w:r>
        <w:rPr>
          <w:rFonts w:ascii="Times New Roman" w:hAnsi="Times New Roman" w:cs="Times New Roman"/>
          <w:b/>
          <w:bCs/>
          <w:caps/>
          <w:sz w:val="24"/>
          <w:szCs w:val="24"/>
        </w:rPr>
        <w:t xml:space="preserve"> vi</w:t>
      </w:r>
      <w:r w:rsidRPr="0048169C">
        <w:rPr>
          <w:rFonts w:ascii="Times New Roman" w:hAnsi="Times New Roman" w:cs="Times New Roman"/>
          <w:b/>
          <w:bCs/>
          <w:caps/>
          <w:sz w:val="24"/>
          <w:szCs w:val="24"/>
        </w:rPr>
        <w:t xml:space="preserve"> –GRAMA</w:t>
      </w:r>
    </w:p>
    <w:p w14:paraId="53DDF2B8" w14:textId="1684D94A" w:rsidR="002F6DBB" w:rsidRPr="002F6DBB" w:rsidRDefault="002F6DBB" w:rsidP="0048169C">
      <w:pPr>
        <w:pStyle w:val="ListParagraph"/>
        <w:numPr>
          <w:ilvl w:val="0"/>
          <w:numId w:val="6"/>
        </w:numPr>
        <w:jc w:val="both"/>
        <w:rPr>
          <w:b/>
          <w:bCs/>
          <w:sz w:val="24"/>
          <w:szCs w:val="24"/>
        </w:rPr>
      </w:pPr>
      <w:r>
        <w:rPr>
          <w:sz w:val="24"/>
          <w:szCs w:val="24"/>
          <w:u w:val="single"/>
        </w:rPr>
        <w:t>Public Records</w:t>
      </w:r>
      <w:r>
        <w:rPr>
          <w:sz w:val="24"/>
          <w:szCs w:val="24"/>
        </w:rPr>
        <w:t xml:space="preserve">: Comments posted to </w:t>
      </w:r>
      <w:r w:rsidR="0050251B">
        <w:rPr>
          <w:sz w:val="24"/>
          <w:szCs w:val="24"/>
        </w:rPr>
        <w:t>Corinne’s</w:t>
      </w:r>
      <w:r>
        <w:rPr>
          <w:sz w:val="24"/>
          <w:szCs w:val="24"/>
        </w:rPr>
        <w:t xml:space="preserve"> social media accounts are considered public records subject to public disclosure under GRAMA</w:t>
      </w:r>
      <w:r>
        <w:rPr>
          <w:b/>
          <w:bCs/>
          <w:sz w:val="24"/>
          <w:szCs w:val="24"/>
        </w:rPr>
        <w:t xml:space="preserve"> </w:t>
      </w:r>
      <w:r>
        <w:rPr>
          <w:sz w:val="24"/>
          <w:szCs w:val="24"/>
        </w:rPr>
        <w:t xml:space="preserve">to the extent they do not contain information that discloses private, protected, or confidential material or information. </w:t>
      </w:r>
    </w:p>
    <w:p w14:paraId="5485A21F" w14:textId="77777777" w:rsidR="002F6DBB" w:rsidRPr="002F6DBB" w:rsidRDefault="002F6DBB" w:rsidP="002F6DBB">
      <w:pPr>
        <w:pStyle w:val="ListParagraph"/>
        <w:jc w:val="both"/>
        <w:rPr>
          <w:b/>
          <w:bCs/>
          <w:sz w:val="24"/>
          <w:szCs w:val="24"/>
        </w:rPr>
      </w:pPr>
    </w:p>
    <w:p w14:paraId="01769ED9" w14:textId="271D5780" w:rsidR="0048169C" w:rsidRPr="0048169C" w:rsidRDefault="002F6DBB" w:rsidP="0048169C">
      <w:pPr>
        <w:pStyle w:val="ListParagraph"/>
        <w:numPr>
          <w:ilvl w:val="0"/>
          <w:numId w:val="6"/>
        </w:numPr>
        <w:jc w:val="both"/>
        <w:rPr>
          <w:b/>
          <w:bCs/>
          <w:sz w:val="24"/>
          <w:szCs w:val="24"/>
        </w:rPr>
      </w:pPr>
      <w:r>
        <w:rPr>
          <w:sz w:val="24"/>
          <w:szCs w:val="24"/>
          <w:u w:val="single"/>
        </w:rPr>
        <w:t>Retention</w:t>
      </w:r>
      <w:r w:rsidR="0048169C" w:rsidRPr="0048169C">
        <w:rPr>
          <w:sz w:val="24"/>
          <w:szCs w:val="24"/>
        </w:rPr>
        <w:t xml:space="preserve">: </w:t>
      </w:r>
      <w:r w:rsidR="0050251B">
        <w:rPr>
          <w:sz w:val="24"/>
          <w:szCs w:val="24"/>
        </w:rPr>
        <w:t>Corinne</w:t>
      </w:r>
      <w:r w:rsidR="0048169C" w:rsidRPr="0048169C">
        <w:rPr>
          <w:sz w:val="24"/>
          <w:szCs w:val="24"/>
        </w:rPr>
        <w:t xml:space="preserve"> will ensure that social media account records are property retained and classified</w:t>
      </w:r>
      <w:r w:rsidR="0071446D">
        <w:rPr>
          <w:sz w:val="24"/>
          <w:szCs w:val="24"/>
        </w:rPr>
        <w:t xml:space="preserve"> pursuant to GRAMA and any other applicable laws, regulations, or policies</w:t>
      </w:r>
      <w:r w:rsidR="0048169C" w:rsidRPr="0048169C">
        <w:rPr>
          <w:sz w:val="24"/>
          <w:szCs w:val="24"/>
        </w:rPr>
        <w:t xml:space="preserve">.  Any comments or posts that are removed and information regarding blocked users will be considered public records and will be preserved pursuant to GRAMA.   </w:t>
      </w:r>
    </w:p>
    <w:p w14:paraId="734899EB" w14:textId="77777777" w:rsidR="0048169C" w:rsidRPr="0048169C" w:rsidRDefault="0048169C" w:rsidP="0048169C">
      <w:pPr>
        <w:pStyle w:val="ListParagraph"/>
        <w:jc w:val="both"/>
        <w:rPr>
          <w:b/>
          <w:bCs/>
          <w:sz w:val="24"/>
          <w:szCs w:val="24"/>
          <w:u w:val="single"/>
        </w:rPr>
      </w:pPr>
    </w:p>
    <w:p w14:paraId="3A3EBA49" w14:textId="460E539B" w:rsidR="00FA154B" w:rsidRPr="008B3BCA" w:rsidRDefault="0048169C" w:rsidP="00C5203E">
      <w:pPr>
        <w:pStyle w:val="ListParagraph"/>
        <w:numPr>
          <w:ilvl w:val="0"/>
          <w:numId w:val="6"/>
        </w:numPr>
        <w:jc w:val="both"/>
        <w:rPr>
          <w:b/>
          <w:bCs/>
          <w:sz w:val="24"/>
          <w:szCs w:val="24"/>
        </w:rPr>
      </w:pPr>
      <w:r w:rsidRPr="0048169C">
        <w:rPr>
          <w:sz w:val="24"/>
          <w:szCs w:val="24"/>
          <w:u w:val="single"/>
        </w:rPr>
        <w:t>Moderator Responsibilities</w:t>
      </w:r>
      <w:r w:rsidRPr="0048169C">
        <w:rPr>
          <w:sz w:val="24"/>
          <w:szCs w:val="24"/>
        </w:rPr>
        <w:t xml:space="preserve">: </w:t>
      </w:r>
      <w:r w:rsidR="004C2752" w:rsidRPr="0048169C">
        <w:rPr>
          <w:sz w:val="24"/>
          <w:szCs w:val="24"/>
        </w:rPr>
        <w:t>Moderators who</w:t>
      </w:r>
      <w:r w:rsidR="00FA154B" w:rsidRPr="0048169C">
        <w:rPr>
          <w:sz w:val="24"/>
          <w:szCs w:val="24"/>
        </w:rPr>
        <w:t xml:space="preserve"> </w:t>
      </w:r>
      <w:r w:rsidRPr="0048169C">
        <w:rPr>
          <w:sz w:val="24"/>
          <w:szCs w:val="24"/>
        </w:rPr>
        <w:t xml:space="preserve">remove a comment or </w:t>
      </w:r>
      <w:r w:rsidR="0014511A">
        <w:rPr>
          <w:sz w:val="24"/>
          <w:szCs w:val="24"/>
        </w:rPr>
        <w:t xml:space="preserve">post or </w:t>
      </w:r>
      <w:r w:rsidRPr="0048169C">
        <w:rPr>
          <w:sz w:val="24"/>
          <w:szCs w:val="24"/>
        </w:rPr>
        <w:t>block a</w:t>
      </w:r>
      <w:r w:rsidR="004C2752" w:rsidRPr="0048169C">
        <w:rPr>
          <w:sz w:val="24"/>
          <w:szCs w:val="24"/>
        </w:rPr>
        <w:t xml:space="preserve"> user’s access must preserve records of the remov</w:t>
      </w:r>
      <w:r w:rsidRPr="0048169C">
        <w:rPr>
          <w:sz w:val="24"/>
          <w:szCs w:val="24"/>
        </w:rPr>
        <w:t>al</w:t>
      </w:r>
      <w:r w:rsidR="004C2752" w:rsidRPr="0048169C">
        <w:rPr>
          <w:sz w:val="24"/>
          <w:szCs w:val="24"/>
        </w:rPr>
        <w:t xml:space="preserve"> or blocked </w:t>
      </w:r>
      <w:r w:rsidRPr="0048169C">
        <w:rPr>
          <w:sz w:val="24"/>
          <w:szCs w:val="24"/>
        </w:rPr>
        <w:t>user</w:t>
      </w:r>
      <w:r w:rsidR="004C2752" w:rsidRPr="0048169C">
        <w:rPr>
          <w:sz w:val="24"/>
          <w:szCs w:val="24"/>
        </w:rPr>
        <w:t xml:space="preserve"> for </w:t>
      </w:r>
      <w:r w:rsidRPr="0048169C">
        <w:rPr>
          <w:sz w:val="24"/>
          <w:szCs w:val="24"/>
        </w:rPr>
        <w:t xml:space="preserve">any applicable </w:t>
      </w:r>
      <w:r w:rsidR="004C2752" w:rsidRPr="0048169C">
        <w:rPr>
          <w:sz w:val="24"/>
          <w:szCs w:val="24"/>
        </w:rPr>
        <w:t xml:space="preserve">retention period in a format </w:t>
      </w:r>
      <w:r w:rsidR="0071446D">
        <w:rPr>
          <w:sz w:val="24"/>
          <w:szCs w:val="24"/>
        </w:rPr>
        <w:t xml:space="preserve">(e.g., a screen shot) </w:t>
      </w:r>
      <w:r w:rsidR="004C2752" w:rsidRPr="0048169C">
        <w:rPr>
          <w:sz w:val="24"/>
          <w:szCs w:val="24"/>
        </w:rPr>
        <w:t xml:space="preserve">that preserves the integrity of the original record and is easily accessible. </w:t>
      </w:r>
    </w:p>
    <w:p w14:paraId="554F9F98" w14:textId="77777777" w:rsidR="0014511A" w:rsidRPr="008B3BCA" w:rsidRDefault="0014511A" w:rsidP="008B3BCA">
      <w:pPr>
        <w:pStyle w:val="ListParagraph"/>
        <w:rPr>
          <w:b/>
          <w:bCs/>
          <w:sz w:val="24"/>
          <w:szCs w:val="24"/>
        </w:rPr>
      </w:pPr>
    </w:p>
    <w:p w14:paraId="2EAA4617" w14:textId="2A221350" w:rsidR="0014511A" w:rsidRPr="0048169C" w:rsidRDefault="0014511A" w:rsidP="00C5203E">
      <w:pPr>
        <w:pStyle w:val="ListParagraph"/>
        <w:numPr>
          <w:ilvl w:val="0"/>
          <w:numId w:val="6"/>
        </w:numPr>
        <w:jc w:val="both"/>
        <w:rPr>
          <w:b/>
          <w:bCs/>
          <w:sz w:val="24"/>
          <w:szCs w:val="24"/>
        </w:rPr>
      </w:pPr>
      <w:r>
        <w:rPr>
          <w:sz w:val="24"/>
          <w:szCs w:val="24"/>
          <w:u w:val="single"/>
        </w:rPr>
        <w:t>Comments Not Considered GRAMA Request.</w:t>
      </w:r>
      <w:r>
        <w:rPr>
          <w:sz w:val="24"/>
          <w:szCs w:val="24"/>
        </w:rPr>
        <w:t xml:space="preserve">  A comment or post requesting a public record will not be considered a records request under GRAMA.  </w:t>
      </w:r>
    </w:p>
    <w:p w14:paraId="7C6E3EEB" w14:textId="77D005A8" w:rsidR="0048169C" w:rsidRDefault="0048169C" w:rsidP="0048169C">
      <w:pPr>
        <w:pStyle w:val="ListParagraph"/>
        <w:rPr>
          <w:b/>
          <w:bCs/>
          <w:sz w:val="24"/>
          <w:szCs w:val="24"/>
        </w:rPr>
      </w:pPr>
    </w:p>
    <w:p w14:paraId="6D053925" w14:textId="414A56AA" w:rsidR="0048169C" w:rsidRDefault="0048169C" w:rsidP="0048169C">
      <w:pPr>
        <w:jc w:val="both"/>
        <w:rPr>
          <w:rFonts w:ascii="Times New Roman" w:hAnsi="Times New Roman" w:cs="Times New Roman"/>
          <w:b/>
          <w:bCs/>
          <w:sz w:val="24"/>
          <w:szCs w:val="24"/>
        </w:rPr>
      </w:pPr>
      <w:r w:rsidRPr="0048169C">
        <w:rPr>
          <w:rFonts w:ascii="Times New Roman" w:hAnsi="Times New Roman" w:cs="Times New Roman"/>
          <w:b/>
          <w:bCs/>
          <w:sz w:val="24"/>
          <w:szCs w:val="24"/>
        </w:rPr>
        <w:t xml:space="preserve">SECTION </w:t>
      </w:r>
      <w:r>
        <w:rPr>
          <w:rFonts w:ascii="Times New Roman" w:hAnsi="Times New Roman" w:cs="Times New Roman"/>
          <w:b/>
          <w:bCs/>
          <w:sz w:val="24"/>
          <w:szCs w:val="24"/>
        </w:rPr>
        <w:t>VII</w:t>
      </w:r>
      <w:r w:rsidRPr="0048169C">
        <w:rPr>
          <w:rFonts w:ascii="Times New Roman" w:hAnsi="Times New Roman" w:cs="Times New Roman"/>
          <w:b/>
          <w:bCs/>
          <w:sz w:val="24"/>
          <w:szCs w:val="24"/>
        </w:rPr>
        <w:t xml:space="preserve"> – SECURITY </w:t>
      </w:r>
    </w:p>
    <w:p w14:paraId="25EA5DCF" w14:textId="464A9D27" w:rsidR="0048169C" w:rsidRDefault="0048169C" w:rsidP="0048169C">
      <w:pPr>
        <w:jc w:val="both"/>
        <w:rPr>
          <w:rFonts w:ascii="Times New Roman" w:hAnsi="Times New Roman" w:cs="Times New Roman"/>
          <w:sz w:val="24"/>
          <w:szCs w:val="24"/>
        </w:rPr>
      </w:pPr>
      <w:r>
        <w:rPr>
          <w:rFonts w:ascii="Times New Roman" w:hAnsi="Times New Roman" w:cs="Times New Roman"/>
          <w:b/>
          <w:bCs/>
          <w:sz w:val="24"/>
          <w:szCs w:val="24"/>
        </w:rPr>
        <w:tab/>
      </w:r>
      <w:r w:rsidR="0050251B">
        <w:rPr>
          <w:rFonts w:ascii="Times New Roman" w:hAnsi="Times New Roman" w:cs="Times New Roman"/>
          <w:sz w:val="24"/>
          <w:szCs w:val="24"/>
        </w:rPr>
        <w:t>Corinne</w:t>
      </w:r>
      <w:r>
        <w:rPr>
          <w:rFonts w:ascii="Times New Roman" w:hAnsi="Times New Roman" w:cs="Times New Roman"/>
          <w:sz w:val="24"/>
          <w:szCs w:val="24"/>
        </w:rPr>
        <w:t xml:space="preserve"> will take all </w:t>
      </w:r>
      <w:r w:rsidR="0014511A">
        <w:rPr>
          <w:rFonts w:ascii="Times New Roman" w:hAnsi="Times New Roman" w:cs="Times New Roman"/>
          <w:sz w:val="24"/>
          <w:szCs w:val="24"/>
        </w:rPr>
        <w:t xml:space="preserve">reasonable </w:t>
      </w:r>
      <w:r>
        <w:rPr>
          <w:rFonts w:ascii="Times New Roman" w:hAnsi="Times New Roman" w:cs="Times New Roman"/>
          <w:sz w:val="24"/>
          <w:szCs w:val="24"/>
        </w:rPr>
        <w:t xml:space="preserve">steps to ensure that its social media accounts are secure from accidental or intentional attacks. Passwords should be adequately complex to prevent cyberattacks and should not be sent through email. If a cyberattack is suspected for a social media account, the moderator will immediately notify the Council and all applicable personnel. </w:t>
      </w:r>
    </w:p>
    <w:p w14:paraId="1CE5A36E" w14:textId="13710808" w:rsidR="00524643" w:rsidRDefault="00524643" w:rsidP="0048169C">
      <w:pPr>
        <w:jc w:val="both"/>
        <w:rPr>
          <w:rFonts w:ascii="Times New Roman" w:hAnsi="Times New Roman" w:cs="Times New Roman"/>
          <w:b/>
          <w:bCs/>
          <w:sz w:val="24"/>
          <w:szCs w:val="24"/>
        </w:rPr>
      </w:pPr>
      <w:r>
        <w:rPr>
          <w:rFonts w:ascii="Times New Roman" w:hAnsi="Times New Roman" w:cs="Times New Roman"/>
          <w:b/>
          <w:bCs/>
          <w:sz w:val="24"/>
          <w:szCs w:val="24"/>
        </w:rPr>
        <w:t xml:space="preserve">SECTION VIII – ENFORCEMENT </w:t>
      </w:r>
    </w:p>
    <w:p w14:paraId="724DDECA" w14:textId="4256A84E" w:rsidR="00524643" w:rsidRDefault="00524643" w:rsidP="0048169C">
      <w:pPr>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Any </w:t>
      </w:r>
      <w:r w:rsidR="0050251B">
        <w:rPr>
          <w:rFonts w:ascii="Times New Roman" w:hAnsi="Times New Roman" w:cs="Times New Roman"/>
          <w:sz w:val="24"/>
          <w:szCs w:val="24"/>
        </w:rPr>
        <w:t>Corinne</w:t>
      </w:r>
      <w:r w:rsidR="0071446D">
        <w:rPr>
          <w:rFonts w:ascii="Times New Roman" w:hAnsi="Times New Roman" w:cs="Times New Roman"/>
          <w:sz w:val="24"/>
          <w:szCs w:val="24"/>
        </w:rPr>
        <w:t xml:space="preserve"> personnel</w:t>
      </w:r>
      <w:r>
        <w:rPr>
          <w:rFonts w:ascii="Times New Roman" w:hAnsi="Times New Roman" w:cs="Times New Roman"/>
          <w:sz w:val="24"/>
          <w:szCs w:val="24"/>
        </w:rPr>
        <w:t xml:space="preserve"> found to have knowingly violated this policy </w:t>
      </w:r>
      <w:r w:rsidR="0071446D">
        <w:rPr>
          <w:rFonts w:ascii="Times New Roman" w:hAnsi="Times New Roman" w:cs="Times New Roman"/>
          <w:sz w:val="24"/>
          <w:szCs w:val="24"/>
        </w:rPr>
        <w:t>will</w:t>
      </w:r>
      <w:r>
        <w:rPr>
          <w:rFonts w:ascii="Times New Roman" w:hAnsi="Times New Roman" w:cs="Times New Roman"/>
          <w:sz w:val="24"/>
          <w:szCs w:val="24"/>
        </w:rPr>
        <w:t xml:space="preserve"> be subject to disciplinary action pursuant to all applicable laws, regulations, </w:t>
      </w:r>
      <w:r w:rsidR="00D66664">
        <w:rPr>
          <w:rFonts w:ascii="Times New Roman" w:hAnsi="Times New Roman" w:cs="Times New Roman"/>
          <w:sz w:val="24"/>
          <w:szCs w:val="24"/>
        </w:rPr>
        <w:t xml:space="preserve">ordinances, and policies. </w:t>
      </w:r>
    </w:p>
    <w:p w14:paraId="1E960067" w14:textId="675AE146" w:rsidR="00D66664" w:rsidRDefault="00D66664" w:rsidP="0048169C">
      <w:pPr>
        <w:jc w:val="both"/>
        <w:rPr>
          <w:rFonts w:ascii="Times New Roman" w:hAnsi="Times New Roman" w:cs="Times New Roman"/>
          <w:b/>
          <w:bCs/>
          <w:sz w:val="24"/>
          <w:szCs w:val="24"/>
        </w:rPr>
      </w:pPr>
      <w:r>
        <w:rPr>
          <w:rFonts w:ascii="Times New Roman" w:hAnsi="Times New Roman" w:cs="Times New Roman"/>
          <w:b/>
          <w:bCs/>
          <w:sz w:val="24"/>
          <w:szCs w:val="24"/>
        </w:rPr>
        <w:t xml:space="preserve">SECTION IX </w:t>
      </w:r>
      <w:r w:rsidR="002F6DBB">
        <w:rPr>
          <w:rFonts w:ascii="Times New Roman" w:hAnsi="Times New Roman" w:cs="Times New Roman"/>
          <w:b/>
          <w:bCs/>
          <w:sz w:val="24"/>
          <w:szCs w:val="24"/>
        </w:rPr>
        <w:t>–</w:t>
      </w:r>
      <w:r>
        <w:rPr>
          <w:rFonts w:ascii="Times New Roman" w:hAnsi="Times New Roman" w:cs="Times New Roman"/>
          <w:b/>
          <w:bCs/>
          <w:sz w:val="24"/>
          <w:szCs w:val="24"/>
        </w:rPr>
        <w:t xml:space="preserve"> </w:t>
      </w:r>
      <w:r w:rsidR="002F6DBB">
        <w:rPr>
          <w:rFonts w:ascii="Times New Roman" w:hAnsi="Times New Roman" w:cs="Times New Roman"/>
          <w:b/>
          <w:bCs/>
          <w:sz w:val="24"/>
          <w:szCs w:val="24"/>
        </w:rPr>
        <w:t xml:space="preserve">DISCLAIMERS </w:t>
      </w:r>
    </w:p>
    <w:p w14:paraId="248117CB" w14:textId="0E754CDB" w:rsidR="00DE4409" w:rsidRPr="00DE4409" w:rsidRDefault="00DE4409" w:rsidP="0071446D">
      <w:pPr>
        <w:ind w:firstLine="720"/>
        <w:jc w:val="both"/>
        <w:rPr>
          <w:rFonts w:ascii="Times New Roman" w:hAnsi="Times New Roman" w:cs="Times New Roman"/>
          <w:sz w:val="24"/>
          <w:szCs w:val="24"/>
        </w:rPr>
      </w:pPr>
      <w:r>
        <w:rPr>
          <w:rFonts w:ascii="Times New Roman" w:hAnsi="Times New Roman" w:cs="Times New Roman"/>
          <w:sz w:val="24"/>
          <w:szCs w:val="24"/>
        </w:rPr>
        <w:t xml:space="preserve">Moderators will post in a prominent location on all </w:t>
      </w:r>
      <w:r w:rsidR="0050251B">
        <w:rPr>
          <w:rFonts w:ascii="Times New Roman" w:hAnsi="Times New Roman" w:cs="Times New Roman"/>
          <w:sz w:val="24"/>
          <w:szCs w:val="24"/>
        </w:rPr>
        <w:t>Corinne</w:t>
      </w:r>
      <w:r>
        <w:rPr>
          <w:rFonts w:ascii="Times New Roman" w:hAnsi="Times New Roman" w:cs="Times New Roman"/>
          <w:sz w:val="24"/>
          <w:szCs w:val="24"/>
        </w:rPr>
        <w:t xml:space="preserve"> social media accounts a link to this policy, the language in Section </w:t>
      </w:r>
      <w:proofErr w:type="gramStart"/>
      <w:r>
        <w:rPr>
          <w:rFonts w:ascii="Times New Roman" w:hAnsi="Times New Roman" w:cs="Times New Roman"/>
          <w:sz w:val="24"/>
          <w:szCs w:val="24"/>
        </w:rPr>
        <w:t>VI(</w:t>
      </w:r>
      <w:proofErr w:type="gramEnd"/>
      <w:r>
        <w:rPr>
          <w:rFonts w:ascii="Times New Roman" w:hAnsi="Times New Roman" w:cs="Times New Roman"/>
          <w:sz w:val="24"/>
          <w:szCs w:val="24"/>
        </w:rPr>
        <w:t xml:space="preserve">1) of this policy, and </w:t>
      </w:r>
      <w:r w:rsidR="0071446D">
        <w:rPr>
          <w:rFonts w:ascii="Times New Roman" w:hAnsi="Times New Roman" w:cs="Times New Roman"/>
          <w:sz w:val="24"/>
          <w:szCs w:val="24"/>
        </w:rPr>
        <w:t xml:space="preserve">the </w:t>
      </w:r>
      <w:r>
        <w:rPr>
          <w:rFonts w:ascii="Times New Roman" w:hAnsi="Times New Roman" w:cs="Times New Roman"/>
          <w:sz w:val="24"/>
          <w:szCs w:val="24"/>
        </w:rPr>
        <w:t xml:space="preserve">following disclaimers: </w:t>
      </w:r>
    </w:p>
    <w:p w14:paraId="04589443" w14:textId="33C69B73" w:rsidR="00DD35BA" w:rsidRDefault="002F6DBB" w:rsidP="002F6DBB">
      <w:pPr>
        <w:pStyle w:val="ListParagraph"/>
        <w:numPr>
          <w:ilvl w:val="0"/>
          <w:numId w:val="7"/>
        </w:numPr>
        <w:jc w:val="both"/>
        <w:rPr>
          <w:sz w:val="24"/>
          <w:szCs w:val="24"/>
        </w:rPr>
      </w:pPr>
      <w:r>
        <w:rPr>
          <w:sz w:val="24"/>
          <w:szCs w:val="24"/>
          <w:u w:val="single"/>
        </w:rPr>
        <w:t xml:space="preserve">Opinions Expressed Are Not Necessarily Those of </w:t>
      </w:r>
      <w:r w:rsidR="0050251B">
        <w:rPr>
          <w:sz w:val="24"/>
          <w:szCs w:val="24"/>
          <w:u w:val="single"/>
        </w:rPr>
        <w:t>Corinne</w:t>
      </w:r>
      <w:r>
        <w:rPr>
          <w:sz w:val="24"/>
          <w:szCs w:val="24"/>
        </w:rPr>
        <w:t xml:space="preserve">: Comments posted by users on </w:t>
      </w:r>
      <w:r w:rsidR="0050251B">
        <w:rPr>
          <w:sz w:val="24"/>
          <w:szCs w:val="24"/>
        </w:rPr>
        <w:t>Corinne’s</w:t>
      </w:r>
      <w:r>
        <w:rPr>
          <w:sz w:val="24"/>
          <w:szCs w:val="24"/>
        </w:rPr>
        <w:t xml:space="preserve"> social media accounts are the opinion of the user and do not necessarily reflect the opinion or policy of </w:t>
      </w:r>
      <w:r w:rsidR="0050251B">
        <w:rPr>
          <w:sz w:val="24"/>
          <w:szCs w:val="24"/>
        </w:rPr>
        <w:t>Corinne</w:t>
      </w:r>
      <w:r>
        <w:rPr>
          <w:sz w:val="24"/>
          <w:szCs w:val="24"/>
        </w:rPr>
        <w:t xml:space="preserve"> or its elected officials, personnel, agents, commissions, boards, or committees. </w:t>
      </w:r>
    </w:p>
    <w:p w14:paraId="0ABC2E27" w14:textId="77777777" w:rsidR="00DD35BA" w:rsidRDefault="00DD35BA" w:rsidP="00DD35BA">
      <w:pPr>
        <w:pStyle w:val="ListParagraph"/>
        <w:jc w:val="both"/>
        <w:rPr>
          <w:sz w:val="24"/>
          <w:szCs w:val="24"/>
        </w:rPr>
      </w:pPr>
    </w:p>
    <w:p w14:paraId="405F72CC" w14:textId="02CD4723" w:rsidR="002F6DBB" w:rsidRDefault="00DD35BA" w:rsidP="002F6DBB">
      <w:pPr>
        <w:pStyle w:val="ListParagraph"/>
        <w:numPr>
          <w:ilvl w:val="0"/>
          <w:numId w:val="7"/>
        </w:numPr>
        <w:jc w:val="both"/>
        <w:rPr>
          <w:sz w:val="24"/>
          <w:szCs w:val="24"/>
        </w:rPr>
      </w:pPr>
      <w:r>
        <w:rPr>
          <w:sz w:val="24"/>
          <w:szCs w:val="24"/>
          <w:u w:val="single"/>
        </w:rPr>
        <w:t>No Guarantee of Accurateness</w:t>
      </w:r>
      <w:r>
        <w:rPr>
          <w:sz w:val="24"/>
          <w:szCs w:val="24"/>
        </w:rPr>
        <w:t xml:space="preserve">: </w:t>
      </w:r>
      <w:r w:rsidR="0050251B">
        <w:rPr>
          <w:sz w:val="24"/>
          <w:szCs w:val="24"/>
        </w:rPr>
        <w:t>Corinne</w:t>
      </w:r>
      <w:r>
        <w:rPr>
          <w:sz w:val="24"/>
          <w:szCs w:val="24"/>
        </w:rPr>
        <w:t xml:space="preserve"> does not guarantee the completeness or accuracy of any information posted on </w:t>
      </w:r>
      <w:r w:rsidR="0071446D">
        <w:rPr>
          <w:sz w:val="24"/>
          <w:szCs w:val="24"/>
        </w:rPr>
        <w:t>its</w:t>
      </w:r>
      <w:r>
        <w:rPr>
          <w:sz w:val="24"/>
          <w:szCs w:val="24"/>
        </w:rPr>
        <w:t xml:space="preserve"> social media accounts. </w:t>
      </w:r>
    </w:p>
    <w:p w14:paraId="05C4813A" w14:textId="77777777" w:rsidR="00DD35BA" w:rsidRPr="00DD35BA" w:rsidRDefault="00DD35BA" w:rsidP="00DD35BA">
      <w:pPr>
        <w:pStyle w:val="ListParagraph"/>
        <w:rPr>
          <w:sz w:val="24"/>
          <w:szCs w:val="24"/>
        </w:rPr>
      </w:pPr>
    </w:p>
    <w:p w14:paraId="42BDC893" w14:textId="2D895BC9" w:rsidR="00DD35BA" w:rsidRDefault="00DD35BA" w:rsidP="002F6DBB">
      <w:pPr>
        <w:pStyle w:val="ListParagraph"/>
        <w:numPr>
          <w:ilvl w:val="0"/>
          <w:numId w:val="7"/>
        </w:numPr>
        <w:jc w:val="both"/>
        <w:rPr>
          <w:sz w:val="24"/>
          <w:szCs w:val="24"/>
        </w:rPr>
      </w:pPr>
      <w:r>
        <w:rPr>
          <w:sz w:val="24"/>
          <w:szCs w:val="24"/>
          <w:u w:val="single"/>
        </w:rPr>
        <w:lastRenderedPageBreak/>
        <w:t>No Liability</w:t>
      </w:r>
      <w:r>
        <w:rPr>
          <w:sz w:val="24"/>
          <w:szCs w:val="24"/>
        </w:rPr>
        <w:t xml:space="preserve">: Neither </w:t>
      </w:r>
      <w:r w:rsidR="0050251B">
        <w:rPr>
          <w:sz w:val="24"/>
          <w:szCs w:val="24"/>
        </w:rPr>
        <w:t>Corinne</w:t>
      </w:r>
      <w:r>
        <w:rPr>
          <w:sz w:val="24"/>
          <w:szCs w:val="24"/>
        </w:rPr>
        <w:t xml:space="preserve"> nor its personnel are liable for any injury or damages resulting from viewing, distributing, or copying materials posted to </w:t>
      </w:r>
      <w:r w:rsidR="0050251B">
        <w:rPr>
          <w:sz w:val="24"/>
          <w:szCs w:val="24"/>
        </w:rPr>
        <w:t>Corinne’s</w:t>
      </w:r>
      <w:r w:rsidR="0014511A">
        <w:rPr>
          <w:sz w:val="24"/>
          <w:szCs w:val="24"/>
        </w:rPr>
        <w:t xml:space="preserve"> </w:t>
      </w:r>
      <w:r>
        <w:rPr>
          <w:sz w:val="24"/>
          <w:szCs w:val="24"/>
        </w:rPr>
        <w:t xml:space="preserve">social media accounts, including without limitation, liability for indirect, special, incidental, or consequential damages. </w:t>
      </w:r>
    </w:p>
    <w:p w14:paraId="59F76AB4" w14:textId="77777777" w:rsidR="002F6DBB" w:rsidRDefault="002F6DBB" w:rsidP="002F6DBB">
      <w:pPr>
        <w:pStyle w:val="ListParagraph"/>
        <w:jc w:val="both"/>
        <w:rPr>
          <w:sz w:val="24"/>
          <w:szCs w:val="24"/>
        </w:rPr>
      </w:pPr>
    </w:p>
    <w:p w14:paraId="3148BFE4" w14:textId="4E6D81FD" w:rsidR="002F6DBB" w:rsidRDefault="002F6DBB" w:rsidP="002F6DBB">
      <w:pPr>
        <w:pStyle w:val="ListParagraph"/>
        <w:numPr>
          <w:ilvl w:val="0"/>
          <w:numId w:val="7"/>
        </w:numPr>
        <w:jc w:val="both"/>
        <w:rPr>
          <w:sz w:val="24"/>
          <w:szCs w:val="24"/>
        </w:rPr>
      </w:pPr>
      <w:r>
        <w:rPr>
          <w:sz w:val="24"/>
          <w:szCs w:val="24"/>
          <w:u w:val="single"/>
        </w:rPr>
        <w:t>No Legal Notice</w:t>
      </w:r>
      <w:r>
        <w:rPr>
          <w:sz w:val="24"/>
          <w:szCs w:val="24"/>
        </w:rPr>
        <w:t xml:space="preserve">: Comments made to </w:t>
      </w:r>
      <w:r w:rsidR="0050251B">
        <w:rPr>
          <w:sz w:val="24"/>
          <w:szCs w:val="24"/>
        </w:rPr>
        <w:t>Corinne’s</w:t>
      </w:r>
      <w:r>
        <w:rPr>
          <w:sz w:val="24"/>
          <w:szCs w:val="24"/>
        </w:rPr>
        <w:t xml:space="preserve"> social media accounts </w:t>
      </w:r>
      <w:r w:rsidR="00DE4409">
        <w:rPr>
          <w:sz w:val="24"/>
          <w:szCs w:val="24"/>
        </w:rPr>
        <w:t xml:space="preserve">do not constitute legal notice or official notice or comment by </w:t>
      </w:r>
      <w:r w:rsidR="0050251B">
        <w:rPr>
          <w:sz w:val="24"/>
          <w:szCs w:val="24"/>
        </w:rPr>
        <w:t>Corinne</w:t>
      </w:r>
      <w:r w:rsidR="00DE4409">
        <w:rPr>
          <w:sz w:val="24"/>
          <w:szCs w:val="24"/>
        </w:rPr>
        <w:t xml:space="preserve"> or its personnel and will not be regarded as a request for </w:t>
      </w:r>
      <w:r w:rsidR="0050251B">
        <w:rPr>
          <w:sz w:val="24"/>
          <w:szCs w:val="24"/>
        </w:rPr>
        <w:t>Corinne</w:t>
      </w:r>
      <w:r w:rsidR="00DE4409">
        <w:rPr>
          <w:sz w:val="24"/>
          <w:szCs w:val="24"/>
        </w:rPr>
        <w:t xml:space="preserve"> to provide service or take </w:t>
      </w:r>
      <w:r w:rsidR="0071446D">
        <w:rPr>
          <w:sz w:val="24"/>
          <w:szCs w:val="24"/>
        </w:rPr>
        <w:t>any</w:t>
      </w:r>
      <w:r w:rsidR="00DE4409">
        <w:rPr>
          <w:sz w:val="24"/>
          <w:szCs w:val="24"/>
        </w:rPr>
        <w:t xml:space="preserve"> action.</w:t>
      </w:r>
      <w:r w:rsidR="00D51506">
        <w:rPr>
          <w:sz w:val="24"/>
          <w:szCs w:val="24"/>
        </w:rPr>
        <w:t xml:space="preserve"> If a dangerous condition exists, users are advised to contact the </w:t>
      </w:r>
      <w:r w:rsidR="00FB45CB">
        <w:rPr>
          <w:sz w:val="24"/>
          <w:szCs w:val="24"/>
        </w:rPr>
        <w:t xml:space="preserve">Box Elder County Sheriff’s Office, </w:t>
      </w:r>
      <w:r w:rsidR="00D51506">
        <w:rPr>
          <w:sz w:val="24"/>
          <w:szCs w:val="24"/>
        </w:rPr>
        <w:t xml:space="preserve">the </w:t>
      </w:r>
      <w:r w:rsidR="00FB45CB">
        <w:rPr>
          <w:sz w:val="24"/>
          <w:szCs w:val="24"/>
        </w:rPr>
        <w:t>Corinne</w:t>
      </w:r>
      <w:r w:rsidR="00D51506">
        <w:rPr>
          <w:sz w:val="24"/>
          <w:szCs w:val="24"/>
        </w:rPr>
        <w:t xml:space="preserve"> Fire Department, the applicable public utility, or other relevant department or official. </w:t>
      </w:r>
    </w:p>
    <w:p w14:paraId="66ADB559" w14:textId="77777777" w:rsidR="00DE4409" w:rsidRPr="00DE4409" w:rsidRDefault="00DE4409" w:rsidP="00DE4409">
      <w:pPr>
        <w:pStyle w:val="ListParagraph"/>
        <w:rPr>
          <w:sz w:val="24"/>
          <w:szCs w:val="24"/>
        </w:rPr>
      </w:pPr>
    </w:p>
    <w:p w14:paraId="44DCD394" w14:textId="24614A56" w:rsidR="00DE4409" w:rsidRDefault="00DE4409" w:rsidP="002F6DBB">
      <w:pPr>
        <w:pStyle w:val="ListParagraph"/>
        <w:numPr>
          <w:ilvl w:val="0"/>
          <w:numId w:val="7"/>
        </w:numPr>
        <w:jc w:val="both"/>
        <w:rPr>
          <w:sz w:val="24"/>
          <w:szCs w:val="24"/>
        </w:rPr>
      </w:pPr>
      <w:r>
        <w:rPr>
          <w:sz w:val="24"/>
          <w:szCs w:val="24"/>
          <w:u w:val="single"/>
        </w:rPr>
        <w:t>No Response Required</w:t>
      </w:r>
      <w:r>
        <w:rPr>
          <w:sz w:val="24"/>
          <w:szCs w:val="24"/>
        </w:rPr>
        <w:t xml:space="preserve">: Comments posted to </w:t>
      </w:r>
      <w:r w:rsidR="00FB45CB">
        <w:rPr>
          <w:sz w:val="24"/>
          <w:szCs w:val="24"/>
        </w:rPr>
        <w:t>Corinne’s</w:t>
      </w:r>
      <w:r>
        <w:rPr>
          <w:sz w:val="24"/>
          <w:szCs w:val="24"/>
        </w:rPr>
        <w:t xml:space="preserve"> social media accounts do not require responses from </w:t>
      </w:r>
      <w:r w:rsidR="00FB45CB">
        <w:rPr>
          <w:sz w:val="24"/>
          <w:szCs w:val="24"/>
        </w:rPr>
        <w:t>Corinne</w:t>
      </w:r>
      <w:r>
        <w:rPr>
          <w:sz w:val="24"/>
          <w:szCs w:val="24"/>
        </w:rPr>
        <w:t xml:space="preserve"> or its personnel. </w:t>
      </w:r>
    </w:p>
    <w:p w14:paraId="39D9E9E3" w14:textId="77777777" w:rsidR="00DE4409" w:rsidRPr="00DE4409" w:rsidRDefault="00DE4409" w:rsidP="00DE4409">
      <w:pPr>
        <w:pStyle w:val="ListParagraph"/>
        <w:rPr>
          <w:sz w:val="24"/>
          <w:szCs w:val="24"/>
        </w:rPr>
      </w:pPr>
    </w:p>
    <w:p w14:paraId="6BF1E48D" w14:textId="10E755BB" w:rsidR="00DE4409" w:rsidRDefault="00DE4409" w:rsidP="002F6DBB">
      <w:pPr>
        <w:pStyle w:val="ListParagraph"/>
        <w:numPr>
          <w:ilvl w:val="0"/>
          <w:numId w:val="7"/>
        </w:numPr>
        <w:jc w:val="both"/>
        <w:rPr>
          <w:sz w:val="24"/>
          <w:szCs w:val="24"/>
        </w:rPr>
      </w:pPr>
      <w:r>
        <w:rPr>
          <w:sz w:val="24"/>
          <w:szCs w:val="24"/>
          <w:u w:val="single"/>
        </w:rPr>
        <w:t>Outside Links</w:t>
      </w:r>
      <w:r>
        <w:rPr>
          <w:sz w:val="24"/>
          <w:szCs w:val="24"/>
        </w:rPr>
        <w:t xml:space="preserve">: </w:t>
      </w:r>
      <w:r w:rsidR="00FB45CB">
        <w:rPr>
          <w:sz w:val="24"/>
          <w:szCs w:val="24"/>
        </w:rPr>
        <w:t>Corinne’s</w:t>
      </w:r>
      <w:r>
        <w:rPr>
          <w:sz w:val="24"/>
          <w:szCs w:val="24"/>
        </w:rPr>
        <w:t xml:space="preserve"> social media accounts may contain links to websites and other accounts that </w:t>
      </w:r>
      <w:r w:rsidR="00FB45CB">
        <w:rPr>
          <w:sz w:val="24"/>
          <w:szCs w:val="24"/>
        </w:rPr>
        <w:t>Corinne</w:t>
      </w:r>
      <w:r>
        <w:rPr>
          <w:sz w:val="24"/>
          <w:szCs w:val="24"/>
        </w:rPr>
        <w:t xml:space="preserve"> and its personnel do not own or control. </w:t>
      </w:r>
      <w:r w:rsidR="00FB45CB">
        <w:rPr>
          <w:sz w:val="24"/>
          <w:szCs w:val="24"/>
        </w:rPr>
        <w:t>Corinne</w:t>
      </w:r>
      <w:r>
        <w:rPr>
          <w:sz w:val="24"/>
          <w:szCs w:val="24"/>
        </w:rPr>
        <w:t xml:space="preserve"> is not responsible for any content that appears on those websites or accounts </w:t>
      </w:r>
      <w:r w:rsidR="0071446D">
        <w:rPr>
          <w:sz w:val="24"/>
          <w:szCs w:val="24"/>
        </w:rPr>
        <w:t xml:space="preserve">and </w:t>
      </w:r>
      <w:r>
        <w:rPr>
          <w:sz w:val="24"/>
          <w:szCs w:val="24"/>
        </w:rPr>
        <w:t xml:space="preserve">provides links to those websites and accounts </w:t>
      </w:r>
      <w:r w:rsidR="0071446D">
        <w:rPr>
          <w:sz w:val="24"/>
          <w:szCs w:val="24"/>
        </w:rPr>
        <w:t>for</w:t>
      </w:r>
      <w:r>
        <w:rPr>
          <w:sz w:val="24"/>
          <w:szCs w:val="24"/>
        </w:rPr>
        <w:t xml:space="preserve"> convenience only.</w:t>
      </w:r>
    </w:p>
    <w:p w14:paraId="7EA69755" w14:textId="77777777" w:rsidR="00DE4409" w:rsidRPr="00DE4409" w:rsidRDefault="00DE4409" w:rsidP="00DE4409">
      <w:pPr>
        <w:pStyle w:val="ListParagraph"/>
        <w:rPr>
          <w:sz w:val="24"/>
          <w:szCs w:val="24"/>
        </w:rPr>
      </w:pPr>
    </w:p>
    <w:p w14:paraId="7F47C03B" w14:textId="2C40559A" w:rsidR="00DE4409" w:rsidRDefault="00121B43" w:rsidP="002F6DBB">
      <w:pPr>
        <w:pStyle w:val="ListParagraph"/>
        <w:numPr>
          <w:ilvl w:val="0"/>
          <w:numId w:val="7"/>
        </w:numPr>
        <w:jc w:val="both"/>
        <w:rPr>
          <w:sz w:val="24"/>
          <w:szCs w:val="24"/>
        </w:rPr>
      </w:pPr>
      <w:r>
        <w:rPr>
          <w:sz w:val="24"/>
          <w:szCs w:val="24"/>
          <w:u w:val="single"/>
        </w:rPr>
        <w:t>Compliance with Social Media Policy Required</w:t>
      </w:r>
      <w:r w:rsidR="00DE4409">
        <w:rPr>
          <w:sz w:val="24"/>
          <w:szCs w:val="24"/>
        </w:rPr>
        <w:t xml:space="preserve">: </w:t>
      </w:r>
      <w:r>
        <w:rPr>
          <w:sz w:val="24"/>
          <w:szCs w:val="24"/>
        </w:rPr>
        <w:t xml:space="preserve">All users must comply with </w:t>
      </w:r>
      <w:r w:rsidR="00FB45CB">
        <w:rPr>
          <w:sz w:val="24"/>
          <w:szCs w:val="24"/>
        </w:rPr>
        <w:t>Corinne’s</w:t>
      </w:r>
      <w:r>
        <w:rPr>
          <w:sz w:val="24"/>
          <w:szCs w:val="24"/>
        </w:rPr>
        <w:t xml:space="preserve"> social media policy as an express condition of their participation in </w:t>
      </w:r>
      <w:r w:rsidR="00FB45CB">
        <w:rPr>
          <w:sz w:val="24"/>
          <w:szCs w:val="24"/>
        </w:rPr>
        <w:t>Corinne’s</w:t>
      </w:r>
      <w:r>
        <w:rPr>
          <w:sz w:val="24"/>
          <w:szCs w:val="24"/>
        </w:rPr>
        <w:t xml:space="preserve"> social media accounts. </w:t>
      </w:r>
      <w:r w:rsidR="00FB45CB">
        <w:rPr>
          <w:sz w:val="24"/>
          <w:szCs w:val="24"/>
        </w:rPr>
        <w:t>Corinne</w:t>
      </w:r>
      <w:r w:rsidR="00DE4409">
        <w:rPr>
          <w:sz w:val="24"/>
          <w:szCs w:val="24"/>
        </w:rPr>
        <w:t xml:space="preserve"> reserves the right to hide, remove, mute, or delete information posted by a user that violates the terms of </w:t>
      </w:r>
      <w:r w:rsidR="00FB45CB">
        <w:rPr>
          <w:sz w:val="24"/>
          <w:szCs w:val="24"/>
        </w:rPr>
        <w:t>Corinne’s</w:t>
      </w:r>
      <w:r w:rsidR="00B950C6">
        <w:rPr>
          <w:sz w:val="24"/>
          <w:szCs w:val="24"/>
        </w:rPr>
        <w:t xml:space="preserve"> social media policy. Repeated or egregious violations of </w:t>
      </w:r>
      <w:r w:rsidR="00FB45CB">
        <w:rPr>
          <w:sz w:val="24"/>
          <w:szCs w:val="24"/>
        </w:rPr>
        <w:t>Corinne’s</w:t>
      </w:r>
      <w:r w:rsidR="00B950C6">
        <w:rPr>
          <w:sz w:val="24"/>
          <w:szCs w:val="24"/>
        </w:rPr>
        <w:t xml:space="preserve"> social media policy may result in denial of access to all applicable </w:t>
      </w:r>
      <w:r w:rsidR="00FB45CB">
        <w:rPr>
          <w:sz w:val="24"/>
          <w:szCs w:val="24"/>
        </w:rPr>
        <w:t>Corinne</w:t>
      </w:r>
      <w:r w:rsidR="0071446D">
        <w:rPr>
          <w:sz w:val="24"/>
          <w:szCs w:val="24"/>
        </w:rPr>
        <w:t xml:space="preserve"> </w:t>
      </w:r>
      <w:r w:rsidR="00B950C6">
        <w:rPr>
          <w:sz w:val="24"/>
          <w:szCs w:val="24"/>
        </w:rPr>
        <w:t xml:space="preserve">social media accounts. </w:t>
      </w:r>
      <w:r w:rsidR="00624ADF">
        <w:rPr>
          <w:sz w:val="24"/>
          <w:szCs w:val="24"/>
        </w:rPr>
        <w:t>All threats to public safety or persons will be immediately</w:t>
      </w:r>
      <w:r>
        <w:rPr>
          <w:sz w:val="24"/>
          <w:szCs w:val="24"/>
        </w:rPr>
        <w:t xml:space="preserve"> removed and</w:t>
      </w:r>
      <w:r w:rsidR="00624ADF">
        <w:rPr>
          <w:sz w:val="24"/>
          <w:szCs w:val="24"/>
        </w:rPr>
        <w:t xml:space="preserve"> reported to the applicable public safety authorities. </w:t>
      </w:r>
    </w:p>
    <w:p w14:paraId="0609126F" w14:textId="77777777" w:rsidR="00DD35BA" w:rsidRPr="00DD35BA" w:rsidRDefault="00DD35BA" w:rsidP="00DD35BA">
      <w:pPr>
        <w:pStyle w:val="ListParagraph"/>
        <w:rPr>
          <w:sz w:val="24"/>
          <w:szCs w:val="24"/>
        </w:rPr>
      </w:pPr>
    </w:p>
    <w:p w14:paraId="2D6E92F8" w14:textId="21780F67" w:rsidR="00DD35BA" w:rsidRDefault="00DD35BA" w:rsidP="00DD35BA">
      <w:pPr>
        <w:jc w:val="both"/>
        <w:rPr>
          <w:rFonts w:ascii="Times New Roman" w:hAnsi="Times New Roman" w:cs="Times New Roman"/>
          <w:b/>
          <w:bCs/>
          <w:sz w:val="24"/>
          <w:szCs w:val="24"/>
        </w:rPr>
      </w:pPr>
      <w:r w:rsidRPr="00DD35BA">
        <w:rPr>
          <w:rFonts w:ascii="Times New Roman" w:hAnsi="Times New Roman" w:cs="Times New Roman"/>
          <w:b/>
          <w:bCs/>
          <w:sz w:val="24"/>
          <w:szCs w:val="24"/>
        </w:rPr>
        <w:t>ARTICLE X</w:t>
      </w:r>
      <w:r>
        <w:rPr>
          <w:rFonts w:ascii="Times New Roman" w:hAnsi="Times New Roman" w:cs="Times New Roman"/>
          <w:b/>
          <w:bCs/>
          <w:sz w:val="24"/>
          <w:szCs w:val="24"/>
        </w:rPr>
        <w:t xml:space="preserve"> – EDUCATION </w:t>
      </w:r>
    </w:p>
    <w:p w14:paraId="15F39838" w14:textId="31D83BA4" w:rsidR="00DD35BA" w:rsidRDefault="00DD35BA" w:rsidP="00DD35BA">
      <w:pPr>
        <w:jc w:val="both"/>
        <w:rPr>
          <w:rFonts w:ascii="Times New Roman" w:hAnsi="Times New Roman" w:cs="Times New Roman"/>
          <w:sz w:val="24"/>
          <w:szCs w:val="24"/>
        </w:rPr>
      </w:pPr>
      <w:r>
        <w:rPr>
          <w:rFonts w:ascii="Times New Roman" w:hAnsi="Times New Roman" w:cs="Times New Roman"/>
          <w:sz w:val="24"/>
          <w:szCs w:val="24"/>
        </w:rPr>
        <w:tab/>
        <w:t xml:space="preserve">The mayor will </w:t>
      </w:r>
      <w:r w:rsidR="00C57BF5">
        <w:rPr>
          <w:rFonts w:ascii="Times New Roman" w:hAnsi="Times New Roman" w:cs="Times New Roman"/>
          <w:sz w:val="24"/>
          <w:szCs w:val="24"/>
        </w:rPr>
        <w:t xml:space="preserve">ensure that </w:t>
      </w:r>
      <w:r w:rsidR="0071446D">
        <w:rPr>
          <w:rFonts w:ascii="Times New Roman" w:hAnsi="Times New Roman" w:cs="Times New Roman"/>
          <w:sz w:val="24"/>
          <w:szCs w:val="24"/>
        </w:rPr>
        <w:t xml:space="preserve">those </w:t>
      </w:r>
      <w:r>
        <w:rPr>
          <w:rFonts w:ascii="Times New Roman" w:hAnsi="Times New Roman" w:cs="Times New Roman"/>
          <w:sz w:val="24"/>
          <w:szCs w:val="24"/>
        </w:rPr>
        <w:t xml:space="preserve">personnel that work with social media </w:t>
      </w:r>
      <w:r w:rsidR="00C57BF5">
        <w:rPr>
          <w:rFonts w:ascii="Times New Roman" w:hAnsi="Times New Roman" w:cs="Times New Roman"/>
          <w:sz w:val="24"/>
          <w:szCs w:val="24"/>
        </w:rPr>
        <w:t xml:space="preserve">understand </w:t>
      </w:r>
      <w:r>
        <w:rPr>
          <w:rFonts w:ascii="Times New Roman" w:hAnsi="Times New Roman" w:cs="Times New Roman"/>
          <w:sz w:val="24"/>
          <w:szCs w:val="24"/>
        </w:rPr>
        <w:t>this policy.</w:t>
      </w:r>
      <w:r w:rsidR="00C57BF5">
        <w:rPr>
          <w:rFonts w:ascii="Times New Roman" w:hAnsi="Times New Roman" w:cs="Times New Roman"/>
          <w:sz w:val="24"/>
          <w:szCs w:val="24"/>
        </w:rPr>
        <w:t xml:space="preserve"> The mayor may delegate </w:t>
      </w:r>
      <w:r w:rsidR="00FB45CB">
        <w:rPr>
          <w:rFonts w:ascii="Times New Roman" w:hAnsi="Times New Roman" w:cs="Times New Roman"/>
          <w:sz w:val="24"/>
          <w:szCs w:val="24"/>
        </w:rPr>
        <w:t>to</w:t>
      </w:r>
      <w:r w:rsidR="00C57BF5">
        <w:rPr>
          <w:rFonts w:ascii="Times New Roman" w:hAnsi="Times New Roman" w:cs="Times New Roman"/>
          <w:sz w:val="24"/>
          <w:szCs w:val="24"/>
        </w:rPr>
        <w:t xml:space="preserve"> others the responsibility of </w:t>
      </w:r>
      <w:r w:rsidR="004421B8">
        <w:rPr>
          <w:rFonts w:ascii="Times New Roman" w:hAnsi="Times New Roman" w:cs="Times New Roman"/>
          <w:sz w:val="24"/>
          <w:szCs w:val="24"/>
        </w:rPr>
        <w:t>training personnel on this policy</w:t>
      </w:r>
      <w:r w:rsidR="00C57BF5">
        <w:rPr>
          <w:rFonts w:ascii="Times New Roman" w:hAnsi="Times New Roman" w:cs="Times New Roman"/>
          <w:sz w:val="24"/>
          <w:szCs w:val="24"/>
        </w:rPr>
        <w:t xml:space="preserve">. </w:t>
      </w:r>
    </w:p>
    <w:p w14:paraId="4F74CB8F" w14:textId="4EB203A4" w:rsidR="00B22784" w:rsidRDefault="00B22784" w:rsidP="00DD35BA">
      <w:pPr>
        <w:jc w:val="both"/>
        <w:rPr>
          <w:rFonts w:ascii="Times New Roman" w:hAnsi="Times New Roman" w:cs="Times New Roman"/>
          <w:sz w:val="24"/>
          <w:szCs w:val="24"/>
        </w:rPr>
      </w:pPr>
    </w:p>
    <w:p w14:paraId="1E428A7D" w14:textId="792EB43B" w:rsidR="00B22784" w:rsidRDefault="00B22784" w:rsidP="00DD35BA">
      <w:pPr>
        <w:jc w:val="both"/>
        <w:rPr>
          <w:rFonts w:ascii="Times New Roman" w:hAnsi="Times New Roman" w:cs="Times New Roman"/>
          <w:sz w:val="24"/>
          <w:szCs w:val="24"/>
        </w:rPr>
      </w:pPr>
      <w:r>
        <w:rPr>
          <w:rFonts w:ascii="Times New Roman" w:hAnsi="Times New Roman" w:cs="Times New Roman"/>
          <w:sz w:val="24"/>
          <w:szCs w:val="24"/>
        </w:rPr>
        <w:t>This Resolution shall take effect immediately upon its adoption.</w:t>
      </w:r>
    </w:p>
    <w:p w14:paraId="0FC5369E" w14:textId="1BCD168E" w:rsidR="00B22784" w:rsidRDefault="00B22784" w:rsidP="00DD35BA">
      <w:pPr>
        <w:jc w:val="both"/>
        <w:rPr>
          <w:rFonts w:ascii="Times New Roman" w:hAnsi="Times New Roman" w:cs="Times New Roman"/>
          <w:sz w:val="24"/>
          <w:szCs w:val="24"/>
        </w:rPr>
      </w:pPr>
    </w:p>
    <w:p w14:paraId="25E7002F" w14:textId="226DFD5B" w:rsidR="00B22784" w:rsidRDefault="00B22784" w:rsidP="00DD35BA">
      <w:pPr>
        <w:jc w:val="both"/>
        <w:rPr>
          <w:rFonts w:ascii="Times New Roman" w:hAnsi="Times New Roman" w:cs="Times New Roman"/>
          <w:sz w:val="24"/>
          <w:szCs w:val="24"/>
        </w:rPr>
      </w:pPr>
      <w:r>
        <w:rPr>
          <w:rFonts w:ascii="Times New Roman" w:hAnsi="Times New Roman" w:cs="Times New Roman"/>
          <w:sz w:val="24"/>
          <w:szCs w:val="24"/>
        </w:rPr>
        <w:t>Passed and adopted this ______ day of ________________________, 2020</w:t>
      </w:r>
    </w:p>
    <w:p w14:paraId="7D1E2986" w14:textId="092C06B3" w:rsidR="00B22784" w:rsidRDefault="00B22784" w:rsidP="00DD35BA">
      <w:pPr>
        <w:jc w:val="both"/>
        <w:rPr>
          <w:rFonts w:ascii="Times New Roman" w:hAnsi="Times New Roman" w:cs="Times New Roman"/>
          <w:sz w:val="24"/>
          <w:szCs w:val="24"/>
        </w:rPr>
      </w:pPr>
    </w:p>
    <w:p w14:paraId="7909AECE" w14:textId="33953EB8" w:rsidR="00B22784" w:rsidRDefault="00B22784" w:rsidP="00DD35B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w:t>
      </w:r>
    </w:p>
    <w:p w14:paraId="213D1BD4" w14:textId="16833105" w:rsidR="00B22784" w:rsidRDefault="00B22784" w:rsidP="00DD35B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Brett Merkley, Mayor</w:t>
      </w:r>
    </w:p>
    <w:p w14:paraId="740564A2" w14:textId="721772DA" w:rsidR="00B22784" w:rsidRDefault="00B22784" w:rsidP="00DD35BA">
      <w:pPr>
        <w:jc w:val="both"/>
        <w:rPr>
          <w:rFonts w:ascii="Times New Roman" w:hAnsi="Times New Roman" w:cs="Times New Roman"/>
          <w:sz w:val="24"/>
          <w:szCs w:val="24"/>
        </w:rPr>
      </w:pPr>
      <w:r>
        <w:rPr>
          <w:rFonts w:ascii="Times New Roman" w:hAnsi="Times New Roman" w:cs="Times New Roman"/>
          <w:sz w:val="24"/>
          <w:szCs w:val="24"/>
        </w:rPr>
        <w:t>Attest:</w:t>
      </w:r>
    </w:p>
    <w:p w14:paraId="089E0538" w14:textId="313AD7BD" w:rsidR="00B22784" w:rsidRDefault="00B22784" w:rsidP="00DD35BA">
      <w:pPr>
        <w:jc w:val="both"/>
        <w:rPr>
          <w:rFonts w:ascii="Times New Roman" w:hAnsi="Times New Roman" w:cs="Times New Roman"/>
          <w:sz w:val="24"/>
          <w:szCs w:val="24"/>
        </w:rPr>
      </w:pPr>
    </w:p>
    <w:p w14:paraId="76B76017" w14:textId="77777777" w:rsidR="00B22784" w:rsidRDefault="00B22784">
      <w:r>
        <w:rPr>
          <w:rFonts w:ascii="Times New Roman" w:hAnsi="Times New Roman" w:cs="Times New Roman"/>
          <w:sz w:val="24"/>
          <w:szCs w:val="24"/>
        </w:rPr>
        <w:lastRenderedPageBreak/>
        <w:t>________________________________________</w:t>
      </w:r>
    </w:p>
    <w:p w14:paraId="0E488481" w14:textId="7F8C5EA0" w:rsidR="00B22784" w:rsidRDefault="00B22784" w:rsidP="00DD35BA">
      <w:pPr>
        <w:jc w:val="both"/>
        <w:rPr>
          <w:rFonts w:ascii="Times New Roman" w:hAnsi="Times New Roman" w:cs="Times New Roman"/>
          <w:sz w:val="24"/>
          <w:szCs w:val="24"/>
        </w:rPr>
      </w:pPr>
      <w:r>
        <w:rPr>
          <w:rFonts w:ascii="Times New Roman" w:hAnsi="Times New Roman" w:cs="Times New Roman"/>
          <w:sz w:val="24"/>
          <w:szCs w:val="24"/>
        </w:rPr>
        <w:t>Kendra Norman, Recorder</w:t>
      </w:r>
    </w:p>
    <w:p w14:paraId="2B41CDDC" w14:textId="77777777" w:rsidR="00B22784" w:rsidRPr="00DD35BA" w:rsidRDefault="00B22784" w:rsidP="00DD35BA">
      <w:pPr>
        <w:jc w:val="both"/>
        <w:rPr>
          <w:rFonts w:ascii="Times New Roman" w:hAnsi="Times New Roman" w:cs="Times New Roman"/>
          <w:sz w:val="24"/>
          <w:szCs w:val="24"/>
        </w:rPr>
      </w:pPr>
    </w:p>
    <w:p w14:paraId="3C2C7B56" w14:textId="77777777" w:rsidR="00121B43" w:rsidRPr="00121B43" w:rsidRDefault="00121B43" w:rsidP="00121B43">
      <w:pPr>
        <w:pStyle w:val="ListParagraph"/>
        <w:rPr>
          <w:sz w:val="24"/>
          <w:szCs w:val="24"/>
        </w:rPr>
      </w:pPr>
    </w:p>
    <w:p w14:paraId="55E7E441" w14:textId="313DD879" w:rsidR="00121B43" w:rsidRPr="00121B43" w:rsidRDefault="00121B43" w:rsidP="00121B43">
      <w:pPr>
        <w:jc w:val="both"/>
        <w:rPr>
          <w:sz w:val="24"/>
          <w:szCs w:val="24"/>
        </w:rPr>
      </w:pPr>
    </w:p>
    <w:p w14:paraId="0DF073F0" w14:textId="77777777" w:rsidR="002F6DBB" w:rsidRPr="00D66664" w:rsidRDefault="002F6DBB" w:rsidP="0048169C">
      <w:pPr>
        <w:jc w:val="both"/>
        <w:rPr>
          <w:rFonts w:ascii="Times New Roman" w:hAnsi="Times New Roman" w:cs="Times New Roman"/>
          <w:b/>
          <w:bCs/>
          <w:sz w:val="24"/>
          <w:szCs w:val="24"/>
        </w:rPr>
      </w:pPr>
    </w:p>
    <w:sectPr w:rsidR="002F6DBB" w:rsidRPr="00D66664" w:rsidSect="00DE4409">
      <w:footerReference w:type="default" r:id="rId7"/>
      <w:foot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A4D845" w14:textId="77777777" w:rsidR="008E09FA" w:rsidRDefault="008E09FA" w:rsidP="00DE4409">
      <w:pPr>
        <w:spacing w:after="0" w:line="240" w:lineRule="auto"/>
      </w:pPr>
      <w:r>
        <w:separator/>
      </w:r>
    </w:p>
  </w:endnote>
  <w:endnote w:type="continuationSeparator" w:id="0">
    <w:p w14:paraId="292323A5" w14:textId="77777777" w:rsidR="008E09FA" w:rsidRDefault="008E09FA" w:rsidP="00DE4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7900620"/>
      <w:docPartObj>
        <w:docPartGallery w:val="Page Numbers (Bottom of Page)"/>
        <w:docPartUnique/>
      </w:docPartObj>
    </w:sdtPr>
    <w:sdtEndPr>
      <w:rPr>
        <w:noProof/>
      </w:rPr>
    </w:sdtEndPr>
    <w:sdtContent>
      <w:p w14:paraId="7900CF9D" w14:textId="708F743F" w:rsidR="007C1D6D" w:rsidRDefault="007C1D6D">
        <w:pPr>
          <w:pStyle w:val="Footer"/>
          <w:jc w:val="center"/>
        </w:pPr>
        <w:r w:rsidRPr="007C1D6D">
          <w:rPr>
            <w:rFonts w:ascii="Times New Roman" w:hAnsi="Times New Roman" w:cs="Times New Roman"/>
          </w:rPr>
          <w:fldChar w:fldCharType="begin"/>
        </w:r>
        <w:r w:rsidRPr="007C1D6D">
          <w:rPr>
            <w:rFonts w:ascii="Times New Roman" w:hAnsi="Times New Roman" w:cs="Times New Roman"/>
          </w:rPr>
          <w:instrText xml:space="preserve"> PAGE   \* MERGEFORMAT </w:instrText>
        </w:r>
        <w:r w:rsidRPr="007C1D6D">
          <w:rPr>
            <w:rFonts w:ascii="Times New Roman" w:hAnsi="Times New Roman" w:cs="Times New Roman"/>
          </w:rPr>
          <w:fldChar w:fldCharType="separate"/>
        </w:r>
        <w:r w:rsidRPr="007C1D6D">
          <w:rPr>
            <w:rFonts w:ascii="Times New Roman" w:hAnsi="Times New Roman" w:cs="Times New Roman"/>
            <w:noProof/>
          </w:rPr>
          <w:t>2</w:t>
        </w:r>
        <w:r w:rsidRPr="007C1D6D">
          <w:rPr>
            <w:rFonts w:ascii="Times New Roman" w:hAnsi="Times New Roman" w:cs="Times New Roman"/>
            <w:noProof/>
          </w:rPr>
          <w:fldChar w:fldCharType="end"/>
        </w:r>
      </w:p>
    </w:sdtContent>
  </w:sdt>
  <w:p w14:paraId="50883E5E" w14:textId="77777777" w:rsidR="007C1D6D" w:rsidRDefault="007C1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8684444"/>
      <w:docPartObj>
        <w:docPartGallery w:val="Page Numbers (Bottom of Page)"/>
        <w:docPartUnique/>
      </w:docPartObj>
    </w:sdtPr>
    <w:sdtEndPr>
      <w:rPr>
        <w:noProof/>
      </w:rPr>
    </w:sdtEndPr>
    <w:sdtContent>
      <w:p w14:paraId="65C7B227" w14:textId="2AA83980" w:rsidR="00DE4409" w:rsidRDefault="008C6141" w:rsidP="00DE4409">
        <w:pPr>
          <w:pStyle w:val="Footer"/>
        </w:pPr>
      </w:p>
    </w:sdtContent>
  </w:sdt>
  <w:p w14:paraId="390A6081" w14:textId="77777777" w:rsidR="00DE4409" w:rsidRDefault="00DE4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17268" w14:textId="77777777" w:rsidR="008E09FA" w:rsidRDefault="008E09FA" w:rsidP="00DE4409">
      <w:pPr>
        <w:spacing w:after="0" w:line="240" w:lineRule="auto"/>
      </w:pPr>
      <w:r>
        <w:separator/>
      </w:r>
    </w:p>
  </w:footnote>
  <w:footnote w:type="continuationSeparator" w:id="0">
    <w:p w14:paraId="19611502" w14:textId="77777777" w:rsidR="008E09FA" w:rsidRDefault="008E09FA" w:rsidP="00DE44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87E14"/>
    <w:multiLevelType w:val="hybridMultilevel"/>
    <w:tmpl w:val="1C2AC1BE"/>
    <w:lvl w:ilvl="0" w:tplc="26503746">
      <w:start w:val="1"/>
      <w:numFmt w:val="decimal"/>
      <w:lvlText w:val="%1."/>
      <w:lvlJc w:val="left"/>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6654A2A"/>
    <w:multiLevelType w:val="hybridMultilevel"/>
    <w:tmpl w:val="BAB4FE34"/>
    <w:lvl w:ilvl="0" w:tplc="26503746">
      <w:start w:val="1"/>
      <w:numFmt w:val="decimal"/>
      <w:lvlText w:val="%1."/>
      <w:lvlJc w:val="left"/>
      <w:pPr>
        <w:ind w:left="720" w:hanging="360"/>
      </w:pPr>
      <w:rPr>
        <w:b w:val="0"/>
        <w:bCs w:val="0"/>
      </w:rPr>
    </w:lvl>
    <w:lvl w:ilvl="1" w:tplc="79925194">
      <w:start w:val="1"/>
      <w:numFmt w:val="lowerLetter"/>
      <w:lvlText w:val="%2."/>
      <w:lvlJc w:val="left"/>
      <w:pPr>
        <w:ind w:left="1440" w:hanging="360"/>
      </w:pPr>
      <w:rPr>
        <w:b w:val="0"/>
        <w:bCs w:val="0"/>
      </w:rPr>
    </w:lvl>
    <w:lvl w:ilvl="2" w:tplc="9D0C5F42">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012FE"/>
    <w:multiLevelType w:val="hybridMultilevel"/>
    <w:tmpl w:val="8E8069E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0C3F90"/>
    <w:multiLevelType w:val="hybridMultilevel"/>
    <w:tmpl w:val="7C868696"/>
    <w:lvl w:ilvl="0" w:tplc="2650374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020B9"/>
    <w:multiLevelType w:val="hybridMultilevel"/>
    <w:tmpl w:val="0DAE30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2654A"/>
    <w:multiLevelType w:val="hybridMultilevel"/>
    <w:tmpl w:val="C24EC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1E2E9D"/>
    <w:multiLevelType w:val="hybridMultilevel"/>
    <w:tmpl w:val="0D304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4"/>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214"/>
    <w:rsid w:val="0005621A"/>
    <w:rsid w:val="000A40D1"/>
    <w:rsid w:val="000D2E9A"/>
    <w:rsid w:val="000F6FEF"/>
    <w:rsid w:val="00121B43"/>
    <w:rsid w:val="0014511A"/>
    <w:rsid w:val="001545C1"/>
    <w:rsid w:val="00154F64"/>
    <w:rsid w:val="001B5F0F"/>
    <w:rsid w:val="00201AC9"/>
    <w:rsid w:val="002B2432"/>
    <w:rsid w:val="002E0101"/>
    <w:rsid w:val="002F6DBB"/>
    <w:rsid w:val="003F0918"/>
    <w:rsid w:val="00401E0E"/>
    <w:rsid w:val="00436EF7"/>
    <w:rsid w:val="004421B8"/>
    <w:rsid w:val="004503E2"/>
    <w:rsid w:val="0048169C"/>
    <w:rsid w:val="004C2752"/>
    <w:rsid w:val="0050251B"/>
    <w:rsid w:val="00524643"/>
    <w:rsid w:val="005C1AA4"/>
    <w:rsid w:val="005C4FEF"/>
    <w:rsid w:val="006113BD"/>
    <w:rsid w:val="00624ADF"/>
    <w:rsid w:val="00624AF9"/>
    <w:rsid w:val="006250A0"/>
    <w:rsid w:val="0063785C"/>
    <w:rsid w:val="00673E16"/>
    <w:rsid w:val="006F11DB"/>
    <w:rsid w:val="0070679B"/>
    <w:rsid w:val="0071446D"/>
    <w:rsid w:val="007159C8"/>
    <w:rsid w:val="00740A7E"/>
    <w:rsid w:val="00783839"/>
    <w:rsid w:val="007C1D6D"/>
    <w:rsid w:val="007E3C0C"/>
    <w:rsid w:val="00886323"/>
    <w:rsid w:val="008B3BCA"/>
    <w:rsid w:val="008C28E2"/>
    <w:rsid w:val="008C6141"/>
    <w:rsid w:val="008E09FA"/>
    <w:rsid w:val="00A01134"/>
    <w:rsid w:val="00A248EE"/>
    <w:rsid w:val="00B22784"/>
    <w:rsid w:val="00B25BFF"/>
    <w:rsid w:val="00B74264"/>
    <w:rsid w:val="00B87256"/>
    <w:rsid w:val="00B910E9"/>
    <w:rsid w:val="00B950C6"/>
    <w:rsid w:val="00C5203E"/>
    <w:rsid w:val="00C57BF5"/>
    <w:rsid w:val="00C86B49"/>
    <w:rsid w:val="00CB5D06"/>
    <w:rsid w:val="00CE7F21"/>
    <w:rsid w:val="00CF6F1C"/>
    <w:rsid w:val="00D258B0"/>
    <w:rsid w:val="00D51506"/>
    <w:rsid w:val="00D66664"/>
    <w:rsid w:val="00D74782"/>
    <w:rsid w:val="00DB37F7"/>
    <w:rsid w:val="00DD35BA"/>
    <w:rsid w:val="00DE02F8"/>
    <w:rsid w:val="00DE4409"/>
    <w:rsid w:val="00E028E1"/>
    <w:rsid w:val="00E10DC4"/>
    <w:rsid w:val="00E72993"/>
    <w:rsid w:val="00EC6084"/>
    <w:rsid w:val="00EC681E"/>
    <w:rsid w:val="00EF4FDF"/>
    <w:rsid w:val="00F87E48"/>
    <w:rsid w:val="00FA154B"/>
    <w:rsid w:val="00FA6649"/>
    <w:rsid w:val="00FB45CB"/>
    <w:rsid w:val="00FB6EE8"/>
    <w:rsid w:val="00FD2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5D06"/>
  <w15:chartTrackingRefBased/>
  <w15:docId w15:val="{3CB1B0DD-CFD5-4262-A1F0-1D2290AB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EF7"/>
    <w:pPr>
      <w:pBdr>
        <w:top w:val="nil"/>
        <w:left w:val="nil"/>
        <w:bottom w:val="nil"/>
        <w:right w:val="nil"/>
        <w:between w:val="nil"/>
      </w:pBdr>
      <w:spacing w:after="0" w:line="240" w:lineRule="auto"/>
      <w:ind w:left="720"/>
      <w:contextualSpacing/>
    </w:pPr>
    <w:rPr>
      <w:rFonts w:ascii="Times New Roman" w:eastAsia="Times New Roman" w:hAnsi="Times New Roman" w:cs="Times New Roman"/>
      <w:color w:val="000000"/>
      <w:sz w:val="20"/>
      <w:szCs w:val="20"/>
    </w:rPr>
  </w:style>
  <w:style w:type="character" w:styleId="Hyperlink">
    <w:name w:val="Hyperlink"/>
    <w:basedOn w:val="DefaultParagraphFont"/>
    <w:uiPriority w:val="99"/>
    <w:semiHidden/>
    <w:unhideWhenUsed/>
    <w:rsid w:val="00CF6F1C"/>
    <w:rPr>
      <w:color w:val="0000FF"/>
      <w:u w:val="single"/>
    </w:rPr>
  </w:style>
  <w:style w:type="paragraph" w:styleId="Header">
    <w:name w:val="header"/>
    <w:basedOn w:val="Normal"/>
    <w:link w:val="HeaderChar"/>
    <w:uiPriority w:val="99"/>
    <w:unhideWhenUsed/>
    <w:rsid w:val="00DE4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409"/>
  </w:style>
  <w:style w:type="paragraph" w:styleId="Footer">
    <w:name w:val="footer"/>
    <w:basedOn w:val="Normal"/>
    <w:link w:val="FooterChar"/>
    <w:uiPriority w:val="99"/>
    <w:unhideWhenUsed/>
    <w:rsid w:val="00DE4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409"/>
  </w:style>
  <w:style w:type="paragraph" w:styleId="BalloonText">
    <w:name w:val="Balloon Text"/>
    <w:basedOn w:val="Normal"/>
    <w:link w:val="BalloonTextChar"/>
    <w:uiPriority w:val="99"/>
    <w:semiHidden/>
    <w:unhideWhenUsed/>
    <w:rsid w:val="00F87E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E48"/>
    <w:rPr>
      <w:rFonts w:ascii="Segoe UI" w:hAnsi="Segoe UI" w:cs="Segoe UI"/>
      <w:sz w:val="18"/>
      <w:szCs w:val="18"/>
    </w:rPr>
  </w:style>
  <w:style w:type="character" w:styleId="CommentReference">
    <w:name w:val="annotation reference"/>
    <w:basedOn w:val="DefaultParagraphFont"/>
    <w:uiPriority w:val="99"/>
    <w:semiHidden/>
    <w:unhideWhenUsed/>
    <w:rsid w:val="006113BD"/>
    <w:rPr>
      <w:sz w:val="16"/>
      <w:szCs w:val="16"/>
    </w:rPr>
  </w:style>
  <w:style w:type="paragraph" w:styleId="CommentText">
    <w:name w:val="annotation text"/>
    <w:basedOn w:val="Normal"/>
    <w:link w:val="CommentTextChar"/>
    <w:uiPriority w:val="99"/>
    <w:semiHidden/>
    <w:unhideWhenUsed/>
    <w:rsid w:val="006113BD"/>
    <w:pPr>
      <w:spacing w:line="240" w:lineRule="auto"/>
    </w:pPr>
    <w:rPr>
      <w:sz w:val="20"/>
      <w:szCs w:val="20"/>
    </w:rPr>
  </w:style>
  <w:style w:type="character" w:customStyle="1" w:styleId="CommentTextChar">
    <w:name w:val="Comment Text Char"/>
    <w:basedOn w:val="DefaultParagraphFont"/>
    <w:link w:val="CommentText"/>
    <w:uiPriority w:val="99"/>
    <w:semiHidden/>
    <w:rsid w:val="006113BD"/>
    <w:rPr>
      <w:sz w:val="20"/>
      <w:szCs w:val="20"/>
    </w:rPr>
  </w:style>
  <w:style w:type="paragraph" w:styleId="CommentSubject">
    <w:name w:val="annotation subject"/>
    <w:basedOn w:val="CommentText"/>
    <w:next w:val="CommentText"/>
    <w:link w:val="CommentSubjectChar"/>
    <w:uiPriority w:val="99"/>
    <w:semiHidden/>
    <w:unhideWhenUsed/>
    <w:rsid w:val="006113BD"/>
    <w:rPr>
      <w:b/>
      <w:bCs/>
    </w:rPr>
  </w:style>
  <w:style w:type="character" w:customStyle="1" w:styleId="CommentSubjectChar">
    <w:name w:val="Comment Subject Char"/>
    <w:basedOn w:val="CommentTextChar"/>
    <w:link w:val="CommentSubject"/>
    <w:uiPriority w:val="99"/>
    <w:semiHidden/>
    <w:rsid w:val="006113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2440</Words>
  <Characters>13912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S. Bracken</dc:creator>
  <cp:keywords/>
  <dc:description/>
  <cp:lastModifiedBy>Kendra Norman</cp:lastModifiedBy>
  <cp:revision>3</cp:revision>
  <cp:lastPrinted>2020-10-19T17:46:00Z</cp:lastPrinted>
  <dcterms:created xsi:type="dcterms:W3CDTF">2020-10-13T23:41:00Z</dcterms:created>
  <dcterms:modified xsi:type="dcterms:W3CDTF">2020-10-19T17:46:00Z</dcterms:modified>
</cp:coreProperties>
</file>