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EC8D" w14:textId="47829A47" w:rsidR="003142F1" w:rsidRDefault="005D3312" w:rsidP="003C06A6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rPr>
          <w:b/>
          <w:u w:val="single"/>
        </w:rPr>
      </w:pPr>
      <w:r w:rsidRPr="007D1F7D">
        <w:rPr>
          <w:bCs/>
          <w:noProof/>
        </w:rPr>
        <w:drawing>
          <wp:inline distT="19050" distB="19050" distL="19050" distR="19050" wp14:anchorId="1F706009" wp14:editId="600A7978">
            <wp:extent cx="1173643" cy="11736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63E3B9" w14:textId="77777777" w:rsidR="001B7E23" w:rsidRDefault="001B7E23" w:rsidP="003C06A6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rPr>
          <w:b/>
          <w:u w:val="single"/>
        </w:rPr>
      </w:pPr>
    </w:p>
    <w:p w14:paraId="075EF4F4" w14:textId="603F3E5D" w:rsidR="000C1E67" w:rsidRPr="001A03A2" w:rsidRDefault="00E652AF" w:rsidP="003A451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MINU</w:t>
      </w:r>
      <w:r w:rsidR="00A772AB">
        <w:rPr>
          <w:b/>
          <w:u w:val="single"/>
        </w:rPr>
        <w:t>TES OF THE C</w:t>
      </w:r>
      <w:r w:rsidR="002730F4">
        <w:rPr>
          <w:b/>
          <w:u w:val="single"/>
        </w:rPr>
        <w:t>ENTRAL WASATCH COMMISSIO</w:t>
      </w:r>
      <w:r w:rsidR="0020536C">
        <w:rPr>
          <w:b/>
          <w:u w:val="single"/>
        </w:rPr>
        <w:t xml:space="preserve">N (“CWC”) </w:t>
      </w:r>
      <w:r w:rsidR="00771A12">
        <w:rPr>
          <w:b/>
          <w:u w:val="single"/>
        </w:rPr>
        <w:t xml:space="preserve">BUDGET/FINANCE COMMITTEE </w:t>
      </w:r>
      <w:r w:rsidR="000C1E67" w:rsidRPr="001A03A2">
        <w:rPr>
          <w:b/>
          <w:u w:val="single"/>
        </w:rPr>
        <w:t>MEETING HELD</w:t>
      </w:r>
      <w:r w:rsidR="00E538F9">
        <w:rPr>
          <w:b/>
          <w:u w:val="single"/>
        </w:rPr>
        <w:t xml:space="preserve"> THURSDAY, </w:t>
      </w:r>
      <w:r w:rsidR="00160428">
        <w:rPr>
          <w:b/>
          <w:u w:val="single"/>
        </w:rPr>
        <w:t>AUGUST 13</w:t>
      </w:r>
      <w:r w:rsidR="00183E44">
        <w:rPr>
          <w:b/>
          <w:u w:val="single"/>
        </w:rPr>
        <w:t>, 20</w:t>
      </w:r>
      <w:r w:rsidR="0058517E">
        <w:rPr>
          <w:b/>
          <w:u w:val="single"/>
        </w:rPr>
        <w:t xml:space="preserve">20 </w:t>
      </w:r>
      <w:r w:rsidR="00D8117E" w:rsidRPr="001A03A2">
        <w:rPr>
          <w:b/>
          <w:u w:val="single"/>
        </w:rPr>
        <w:t xml:space="preserve">AT </w:t>
      </w:r>
      <w:r w:rsidR="00E538F9">
        <w:rPr>
          <w:b/>
          <w:u w:val="single"/>
        </w:rPr>
        <w:t>3</w:t>
      </w:r>
      <w:r w:rsidR="008704E3">
        <w:rPr>
          <w:b/>
          <w:u w:val="single"/>
        </w:rPr>
        <w:t>:</w:t>
      </w:r>
      <w:r w:rsidR="00E538F9">
        <w:rPr>
          <w:b/>
          <w:u w:val="single"/>
        </w:rPr>
        <w:t>30</w:t>
      </w:r>
      <w:r w:rsidR="00B20EAD">
        <w:rPr>
          <w:b/>
          <w:u w:val="single"/>
        </w:rPr>
        <w:t xml:space="preserve"> P</w:t>
      </w:r>
      <w:r w:rsidR="000C1E67" w:rsidRPr="001A03A2">
        <w:rPr>
          <w:b/>
          <w:u w:val="single"/>
        </w:rPr>
        <w:t xml:space="preserve">.M. </w:t>
      </w:r>
      <w:r w:rsidR="008704E3">
        <w:rPr>
          <w:b/>
          <w:u w:val="single"/>
        </w:rPr>
        <w:t xml:space="preserve">VIA </w:t>
      </w:r>
      <w:r w:rsidR="008D3D9B">
        <w:rPr>
          <w:b/>
          <w:u w:val="single"/>
        </w:rPr>
        <w:t>ZOOM</w:t>
      </w:r>
    </w:p>
    <w:p w14:paraId="60E7F4B4" w14:textId="77777777" w:rsidR="000C1E67" w:rsidRPr="001A03A2" w:rsidRDefault="000C1E67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9C3CA8D" w14:textId="30D6BD7D" w:rsidR="00543AF7" w:rsidRPr="00E70E01" w:rsidRDefault="00DA12D9" w:rsidP="009A6A3D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3873A4">
        <w:tab/>
      </w:r>
      <w:r w:rsidR="00D72650" w:rsidRPr="00E70E01">
        <w:t xml:space="preserve">Chair Jeff Silvestrini, </w:t>
      </w:r>
      <w:r w:rsidR="002A5E42" w:rsidRPr="00E70E01">
        <w:t xml:space="preserve">Jim Bradley, </w:t>
      </w:r>
      <w:r w:rsidR="00965968" w:rsidRPr="00E70E01">
        <w:t>Mayor Harris Sondak</w:t>
      </w:r>
      <w:r w:rsidR="004D215A" w:rsidRPr="00E70E01">
        <w:t>,</w:t>
      </w:r>
      <w:r w:rsidR="002A5E42" w:rsidRPr="00E70E01">
        <w:t xml:space="preserve"> Ralph Becker </w:t>
      </w:r>
    </w:p>
    <w:p w14:paraId="47154D93" w14:textId="77777777" w:rsidR="00543AF7" w:rsidRPr="00AF4EC7" w:rsidRDefault="00543AF7" w:rsidP="009A6A3D">
      <w:pPr>
        <w:tabs>
          <w:tab w:val="left" w:pos="1440"/>
          <w:tab w:val="left" w:pos="2160"/>
        </w:tabs>
        <w:ind w:left="2160" w:hanging="2160"/>
        <w:jc w:val="both"/>
      </w:pPr>
    </w:p>
    <w:p w14:paraId="2EA9F7D0" w14:textId="103DF091" w:rsidR="00AF7E9A" w:rsidRPr="00E70E01" w:rsidRDefault="00176DBB" w:rsidP="0082592A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>
        <w:rPr>
          <w:b/>
          <w:bCs/>
        </w:rPr>
        <w:tab/>
      </w:r>
      <w:r w:rsidRPr="00E70E01">
        <w:t xml:space="preserve">Deputy Director Blake Perez, </w:t>
      </w:r>
      <w:r w:rsidR="00811FB4" w:rsidRPr="00E70E01">
        <w:t xml:space="preserve">Communications Director </w:t>
      </w:r>
      <w:r w:rsidR="00361B02" w:rsidRPr="00E70E01">
        <w:t>Lindsey Nielsen</w:t>
      </w:r>
      <w:r w:rsidR="00811FB4" w:rsidRPr="00E70E01">
        <w:t xml:space="preserve">, </w:t>
      </w:r>
      <w:r w:rsidRPr="00E70E01">
        <w:t xml:space="preserve">Office </w:t>
      </w:r>
      <w:r w:rsidR="00024815" w:rsidRPr="00E70E01">
        <w:t xml:space="preserve">Administrator </w:t>
      </w:r>
      <w:r w:rsidRPr="00E70E01">
        <w:t>Kaye Mickelson</w:t>
      </w:r>
    </w:p>
    <w:p w14:paraId="65BA7DA0" w14:textId="6DEE6F1C" w:rsidR="00EF620F" w:rsidRDefault="00EF620F" w:rsidP="0082592A">
      <w:pPr>
        <w:tabs>
          <w:tab w:val="left" w:pos="1440"/>
          <w:tab w:val="left" w:pos="2160"/>
        </w:tabs>
        <w:ind w:left="2160" w:hanging="2160"/>
        <w:jc w:val="both"/>
      </w:pPr>
    </w:p>
    <w:p w14:paraId="6F2967A0" w14:textId="1C917E06" w:rsidR="00A33882" w:rsidRDefault="00A33882" w:rsidP="0082592A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Attendees:</w:t>
      </w:r>
      <w:r>
        <w:rPr>
          <w:b/>
          <w:bCs/>
        </w:rPr>
        <w:tab/>
      </w:r>
      <w:r>
        <w:rPr>
          <w:b/>
          <w:bCs/>
        </w:rPr>
        <w:tab/>
      </w:r>
      <w:r w:rsidR="00E70E01" w:rsidRPr="00E70E01">
        <w:t>Bobby Sampson, Jenna Malone</w:t>
      </w:r>
    </w:p>
    <w:p w14:paraId="149C6F8B" w14:textId="77777777" w:rsidR="00E70E01" w:rsidRPr="00A33882" w:rsidRDefault="00E70E01" w:rsidP="0082592A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</w:p>
    <w:p w14:paraId="41D72F03" w14:textId="43860AA6" w:rsidR="00E16869" w:rsidRPr="00E538F9" w:rsidRDefault="00453580" w:rsidP="00E538F9">
      <w:pPr>
        <w:pStyle w:val="ListParagraph"/>
        <w:numPr>
          <w:ilvl w:val="0"/>
          <w:numId w:val="21"/>
        </w:numPr>
        <w:tabs>
          <w:tab w:val="left" w:pos="720"/>
          <w:tab w:val="left" w:pos="2160"/>
        </w:tabs>
        <w:ind w:left="630" w:hanging="630"/>
        <w:jc w:val="both"/>
        <w:rPr>
          <w:b/>
          <w:bCs/>
        </w:rPr>
      </w:pPr>
      <w:r w:rsidRPr="00E538F9">
        <w:rPr>
          <w:b/>
          <w:bCs/>
        </w:rPr>
        <w:t xml:space="preserve">OPENING </w:t>
      </w:r>
    </w:p>
    <w:p w14:paraId="5D8017F0" w14:textId="77777777" w:rsidR="00E538F9" w:rsidRDefault="00E538F9" w:rsidP="00F86209">
      <w:pPr>
        <w:tabs>
          <w:tab w:val="left" w:pos="720"/>
          <w:tab w:val="left" w:pos="2160"/>
        </w:tabs>
        <w:jc w:val="both"/>
        <w:rPr>
          <w:bCs/>
        </w:rPr>
      </w:pPr>
    </w:p>
    <w:p w14:paraId="07E34381" w14:textId="70D708FA" w:rsidR="00C811E6" w:rsidRPr="000958EE" w:rsidRDefault="000958EE" w:rsidP="00B560AA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</w:pPr>
      <w:r w:rsidRPr="000958EE">
        <w:rPr>
          <w:b/>
          <w:bCs/>
          <w:u w:val="single"/>
        </w:rPr>
        <w:t xml:space="preserve">Mayor </w:t>
      </w:r>
      <w:r w:rsidR="00E538F9" w:rsidRPr="000958EE">
        <w:rPr>
          <w:b/>
          <w:bCs/>
          <w:u w:val="single"/>
        </w:rPr>
        <w:t>Jeff Silvestrini</w:t>
      </w:r>
      <w:r w:rsidRPr="000958EE">
        <w:rPr>
          <w:b/>
          <w:bCs/>
          <w:u w:val="single"/>
        </w:rPr>
        <w:t xml:space="preserve">, as Chair of the Budget/Finance Committee, </w:t>
      </w:r>
      <w:r w:rsidR="00E538F9" w:rsidRPr="000958EE">
        <w:rPr>
          <w:b/>
          <w:bCs/>
          <w:u w:val="single"/>
        </w:rPr>
        <w:t xml:space="preserve">will </w:t>
      </w:r>
      <w:r w:rsidR="00E13808">
        <w:rPr>
          <w:b/>
          <w:bCs/>
          <w:u w:val="single"/>
        </w:rPr>
        <w:t>C</w:t>
      </w:r>
      <w:r w:rsidRPr="000958EE">
        <w:rPr>
          <w:b/>
          <w:bCs/>
          <w:u w:val="single"/>
        </w:rPr>
        <w:t xml:space="preserve">all the </w:t>
      </w:r>
      <w:r w:rsidR="00E13808">
        <w:rPr>
          <w:b/>
          <w:bCs/>
          <w:u w:val="single"/>
        </w:rPr>
        <w:t>M</w:t>
      </w:r>
      <w:r w:rsidRPr="000958EE">
        <w:rPr>
          <w:b/>
          <w:bCs/>
          <w:u w:val="single"/>
        </w:rPr>
        <w:t xml:space="preserve">eeting to </w:t>
      </w:r>
      <w:r w:rsidR="00E13808">
        <w:rPr>
          <w:b/>
          <w:bCs/>
          <w:u w:val="single"/>
        </w:rPr>
        <w:t>O</w:t>
      </w:r>
      <w:r w:rsidRPr="000958EE">
        <w:rPr>
          <w:b/>
          <w:bCs/>
          <w:u w:val="single"/>
        </w:rPr>
        <w:t>rder.</w:t>
      </w:r>
    </w:p>
    <w:p w14:paraId="00880B67" w14:textId="77777777" w:rsidR="000958EE" w:rsidRDefault="000958EE" w:rsidP="000958EE">
      <w:pPr>
        <w:pStyle w:val="ListParagraph"/>
        <w:tabs>
          <w:tab w:val="left" w:pos="720"/>
          <w:tab w:val="left" w:pos="2160"/>
        </w:tabs>
        <w:jc w:val="both"/>
      </w:pPr>
    </w:p>
    <w:p w14:paraId="7E7998A9" w14:textId="79E8E9BB" w:rsidR="000958EE" w:rsidRDefault="00F6639B" w:rsidP="000958EE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Chair</w:t>
      </w:r>
      <w:r w:rsidR="000958EE">
        <w:rPr>
          <w:bCs/>
        </w:rPr>
        <w:t xml:space="preserve"> Jeff Silvestrini called the meeting to order at approximately 3:30 p.m.  </w:t>
      </w:r>
    </w:p>
    <w:p w14:paraId="161061BA" w14:textId="77777777" w:rsidR="000958EE" w:rsidRDefault="000958EE" w:rsidP="004D3A86">
      <w:pPr>
        <w:tabs>
          <w:tab w:val="left" w:pos="720"/>
          <w:tab w:val="left" w:pos="2160"/>
        </w:tabs>
        <w:jc w:val="both"/>
      </w:pPr>
    </w:p>
    <w:p w14:paraId="7DC578A6" w14:textId="49A8FE0C" w:rsidR="00E538F9" w:rsidRPr="00791A7D" w:rsidRDefault="00E13808" w:rsidP="00E538F9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Mayor Silvestrini will Inform the Committee of a Contract with </w:t>
      </w:r>
      <w:proofErr w:type="spellStart"/>
      <w:r w:rsidR="000F6ED5">
        <w:rPr>
          <w:b/>
          <w:bCs/>
          <w:u w:val="single"/>
        </w:rPr>
        <w:t>BlinkTag</w:t>
      </w:r>
      <w:proofErr w:type="spellEnd"/>
      <w:r>
        <w:rPr>
          <w:b/>
          <w:bCs/>
          <w:u w:val="single"/>
        </w:rPr>
        <w:t>, a Mountain Transit System Budget Line Item: a Sole Source Contract Approved by Chair Chris Robinson Following Review by Shane Topham, Attorney.</w:t>
      </w:r>
    </w:p>
    <w:p w14:paraId="648DB1A9" w14:textId="3ADBF87F" w:rsidR="00E538F9" w:rsidRDefault="00E538F9" w:rsidP="00E538F9">
      <w:pPr>
        <w:tabs>
          <w:tab w:val="left" w:pos="720"/>
          <w:tab w:val="left" w:pos="2160"/>
        </w:tabs>
        <w:jc w:val="both"/>
      </w:pPr>
    </w:p>
    <w:p w14:paraId="506C8FF4" w14:textId="1F3ACCC0" w:rsidR="00DE7301" w:rsidRDefault="00DE7301" w:rsidP="001B7E23">
      <w:pPr>
        <w:pStyle w:val="ListParagraph"/>
        <w:numPr>
          <w:ilvl w:val="0"/>
          <w:numId w:val="21"/>
        </w:numPr>
        <w:tabs>
          <w:tab w:val="left" w:pos="720"/>
          <w:tab w:val="left" w:pos="2160"/>
        </w:tabs>
        <w:ind w:left="720" w:hanging="720"/>
        <w:jc w:val="both"/>
        <w:rPr>
          <w:b/>
          <w:bCs/>
        </w:rPr>
      </w:pPr>
      <w:r>
        <w:rPr>
          <w:b/>
          <w:bCs/>
        </w:rPr>
        <w:t>JULY 2020 FINANCIALS AND STAFF REPORT UPDATE</w:t>
      </w:r>
    </w:p>
    <w:p w14:paraId="2DCDA902" w14:textId="0EF30EA7" w:rsidR="004A48C8" w:rsidRDefault="004A48C8" w:rsidP="004A48C8">
      <w:pPr>
        <w:tabs>
          <w:tab w:val="left" w:pos="720"/>
          <w:tab w:val="left" w:pos="2160"/>
        </w:tabs>
        <w:jc w:val="both"/>
      </w:pPr>
    </w:p>
    <w:p w14:paraId="560F86BC" w14:textId="301C00D9" w:rsidR="00471EDE" w:rsidRDefault="00F6639B" w:rsidP="004A48C8">
      <w:pPr>
        <w:tabs>
          <w:tab w:val="left" w:pos="720"/>
          <w:tab w:val="left" w:pos="2160"/>
        </w:tabs>
        <w:jc w:val="both"/>
        <w:rPr>
          <w:bCs/>
        </w:rPr>
      </w:pPr>
      <w:r>
        <w:t>Chair</w:t>
      </w:r>
      <w:r w:rsidR="00B560AA">
        <w:t xml:space="preserve"> </w:t>
      </w:r>
      <w:r w:rsidR="00B560AA">
        <w:rPr>
          <w:bCs/>
        </w:rPr>
        <w:t xml:space="preserve">Silvestrini </w:t>
      </w:r>
      <w:r w:rsidR="009263B2">
        <w:rPr>
          <w:bCs/>
        </w:rPr>
        <w:t xml:space="preserve">discussed a potential </w:t>
      </w:r>
      <w:r w:rsidR="00B560AA">
        <w:rPr>
          <w:bCs/>
        </w:rPr>
        <w:t xml:space="preserve">contract with </w:t>
      </w:r>
      <w:proofErr w:type="spellStart"/>
      <w:r w:rsidR="000F6ED5">
        <w:rPr>
          <w:bCs/>
        </w:rPr>
        <w:t>BlinkTag</w:t>
      </w:r>
      <w:proofErr w:type="spellEnd"/>
      <w:r w:rsidR="00B560AA">
        <w:rPr>
          <w:bCs/>
        </w:rPr>
        <w:t xml:space="preserve">.  </w:t>
      </w:r>
      <w:r w:rsidR="009263B2">
        <w:rPr>
          <w:bCs/>
        </w:rPr>
        <w:t xml:space="preserve">He </w:t>
      </w:r>
      <w:r w:rsidR="001B7E23">
        <w:rPr>
          <w:bCs/>
        </w:rPr>
        <w:t xml:space="preserve">had read the contract and </w:t>
      </w:r>
      <w:r w:rsidR="009263B2">
        <w:rPr>
          <w:bCs/>
        </w:rPr>
        <w:t xml:space="preserve">reported that </w:t>
      </w:r>
      <w:r>
        <w:rPr>
          <w:bCs/>
        </w:rPr>
        <w:t>E</w:t>
      </w:r>
      <w:r w:rsidR="009263B2">
        <w:rPr>
          <w:bCs/>
        </w:rPr>
        <w:t xml:space="preserve">xhibit A </w:t>
      </w:r>
      <w:r w:rsidR="001B7E23">
        <w:rPr>
          <w:bCs/>
        </w:rPr>
        <w:t xml:space="preserve">describes </w:t>
      </w:r>
      <w:r w:rsidR="009263B2">
        <w:rPr>
          <w:bCs/>
        </w:rPr>
        <w:t>the project</w:t>
      </w:r>
      <w:r w:rsidR="009E6F63">
        <w:rPr>
          <w:bCs/>
        </w:rPr>
        <w:t>.</w:t>
      </w:r>
      <w:r w:rsidR="009263B2">
        <w:rPr>
          <w:bCs/>
        </w:rPr>
        <w:t xml:space="preserve">  </w:t>
      </w:r>
      <w:r w:rsidR="006C0C02" w:rsidRPr="00E70E01">
        <w:t>Deputy Director</w:t>
      </w:r>
      <w:r w:rsidR="006C0C02">
        <w:t>,</w:t>
      </w:r>
      <w:r w:rsidR="006C0C02" w:rsidRPr="00E70E01">
        <w:t xml:space="preserve"> Blake Perez</w:t>
      </w:r>
      <w:r w:rsidR="006C0C02">
        <w:rPr>
          <w:bCs/>
        </w:rPr>
        <w:t xml:space="preserve"> </w:t>
      </w:r>
      <w:r w:rsidR="001B7E23">
        <w:rPr>
          <w:bCs/>
        </w:rPr>
        <w:t xml:space="preserve">explained </w:t>
      </w:r>
      <w:r w:rsidR="005A5161">
        <w:rPr>
          <w:bCs/>
        </w:rPr>
        <w:t xml:space="preserve">that it </w:t>
      </w:r>
      <w:r w:rsidR="001B7E23">
        <w:rPr>
          <w:bCs/>
        </w:rPr>
        <w:t xml:space="preserve">is </w:t>
      </w:r>
      <w:r w:rsidR="009263B2">
        <w:rPr>
          <w:bCs/>
        </w:rPr>
        <w:t>a</w:t>
      </w:r>
      <w:r w:rsidR="005A5161">
        <w:rPr>
          <w:bCs/>
        </w:rPr>
        <w:t xml:space="preserve"> Design Your Transit </w:t>
      </w:r>
      <w:r w:rsidR="009263B2">
        <w:rPr>
          <w:bCs/>
        </w:rPr>
        <w:t>tool</w:t>
      </w:r>
      <w:r w:rsidR="001B7E23">
        <w:rPr>
          <w:bCs/>
        </w:rPr>
        <w:t xml:space="preserve"> that is </w:t>
      </w:r>
      <w:r w:rsidR="005A5161">
        <w:rPr>
          <w:bCs/>
        </w:rPr>
        <w:t xml:space="preserve">an online platform where users </w:t>
      </w:r>
      <w:r w:rsidR="000F6ED5">
        <w:rPr>
          <w:bCs/>
        </w:rPr>
        <w:t>can</w:t>
      </w:r>
      <w:r w:rsidR="005A5161">
        <w:rPr>
          <w:bCs/>
        </w:rPr>
        <w:t xml:space="preserve"> weigh in.  </w:t>
      </w:r>
      <w:r w:rsidR="001B7E23">
        <w:rPr>
          <w:bCs/>
        </w:rPr>
        <w:t xml:space="preserve">It is </w:t>
      </w:r>
      <w:r w:rsidR="005A5161">
        <w:rPr>
          <w:bCs/>
        </w:rPr>
        <w:t xml:space="preserve">both a survey and </w:t>
      </w:r>
      <w:r w:rsidR="000F6ED5">
        <w:rPr>
          <w:bCs/>
        </w:rPr>
        <w:t xml:space="preserve">a </w:t>
      </w:r>
      <w:r w:rsidR="005A5161">
        <w:rPr>
          <w:bCs/>
        </w:rPr>
        <w:t xml:space="preserve">dynamic game where </w:t>
      </w:r>
      <w:r>
        <w:rPr>
          <w:bCs/>
        </w:rPr>
        <w:t>users</w:t>
      </w:r>
      <w:r w:rsidR="005A5161">
        <w:rPr>
          <w:bCs/>
        </w:rPr>
        <w:t xml:space="preserve"> choose the type of service, transportation modes, providers</w:t>
      </w:r>
      <w:r w:rsidR="004B6B0A">
        <w:rPr>
          <w:bCs/>
        </w:rPr>
        <w:t>,</w:t>
      </w:r>
      <w:r w:rsidR="005A5161">
        <w:rPr>
          <w:bCs/>
        </w:rPr>
        <w:t xml:space="preserve"> and management they like.  The tool would then calculate fiscal constraints and benefits, which </w:t>
      </w:r>
      <w:r w:rsidR="004B6B0A">
        <w:rPr>
          <w:bCs/>
        </w:rPr>
        <w:t>a</w:t>
      </w:r>
      <w:r w:rsidR="005A5161">
        <w:rPr>
          <w:bCs/>
        </w:rPr>
        <w:t xml:space="preserve">re objectives of the Mountain Transportation System.  </w:t>
      </w:r>
    </w:p>
    <w:p w14:paraId="4C066FDB" w14:textId="77777777" w:rsidR="00471EDE" w:rsidRDefault="00471EDE" w:rsidP="004A48C8">
      <w:pPr>
        <w:tabs>
          <w:tab w:val="left" w:pos="720"/>
          <w:tab w:val="left" w:pos="2160"/>
        </w:tabs>
        <w:jc w:val="both"/>
        <w:rPr>
          <w:bCs/>
        </w:rPr>
      </w:pPr>
    </w:p>
    <w:p w14:paraId="4F71312E" w14:textId="54DF27F4" w:rsidR="00B560AA" w:rsidRDefault="00683AAF" w:rsidP="004A48C8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Chair</w:t>
      </w:r>
      <w:r w:rsidR="00471EDE">
        <w:rPr>
          <w:bCs/>
        </w:rPr>
        <w:t xml:space="preserve"> Silvestrini</w:t>
      </w:r>
      <w:r w:rsidR="004B6B0A">
        <w:rPr>
          <w:bCs/>
        </w:rPr>
        <w:t xml:space="preserve">’s understanding was that </w:t>
      </w:r>
      <w:r w:rsidR="00471EDE">
        <w:rPr>
          <w:bCs/>
        </w:rPr>
        <w:t xml:space="preserve">they were prepared to spend approximately $5,000 on the tool.  Mr. </w:t>
      </w:r>
      <w:r w:rsidR="006C0C02">
        <w:rPr>
          <w:bCs/>
        </w:rPr>
        <w:t>Perez</w:t>
      </w:r>
      <w:r w:rsidR="00471EDE">
        <w:rPr>
          <w:bCs/>
        </w:rPr>
        <w:t xml:space="preserve"> noted that the cost would be just under $5,000 </w:t>
      </w:r>
      <w:r w:rsidR="004B6B0A">
        <w:rPr>
          <w:bCs/>
        </w:rPr>
        <w:t xml:space="preserve">with the funds </w:t>
      </w:r>
      <w:r w:rsidR="00471EDE">
        <w:rPr>
          <w:bCs/>
        </w:rPr>
        <w:t>com</w:t>
      </w:r>
      <w:r w:rsidR="004B6B0A">
        <w:rPr>
          <w:bCs/>
        </w:rPr>
        <w:t xml:space="preserve">ing </w:t>
      </w:r>
      <w:r w:rsidR="00471EDE">
        <w:rPr>
          <w:bCs/>
        </w:rPr>
        <w:t xml:space="preserve">from the $40,000 budgeted </w:t>
      </w:r>
      <w:r w:rsidR="004B6B0A">
        <w:rPr>
          <w:bCs/>
        </w:rPr>
        <w:t xml:space="preserve">for </w:t>
      </w:r>
      <w:r w:rsidR="00471EDE">
        <w:rPr>
          <w:bCs/>
        </w:rPr>
        <w:t xml:space="preserve">the Mountain Transportation System </w:t>
      </w:r>
      <w:r w:rsidR="004B6B0A">
        <w:rPr>
          <w:bCs/>
        </w:rPr>
        <w:t xml:space="preserve">(“MTS”) </w:t>
      </w:r>
      <w:r w:rsidR="00471EDE">
        <w:rPr>
          <w:bCs/>
        </w:rPr>
        <w:t>process.  Mr</w:t>
      </w:r>
      <w:r w:rsidR="006C0C02">
        <w:rPr>
          <w:bCs/>
        </w:rPr>
        <w:t>. Perez</w:t>
      </w:r>
      <w:r w:rsidR="00471EDE">
        <w:rPr>
          <w:bCs/>
        </w:rPr>
        <w:t xml:space="preserve"> stated that only the Chair of the Central Wasatch Commission (“CWC”), Chris Robinson, would need to sign off on it.  </w:t>
      </w:r>
      <w:r w:rsidR="005C5AA9">
        <w:rPr>
          <w:bCs/>
        </w:rPr>
        <w:t xml:space="preserve">He confirmed that </w:t>
      </w:r>
      <w:r w:rsidR="00471EDE">
        <w:rPr>
          <w:bCs/>
        </w:rPr>
        <w:t>the Budget/Finance Committee need</w:t>
      </w:r>
      <w:r w:rsidR="009720A7">
        <w:rPr>
          <w:bCs/>
        </w:rPr>
        <w:t>s</w:t>
      </w:r>
      <w:r w:rsidR="00471EDE">
        <w:rPr>
          <w:bCs/>
        </w:rPr>
        <w:t xml:space="preserve"> to recommend the contract to the </w:t>
      </w:r>
      <w:r>
        <w:rPr>
          <w:bCs/>
        </w:rPr>
        <w:t>Ch</w:t>
      </w:r>
      <w:r w:rsidR="00471EDE">
        <w:rPr>
          <w:bCs/>
        </w:rPr>
        <w:t>air</w:t>
      </w:r>
      <w:r>
        <w:rPr>
          <w:bCs/>
        </w:rPr>
        <w:t xml:space="preserve"> of the CWC</w:t>
      </w:r>
      <w:r w:rsidR="00471EDE">
        <w:rPr>
          <w:bCs/>
        </w:rPr>
        <w:t xml:space="preserve">.  </w:t>
      </w:r>
    </w:p>
    <w:p w14:paraId="0DF0A419" w14:textId="7AAD07CE" w:rsidR="006C0C02" w:rsidRDefault="006C0C02" w:rsidP="004A48C8">
      <w:pPr>
        <w:tabs>
          <w:tab w:val="left" w:pos="720"/>
          <w:tab w:val="left" w:pos="2160"/>
        </w:tabs>
        <w:jc w:val="both"/>
        <w:rPr>
          <w:bCs/>
        </w:rPr>
      </w:pPr>
    </w:p>
    <w:p w14:paraId="5DD715C4" w14:textId="19D2821E" w:rsidR="003E25A5" w:rsidRPr="003E25A5" w:rsidRDefault="006C0C02" w:rsidP="004A48C8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lastRenderedPageBreak/>
        <w:t xml:space="preserve">Ralph Becker noted that </w:t>
      </w:r>
      <w:r w:rsidR="007A7CD8">
        <w:rPr>
          <w:bCs/>
        </w:rPr>
        <w:t>the</w:t>
      </w:r>
      <w:r>
        <w:rPr>
          <w:bCs/>
        </w:rPr>
        <w:t xml:space="preserve"> project was within the budget for Mountain Transportation Service.  He reported that uses for the planned budget had already been approved.  </w:t>
      </w:r>
      <w:r w:rsidR="0076536D">
        <w:rPr>
          <w:bCs/>
        </w:rPr>
        <w:t>Approval of t</w:t>
      </w:r>
      <w:r>
        <w:rPr>
          <w:bCs/>
        </w:rPr>
        <w:t xml:space="preserve">he </w:t>
      </w:r>
      <w:proofErr w:type="spellStart"/>
      <w:r w:rsidR="000F6ED5">
        <w:rPr>
          <w:bCs/>
        </w:rPr>
        <w:t>BlinkTag</w:t>
      </w:r>
      <w:proofErr w:type="spellEnd"/>
      <w:r w:rsidR="00683AAF">
        <w:rPr>
          <w:bCs/>
        </w:rPr>
        <w:t xml:space="preserve"> </w:t>
      </w:r>
      <w:r>
        <w:rPr>
          <w:bCs/>
        </w:rPr>
        <w:t xml:space="preserve">contract </w:t>
      </w:r>
      <w:r w:rsidR="0076536D">
        <w:rPr>
          <w:bCs/>
        </w:rPr>
        <w:t>was</w:t>
      </w:r>
      <w:r>
        <w:rPr>
          <w:bCs/>
        </w:rPr>
        <w:t xml:space="preserve"> recommended by the Transportation Committee.  Mr. Perez </w:t>
      </w:r>
      <w:r w:rsidR="0076536D">
        <w:rPr>
          <w:bCs/>
        </w:rPr>
        <w:t xml:space="preserve">reported </w:t>
      </w:r>
      <w:r>
        <w:rPr>
          <w:bCs/>
        </w:rPr>
        <w:t xml:space="preserve">that he used the Design Your Own Transit </w:t>
      </w:r>
      <w:r w:rsidR="00683AAF">
        <w:rPr>
          <w:bCs/>
        </w:rPr>
        <w:t>t</w:t>
      </w:r>
      <w:r>
        <w:rPr>
          <w:bCs/>
        </w:rPr>
        <w:t xml:space="preserve">ool during his time with </w:t>
      </w:r>
      <w:r w:rsidR="0076536D">
        <w:rPr>
          <w:bCs/>
        </w:rPr>
        <w:t xml:space="preserve">the </w:t>
      </w:r>
      <w:r>
        <w:rPr>
          <w:bCs/>
        </w:rPr>
        <w:t>Salt Lake City Transportation Division</w:t>
      </w:r>
      <w:r w:rsidR="007A7CD8">
        <w:rPr>
          <w:bCs/>
        </w:rPr>
        <w:t xml:space="preserve"> </w:t>
      </w:r>
      <w:r w:rsidR="003E25A5">
        <w:rPr>
          <w:bCs/>
        </w:rPr>
        <w:t xml:space="preserve">when they were </w:t>
      </w:r>
      <w:r w:rsidR="00683AAF">
        <w:rPr>
          <w:bCs/>
        </w:rPr>
        <w:t>working on</w:t>
      </w:r>
      <w:r w:rsidR="003E25A5">
        <w:rPr>
          <w:bCs/>
        </w:rPr>
        <w:t xml:space="preserve"> their Transit Master Plan</w:t>
      </w:r>
      <w:r w:rsidR="009B4324">
        <w:rPr>
          <w:bCs/>
        </w:rPr>
        <w:t xml:space="preserve"> and it w</w:t>
      </w:r>
      <w:r w:rsidR="003E25A5">
        <w:rPr>
          <w:bCs/>
        </w:rPr>
        <w:t>as a successful engagement tool.  Mr. Perez had spoken to consultants in San Francisco</w:t>
      </w:r>
      <w:r w:rsidR="00683AAF">
        <w:rPr>
          <w:bCs/>
        </w:rPr>
        <w:t>,</w:t>
      </w:r>
      <w:r w:rsidR="003E25A5">
        <w:rPr>
          <w:bCs/>
        </w:rPr>
        <w:t xml:space="preserve"> who had used </w:t>
      </w:r>
      <w:r w:rsidR="007A7CD8">
        <w:rPr>
          <w:bCs/>
        </w:rPr>
        <w:t>the</w:t>
      </w:r>
      <w:r w:rsidR="003E25A5">
        <w:rPr>
          <w:bCs/>
        </w:rPr>
        <w:t xml:space="preserve"> tool on a lot of projects</w:t>
      </w:r>
      <w:r w:rsidR="00683AAF">
        <w:rPr>
          <w:bCs/>
        </w:rPr>
        <w:t xml:space="preserve">, </w:t>
      </w:r>
      <w:r w:rsidR="003E25A5">
        <w:rPr>
          <w:bCs/>
        </w:rPr>
        <w:t xml:space="preserve">and it </w:t>
      </w:r>
      <w:r w:rsidR="009B4324">
        <w:rPr>
          <w:bCs/>
        </w:rPr>
        <w:t xml:space="preserve">received </w:t>
      </w:r>
      <w:r w:rsidR="003E25A5">
        <w:rPr>
          <w:bCs/>
        </w:rPr>
        <w:t>positive reviews.</w:t>
      </w:r>
      <w:r w:rsidR="00683AAF">
        <w:rPr>
          <w:bCs/>
        </w:rPr>
        <w:t xml:space="preserve">  </w:t>
      </w:r>
      <w:r w:rsidR="003E25A5">
        <w:rPr>
          <w:bCs/>
        </w:rPr>
        <w:t xml:space="preserve">Mayor Sondak asked </w:t>
      </w:r>
      <w:r w:rsidR="004C5B77">
        <w:rPr>
          <w:bCs/>
        </w:rPr>
        <w:t xml:space="preserve">if the </w:t>
      </w:r>
      <w:r w:rsidR="003E25A5">
        <w:rPr>
          <w:bCs/>
        </w:rPr>
        <w:t xml:space="preserve">Utah Transit Authority (“UTA”) had something equivalent that was available to the public.  Mr. Perez stated that he was not aware of a similar system.  Mayor Sondak asked </w:t>
      </w:r>
      <w:r w:rsidR="004C5B77">
        <w:rPr>
          <w:bCs/>
        </w:rPr>
        <w:t xml:space="preserve">if </w:t>
      </w:r>
      <w:r w:rsidR="003E25A5">
        <w:rPr>
          <w:bCs/>
        </w:rPr>
        <w:t>th</w:t>
      </w:r>
      <w:r w:rsidR="00683AAF">
        <w:rPr>
          <w:bCs/>
        </w:rPr>
        <w:t>e</w:t>
      </w:r>
      <w:r w:rsidR="003E25A5">
        <w:rPr>
          <w:bCs/>
        </w:rPr>
        <w:t xml:space="preserve"> tool would </w:t>
      </w:r>
      <w:r w:rsidR="004C5B77">
        <w:rPr>
          <w:bCs/>
        </w:rPr>
        <w:t>c</w:t>
      </w:r>
      <w:r w:rsidR="003E25A5">
        <w:rPr>
          <w:bCs/>
        </w:rPr>
        <w:t>ross transit agencies</w:t>
      </w:r>
      <w:r w:rsidR="007A7CD8">
        <w:rPr>
          <w:bCs/>
        </w:rPr>
        <w:t xml:space="preserve">.  </w:t>
      </w:r>
      <w:r w:rsidR="003E25A5">
        <w:rPr>
          <w:bCs/>
        </w:rPr>
        <w:t xml:space="preserve">Mr. Becker </w:t>
      </w:r>
      <w:r w:rsidR="004C5B77">
        <w:rPr>
          <w:bCs/>
        </w:rPr>
        <w:t xml:space="preserve">stated </w:t>
      </w:r>
      <w:r w:rsidR="003E25A5">
        <w:rPr>
          <w:bCs/>
        </w:rPr>
        <w:t xml:space="preserve">that </w:t>
      </w:r>
      <w:r w:rsidR="00683AAF">
        <w:rPr>
          <w:bCs/>
        </w:rPr>
        <w:t xml:space="preserve">it would in some respects as </w:t>
      </w:r>
      <w:r w:rsidR="003E25A5">
        <w:rPr>
          <w:bCs/>
        </w:rPr>
        <w:t>the City ha</w:t>
      </w:r>
      <w:r w:rsidR="004C5B77">
        <w:rPr>
          <w:bCs/>
        </w:rPr>
        <w:t>s</w:t>
      </w:r>
      <w:r w:rsidR="003E25A5">
        <w:rPr>
          <w:bCs/>
        </w:rPr>
        <w:t xml:space="preserve"> its own transit system. </w:t>
      </w:r>
    </w:p>
    <w:p w14:paraId="2FDB01C8" w14:textId="40C9D1D2" w:rsidR="0010564D" w:rsidRDefault="0010564D" w:rsidP="004A48C8">
      <w:pPr>
        <w:tabs>
          <w:tab w:val="left" w:pos="720"/>
          <w:tab w:val="left" w:pos="2160"/>
        </w:tabs>
        <w:jc w:val="both"/>
      </w:pPr>
      <w:r>
        <w:br/>
      </w:r>
      <w:r w:rsidR="003B7B96" w:rsidRPr="00E70E01">
        <w:t>Office Administrator</w:t>
      </w:r>
      <w:r w:rsidR="00EE52FA">
        <w:t xml:space="preserve">, </w:t>
      </w:r>
      <w:r w:rsidR="003B7B96" w:rsidRPr="00E70E01">
        <w:t>Kaye Mickelson</w:t>
      </w:r>
      <w:r w:rsidR="003B7B96">
        <w:t xml:space="preserve"> </w:t>
      </w:r>
      <w:r w:rsidR="00757569">
        <w:t xml:space="preserve">noted that the Design Your Own Transit </w:t>
      </w:r>
      <w:r w:rsidR="00256C22">
        <w:t>t</w:t>
      </w:r>
      <w:r w:rsidR="00757569">
        <w:t xml:space="preserve">ool was an engaging game that would interact with users in a different way than </w:t>
      </w:r>
      <w:r w:rsidR="00256C22">
        <w:t xml:space="preserve">traditional </w:t>
      </w:r>
      <w:r w:rsidR="00757569">
        <w:t xml:space="preserve">written public comments.  </w:t>
      </w:r>
      <w:r w:rsidR="00256C22">
        <w:t>Chair</w:t>
      </w:r>
      <w:r w:rsidR="00757569">
        <w:t xml:space="preserve"> Silvestrini noted that the tool would encourage people to participate and </w:t>
      </w:r>
      <w:r w:rsidR="0073385A">
        <w:t xml:space="preserve">would </w:t>
      </w:r>
      <w:r w:rsidR="00757569">
        <w:t xml:space="preserve">allow feedback from a broader sample size.  Mr. Becker stated that they were trying to find newer and better ways to engage people, given the fact that it was not possible to </w:t>
      </w:r>
      <w:r w:rsidR="00EA73A6">
        <w:t>see</w:t>
      </w:r>
      <w:r w:rsidR="00757569">
        <w:t xml:space="preserve"> </w:t>
      </w:r>
      <w:r w:rsidR="007A7CD8">
        <w:t>residents</w:t>
      </w:r>
      <w:r w:rsidR="00757569">
        <w:t xml:space="preserve"> </w:t>
      </w:r>
      <w:r w:rsidR="00EA73A6">
        <w:t>face to face,</w:t>
      </w:r>
      <w:r w:rsidR="00757569">
        <w:t xml:space="preserve"> due to COVID-19 concerns.  </w:t>
      </w:r>
      <w:r w:rsidR="00EA73A6">
        <w:t>Chair</w:t>
      </w:r>
      <w:r w:rsidR="00757569">
        <w:t xml:space="preserve"> Silvestrini noted that </w:t>
      </w:r>
      <w:r w:rsidR="0073385A">
        <w:t>Ms.</w:t>
      </w:r>
      <w:r w:rsidR="00757569" w:rsidRPr="00E70E01">
        <w:t xml:space="preserve"> Mickelson</w:t>
      </w:r>
      <w:r w:rsidR="00757569">
        <w:t xml:space="preserve"> sent out financial information.  </w:t>
      </w:r>
    </w:p>
    <w:p w14:paraId="70571165" w14:textId="418BECE1" w:rsidR="00757569" w:rsidRDefault="00757569" w:rsidP="004A48C8">
      <w:pPr>
        <w:tabs>
          <w:tab w:val="left" w:pos="720"/>
          <w:tab w:val="left" w:pos="2160"/>
        </w:tabs>
        <w:jc w:val="both"/>
      </w:pPr>
    </w:p>
    <w:p w14:paraId="5C91E04A" w14:textId="00E70985" w:rsidR="002B5AC4" w:rsidRDefault="00757569" w:rsidP="004A48C8">
      <w:pPr>
        <w:tabs>
          <w:tab w:val="left" w:pos="720"/>
          <w:tab w:val="left" w:pos="2160"/>
        </w:tabs>
        <w:jc w:val="both"/>
      </w:pPr>
      <w:r>
        <w:t xml:space="preserve">Jim Bradley asked if </w:t>
      </w:r>
      <w:r w:rsidR="00101987">
        <w:t>the</w:t>
      </w:r>
      <w:r>
        <w:t xml:space="preserve"> project was just for transit or if it included other modalities as well.  Mr.</w:t>
      </w:r>
      <w:r w:rsidR="00A641A6">
        <w:t> </w:t>
      </w:r>
      <w:r>
        <w:t xml:space="preserve">Perez clarified that it </w:t>
      </w:r>
      <w:r w:rsidR="00A641A6">
        <w:t xml:space="preserve">is </w:t>
      </w:r>
      <w:r>
        <w:t xml:space="preserve">for the Mountain Transportation System </w:t>
      </w:r>
      <w:r w:rsidR="00EA73A6">
        <w:t>i</w:t>
      </w:r>
      <w:r>
        <w:t xml:space="preserve">nitiative and it was a transit-focused game that included bus, aerial, and rail management.  He noted that they </w:t>
      </w:r>
      <w:r w:rsidR="00A641A6">
        <w:t>were</w:t>
      </w:r>
      <w:r>
        <w:t xml:space="preserve"> pushed by an individual, David Stein, to pursue Tesla’s Boring Company, which </w:t>
      </w:r>
      <w:r w:rsidR="00A641A6">
        <w:t xml:space="preserve">the </w:t>
      </w:r>
      <w:r>
        <w:t xml:space="preserve">Utah Department of Transportation (“UDOT”) was </w:t>
      </w:r>
      <w:r w:rsidR="00EA73A6">
        <w:t>looking into</w:t>
      </w:r>
      <w:r>
        <w:t>.</w:t>
      </w:r>
      <w:r w:rsidR="00D34BD6">
        <w:t xml:space="preserve">  </w:t>
      </w:r>
    </w:p>
    <w:p w14:paraId="00E7B431" w14:textId="77777777" w:rsidR="002B5AC4" w:rsidRDefault="002B5AC4" w:rsidP="004A48C8">
      <w:pPr>
        <w:tabs>
          <w:tab w:val="left" w:pos="720"/>
          <w:tab w:val="left" w:pos="2160"/>
        </w:tabs>
        <w:jc w:val="both"/>
      </w:pPr>
    </w:p>
    <w:p w14:paraId="73C61807" w14:textId="4E8E616B" w:rsidR="00935ED5" w:rsidRDefault="000D2631" w:rsidP="004A48C8">
      <w:pPr>
        <w:tabs>
          <w:tab w:val="left" w:pos="720"/>
          <w:tab w:val="left" w:pos="2160"/>
        </w:tabs>
        <w:jc w:val="both"/>
      </w:pPr>
      <w:r>
        <w:t xml:space="preserve">Ms. Mickelson noted that she included the July financials to show </w:t>
      </w:r>
      <w:r w:rsidR="00DE7476">
        <w:t xml:space="preserve">receipt of </w:t>
      </w:r>
      <w:r>
        <w:t>$25,000 from Summit County</w:t>
      </w:r>
      <w:r w:rsidR="00EA73A6">
        <w:t xml:space="preserve">.  She </w:t>
      </w:r>
      <w:r>
        <w:t xml:space="preserve">added that on August 18, 2020, </w:t>
      </w:r>
      <w:r w:rsidR="00EA73A6">
        <w:t>Chair</w:t>
      </w:r>
      <w:r>
        <w:t xml:space="preserve"> Silvestrini and Chris Robinson </w:t>
      </w:r>
      <w:r w:rsidR="00EA73A6">
        <w:t xml:space="preserve">would </w:t>
      </w:r>
      <w:r w:rsidR="00BC7D6B">
        <w:t xml:space="preserve">make a </w:t>
      </w:r>
      <w:r>
        <w:t xml:space="preserve">presentation </w:t>
      </w:r>
      <w:r w:rsidR="00BC7D6B">
        <w:t xml:space="preserve">to </w:t>
      </w:r>
      <w:r>
        <w:t>Sandy City</w:t>
      </w:r>
      <w:r w:rsidR="00EA73A6">
        <w:t xml:space="preserve">.  The presentation would </w:t>
      </w:r>
      <w:r>
        <w:t>likely be the decision point for their member contribution</w:t>
      </w:r>
      <w:r w:rsidR="002B5AC4">
        <w:t xml:space="preserve">.  </w:t>
      </w:r>
      <w:r w:rsidR="00EA73A6">
        <w:t>Chair</w:t>
      </w:r>
      <w:r w:rsidR="002B5AC4">
        <w:t xml:space="preserve"> Silvestrini </w:t>
      </w:r>
      <w:r w:rsidR="00BA0FA6">
        <w:t xml:space="preserve">reported </w:t>
      </w:r>
      <w:r w:rsidR="002B5AC4">
        <w:t xml:space="preserve">that they had </w:t>
      </w:r>
      <w:r w:rsidR="00BA0FA6">
        <w:t xml:space="preserve">previously </w:t>
      </w:r>
      <w:r w:rsidR="002B5AC4">
        <w:t xml:space="preserve">spoken to the Salt Lake County Council and decided to do </w:t>
      </w:r>
      <w:r w:rsidR="00BA0FA6">
        <w:t xml:space="preserve">something similar </w:t>
      </w:r>
      <w:r w:rsidR="00EA73A6">
        <w:t>with</w:t>
      </w:r>
      <w:r w:rsidR="002B5AC4">
        <w:t xml:space="preserve"> Sandy City.  </w:t>
      </w:r>
    </w:p>
    <w:p w14:paraId="1EA989D8" w14:textId="77777777" w:rsidR="00935ED5" w:rsidRPr="00935ED5" w:rsidRDefault="00935ED5" w:rsidP="004A48C8">
      <w:pPr>
        <w:tabs>
          <w:tab w:val="left" w:pos="720"/>
          <w:tab w:val="left" w:pos="2160"/>
        </w:tabs>
        <w:jc w:val="both"/>
      </w:pPr>
    </w:p>
    <w:p w14:paraId="30721AF4" w14:textId="0028A2F9" w:rsidR="00DE7301" w:rsidRDefault="00DE7301" w:rsidP="00DE7301">
      <w:pPr>
        <w:pStyle w:val="ListParagraph"/>
        <w:numPr>
          <w:ilvl w:val="0"/>
          <w:numId w:val="21"/>
        </w:numPr>
        <w:tabs>
          <w:tab w:val="left" w:pos="720"/>
          <w:tab w:val="left" w:pos="2160"/>
        </w:tabs>
        <w:ind w:left="630" w:hanging="630"/>
        <w:jc w:val="both"/>
        <w:rPr>
          <w:b/>
          <w:bCs/>
        </w:rPr>
      </w:pPr>
      <w:r>
        <w:rPr>
          <w:b/>
          <w:bCs/>
        </w:rPr>
        <w:t>DRAFT OF CWC ANNUAL REPORT PORTION COVERING BUDGET/FI</w:t>
      </w:r>
      <w:r w:rsidR="002B5AC4">
        <w:rPr>
          <w:b/>
          <w:bCs/>
        </w:rPr>
        <w:t>N</w:t>
      </w:r>
      <w:r>
        <w:rPr>
          <w:b/>
          <w:bCs/>
        </w:rPr>
        <w:t>ANCE/OPERATIONS</w:t>
      </w:r>
    </w:p>
    <w:p w14:paraId="01E7D996" w14:textId="29D80BBC" w:rsidR="004A48C8" w:rsidRDefault="004A48C8" w:rsidP="00935ED5">
      <w:pPr>
        <w:rPr>
          <w:b/>
          <w:bCs/>
        </w:rPr>
      </w:pPr>
    </w:p>
    <w:p w14:paraId="3F695878" w14:textId="1D774746" w:rsidR="00935ED5" w:rsidRDefault="002B5AC4" w:rsidP="00935ED5">
      <w:pPr>
        <w:tabs>
          <w:tab w:val="left" w:pos="720"/>
          <w:tab w:val="left" w:pos="2160"/>
        </w:tabs>
        <w:jc w:val="both"/>
      </w:pPr>
      <w:r>
        <w:t xml:space="preserve">Mr. Perez </w:t>
      </w:r>
      <w:r w:rsidR="007F160C">
        <w:t xml:space="preserve">stated that an audit would </w:t>
      </w:r>
      <w:r w:rsidR="00C43126">
        <w:t xml:space="preserve">coincide with </w:t>
      </w:r>
      <w:r w:rsidR="007F160C">
        <w:t>the Annual Report</w:t>
      </w:r>
      <w:r w:rsidR="004245FE">
        <w:t>.  T</w:t>
      </w:r>
      <w:r w:rsidR="007F160C">
        <w:t xml:space="preserve">he Commission would </w:t>
      </w:r>
      <w:r w:rsidR="00C43126">
        <w:t xml:space="preserve">receive </w:t>
      </w:r>
      <w:r w:rsidR="007F160C">
        <w:t xml:space="preserve">a full audit report from </w:t>
      </w:r>
      <w:r w:rsidR="0018501A">
        <w:t>the auditor/Greg Ogden</w:t>
      </w:r>
      <w:r w:rsidR="000314AF">
        <w:t xml:space="preserve"> </w:t>
      </w:r>
      <w:r w:rsidR="007F160C">
        <w:t xml:space="preserve">at the September Commission Meeting.  Ms. Mickelson </w:t>
      </w:r>
      <w:r w:rsidR="004245FE">
        <w:t>noted that</w:t>
      </w:r>
      <w:r w:rsidR="007F160C">
        <w:t xml:space="preserve"> </w:t>
      </w:r>
      <w:r w:rsidR="007F160C" w:rsidRPr="00E70E01">
        <w:t>Communications Director</w:t>
      </w:r>
      <w:r w:rsidR="007F160C">
        <w:t>,</w:t>
      </w:r>
      <w:r w:rsidR="007F160C" w:rsidRPr="00E70E01">
        <w:t xml:space="preserve"> Lindsey Nielsen</w:t>
      </w:r>
      <w:r w:rsidR="007F160C">
        <w:t xml:space="preserve"> </w:t>
      </w:r>
      <w:r w:rsidR="004245FE">
        <w:t>was</w:t>
      </w:r>
      <w:r w:rsidR="007F160C">
        <w:t xml:space="preserve"> develop</w:t>
      </w:r>
      <w:r w:rsidR="004245FE">
        <w:t>ing</w:t>
      </w:r>
      <w:r w:rsidR="007F160C">
        <w:t xml:space="preserve"> a comprehensive Annual Report</w:t>
      </w:r>
      <w:r w:rsidR="004245FE">
        <w:t xml:space="preserve">.  A rough draft of the Budget/Finance Committee portion had been distributed to Committee Members.  </w:t>
      </w:r>
      <w:r w:rsidR="007F160C">
        <w:t xml:space="preserve">Ms. Mickelson </w:t>
      </w:r>
      <w:r w:rsidR="00C43126">
        <w:t xml:space="preserve">reported </w:t>
      </w:r>
      <w:r w:rsidR="007F160C">
        <w:t xml:space="preserve">that the </w:t>
      </w:r>
      <w:r w:rsidR="004245FE">
        <w:t xml:space="preserve">rough document </w:t>
      </w:r>
      <w:r w:rsidR="007F160C">
        <w:t>included three flowcharts</w:t>
      </w:r>
      <w:r w:rsidR="000F31AA" w:rsidRPr="000F31AA">
        <w:t xml:space="preserve"> </w:t>
      </w:r>
      <w:r w:rsidR="000F31AA">
        <w:t>of operational updates</w:t>
      </w:r>
      <w:r w:rsidR="00101987">
        <w:t xml:space="preserve">: </w:t>
      </w:r>
      <w:r w:rsidR="000F31AA">
        <w:t>payables flow, deposits flow</w:t>
      </w:r>
      <w:r w:rsidR="00F72A0E">
        <w:t>,</w:t>
      </w:r>
      <w:r w:rsidR="004245FE">
        <w:t xml:space="preserve"> and </w:t>
      </w:r>
      <w:r w:rsidR="000F31AA">
        <w:t xml:space="preserve">access to </w:t>
      </w:r>
      <w:r w:rsidR="00F72A0E">
        <w:t xml:space="preserve">the </w:t>
      </w:r>
      <w:r w:rsidR="000F31AA">
        <w:t>Public Trust Investment Fund</w:t>
      </w:r>
      <w:r w:rsidR="007F160C">
        <w:t xml:space="preserve">.  Mr. Perez noted that the audit would </w:t>
      </w:r>
      <w:r w:rsidR="00F060F3">
        <w:t xml:space="preserve">highlight some </w:t>
      </w:r>
      <w:r w:rsidR="00F72A0E">
        <w:t xml:space="preserve">of </w:t>
      </w:r>
      <w:r w:rsidR="00F060F3">
        <w:t>the bullet points Ms. Mickelson outlined in the document and flow</w:t>
      </w:r>
      <w:r w:rsidR="00C43126">
        <w:t xml:space="preserve"> </w:t>
      </w:r>
      <w:r w:rsidR="00F060F3">
        <w:t xml:space="preserve">charts.  </w:t>
      </w:r>
    </w:p>
    <w:p w14:paraId="4773D78C" w14:textId="77777777" w:rsidR="00935ED5" w:rsidRPr="00935ED5" w:rsidRDefault="00935ED5" w:rsidP="00935ED5">
      <w:pPr>
        <w:tabs>
          <w:tab w:val="left" w:pos="720"/>
          <w:tab w:val="left" w:pos="2160"/>
        </w:tabs>
        <w:jc w:val="both"/>
      </w:pPr>
    </w:p>
    <w:p w14:paraId="6BB661FA" w14:textId="53DFD080" w:rsidR="00DE7301" w:rsidRDefault="00DE7301" w:rsidP="00C43126">
      <w:pPr>
        <w:pStyle w:val="ListParagraph"/>
        <w:keepNext/>
        <w:keepLines/>
        <w:numPr>
          <w:ilvl w:val="0"/>
          <w:numId w:val="21"/>
        </w:numPr>
        <w:tabs>
          <w:tab w:val="left" w:pos="720"/>
          <w:tab w:val="left" w:pos="2160"/>
        </w:tabs>
        <w:ind w:left="630" w:hanging="630"/>
        <w:jc w:val="both"/>
        <w:rPr>
          <w:b/>
          <w:bCs/>
        </w:rPr>
      </w:pPr>
      <w:r>
        <w:rPr>
          <w:b/>
          <w:bCs/>
        </w:rPr>
        <w:lastRenderedPageBreak/>
        <w:t>FUNDRAISING THOUGHTS AND STRA</w:t>
      </w:r>
      <w:r w:rsidR="00F72A0E">
        <w:rPr>
          <w:b/>
          <w:bCs/>
        </w:rPr>
        <w:t>T</w:t>
      </w:r>
      <w:r>
        <w:rPr>
          <w:b/>
          <w:bCs/>
        </w:rPr>
        <w:t>EGY DISCUSSION</w:t>
      </w:r>
    </w:p>
    <w:p w14:paraId="2375989D" w14:textId="463F14D9" w:rsidR="004A48C8" w:rsidRDefault="004A48C8" w:rsidP="00C43126">
      <w:pPr>
        <w:keepNext/>
        <w:keepLines/>
        <w:tabs>
          <w:tab w:val="left" w:pos="720"/>
          <w:tab w:val="left" w:pos="2160"/>
        </w:tabs>
        <w:jc w:val="both"/>
        <w:rPr>
          <w:b/>
          <w:bCs/>
        </w:rPr>
      </w:pPr>
    </w:p>
    <w:p w14:paraId="4629B685" w14:textId="4ADD3DC7" w:rsidR="00DE0F84" w:rsidRDefault="000A23B1" w:rsidP="00C43126">
      <w:pPr>
        <w:keepNext/>
        <w:keepLines/>
        <w:tabs>
          <w:tab w:val="left" w:pos="720"/>
          <w:tab w:val="left" w:pos="2160"/>
        </w:tabs>
        <w:jc w:val="both"/>
      </w:pPr>
      <w:r>
        <w:t xml:space="preserve">Mr. Perez </w:t>
      </w:r>
      <w:r w:rsidR="00C43126">
        <w:t xml:space="preserve">presented a </w:t>
      </w:r>
      <w:r>
        <w:t>document</w:t>
      </w:r>
      <w:r w:rsidR="007051F7">
        <w:t xml:space="preserve"> show</w:t>
      </w:r>
      <w:r w:rsidR="00C43126">
        <w:t xml:space="preserve">ing the </w:t>
      </w:r>
      <w:r>
        <w:t>two types of fundraising being pursued</w:t>
      </w:r>
      <w:r w:rsidR="008D5116">
        <w:t xml:space="preserve">.  Using the example of short-term projects, Mr. Perez felt that the Visitor Use Study </w:t>
      </w:r>
      <w:r w:rsidR="0018346C">
        <w:t>had</w:t>
      </w:r>
      <w:r w:rsidR="008D5116">
        <w:t xml:space="preserve"> a lower</w:t>
      </w:r>
      <w:r w:rsidR="0018346C">
        <w:t xml:space="preserve"> dollar</w:t>
      </w:r>
      <w:r w:rsidR="008D5116">
        <w:t xml:space="preserve"> amount </w:t>
      </w:r>
      <w:r w:rsidR="003107BD">
        <w:t>that</w:t>
      </w:r>
      <w:r w:rsidR="008D5116">
        <w:t xml:space="preserve"> could be fundraised around.</w:t>
      </w:r>
      <w:r w:rsidR="003107BD">
        <w:t xml:space="preserve">  </w:t>
      </w:r>
      <w:r w:rsidR="008D5116">
        <w:t xml:space="preserve">He </w:t>
      </w:r>
      <w:r w:rsidR="00C43126">
        <w:t xml:space="preserve">reported </w:t>
      </w:r>
      <w:r w:rsidR="008D5116">
        <w:t xml:space="preserve">that the CWC initially wanted to fund half of </w:t>
      </w:r>
      <w:r w:rsidR="00D202D2">
        <w:t>P</w:t>
      </w:r>
      <w:r w:rsidR="008D5116">
        <w:t>hase</w:t>
      </w:r>
      <w:r w:rsidR="00C43126">
        <w:t> </w:t>
      </w:r>
      <w:r w:rsidR="00D202D2">
        <w:t>1</w:t>
      </w:r>
      <w:r w:rsidR="008D5116">
        <w:t xml:space="preserve">, contingent upon Sandy City’s contribution.  Mr. Perez noted </w:t>
      </w:r>
      <w:r w:rsidR="00C43126">
        <w:t xml:space="preserve">that </w:t>
      </w:r>
      <w:r w:rsidR="008D5116">
        <w:t>the latter looked promising</w:t>
      </w:r>
      <w:r w:rsidR="00C43126">
        <w:t>,</w:t>
      </w:r>
      <w:r w:rsidR="008D5116">
        <w:t xml:space="preserve"> however, a short-term fundraising strategy was also important.  </w:t>
      </w:r>
      <w:r w:rsidR="0010560D">
        <w:t xml:space="preserve">Mr. Perez </w:t>
      </w:r>
      <w:r w:rsidR="0018346C">
        <w:t>stated</w:t>
      </w:r>
      <w:r w:rsidR="0010560D">
        <w:t xml:space="preserve"> that the Visitor Use Committee of the Stakeholders Council were strategizing around fundraising.  </w:t>
      </w:r>
    </w:p>
    <w:p w14:paraId="459D748B" w14:textId="77777777" w:rsidR="00DE0F84" w:rsidRDefault="00DE0F84" w:rsidP="00935ED5">
      <w:pPr>
        <w:tabs>
          <w:tab w:val="left" w:pos="720"/>
          <w:tab w:val="left" w:pos="2160"/>
        </w:tabs>
        <w:jc w:val="both"/>
      </w:pPr>
    </w:p>
    <w:p w14:paraId="55293764" w14:textId="3BE0B3C6" w:rsidR="00935ED5" w:rsidRDefault="003107BD" w:rsidP="00935ED5">
      <w:pPr>
        <w:tabs>
          <w:tab w:val="left" w:pos="720"/>
          <w:tab w:val="left" w:pos="2160"/>
        </w:tabs>
        <w:jc w:val="both"/>
      </w:pPr>
      <w:r>
        <w:t xml:space="preserve">Mr. Perez reported that </w:t>
      </w:r>
      <w:r w:rsidRPr="003107BD">
        <w:t>Carl Fisher</w:t>
      </w:r>
      <w:r w:rsidR="0010560D">
        <w:t>, from Save Our Canyons</w:t>
      </w:r>
      <w:r w:rsidR="00F72A0E">
        <w:t>,</w:t>
      </w:r>
      <w:r w:rsidR="009E67C6">
        <w:t xml:space="preserve"> was </w:t>
      </w:r>
      <w:r w:rsidR="0010560D">
        <w:t xml:space="preserve">willing to fundraise the other half of </w:t>
      </w:r>
      <w:r w:rsidR="00D202D2">
        <w:t>P</w:t>
      </w:r>
      <w:r w:rsidR="0010560D">
        <w:t xml:space="preserve">hase </w:t>
      </w:r>
      <w:r w:rsidR="00D202D2">
        <w:t>1</w:t>
      </w:r>
      <w:r w:rsidR="0010560D">
        <w:t xml:space="preserve"> for the Visitor Use Study.  </w:t>
      </w:r>
      <w:r w:rsidR="00DE0F84">
        <w:t xml:space="preserve">Mr. Perez believed Mr. </w:t>
      </w:r>
      <w:r w:rsidR="009E67C6">
        <w:t>Fisher</w:t>
      </w:r>
      <w:r w:rsidR="00DE0F84">
        <w:t xml:space="preserve"> had already begun raising funds.  A goal </w:t>
      </w:r>
      <w:r w:rsidR="00C43126">
        <w:t>was</w:t>
      </w:r>
      <w:r w:rsidR="00DE0F84">
        <w:t xml:space="preserve"> set for October 1, 2020.  After that, the full amount would potentially be in hand</w:t>
      </w:r>
      <w:r w:rsidR="009E67C6">
        <w:t xml:space="preserve"> </w:t>
      </w:r>
      <w:r w:rsidR="00DE0F84">
        <w:t xml:space="preserve">and a Request for Proposal (“RFP”) </w:t>
      </w:r>
      <w:r w:rsidR="009E67C6">
        <w:t xml:space="preserve">would take place </w:t>
      </w:r>
      <w:r w:rsidR="00DE0F84">
        <w:t xml:space="preserve">for </w:t>
      </w:r>
      <w:r w:rsidR="00D202D2">
        <w:t>P</w:t>
      </w:r>
      <w:r w:rsidR="00DE0F84">
        <w:t xml:space="preserve">hase </w:t>
      </w:r>
      <w:r w:rsidR="00D202D2">
        <w:t>1</w:t>
      </w:r>
      <w:r w:rsidR="00DE0F84">
        <w:t xml:space="preserve">.  </w:t>
      </w:r>
      <w:r w:rsidR="009E67C6">
        <w:t>Chair</w:t>
      </w:r>
      <w:r w:rsidR="00DE0F84">
        <w:t xml:space="preserve"> Silvestrini noted that the goal was to raise $20,000.</w:t>
      </w:r>
      <w:r w:rsidR="009E67C6">
        <w:t xml:space="preserve">  </w:t>
      </w:r>
      <w:r w:rsidR="00DE0F84">
        <w:t xml:space="preserve">Mr. Perez believed the CWC Board </w:t>
      </w:r>
      <w:r w:rsidR="0018346C">
        <w:t xml:space="preserve">had </w:t>
      </w:r>
      <w:r w:rsidR="00DE0F84">
        <w:t xml:space="preserve">agreed to set aside approximately $100,000 from reserves to pursue the Visitor Use Study and Environmental Dashboard projects.  $30,000 </w:t>
      </w:r>
      <w:r w:rsidR="00C43126">
        <w:t xml:space="preserve">was </w:t>
      </w:r>
      <w:r w:rsidR="00DE0F84">
        <w:t xml:space="preserve">dedicated </w:t>
      </w:r>
      <w:r w:rsidR="009E67C6">
        <w:t>to</w:t>
      </w:r>
      <w:r w:rsidR="00DE0F84">
        <w:t xml:space="preserve"> the Visitor Use Study. </w:t>
      </w:r>
      <w:r w:rsidR="00C43126">
        <w:t xml:space="preserve"> </w:t>
      </w:r>
      <w:r w:rsidR="00DE0F84">
        <w:t>Mr. Perez hoped the RFP would go out in October and a partner would be chosen by November 1, 2020.</w:t>
      </w:r>
      <w:r w:rsidR="009E67C6">
        <w:t xml:space="preserve">  </w:t>
      </w:r>
      <w:r w:rsidR="00DF69B0">
        <w:t xml:space="preserve">Mr. Perez confirmed that $50,000 was the cost suggested in the prospectus.  </w:t>
      </w:r>
    </w:p>
    <w:p w14:paraId="72780EB2" w14:textId="57C02A77" w:rsidR="00712A2B" w:rsidRDefault="00712A2B" w:rsidP="00935ED5">
      <w:pPr>
        <w:tabs>
          <w:tab w:val="left" w:pos="720"/>
          <w:tab w:val="left" w:pos="2160"/>
        </w:tabs>
        <w:jc w:val="both"/>
      </w:pPr>
    </w:p>
    <w:p w14:paraId="7562DECB" w14:textId="4C0DF8C2" w:rsidR="0057228B" w:rsidRDefault="00712A2B" w:rsidP="00935ED5">
      <w:pPr>
        <w:tabs>
          <w:tab w:val="left" w:pos="720"/>
          <w:tab w:val="left" w:pos="2160"/>
        </w:tabs>
        <w:jc w:val="both"/>
      </w:pPr>
      <w:r>
        <w:t xml:space="preserve">Mr. Becker </w:t>
      </w:r>
      <w:r w:rsidR="00881161">
        <w:t xml:space="preserve">reported </w:t>
      </w:r>
      <w:r w:rsidR="0042569E">
        <w:t xml:space="preserve">that </w:t>
      </w:r>
      <w:r w:rsidR="009E67C6">
        <w:t>the range was between</w:t>
      </w:r>
      <w:r w:rsidR="0042569E">
        <w:t xml:space="preserve"> $35,000 </w:t>
      </w:r>
      <w:r w:rsidR="009E67C6">
        <w:t>and</w:t>
      </w:r>
      <w:r w:rsidR="0042569E">
        <w:t xml:space="preserve"> $50,000</w:t>
      </w:r>
      <w:r w:rsidR="009E67C6">
        <w:t>.  N</w:t>
      </w:r>
      <w:r w:rsidR="0042569E">
        <w:t xml:space="preserve">ot knowing what the exact cost would be, it </w:t>
      </w:r>
      <w:r w:rsidR="0018346C">
        <w:t>was</w:t>
      </w:r>
      <w:r w:rsidR="0042569E">
        <w:t xml:space="preserve"> </w:t>
      </w:r>
      <w:r w:rsidR="0018346C">
        <w:t>beneficial</w:t>
      </w:r>
      <w:r w:rsidR="0042569E">
        <w:t xml:space="preserve"> to budget for </w:t>
      </w:r>
      <w:r w:rsidR="009E67C6">
        <w:t>the higher amount</w:t>
      </w:r>
      <w:r w:rsidR="0042569E">
        <w:t xml:space="preserve"> and see what was received in terms of proposals and costs.  </w:t>
      </w:r>
      <w:r w:rsidR="009E67C6">
        <w:t>Chair</w:t>
      </w:r>
      <w:r w:rsidR="0042569E">
        <w:t xml:space="preserve"> Silvestrini </w:t>
      </w:r>
      <w:r w:rsidR="009E67C6">
        <w:t>reported that they</w:t>
      </w:r>
      <w:r w:rsidR="0042569E">
        <w:t xml:space="preserve"> discussed trying to fundraise half of the project but he was comfortable if $20,000 was raised</w:t>
      </w:r>
      <w:r w:rsidR="009E67C6">
        <w:t xml:space="preserve">, </w:t>
      </w:r>
      <w:r w:rsidR="0042569E">
        <w:t xml:space="preserve">as it was close to half of the necessary funding.  </w:t>
      </w:r>
      <w:r w:rsidR="0057228B">
        <w:t xml:space="preserve">Mr. Becker noted that they </w:t>
      </w:r>
      <w:r w:rsidR="00881161">
        <w:t xml:space="preserve">received </w:t>
      </w:r>
      <w:r w:rsidR="0057228B">
        <w:t xml:space="preserve">a pledge of $2,000 from the Wasatch Mountain Club, which would be in addition to </w:t>
      </w:r>
      <w:r w:rsidR="0018346C">
        <w:t>the money</w:t>
      </w:r>
      <w:r w:rsidR="0057228B">
        <w:t xml:space="preserve"> Mr. </w:t>
      </w:r>
      <w:r w:rsidR="009E67C6">
        <w:t>Fisher</w:t>
      </w:r>
      <w:r w:rsidR="0057228B">
        <w:t xml:space="preserve"> was trying to raise.  </w:t>
      </w:r>
    </w:p>
    <w:p w14:paraId="3FD2B54F" w14:textId="77777777" w:rsidR="0057228B" w:rsidRDefault="0057228B" w:rsidP="00935ED5">
      <w:pPr>
        <w:tabs>
          <w:tab w:val="left" w:pos="720"/>
          <w:tab w:val="left" w:pos="2160"/>
        </w:tabs>
        <w:jc w:val="both"/>
      </w:pPr>
    </w:p>
    <w:p w14:paraId="00A72D08" w14:textId="3E3D322D" w:rsidR="000A23B1" w:rsidRDefault="0057228B" w:rsidP="000A23B1">
      <w:pPr>
        <w:tabs>
          <w:tab w:val="left" w:pos="720"/>
          <w:tab w:val="left" w:pos="2160"/>
        </w:tabs>
        <w:jc w:val="both"/>
      </w:pPr>
      <w:r>
        <w:t xml:space="preserve">The Committee discussed whether the </w:t>
      </w:r>
      <w:r w:rsidR="00881161">
        <w:t xml:space="preserve">U.S. </w:t>
      </w:r>
      <w:r>
        <w:t>Forest Service was on board for a Visitor Use Study.  Mr. Becker reported that there had been a conversation with Stakeholder Council Members, Co-Chair</w:t>
      </w:r>
      <w:r w:rsidR="009E67C6">
        <w:t>s</w:t>
      </w:r>
      <w:r>
        <w:t xml:space="preserve">, </w:t>
      </w:r>
      <w:r w:rsidR="00881161">
        <w:t>s</w:t>
      </w:r>
      <w:r>
        <w:t>taff, and Lance Kovel, Acting U.S. Forest Service</w:t>
      </w:r>
      <w:r w:rsidR="00881161">
        <w:t xml:space="preserve"> District Ranger</w:t>
      </w:r>
      <w:r>
        <w:t xml:space="preserve">.  Mr. Becker </w:t>
      </w:r>
      <w:r w:rsidR="00C845FD">
        <w:t xml:space="preserve">commented that </w:t>
      </w:r>
      <w:r>
        <w:t>the Forest Service</w:t>
      </w:r>
      <w:r w:rsidR="00C845FD">
        <w:t xml:space="preserve"> is </w:t>
      </w:r>
      <w:r>
        <w:t xml:space="preserve">nervous about the Visitor Use Study.  </w:t>
      </w:r>
      <w:r w:rsidR="00CB6E15">
        <w:t>T</w:t>
      </w:r>
      <w:r>
        <w:t xml:space="preserve">hey </w:t>
      </w:r>
      <w:r w:rsidR="00CB6E15">
        <w:t xml:space="preserve">had </w:t>
      </w:r>
      <w:r>
        <w:t xml:space="preserve">discussed </w:t>
      </w:r>
      <w:r w:rsidR="00CB6E15">
        <w:t>framing the</w:t>
      </w:r>
      <w:r>
        <w:t xml:space="preserve"> study </w:t>
      </w:r>
      <w:r w:rsidR="00CB6E15">
        <w:t>so it</w:t>
      </w:r>
      <w:r>
        <w:t xml:space="preserve"> </w:t>
      </w:r>
      <w:r w:rsidR="00C845FD">
        <w:t xml:space="preserve">would not </w:t>
      </w:r>
      <w:r w:rsidR="00CB6E15">
        <w:t>impinge</w:t>
      </w:r>
      <w:r>
        <w:t xml:space="preserve"> on </w:t>
      </w:r>
      <w:r w:rsidR="00C845FD">
        <w:t xml:space="preserve">U.S. </w:t>
      </w:r>
      <w:r>
        <w:t>Forest Service decision-making.</w:t>
      </w:r>
      <w:r w:rsidR="00CB6E15">
        <w:t xml:space="preserve">  </w:t>
      </w:r>
      <w:r>
        <w:t xml:space="preserve">He felt </w:t>
      </w:r>
      <w:r w:rsidR="00C845FD">
        <w:t xml:space="preserve">that </w:t>
      </w:r>
      <w:r>
        <w:t xml:space="preserve">the conversation had been productive.  The </w:t>
      </w:r>
      <w:r w:rsidR="00C845FD">
        <w:t xml:space="preserve">U.S. </w:t>
      </w:r>
      <w:r>
        <w:t xml:space="preserve">Forest Service had concerns that </w:t>
      </w:r>
      <w:r w:rsidR="00CB6E15">
        <w:t>a</w:t>
      </w:r>
      <w:r>
        <w:t xml:space="preserve"> Visitor Use Study would </w:t>
      </w:r>
      <w:r w:rsidR="00CB6E15">
        <w:t>lead to</w:t>
      </w:r>
      <w:r>
        <w:t xml:space="preserve"> recommendations that would trigger action from the National Environment Policy Act (“NEPA”) </w:t>
      </w:r>
      <w:r w:rsidR="00261F85">
        <w:t xml:space="preserve">or </w:t>
      </w:r>
      <w:r w:rsidR="00CB6E15">
        <w:t>lead to an</w:t>
      </w:r>
      <w:r>
        <w:t xml:space="preserve"> amendment of their plan</w:t>
      </w:r>
      <w:r w:rsidR="00CB6E15">
        <w:t xml:space="preserve">. </w:t>
      </w:r>
      <w:r w:rsidR="00C845FD">
        <w:t xml:space="preserve"> </w:t>
      </w:r>
      <w:r w:rsidR="00CB6E15">
        <w:t xml:space="preserve">A suggestion was made that the study </w:t>
      </w:r>
      <w:r>
        <w:t>not include a proposed recommendation.</w:t>
      </w:r>
      <w:r w:rsidR="00261F85">
        <w:t xml:space="preserve">  </w:t>
      </w:r>
    </w:p>
    <w:p w14:paraId="70E92160" w14:textId="6726660F" w:rsidR="00876656" w:rsidRDefault="00876656" w:rsidP="000A23B1">
      <w:pPr>
        <w:tabs>
          <w:tab w:val="left" w:pos="720"/>
          <w:tab w:val="left" w:pos="2160"/>
        </w:tabs>
        <w:jc w:val="both"/>
      </w:pPr>
    </w:p>
    <w:p w14:paraId="6563A03D" w14:textId="2719FB82" w:rsidR="000A23B1" w:rsidRDefault="00CB6E15" w:rsidP="000A23B1">
      <w:pPr>
        <w:tabs>
          <w:tab w:val="left" w:pos="720"/>
          <w:tab w:val="left" w:pos="2160"/>
        </w:tabs>
        <w:jc w:val="both"/>
      </w:pPr>
      <w:r>
        <w:t>Chair</w:t>
      </w:r>
      <w:r w:rsidR="00876656">
        <w:t xml:space="preserve"> Silvestrini asked </w:t>
      </w:r>
      <w:r w:rsidR="00213052">
        <w:t xml:space="preserve">if </w:t>
      </w:r>
      <w:r w:rsidR="00876656">
        <w:t xml:space="preserve">whether the Millcreek </w:t>
      </w:r>
      <w:r w:rsidR="00213052">
        <w:t xml:space="preserve">Canyon </w:t>
      </w:r>
      <w:r w:rsidR="00876656">
        <w:t xml:space="preserve">Committee </w:t>
      </w:r>
      <w:r>
        <w:t xml:space="preserve">had </w:t>
      </w:r>
      <w:r w:rsidR="00876656">
        <w:t xml:space="preserve">made the </w:t>
      </w:r>
      <w:r w:rsidR="00213052">
        <w:t xml:space="preserve">U.S. </w:t>
      </w:r>
      <w:r w:rsidR="00876656">
        <w:t xml:space="preserve">Forest Service nervous with the letter they sent.  Mr. Becker </w:t>
      </w:r>
      <w:r>
        <w:t xml:space="preserve">did not believe so, </w:t>
      </w:r>
      <w:r w:rsidR="00876656">
        <w:t>because</w:t>
      </w:r>
      <w:r>
        <w:t xml:space="preserve"> Stakeholders Council Member,</w:t>
      </w:r>
      <w:r w:rsidR="00876656">
        <w:t xml:space="preserve"> Ed Marshall</w:t>
      </w:r>
      <w:r>
        <w:t>,</w:t>
      </w:r>
      <w:r w:rsidR="00876656">
        <w:t xml:space="preserve"> had done a good job of reaching out to the Forest Service.</w:t>
      </w:r>
      <w:r>
        <w:t xml:space="preserve">  Chair </w:t>
      </w:r>
      <w:r w:rsidR="00876656">
        <w:t xml:space="preserve">Silvestrini hoped that Committee action in sponsoring a </w:t>
      </w:r>
      <w:r w:rsidR="006B6835">
        <w:t xml:space="preserve">Federal Lands Access Program </w:t>
      </w:r>
      <w:r w:rsidR="00213052">
        <w:t>(“</w:t>
      </w:r>
      <w:r w:rsidR="00876656">
        <w:t>FLAP</w:t>
      </w:r>
      <w:r w:rsidR="00213052">
        <w:t>”)</w:t>
      </w:r>
      <w:r w:rsidR="00876656">
        <w:t xml:space="preserve"> grant would go a long way toward easing Salt Lake District Ranger, Bekee Hotze’s concerns at the Forest Service Office.</w:t>
      </w:r>
      <w:r w:rsidR="00C57C74">
        <w:t xml:space="preserve">  He reported that there had been discussions about a shuttle project</w:t>
      </w:r>
      <w:r>
        <w:t xml:space="preserve">.  </w:t>
      </w:r>
      <w:r w:rsidR="00C57C74">
        <w:t>Ms.</w:t>
      </w:r>
      <w:r w:rsidR="004D7BC9">
        <w:t> </w:t>
      </w:r>
      <w:r w:rsidR="00C57C74">
        <w:t xml:space="preserve">Hotze stated that a FLAP grant would be needed first.  Mr. Perez commented that in the Mountain Transportation System concepts for Millcreek, a shuttle </w:t>
      </w:r>
      <w:r w:rsidR="00524352">
        <w:t>would</w:t>
      </w:r>
      <w:r w:rsidR="00C57C74">
        <w:t xml:space="preserve"> still</w:t>
      </w:r>
      <w:r w:rsidR="00524352">
        <w:t xml:space="preserve"> be</w:t>
      </w:r>
      <w:r w:rsidR="00C57C74">
        <w:t xml:space="preserve"> possible</w:t>
      </w:r>
      <w:r>
        <w:t xml:space="preserve">.  However, </w:t>
      </w:r>
      <w:r w:rsidR="00C57C74">
        <w:t xml:space="preserve">they recognized that </w:t>
      </w:r>
      <w:r w:rsidR="00485809">
        <w:t>several</w:t>
      </w:r>
      <w:r w:rsidR="00C57C74">
        <w:t xml:space="preserve"> mobility and safety improvements would need to be made </w:t>
      </w:r>
      <w:r w:rsidR="00C57C74">
        <w:lastRenderedPageBreak/>
        <w:t xml:space="preserve">before a shuttle program could be rolled out.  </w:t>
      </w:r>
      <w:r>
        <w:t>Chair</w:t>
      </w:r>
      <w:r w:rsidR="00C57C74">
        <w:t xml:space="preserve"> Silvestrini noted tha</w:t>
      </w:r>
      <w:r>
        <w:t xml:space="preserve">t </w:t>
      </w:r>
      <w:r w:rsidR="00524352">
        <w:t>may</w:t>
      </w:r>
      <w:r w:rsidR="00C57C74">
        <w:t xml:space="preserve"> </w:t>
      </w:r>
      <w:r w:rsidR="004D7BC9">
        <w:t xml:space="preserve">require </w:t>
      </w:r>
      <w:r w:rsidR="00C57C74">
        <w:t xml:space="preserve">a future fundraising project.  </w:t>
      </w:r>
    </w:p>
    <w:p w14:paraId="056DFDC2" w14:textId="0F00213C" w:rsidR="00C57C74" w:rsidRDefault="00C57C74" w:rsidP="000A23B1">
      <w:pPr>
        <w:tabs>
          <w:tab w:val="left" w:pos="720"/>
          <w:tab w:val="left" w:pos="2160"/>
        </w:tabs>
        <w:jc w:val="both"/>
      </w:pPr>
    </w:p>
    <w:p w14:paraId="35F71798" w14:textId="3067A785" w:rsidR="00100259" w:rsidRDefault="00C57C74" w:rsidP="000A23B1">
      <w:pPr>
        <w:tabs>
          <w:tab w:val="left" w:pos="720"/>
          <w:tab w:val="left" w:pos="2160"/>
        </w:tabs>
        <w:jc w:val="both"/>
      </w:pPr>
      <w:r>
        <w:t xml:space="preserve">Mr. Becker reported that Ms. Hotze was no longer the Salt Lake District Ranger.  </w:t>
      </w:r>
      <w:r w:rsidR="004D7BC9">
        <w:t>S</w:t>
      </w:r>
      <w:r>
        <w:t xml:space="preserve">he stepped into another position and Lance Kovel was the Acting Salt Lake District Ranger.  </w:t>
      </w:r>
      <w:r w:rsidR="00100259">
        <w:t>Chair</w:t>
      </w:r>
      <w:r>
        <w:t xml:space="preserve"> Silvestrini asked if Ms. Hotze was coming back into the position.  Mr. Becker confirmed </w:t>
      </w:r>
      <w:r w:rsidR="00100259">
        <w:t>that she was</w:t>
      </w:r>
      <w:r>
        <w:t>.  Mr.</w:t>
      </w:r>
      <w:r w:rsidR="004D7BC9">
        <w:t> </w:t>
      </w:r>
      <w:r>
        <w:t xml:space="preserve">Perez </w:t>
      </w:r>
      <w:r w:rsidR="00100259">
        <w:t xml:space="preserve">believed </w:t>
      </w:r>
      <w:r>
        <w:t xml:space="preserve">she would be back within the month.  </w:t>
      </w:r>
    </w:p>
    <w:p w14:paraId="4A72C269" w14:textId="77777777" w:rsidR="00100259" w:rsidRDefault="00100259" w:rsidP="000A23B1">
      <w:pPr>
        <w:tabs>
          <w:tab w:val="left" w:pos="720"/>
          <w:tab w:val="left" w:pos="2160"/>
        </w:tabs>
        <w:jc w:val="both"/>
      </w:pPr>
    </w:p>
    <w:p w14:paraId="2B893AE0" w14:textId="42F6D886" w:rsidR="00454F5F" w:rsidRDefault="00454F5F" w:rsidP="000A23B1">
      <w:pPr>
        <w:tabs>
          <w:tab w:val="left" w:pos="720"/>
          <w:tab w:val="left" w:pos="2160"/>
        </w:tabs>
        <w:jc w:val="both"/>
      </w:pPr>
      <w:r>
        <w:t>M</w:t>
      </w:r>
      <w:r w:rsidR="000B240B">
        <w:t xml:space="preserve">r. Perez stated that the second type of fundraising was long-term, which was focused </w:t>
      </w:r>
      <w:r w:rsidR="00485809">
        <w:t>on</w:t>
      </w:r>
      <w:r w:rsidR="000B240B">
        <w:t xml:space="preserve"> the Environmental Dashboard.  He noted that they were hoping to work with </w:t>
      </w:r>
      <w:r w:rsidR="000B240B" w:rsidRPr="000B240B">
        <w:t xml:space="preserve">a 501(c)(3) partner </w:t>
      </w:r>
      <w:r w:rsidR="00D0759D">
        <w:t xml:space="preserve">to </w:t>
      </w:r>
      <w:r w:rsidR="000B240B" w:rsidRPr="000B240B">
        <w:t xml:space="preserve">act as a tax-deductible donation base.  He reported that they </w:t>
      </w:r>
      <w:r w:rsidR="000B240B">
        <w:t xml:space="preserve">had </w:t>
      </w:r>
      <w:r w:rsidR="00D0759D">
        <w:t xml:space="preserve">also </w:t>
      </w:r>
      <w:r w:rsidR="000B240B">
        <w:t>looked a</w:t>
      </w:r>
      <w:r w:rsidR="000B240B" w:rsidRPr="000B240B">
        <w:t>t crowd-funding</w:t>
      </w:r>
      <w:r w:rsidR="000B240B">
        <w:t>.  Ms.</w:t>
      </w:r>
      <w:r w:rsidR="004D7BC9">
        <w:t> </w:t>
      </w:r>
      <w:r w:rsidR="000B240B">
        <w:t xml:space="preserve">Mickelson reported that she had been looking at whether or not crowdfunding would be possible in relation to their own website.  She noted </w:t>
      </w:r>
      <w:r w:rsidR="004D7BC9">
        <w:t xml:space="preserve">that </w:t>
      </w:r>
      <w:r w:rsidR="000B240B">
        <w:t xml:space="preserve">there seemed to be compliance issues that went along with that.  Ms. Mickelson had heard from crowdfunding sources </w:t>
      </w:r>
      <w:r w:rsidR="00570E8F">
        <w:t xml:space="preserve">that it would be easier to go through a third-party platform.  She believed a </w:t>
      </w:r>
      <w:r w:rsidR="000B240B">
        <w:t xml:space="preserve">conversation </w:t>
      </w:r>
      <w:r w:rsidR="00570E8F">
        <w:t>could</w:t>
      </w:r>
      <w:r w:rsidR="000B240B">
        <w:t xml:space="preserve"> be had with the University of Utah about their crowdfunding </w:t>
      </w:r>
      <w:r w:rsidR="00570E8F">
        <w:t>and noted that</w:t>
      </w:r>
      <w:r w:rsidR="000B240B">
        <w:t xml:space="preserve"> there were other third-party sources to </w:t>
      </w:r>
      <w:r w:rsidR="00D95DCB">
        <w:t xml:space="preserve">potentially </w:t>
      </w:r>
      <w:r w:rsidR="000B240B">
        <w:t xml:space="preserve">contract with.  </w:t>
      </w:r>
      <w:r w:rsidR="004D7BC9">
        <w:t>She</w:t>
      </w:r>
      <w:r w:rsidR="000B240B">
        <w:t xml:space="preserve"> reported that </w:t>
      </w:r>
      <w:r w:rsidR="00570E8F">
        <w:t xml:space="preserve">some </w:t>
      </w:r>
      <w:r w:rsidR="000B240B">
        <w:t xml:space="preserve">crowdfunding and social media funding avenues </w:t>
      </w:r>
      <w:r w:rsidR="00570E8F">
        <w:t>ha</w:t>
      </w:r>
      <w:r w:rsidR="004D7BC9">
        <w:t>ve</w:t>
      </w:r>
      <w:r w:rsidR="000B240B">
        <w:t xml:space="preserve"> compliance, registration</w:t>
      </w:r>
      <w:r w:rsidR="004D7BC9">
        <w:t>,</w:t>
      </w:r>
      <w:r w:rsidR="000B240B">
        <w:t xml:space="preserve"> and licensing issues with the </w:t>
      </w:r>
      <w:r w:rsidR="004D7BC9">
        <w:t>S</w:t>
      </w:r>
      <w:r w:rsidR="000B240B">
        <w:t xml:space="preserve">tate and </w:t>
      </w:r>
      <w:r w:rsidR="004D7BC9">
        <w:t>F</w:t>
      </w:r>
      <w:r w:rsidR="000B240B">
        <w:t>ederal government.  She believed that eventually, a recommendation would be made to crowdfund with a third-party platform.</w:t>
      </w:r>
    </w:p>
    <w:p w14:paraId="5F4C0F54" w14:textId="62BD10ED" w:rsidR="000B240B" w:rsidRDefault="000B240B" w:rsidP="000A23B1">
      <w:pPr>
        <w:tabs>
          <w:tab w:val="left" w:pos="720"/>
          <w:tab w:val="left" w:pos="2160"/>
        </w:tabs>
        <w:jc w:val="both"/>
      </w:pPr>
    </w:p>
    <w:p w14:paraId="0A3F3BBA" w14:textId="57D1AF3B" w:rsidR="000B240B" w:rsidRDefault="008656DB" w:rsidP="000A23B1">
      <w:pPr>
        <w:tabs>
          <w:tab w:val="left" w:pos="720"/>
          <w:tab w:val="left" w:pos="2160"/>
        </w:tabs>
        <w:jc w:val="both"/>
      </w:pPr>
      <w:r>
        <w:t xml:space="preserve">Ms. Mickelson suggested looking at the Visitor Use Study like a long-term project, similar to the Environmental Dashboard.  She believed it would be beneficial to have someone from the Budget/Finance Committee </w:t>
      </w:r>
      <w:r w:rsidR="00D95DCB">
        <w:t>act as</w:t>
      </w:r>
      <w:r w:rsidR="00DF079B">
        <w:t xml:space="preserve"> a </w:t>
      </w:r>
      <w:r w:rsidR="004D7BC9">
        <w:t>L</w:t>
      </w:r>
      <w:r w:rsidR="00DF079B">
        <w:t xml:space="preserve">iaison.  </w:t>
      </w:r>
      <w:r w:rsidR="004D7BC9">
        <w:t>She</w:t>
      </w:r>
      <w:r w:rsidR="00DF079B">
        <w:t xml:space="preserve"> suggested Mayor Sondak </w:t>
      </w:r>
      <w:r w:rsidR="004D7BC9">
        <w:t>serve in that capacity</w:t>
      </w:r>
      <w:r w:rsidR="00DF079B">
        <w:t>.  Another piece of long-term project</w:t>
      </w:r>
      <w:r w:rsidR="00D95DCB">
        <w:t xml:space="preserve"> fundraising</w:t>
      </w:r>
      <w:r w:rsidR="00DF079B">
        <w:t xml:space="preserve"> </w:t>
      </w:r>
      <w:r w:rsidR="00FB4C34">
        <w:t>involved</w:t>
      </w:r>
      <w:r w:rsidR="00DF079B">
        <w:t xml:space="preserve"> the Executive Committee </w:t>
      </w:r>
      <w:r w:rsidR="00FB4C34">
        <w:t>having oversight</w:t>
      </w:r>
      <w:r w:rsidR="004544D3">
        <w:t xml:space="preserve">.  Ms. Mickelson noted </w:t>
      </w:r>
      <w:r w:rsidR="004D7BC9">
        <w:t xml:space="preserve">that </w:t>
      </w:r>
      <w:r w:rsidR="004544D3">
        <w:t xml:space="preserve">this was </w:t>
      </w:r>
      <w:r w:rsidR="00DF079B">
        <w:t xml:space="preserve">because </w:t>
      </w:r>
      <w:r w:rsidR="00D95DCB">
        <w:t>the projects</w:t>
      </w:r>
      <w:r w:rsidR="00DF079B">
        <w:t xml:space="preserve"> would be </w:t>
      </w:r>
      <w:r w:rsidR="00485809">
        <w:t>longer</w:t>
      </w:r>
      <w:r w:rsidR="00D95DCB">
        <w:t xml:space="preserve">, </w:t>
      </w:r>
      <w:r w:rsidR="00DF079B">
        <w:t>require more monetary matching funds</w:t>
      </w:r>
      <w:r w:rsidR="00D95DCB">
        <w:t>, and be slightly more complex</w:t>
      </w:r>
      <w:r w:rsidR="00DF079B">
        <w:t xml:space="preserve">.  </w:t>
      </w:r>
      <w:r w:rsidR="00485809">
        <w:t>She recommended</w:t>
      </w:r>
      <w:r w:rsidR="00DF079B">
        <w:t xml:space="preserve"> that the Budget/Finance Committee be involved </w:t>
      </w:r>
      <w:r w:rsidR="00D95DCB">
        <w:t xml:space="preserve">in </w:t>
      </w:r>
      <w:r w:rsidR="00DF079B">
        <w:t xml:space="preserve">looking at funding </w:t>
      </w:r>
      <w:r w:rsidR="00FB4C34">
        <w:t>and</w:t>
      </w:r>
      <w:r w:rsidR="00DF079B">
        <w:t xml:space="preserve"> the Executive Committee </w:t>
      </w:r>
      <w:r w:rsidR="00321F44">
        <w:t xml:space="preserve">be involved in oversight. </w:t>
      </w:r>
    </w:p>
    <w:p w14:paraId="362C550E" w14:textId="098517C0" w:rsidR="00DF079B" w:rsidRDefault="00DF079B" w:rsidP="000A23B1">
      <w:pPr>
        <w:tabs>
          <w:tab w:val="left" w:pos="720"/>
          <w:tab w:val="left" w:pos="2160"/>
        </w:tabs>
        <w:jc w:val="both"/>
      </w:pPr>
    </w:p>
    <w:p w14:paraId="202F96B1" w14:textId="62FA7600" w:rsidR="009D2C49" w:rsidRDefault="00DF079B" w:rsidP="000A23B1">
      <w:pPr>
        <w:tabs>
          <w:tab w:val="left" w:pos="720"/>
          <w:tab w:val="left" w:pos="2160"/>
        </w:tabs>
        <w:jc w:val="both"/>
      </w:pPr>
      <w:r>
        <w:t xml:space="preserve">Ms. Mickelson discussed listing short-term projects on the </w:t>
      </w:r>
      <w:r w:rsidR="00FA04F3">
        <w:t xml:space="preserve">CWC </w:t>
      </w:r>
      <w:r>
        <w:t xml:space="preserve">website to show what was being </w:t>
      </w:r>
      <w:r w:rsidR="00FA04F3">
        <w:t>done</w:t>
      </w:r>
      <w:r>
        <w:t xml:space="preserve">, </w:t>
      </w:r>
      <w:r w:rsidR="00FA04F3">
        <w:t xml:space="preserve">what </w:t>
      </w:r>
      <w:r>
        <w:t xml:space="preserve">funding dollars had come in from </w:t>
      </w:r>
      <w:r w:rsidR="00FA5DA1">
        <w:t>the CW</w:t>
      </w:r>
      <w:r>
        <w:t xml:space="preserve">C, as well as a line that stated </w:t>
      </w:r>
      <w:r w:rsidR="00FA04F3">
        <w:t xml:space="preserve">which </w:t>
      </w:r>
      <w:r>
        <w:t xml:space="preserve">projects were still available for additional funding.  </w:t>
      </w:r>
      <w:r w:rsidR="004A1910">
        <w:t xml:space="preserve">She believed this would encourage others to allocate </w:t>
      </w:r>
      <w:r w:rsidR="00FA04F3">
        <w:t xml:space="preserve">funding </w:t>
      </w:r>
      <w:r w:rsidR="004A1910">
        <w:t>resources.  Ms. Mickelson reported that th</w:t>
      </w:r>
      <w:r w:rsidR="00FA04F3">
        <w:t xml:space="preserve">e </w:t>
      </w:r>
      <w:r w:rsidR="004A1910">
        <w:t xml:space="preserve">Committee was heading in a direction where they would become </w:t>
      </w:r>
      <w:r w:rsidR="00FA04F3">
        <w:t>facilitators</w:t>
      </w:r>
      <w:r w:rsidR="004A1910">
        <w:t xml:space="preserve"> </w:t>
      </w:r>
      <w:r w:rsidR="00FA04F3">
        <w:t>for</w:t>
      </w:r>
      <w:r w:rsidR="004A1910">
        <w:t xml:space="preserve"> funds that became available from other entities.</w:t>
      </w:r>
      <w:r w:rsidR="00FA04F3">
        <w:t xml:space="preserve">  </w:t>
      </w:r>
      <w:r w:rsidR="00F41011">
        <w:t xml:space="preserve">Mr. Becker </w:t>
      </w:r>
      <w:r w:rsidR="00FA04F3">
        <w:t xml:space="preserve">agreed and noted that the CWC was becoming a collection and funneling entity, where they funded projects that were prioritized in the area.  </w:t>
      </w:r>
    </w:p>
    <w:p w14:paraId="04993E11" w14:textId="77777777" w:rsidR="00FA04F3" w:rsidRDefault="00FA04F3" w:rsidP="000A23B1">
      <w:pPr>
        <w:tabs>
          <w:tab w:val="left" w:pos="720"/>
          <w:tab w:val="left" w:pos="2160"/>
        </w:tabs>
        <w:jc w:val="both"/>
      </w:pPr>
    </w:p>
    <w:p w14:paraId="4A146910" w14:textId="18D3F02D" w:rsidR="00FB1284" w:rsidRDefault="00FA04F3" w:rsidP="000A23B1">
      <w:pPr>
        <w:tabs>
          <w:tab w:val="left" w:pos="720"/>
          <w:tab w:val="left" w:pos="2160"/>
        </w:tabs>
        <w:jc w:val="both"/>
      </w:pPr>
      <w:r>
        <w:t>Chair</w:t>
      </w:r>
      <w:r w:rsidR="009D2C49">
        <w:t xml:space="preserve"> Silvestrini asked </w:t>
      </w:r>
      <w:r w:rsidR="00FA5DA1">
        <w:t>if s</w:t>
      </w:r>
      <w:r w:rsidR="009D2C49">
        <w:t xml:space="preserve">taff felt they had </w:t>
      </w:r>
      <w:r w:rsidR="00FA5DA1">
        <w:t xml:space="preserve">the </w:t>
      </w:r>
      <w:r w:rsidR="009D2C49">
        <w:t xml:space="preserve">experience </w:t>
      </w:r>
      <w:r>
        <w:t>needed to</w:t>
      </w:r>
      <w:r w:rsidR="009D2C49">
        <w:t xml:space="preserve"> do grant writing.  </w:t>
      </w:r>
      <w:r w:rsidR="00FA5DA1">
        <w:t>It was noted that s</w:t>
      </w:r>
      <w:r w:rsidR="009D2C49">
        <w:t xml:space="preserve">everal </w:t>
      </w:r>
      <w:r w:rsidR="00FA5DA1">
        <w:t>s</w:t>
      </w:r>
      <w:r w:rsidR="009D2C49">
        <w:t xml:space="preserve">taff </w:t>
      </w:r>
      <w:r w:rsidR="00FA5DA1">
        <w:t>m</w:t>
      </w:r>
      <w:r w:rsidR="009D2C49">
        <w:t xml:space="preserve">embers </w:t>
      </w:r>
      <w:r w:rsidR="00FA5DA1">
        <w:t xml:space="preserve">have </w:t>
      </w:r>
      <w:r w:rsidR="009D2C49">
        <w:t xml:space="preserve">grant writing experience.  Ms. Mickelson noted that the </w:t>
      </w:r>
      <w:r>
        <w:t>issue</w:t>
      </w:r>
      <w:r w:rsidR="009D2C49">
        <w:t xml:space="preserve"> regarding the </w:t>
      </w:r>
      <w:r w:rsidR="009D2C49" w:rsidRPr="000B240B">
        <w:t>501(c)(3)</w:t>
      </w:r>
      <w:r w:rsidR="009D2C49">
        <w:t xml:space="preserve"> was that many private foundations would only give to a </w:t>
      </w:r>
      <w:r w:rsidR="009D2C49" w:rsidRPr="000B240B">
        <w:t>501(c)(3)</w:t>
      </w:r>
      <w:r w:rsidR="009D2C49">
        <w:t xml:space="preserve"> that </w:t>
      </w:r>
      <w:r>
        <w:t>had</w:t>
      </w:r>
      <w:r w:rsidR="009D2C49">
        <w:t xml:space="preserve"> specific IRS designation.  </w:t>
      </w:r>
      <w:r w:rsidR="00FA5DA1">
        <w:t>There had been a</w:t>
      </w:r>
      <w:r w:rsidR="009D2C49">
        <w:t xml:space="preserve"> conversation regarding this issue.  </w:t>
      </w:r>
      <w:r>
        <w:t xml:space="preserve">However, </w:t>
      </w:r>
      <w:r w:rsidR="00DC5CB6">
        <w:t>Ms.</w:t>
      </w:r>
      <w:r w:rsidR="00FA5DA1">
        <w:t> </w:t>
      </w:r>
      <w:r w:rsidR="00DC5CB6">
        <w:t>Mickelson</w:t>
      </w:r>
      <w:r>
        <w:t xml:space="preserve"> noted that </w:t>
      </w:r>
      <w:r w:rsidR="001B080A">
        <w:t xml:space="preserve">when </w:t>
      </w:r>
      <w:r>
        <w:t xml:space="preserve">a foundation was formed </w:t>
      </w:r>
      <w:r w:rsidR="009D2C49">
        <w:t xml:space="preserve">from </w:t>
      </w:r>
      <w:r>
        <w:t>an</w:t>
      </w:r>
      <w:r w:rsidR="009D2C49">
        <w:t xml:space="preserve"> organization that </w:t>
      </w:r>
      <w:r w:rsidR="00FB1284">
        <w:t>was</w:t>
      </w:r>
      <w:r w:rsidR="009D2C49">
        <w:t xml:space="preserve"> intended to have the foundation support it, </w:t>
      </w:r>
      <w:r w:rsidR="00DC5CB6">
        <w:t xml:space="preserve">this would result in </w:t>
      </w:r>
      <w:r w:rsidR="009D2C49">
        <w:t xml:space="preserve">two </w:t>
      </w:r>
      <w:r w:rsidR="00FA5DA1">
        <w:t>b</w:t>
      </w:r>
      <w:r w:rsidR="009D2C49">
        <w:t>oar</w:t>
      </w:r>
      <w:r>
        <w:t xml:space="preserve">d </w:t>
      </w:r>
      <w:r w:rsidR="00FA5DA1">
        <w:t>g</w:t>
      </w:r>
      <w:r>
        <w:t>roups</w:t>
      </w:r>
      <w:r w:rsidR="00FB1284">
        <w:t>.  The</w:t>
      </w:r>
      <w:r w:rsidR="009D2C49">
        <w:t xml:space="preserve"> </w:t>
      </w:r>
      <w:r w:rsidR="00DC5CB6">
        <w:t>F</w:t>
      </w:r>
      <w:r w:rsidR="009D2C49">
        <w:t xml:space="preserve">oundation </w:t>
      </w:r>
      <w:r w:rsidR="00FB1284">
        <w:t>B</w:t>
      </w:r>
      <w:r w:rsidR="009D2C49">
        <w:t xml:space="preserve">oard </w:t>
      </w:r>
      <w:r w:rsidR="00DC5CB6">
        <w:t>G</w:t>
      </w:r>
      <w:r>
        <w:t xml:space="preserve">roup </w:t>
      </w:r>
      <w:r w:rsidR="00FB1284">
        <w:t>could</w:t>
      </w:r>
      <w:r w:rsidR="009D2C49">
        <w:t xml:space="preserve"> become a difficult partner </w:t>
      </w:r>
      <w:r>
        <w:t>as</w:t>
      </w:r>
      <w:r w:rsidR="009D2C49">
        <w:t xml:space="preserve"> they </w:t>
      </w:r>
      <w:r w:rsidR="00FB1284">
        <w:t xml:space="preserve">may want the </w:t>
      </w:r>
      <w:r w:rsidR="00FA5DA1">
        <w:t>b</w:t>
      </w:r>
      <w:r w:rsidR="00FB1284">
        <w:t xml:space="preserve">oard to </w:t>
      </w:r>
      <w:r>
        <w:t>do something</w:t>
      </w:r>
      <w:r w:rsidR="00FB1284">
        <w:t xml:space="preserve"> </w:t>
      </w:r>
      <w:r>
        <w:t xml:space="preserve">they </w:t>
      </w:r>
      <w:r w:rsidR="00FA5DA1">
        <w:t xml:space="preserve">do </w:t>
      </w:r>
      <w:r>
        <w:t xml:space="preserve">not feel </w:t>
      </w:r>
      <w:r w:rsidR="00FA5DA1">
        <w:t>i</w:t>
      </w:r>
      <w:r w:rsidR="001B080A">
        <w:t>s</w:t>
      </w:r>
      <w:r>
        <w:t xml:space="preserve"> necessary.</w:t>
      </w:r>
      <w:r w:rsidR="00FB1284">
        <w:t xml:space="preserve"> </w:t>
      </w:r>
      <w:r w:rsidR="009D2C49">
        <w:t xml:space="preserve"> </w:t>
      </w:r>
      <w:r w:rsidR="00FB1284">
        <w:t xml:space="preserve">She believed it was important to be careful when establishing </w:t>
      </w:r>
      <w:r w:rsidR="009D2C49">
        <w:t>another entity</w:t>
      </w:r>
      <w:r w:rsidR="001E3158">
        <w:t xml:space="preserve"> but noted </w:t>
      </w:r>
      <w:r w:rsidR="009D2C49">
        <w:t xml:space="preserve">that they </w:t>
      </w:r>
      <w:r w:rsidR="001E3158">
        <w:t xml:space="preserve">may eventually </w:t>
      </w:r>
      <w:r w:rsidR="00DC5CB6">
        <w:t>reach</w:t>
      </w:r>
      <w:r w:rsidR="009D2C49">
        <w:t xml:space="preserve"> a point where they would </w:t>
      </w:r>
      <w:r w:rsidR="001E3158">
        <w:t xml:space="preserve">need to </w:t>
      </w:r>
      <w:r w:rsidR="009D2C49">
        <w:t xml:space="preserve">form a </w:t>
      </w:r>
      <w:r w:rsidR="009D2C49" w:rsidRPr="000B240B">
        <w:t>501(c)(3)</w:t>
      </w:r>
      <w:r w:rsidR="009D2C49">
        <w:t>.</w:t>
      </w:r>
      <w:r w:rsidR="00FB1284">
        <w:t xml:space="preserve">  </w:t>
      </w:r>
    </w:p>
    <w:p w14:paraId="2684156B" w14:textId="566B8D8B" w:rsidR="00FB1284" w:rsidRDefault="00FB1284" w:rsidP="000A23B1">
      <w:pPr>
        <w:tabs>
          <w:tab w:val="left" w:pos="720"/>
          <w:tab w:val="left" w:pos="2160"/>
        </w:tabs>
        <w:jc w:val="both"/>
      </w:pPr>
    </w:p>
    <w:p w14:paraId="542943A4" w14:textId="1ADB0F69" w:rsidR="00285C2D" w:rsidRDefault="00FB1284" w:rsidP="000A23B1">
      <w:pPr>
        <w:tabs>
          <w:tab w:val="left" w:pos="720"/>
          <w:tab w:val="left" w:pos="2160"/>
        </w:tabs>
        <w:jc w:val="both"/>
      </w:pPr>
      <w:r>
        <w:t xml:space="preserve">Ms. </w:t>
      </w:r>
      <w:r w:rsidRPr="00E70E01">
        <w:t>Nielsen</w:t>
      </w:r>
      <w:r>
        <w:t xml:space="preserve"> reported </w:t>
      </w:r>
      <w:r w:rsidR="00853050">
        <w:t xml:space="preserve">that based on the </w:t>
      </w:r>
      <w:r w:rsidR="00FA5DA1">
        <w:t xml:space="preserve">direction </w:t>
      </w:r>
      <w:r w:rsidR="00853050">
        <w:t>received from the Commissioners during the last Board Meeting, new means of fundraising</w:t>
      </w:r>
      <w:r w:rsidR="007342B5">
        <w:t xml:space="preserve"> were being explored</w:t>
      </w:r>
      <w:r w:rsidR="00853050">
        <w:t xml:space="preserve">.  Friends of Alta expressed interest in the Environmental Dashboard </w:t>
      </w:r>
      <w:r w:rsidR="007342B5">
        <w:t>project</w:t>
      </w:r>
      <w:r w:rsidR="00853050">
        <w:t xml:space="preserve">.  On August 27, 2020, Friends of Alta </w:t>
      </w:r>
      <w:r w:rsidR="007342B5">
        <w:t>would be</w:t>
      </w:r>
      <w:r w:rsidR="00853050">
        <w:t xml:space="preserve"> hosting a digital informational presentation where a </w:t>
      </w:r>
      <w:r w:rsidR="00FA5DA1">
        <w:t>s</w:t>
      </w:r>
      <w:r w:rsidR="00853050">
        <w:t xml:space="preserve">taff </w:t>
      </w:r>
      <w:r w:rsidR="00FA5DA1">
        <w:t>m</w:t>
      </w:r>
      <w:r w:rsidR="00853050">
        <w:t xml:space="preserve">ember from Friends of Alta would provide an introduction to audience members about why they </w:t>
      </w:r>
      <w:r w:rsidR="00FA5DA1">
        <w:t>a</w:t>
      </w:r>
      <w:r w:rsidR="00853050">
        <w:t>re interested in the Environmental Dashboard.  Ms. Nielsen would provide a brief history of the project during this presentation</w:t>
      </w:r>
      <w:r w:rsidR="007342B5">
        <w:t xml:space="preserve">.  </w:t>
      </w:r>
      <w:r w:rsidR="00853050" w:rsidRPr="00853050">
        <w:t>Jim</w:t>
      </w:r>
      <w:r w:rsidR="00853050">
        <w:t xml:space="preserve"> </w:t>
      </w:r>
      <w:r w:rsidR="00853050" w:rsidRPr="00853050">
        <w:t xml:space="preserve">Ehleringer </w:t>
      </w:r>
      <w:r w:rsidR="00853050">
        <w:t>and Phoebe McNeilly, the project leads at the University of Utah</w:t>
      </w:r>
      <w:r w:rsidR="007342B5">
        <w:t xml:space="preserve">, </w:t>
      </w:r>
      <w:r w:rsidR="00853050">
        <w:t xml:space="preserve">would </w:t>
      </w:r>
      <w:r w:rsidR="007342B5">
        <w:t>share</w:t>
      </w:r>
      <w:r w:rsidR="00853050">
        <w:t xml:space="preserve"> presentations that they had given during Commission Meetings.</w:t>
      </w:r>
      <w:r w:rsidR="003F766A">
        <w:t xml:space="preserve">  Ms. Nielsen noted that there would be a Q&amp;A session from audience members as well.  Peter Corroon, a Board Member for Friends of Alta</w:t>
      </w:r>
      <w:r w:rsidR="00AD5F3B">
        <w:t>,</w:t>
      </w:r>
      <w:r w:rsidR="003F766A">
        <w:t xml:space="preserve"> </w:t>
      </w:r>
      <w:r w:rsidR="0018501A">
        <w:t>is</w:t>
      </w:r>
      <w:r w:rsidR="003F766A">
        <w:t xml:space="preserve"> scheduled to facilitate the discussion</w:t>
      </w:r>
      <w:r w:rsidR="003678D5">
        <w:t xml:space="preserve">.  He would also ask for fundraising from the Friends of Alta network and viewers in the digital audience.  </w:t>
      </w:r>
      <w:r w:rsidR="007342B5">
        <w:t xml:space="preserve">Friends of Alta had been asked to help </w:t>
      </w:r>
      <w:r w:rsidR="00285C2D">
        <w:t xml:space="preserve">raise $50,000. </w:t>
      </w:r>
      <w:r w:rsidR="00AD5F3B">
        <w:t xml:space="preserve"> </w:t>
      </w:r>
    </w:p>
    <w:p w14:paraId="3E2C5234" w14:textId="6A30DAFF" w:rsidR="000A23B1" w:rsidRDefault="000A23B1" w:rsidP="000A23B1">
      <w:pPr>
        <w:tabs>
          <w:tab w:val="left" w:pos="720"/>
          <w:tab w:val="left" w:pos="2160"/>
        </w:tabs>
        <w:jc w:val="both"/>
      </w:pPr>
    </w:p>
    <w:p w14:paraId="6F4E65FD" w14:textId="1C8A7771" w:rsidR="005063F9" w:rsidRDefault="005063F9" w:rsidP="000A23B1">
      <w:pPr>
        <w:tabs>
          <w:tab w:val="left" w:pos="720"/>
          <w:tab w:val="left" w:pos="2160"/>
        </w:tabs>
        <w:jc w:val="both"/>
      </w:pPr>
      <w:r>
        <w:t xml:space="preserve">Mr. Becker reported that </w:t>
      </w:r>
      <w:r w:rsidR="00751CDF">
        <w:t xml:space="preserve">the </w:t>
      </w:r>
      <w:r w:rsidR="00FA5DA1">
        <w:t>c</w:t>
      </w:r>
      <w:r w:rsidR="00751CDF">
        <w:t xml:space="preserve">ommittee was </w:t>
      </w:r>
      <w:r>
        <w:t>moving in a</w:t>
      </w:r>
      <w:r w:rsidR="00751CDF">
        <w:t xml:space="preserve">n </w:t>
      </w:r>
      <w:r>
        <w:t>entrepreneurial way</w:t>
      </w:r>
      <w:r w:rsidR="00953E4F">
        <w:t xml:space="preserve"> to </w:t>
      </w:r>
      <w:r w:rsidR="00751CDF">
        <w:t>accomplish more.  He noted</w:t>
      </w:r>
      <w:r w:rsidR="00953E4F">
        <w:t xml:space="preserve"> that</w:t>
      </w:r>
      <w:r w:rsidR="00751CDF">
        <w:t xml:space="preserve"> they </w:t>
      </w:r>
      <w:r w:rsidR="001F0303">
        <w:t>could</w:t>
      </w:r>
      <w:r w:rsidR="00751CDF">
        <w:t xml:space="preserve"> </w:t>
      </w:r>
      <w:r>
        <w:t xml:space="preserve">leverage CWC monies </w:t>
      </w:r>
      <w:r w:rsidR="00751CDF">
        <w:t xml:space="preserve">to </w:t>
      </w:r>
      <w:r>
        <w:t xml:space="preserve">get more done in a </w:t>
      </w:r>
      <w:r w:rsidR="00953E4F">
        <w:t>shorter</w:t>
      </w:r>
      <w:r>
        <w:t xml:space="preserve"> time </w:t>
      </w:r>
      <w:r w:rsidR="00485809">
        <w:t>period</w:t>
      </w:r>
      <w:r>
        <w:t xml:space="preserve">.  </w:t>
      </w:r>
      <w:r w:rsidR="00751CDF">
        <w:t>Chair</w:t>
      </w:r>
      <w:r>
        <w:t xml:space="preserve"> Silvestrini </w:t>
      </w:r>
      <w:r w:rsidR="00C12148">
        <w:t xml:space="preserve">commented that </w:t>
      </w:r>
      <w:r w:rsidR="001F0303">
        <w:t>finding new</w:t>
      </w:r>
      <w:r w:rsidR="00C12148">
        <w:t xml:space="preserve"> ways </w:t>
      </w:r>
      <w:r w:rsidR="001F0303">
        <w:t>to engage p</w:t>
      </w:r>
      <w:r w:rsidR="00C12148">
        <w:t xml:space="preserve">eople </w:t>
      </w:r>
      <w:r w:rsidR="00751CDF">
        <w:t>w</w:t>
      </w:r>
      <w:r w:rsidR="00FA5DA1">
        <w:t xml:space="preserve">as </w:t>
      </w:r>
      <w:r w:rsidR="001F0303">
        <w:t xml:space="preserve">especially </w:t>
      </w:r>
      <w:r w:rsidR="00C12148">
        <w:t xml:space="preserve">important due to COVID-19 as well as economic circumstances.  </w:t>
      </w:r>
      <w:r w:rsidR="00B41ABA">
        <w:t xml:space="preserve">He believed that </w:t>
      </w:r>
      <w:r w:rsidR="00751CDF">
        <w:t>as</w:t>
      </w:r>
      <w:r w:rsidR="00B41ABA">
        <w:t xml:space="preserve"> the Committee established a track record, fundraising work would become</w:t>
      </w:r>
      <w:r w:rsidR="00751CDF">
        <w:t xml:space="preserve"> easier</w:t>
      </w:r>
      <w:r w:rsidR="00B41ABA">
        <w:t>.  Ms. Mickelson agreed</w:t>
      </w:r>
      <w:r w:rsidR="00953E4F">
        <w:t xml:space="preserve">. </w:t>
      </w:r>
    </w:p>
    <w:p w14:paraId="536F8D4F" w14:textId="379CA304" w:rsidR="00E81EFC" w:rsidRDefault="00E81EFC" w:rsidP="000A23B1">
      <w:pPr>
        <w:tabs>
          <w:tab w:val="left" w:pos="720"/>
          <w:tab w:val="left" w:pos="2160"/>
        </w:tabs>
        <w:jc w:val="both"/>
      </w:pPr>
    </w:p>
    <w:p w14:paraId="0F26A739" w14:textId="103F6C77" w:rsidR="00E81EFC" w:rsidRDefault="00FA5DA1" w:rsidP="000A23B1">
      <w:pPr>
        <w:tabs>
          <w:tab w:val="left" w:pos="720"/>
          <w:tab w:val="left" w:pos="2160"/>
        </w:tabs>
        <w:jc w:val="both"/>
      </w:pPr>
      <w:r>
        <w:t xml:space="preserve">Commissioner </w:t>
      </w:r>
      <w:r w:rsidR="00E81EFC">
        <w:t xml:space="preserve">Bradley asked about potential grants.  He wondered </w:t>
      </w:r>
      <w:r w:rsidR="00BC4E08">
        <w:t>if they</w:t>
      </w:r>
      <w:r w:rsidR="00E81EFC">
        <w:t xml:space="preserve"> would be conducted in-house and what the process would look like.</w:t>
      </w:r>
      <w:r w:rsidR="00BC4E08">
        <w:t xml:space="preserve">  </w:t>
      </w:r>
      <w:r w:rsidR="00E81EFC">
        <w:t xml:space="preserve">Mr. Becker reported that it was an approach the CWC wanted to pursue.  He noted that they did not have the in-house capability to do much but they did have people, </w:t>
      </w:r>
      <w:r w:rsidR="00242829">
        <w:t>such as</w:t>
      </w:r>
      <w:r w:rsidR="00E81EFC">
        <w:t xml:space="preserve"> Ms. Mickelson, who had done fundraising for different kinds of projects in a similar mode.  </w:t>
      </w:r>
      <w:r>
        <w:t>He</w:t>
      </w:r>
      <w:r w:rsidR="00E81EFC">
        <w:t xml:space="preserve"> </w:t>
      </w:r>
      <w:r w:rsidR="00F65823">
        <w:t>stated</w:t>
      </w:r>
      <w:r w:rsidR="00E81EFC">
        <w:t xml:space="preserve"> that they may </w:t>
      </w:r>
      <w:r w:rsidR="00CC2486">
        <w:t xml:space="preserve">eventually </w:t>
      </w:r>
      <w:r w:rsidR="00E81EFC">
        <w:t xml:space="preserve">get to a point where additional expertise </w:t>
      </w:r>
      <w:r w:rsidR="00F65823">
        <w:t>was needed.  If and when that happen</w:t>
      </w:r>
      <w:r>
        <w:t>s</w:t>
      </w:r>
      <w:r w:rsidR="00F65823">
        <w:t xml:space="preserve">, </w:t>
      </w:r>
      <w:r w:rsidR="00E81EFC">
        <w:t xml:space="preserve">they would come back to the Board </w:t>
      </w:r>
      <w:r w:rsidR="00CC2486">
        <w:t>to</w:t>
      </w:r>
      <w:r w:rsidR="00E81EFC">
        <w:t xml:space="preserve"> </w:t>
      </w:r>
      <w:r w:rsidR="00F65823">
        <w:t>discuss opportunities</w:t>
      </w:r>
      <w:r w:rsidR="00D44AC5">
        <w:t xml:space="preserve">.  </w:t>
      </w:r>
      <w:r w:rsidR="001165F9">
        <w:t xml:space="preserve">Mr. Becker </w:t>
      </w:r>
      <w:r w:rsidR="00E41C93">
        <w:t xml:space="preserve">reported </w:t>
      </w:r>
      <w:r w:rsidR="00D44AC5">
        <w:t xml:space="preserve">that when he </w:t>
      </w:r>
      <w:r w:rsidR="00E41C93">
        <w:t xml:space="preserve">served as </w:t>
      </w:r>
      <w:r w:rsidR="001165F9">
        <w:t>Mayor</w:t>
      </w:r>
      <w:r w:rsidR="0034794F">
        <w:t xml:space="preserve"> </w:t>
      </w:r>
      <w:r w:rsidR="001165F9">
        <w:t xml:space="preserve">and they were doing fundraising, </w:t>
      </w:r>
      <w:r w:rsidR="00D44AC5">
        <w:t>the City did not have</w:t>
      </w:r>
      <w:r w:rsidR="001165F9">
        <w:t xml:space="preserve"> in-house</w:t>
      </w:r>
      <w:r w:rsidR="00D44AC5">
        <w:t xml:space="preserve"> capabilities</w:t>
      </w:r>
      <w:r w:rsidR="001165F9">
        <w:t xml:space="preserve">.  He noted that they brought in expertise </w:t>
      </w:r>
      <w:r w:rsidR="00D44AC5">
        <w:t xml:space="preserve">as needed.  </w:t>
      </w:r>
      <w:r w:rsidR="00C945F0">
        <w:t xml:space="preserve">Mr. Becker </w:t>
      </w:r>
      <w:r w:rsidR="00D44AC5">
        <w:t>stated that the Committee</w:t>
      </w:r>
      <w:r w:rsidR="00C945F0">
        <w:t xml:space="preserve"> would </w:t>
      </w:r>
      <w:r w:rsidR="0034794F">
        <w:t>remain</w:t>
      </w:r>
      <w:r w:rsidR="00C945F0">
        <w:t xml:space="preserve"> mindful </w:t>
      </w:r>
      <w:r w:rsidR="00D44AC5">
        <w:t>of when they may need to</w:t>
      </w:r>
      <w:r w:rsidR="00C945F0">
        <w:t xml:space="preserve"> enhance ca</w:t>
      </w:r>
      <w:r w:rsidR="00D44AC5">
        <w:t xml:space="preserve">pabilities to </w:t>
      </w:r>
      <w:r w:rsidR="00C945F0">
        <w:t xml:space="preserve">take full advantage of potential fundraising avenues.  </w:t>
      </w:r>
    </w:p>
    <w:p w14:paraId="7DC6DDBE" w14:textId="5336057C" w:rsidR="00525E81" w:rsidRDefault="00525E81" w:rsidP="000A23B1">
      <w:pPr>
        <w:tabs>
          <w:tab w:val="left" w:pos="720"/>
          <w:tab w:val="left" w:pos="2160"/>
        </w:tabs>
        <w:jc w:val="both"/>
      </w:pPr>
    </w:p>
    <w:p w14:paraId="3DCA9426" w14:textId="244C4849" w:rsidR="00D329D5" w:rsidRDefault="00525E81" w:rsidP="00935ED5">
      <w:pPr>
        <w:tabs>
          <w:tab w:val="left" w:pos="720"/>
          <w:tab w:val="left" w:pos="2160"/>
        </w:tabs>
        <w:jc w:val="both"/>
      </w:pPr>
      <w:r>
        <w:t xml:space="preserve">Ms. Mickelson </w:t>
      </w:r>
      <w:r w:rsidR="00F51ABB">
        <w:t xml:space="preserve">reported that </w:t>
      </w:r>
      <w:r w:rsidR="0018501A">
        <w:t>staff</w:t>
      </w:r>
      <w:r w:rsidR="008203FE">
        <w:t xml:space="preserve"> was focused on available </w:t>
      </w:r>
      <w:r w:rsidR="00F51ABB">
        <w:t xml:space="preserve">grants </w:t>
      </w:r>
      <w:r w:rsidR="008203FE">
        <w:t xml:space="preserve">as well as </w:t>
      </w:r>
      <w:r w:rsidR="00F51ABB">
        <w:t xml:space="preserve">keeping track of deadlines and application processes.  She also </w:t>
      </w:r>
      <w:r w:rsidR="008203FE">
        <w:t>noted</w:t>
      </w:r>
      <w:r w:rsidR="00F51ABB">
        <w:t xml:space="preserve"> that they were in the process of building a database of information.  Mr. Bradley </w:t>
      </w:r>
      <w:r w:rsidR="008203FE">
        <w:t>commented</w:t>
      </w:r>
      <w:r w:rsidR="00F51ABB">
        <w:t xml:space="preserve"> that even though the CWC </w:t>
      </w:r>
      <w:r w:rsidR="00E41C93">
        <w:t>i</w:t>
      </w:r>
      <w:r w:rsidR="00F51ABB">
        <w:t>s</w:t>
      </w:r>
      <w:r w:rsidR="00652451">
        <w:t xml:space="preserve"> only</w:t>
      </w:r>
      <w:r w:rsidR="00F51ABB">
        <w:t xml:space="preserve"> a two-year</w:t>
      </w:r>
      <w:r w:rsidR="00485809">
        <w:t>-</w:t>
      </w:r>
      <w:r w:rsidR="00E41C93">
        <w:t xml:space="preserve">old </w:t>
      </w:r>
      <w:r w:rsidR="00F51ABB">
        <w:t>organization, t</w:t>
      </w:r>
      <w:r w:rsidR="008203FE">
        <w:t xml:space="preserve">he </w:t>
      </w:r>
      <w:r w:rsidR="00F51ABB">
        <w:t xml:space="preserve">organization </w:t>
      </w:r>
      <w:r w:rsidR="008203FE">
        <w:t>ha</w:t>
      </w:r>
      <w:r w:rsidR="00E41C93">
        <w:t>s</w:t>
      </w:r>
      <w:r w:rsidR="008203FE">
        <w:t xml:space="preserve"> notable members, </w:t>
      </w:r>
      <w:r w:rsidR="00F51ABB">
        <w:t>includ</w:t>
      </w:r>
      <w:r w:rsidR="00E41C93">
        <w:t xml:space="preserve">ing </w:t>
      </w:r>
      <w:r w:rsidR="00F51ABB">
        <w:t xml:space="preserve">mayors of cities and towns.  </w:t>
      </w:r>
      <w:r w:rsidR="008203FE">
        <w:t>Chair</w:t>
      </w:r>
      <w:r w:rsidR="00E3726B">
        <w:t xml:space="preserve"> Silvestrini felt </w:t>
      </w:r>
      <w:r w:rsidR="00E41C93">
        <w:t xml:space="preserve">that </w:t>
      </w:r>
      <w:r w:rsidR="00E3726B">
        <w:t xml:space="preserve">the Committee was on the right track with the tangible things that </w:t>
      </w:r>
      <w:r w:rsidR="00E41C93">
        <w:t xml:space="preserve">were </w:t>
      </w:r>
      <w:r w:rsidR="00E3726B">
        <w:t xml:space="preserve">put on the table for both short and long-term projects.  </w:t>
      </w:r>
      <w:r w:rsidR="00CF16FE">
        <w:t xml:space="preserve">Mr. Perez commented that </w:t>
      </w:r>
      <w:r w:rsidR="00875080">
        <w:t xml:space="preserve">building a track record with short-term projects </w:t>
      </w:r>
      <w:r w:rsidR="00E41C93">
        <w:t xml:space="preserve">will </w:t>
      </w:r>
      <w:r w:rsidR="00875080">
        <w:t xml:space="preserve">enhance fundraising moving forward.  </w:t>
      </w:r>
      <w:r w:rsidR="00E41C93">
        <w:t xml:space="preserve">Commissioner </w:t>
      </w:r>
      <w:r w:rsidR="00875080">
        <w:t xml:space="preserve">Bradley </w:t>
      </w:r>
      <w:r w:rsidR="008203FE">
        <w:t>believed</w:t>
      </w:r>
      <w:r w:rsidR="00875080">
        <w:t xml:space="preserve"> it was important </w:t>
      </w:r>
      <w:r w:rsidR="008203FE">
        <w:t>that the</w:t>
      </w:r>
      <w:r w:rsidR="00875080">
        <w:t xml:space="preserve"> Committee not take on too much.  He did not believe the CWC could afford any failures.  </w:t>
      </w:r>
    </w:p>
    <w:p w14:paraId="5AF4C3AB" w14:textId="2EF0BE38" w:rsidR="00F52FBE" w:rsidRDefault="00F52FBE" w:rsidP="00935ED5">
      <w:pPr>
        <w:tabs>
          <w:tab w:val="left" w:pos="720"/>
          <w:tab w:val="left" w:pos="2160"/>
        </w:tabs>
        <w:jc w:val="both"/>
      </w:pPr>
    </w:p>
    <w:p w14:paraId="64BE36FE" w14:textId="6A8881BE" w:rsidR="00F52FBE" w:rsidRDefault="00F52FBE" w:rsidP="00935ED5">
      <w:pPr>
        <w:tabs>
          <w:tab w:val="left" w:pos="720"/>
          <w:tab w:val="left" w:pos="2160"/>
        </w:tabs>
        <w:jc w:val="both"/>
      </w:pPr>
      <w:r>
        <w:t xml:space="preserve">Ms. Mickelson was waiting to see if the Sandy City membership contribution would come through </w:t>
      </w:r>
      <w:r w:rsidR="00E41C93">
        <w:t xml:space="preserve">to </w:t>
      </w:r>
      <w:r>
        <w:t xml:space="preserve">move ahead with the Visitor Use Study.  If everything </w:t>
      </w:r>
      <w:r w:rsidR="00E41C93">
        <w:t xml:space="preserve">falls </w:t>
      </w:r>
      <w:r>
        <w:t xml:space="preserve">into place and funds </w:t>
      </w:r>
      <w:r w:rsidR="00E41C93">
        <w:t>a</w:t>
      </w:r>
      <w:r>
        <w:t xml:space="preserve">re available, the RFP would </w:t>
      </w:r>
      <w:r w:rsidR="00E41C93">
        <w:t xml:space="preserve">occur in </w:t>
      </w:r>
      <w:r>
        <w:t xml:space="preserve">October.  She noted that she would like to use Mayor Sondak as a resource as they move forward with the project.  </w:t>
      </w:r>
    </w:p>
    <w:p w14:paraId="434674E7" w14:textId="77777777" w:rsidR="007D16BF" w:rsidRPr="007D16BF" w:rsidRDefault="007D16BF" w:rsidP="00935ED5">
      <w:pPr>
        <w:tabs>
          <w:tab w:val="left" w:pos="720"/>
          <w:tab w:val="left" w:pos="2160"/>
        </w:tabs>
        <w:jc w:val="both"/>
      </w:pPr>
    </w:p>
    <w:p w14:paraId="529EB7A6" w14:textId="47A3D717" w:rsidR="00935ED5" w:rsidRPr="006F6E04" w:rsidRDefault="000D0C99" w:rsidP="00C31A56">
      <w:pPr>
        <w:pStyle w:val="ListParagraph"/>
        <w:keepNext/>
        <w:keepLines/>
        <w:numPr>
          <w:ilvl w:val="0"/>
          <w:numId w:val="21"/>
        </w:numPr>
        <w:tabs>
          <w:tab w:val="left" w:pos="720"/>
          <w:tab w:val="left" w:pos="2160"/>
        </w:tabs>
        <w:ind w:left="630" w:hanging="630"/>
        <w:jc w:val="both"/>
        <w:rPr>
          <w:b/>
          <w:bCs/>
        </w:rPr>
      </w:pPr>
      <w:r>
        <w:rPr>
          <w:b/>
          <w:bCs/>
        </w:rPr>
        <w:lastRenderedPageBreak/>
        <w:t>OTHER DISCUSSION ITEMS</w:t>
      </w:r>
    </w:p>
    <w:p w14:paraId="3DF9ECD3" w14:textId="77777777" w:rsidR="006F6E04" w:rsidRDefault="006F6E04" w:rsidP="00C31A56">
      <w:pPr>
        <w:keepNext/>
        <w:keepLines/>
        <w:tabs>
          <w:tab w:val="left" w:pos="720"/>
          <w:tab w:val="left" w:pos="2160"/>
        </w:tabs>
        <w:jc w:val="both"/>
      </w:pPr>
    </w:p>
    <w:p w14:paraId="55542205" w14:textId="03EFE436" w:rsidR="000931B8" w:rsidRDefault="000931B8" w:rsidP="006F6E04">
      <w:pPr>
        <w:tabs>
          <w:tab w:val="left" w:pos="720"/>
          <w:tab w:val="left" w:pos="2160"/>
        </w:tabs>
        <w:jc w:val="both"/>
      </w:pPr>
      <w:r>
        <w:t>Chair</w:t>
      </w:r>
      <w:r w:rsidR="006F6E04">
        <w:t xml:space="preserve"> Silvestrini wondered if there had been a change in Sandy City</w:t>
      </w:r>
      <w:r w:rsidR="00E41C93">
        <w:t>’s outlook</w:t>
      </w:r>
      <w:r w:rsidR="006F6E04">
        <w:t xml:space="preserve">.  Mr. Perez reported that </w:t>
      </w:r>
      <w:r>
        <w:t>he</w:t>
      </w:r>
      <w:r w:rsidR="006F6E04">
        <w:t xml:space="preserve"> had spoken to Marci Houseman from the Sandy City Council after the budget </w:t>
      </w:r>
      <w:r w:rsidR="00E41C93">
        <w:t xml:space="preserve">was </w:t>
      </w:r>
      <w:r w:rsidR="006F6E04">
        <w:t>passed</w:t>
      </w:r>
      <w:r>
        <w:t xml:space="preserve">.  Ms. Houseman felt </w:t>
      </w:r>
      <w:r w:rsidR="006F6E04">
        <w:t xml:space="preserve">there needed to be </w:t>
      </w:r>
      <w:r>
        <w:t xml:space="preserve">a </w:t>
      </w:r>
      <w:r w:rsidR="006F6E04">
        <w:t>separation between the employee compensation package and CWC funding.</w:t>
      </w:r>
      <w:r>
        <w:t xml:space="preserve">  Mr. Perez noted that t</w:t>
      </w:r>
      <w:r w:rsidR="006F6E04">
        <w:t xml:space="preserve">here were </w:t>
      </w:r>
      <w:r>
        <w:t xml:space="preserve">some </w:t>
      </w:r>
      <w:r w:rsidR="006F6E04">
        <w:t xml:space="preserve">savings and public utility </w:t>
      </w:r>
      <w:r>
        <w:t>funds</w:t>
      </w:r>
      <w:r w:rsidR="006F6E04">
        <w:t xml:space="preserve"> of approximately $700,000.</w:t>
      </w:r>
      <w:r>
        <w:t xml:space="preserve">  </w:t>
      </w:r>
      <w:r w:rsidR="006F6E04">
        <w:t>Ms. Houseman</w:t>
      </w:r>
      <w:r>
        <w:t xml:space="preserve"> </w:t>
      </w:r>
      <w:r w:rsidR="006F6E04">
        <w:t xml:space="preserve">inquired with </w:t>
      </w:r>
      <w:r>
        <w:t xml:space="preserve">Director of Public Utilities, </w:t>
      </w:r>
      <w:r w:rsidR="006F6E04">
        <w:t>Tom Ward</w:t>
      </w:r>
      <w:r>
        <w:t xml:space="preserve">, </w:t>
      </w:r>
      <w:r w:rsidR="00DE73A9">
        <w:t xml:space="preserve">about </w:t>
      </w:r>
      <w:r w:rsidR="006F6E04">
        <w:t>how this would impact the taxpayers</w:t>
      </w:r>
      <w:r>
        <w:t xml:space="preserve">, </w:t>
      </w:r>
      <w:r w:rsidR="006F6E04">
        <w:t xml:space="preserve">if there was a possibility to provide the CWC funding, and if he thought it </w:t>
      </w:r>
      <w:r>
        <w:t>would be</w:t>
      </w:r>
      <w:r w:rsidR="006F6E04">
        <w:t xml:space="preserve"> worthwhile to do so.  Mr. Ward </w:t>
      </w:r>
      <w:r>
        <w:t xml:space="preserve">responded </w:t>
      </w:r>
      <w:r w:rsidR="009B2A87">
        <w:t>to</w:t>
      </w:r>
      <w:r w:rsidR="00DE73A9">
        <w:t xml:space="preserve"> </w:t>
      </w:r>
      <w:r w:rsidR="006F6E04">
        <w:t xml:space="preserve">the entire Council </w:t>
      </w:r>
      <w:r>
        <w:t>jumpstart</w:t>
      </w:r>
      <w:r w:rsidR="009B2A87">
        <w:t>ing</w:t>
      </w:r>
      <w:r>
        <w:t xml:space="preserve"> the </w:t>
      </w:r>
      <w:r w:rsidR="006F6E04">
        <w:t>conversation.</w:t>
      </w:r>
      <w:r>
        <w:t xml:space="preserve">  </w:t>
      </w:r>
      <w:r w:rsidR="006F6E04">
        <w:t xml:space="preserve">Mr. Perez </w:t>
      </w:r>
      <w:r w:rsidR="00D726B9">
        <w:t xml:space="preserve">had </w:t>
      </w:r>
      <w:r w:rsidR="006F6E04">
        <w:t>hear</w:t>
      </w:r>
      <w:r>
        <w:t xml:space="preserve">d that there </w:t>
      </w:r>
      <w:r w:rsidR="006F6E04">
        <w:t xml:space="preserve">would likely be </w:t>
      </w:r>
      <w:r w:rsidR="00E57818">
        <w:t xml:space="preserve">a </w:t>
      </w:r>
      <w:r w:rsidR="006F6E04">
        <w:t>6</w:t>
      </w:r>
      <w:r w:rsidR="00E57818">
        <w:t>-</w:t>
      </w:r>
      <w:r w:rsidR="006F6E04">
        <w:t>to</w:t>
      </w:r>
      <w:r w:rsidR="00E57818">
        <w:t>-</w:t>
      </w:r>
      <w:r w:rsidR="006F6E04">
        <w:t>1 or a unanimous vote</w:t>
      </w:r>
      <w:r>
        <w:t xml:space="preserve"> in </w:t>
      </w:r>
      <w:r w:rsidR="00E57818">
        <w:t xml:space="preserve">one </w:t>
      </w:r>
      <w:r>
        <w:t xml:space="preserve">week. </w:t>
      </w:r>
    </w:p>
    <w:p w14:paraId="3C10B5B9" w14:textId="77777777" w:rsidR="000931B8" w:rsidRDefault="000931B8" w:rsidP="006F6E04">
      <w:pPr>
        <w:tabs>
          <w:tab w:val="left" w:pos="720"/>
          <w:tab w:val="left" w:pos="2160"/>
        </w:tabs>
        <w:jc w:val="both"/>
      </w:pPr>
    </w:p>
    <w:p w14:paraId="37FF42A7" w14:textId="007C562C" w:rsidR="006F6E04" w:rsidRDefault="001F2D0B" w:rsidP="006F6E04">
      <w:pPr>
        <w:tabs>
          <w:tab w:val="left" w:pos="720"/>
          <w:tab w:val="left" w:pos="2160"/>
        </w:tabs>
        <w:jc w:val="both"/>
      </w:pPr>
      <w:r>
        <w:t>Chair</w:t>
      </w:r>
      <w:r w:rsidR="006F6E04">
        <w:t xml:space="preserve"> </w:t>
      </w:r>
      <w:proofErr w:type="spellStart"/>
      <w:r w:rsidR="006F6E04">
        <w:t>Silvestrini</w:t>
      </w:r>
      <w:proofErr w:type="spellEnd"/>
      <w:r w:rsidR="006F6E04">
        <w:t xml:space="preserve"> asked </w:t>
      </w:r>
      <w:r w:rsidR="009B2A87">
        <w:t>if</w:t>
      </w:r>
      <w:r w:rsidR="009673BE">
        <w:t xml:space="preserve"> </w:t>
      </w:r>
      <w:r w:rsidR="006F6E04">
        <w:t xml:space="preserve">the Mayor’s Office had changed their opinion on </w:t>
      </w:r>
      <w:r>
        <w:t>the</w:t>
      </w:r>
      <w:r w:rsidR="006F6E04">
        <w:t xml:space="preserve"> issue</w:t>
      </w:r>
      <w:r w:rsidR="00F024F1">
        <w:t xml:space="preserve"> of membership contributions</w:t>
      </w:r>
      <w:r w:rsidR="006F6E04">
        <w:t xml:space="preserve">.  He wondered </w:t>
      </w:r>
      <w:r w:rsidR="009673BE">
        <w:t xml:space="preserve">if </w:t>
      </w:r>
      <w:r w:rsidR="00F024F1">
        <w:t xml:space="preserve">Sandy City </w:t>
      </w:r>
      <w:r w:rsidR="006F6E04">
        <w:t>Mayor</w:t>
      </w:r>
      <w:r w:rsidR="00F024F1">
        <w:t>,</w:t>
      </w:r>
      <w:r w:rsidR="006F6E04">
        <w:t xml:space="preserve"> Kurt Bradburn</w:t>
      </w:r>
      <w:r w:rsidR="00F024F1">
        <w:t>,</w:t>
      </w:r>
      <w:r w:rsidR="006F6E04">
        <w:t xml:space="preserve"> had any opposition</w:t>
      </w:r>
      <w:r w:rsidR="00F024F1">
        <w:t xml:space="preserve"> to the issue.</w:t>
      </w:r>
      <w:r w:rsidR="006F6E04">
        <w:t xml:space="preserve">  Mr. Becker reported that the Mayor had never recommended the CWC Budget.  The Council put it in the budget</w:t>
      </w:r>
      <w:r w:rsidR="00F024F1">
        <w:t xml:space="preserve"> </w:t>
      </w:r>
      <w:r w:rsidR="006F6E04">
        <w:t xml:space="preserve">they approved and </w:t>
      </w:r>
      <w:r w:rsidR="00F024F1">
        <w:t>the</w:t>
      </w:r>
      <w:r w:rsidR="006F6E04">
        <w:t xml:space="preserve"> Mayor accepted it.  </w:t>
      </w:r>
      <w:r w:rsidR="00D726B9">
        <w:t>Mr. Becker</w:t>
      </w:r>
      <w:r w:rsidR="006F6E04">
        <w:t xml:space="preserve"> was unaware </w:t>
      </w:r>
      <w:r w:rsidR="009673BE">
        <w:t xml:space="preserve">if </w:t>
      </w:r>
      <w:r w:rsidR="006F6E04">
        <w:t xml:space="preserve">anyone associated with the CWC </w:t>
      </w:r>
      <w:r w:rsidR="009673BE">
        <w:t xml:space="preserve">had had </w:t>
      </w:r>
      <w:r w:rsidR="006F6E04">
        <w:t>a direct conversation with Mayor Bradburn about the issue.</w:t>
      </w:r>
      <w:r w:rsidR="00D726B9">
        <w:t xml:space="preserve">  </w:t>
      </w:r>
      <w:r w:rsidR="006F6E04">
        <w:t xml:space="preserve">Mr. Becker reported that </w:t>
      </w:r>
      <w:r w:rsidR="00B36E84">
        <w:t xml:space="preserve">Sandy  City’s </w:t>
      </w:r>
      <w:r w:rsidR="00F024F1">
        <w:t xml:space="preserve">Chief Administrative Officer, </w:t>
      </w:r>
      <w:r w:rsidR="006F6E04">
        <w:t xml:space="preserve">Matt </w:t>
      </w:r>
      <w:r w:rsidR="00D726B9">
        <w:t>Huish</w:t>
      </w:r>
      <w:r w:rsidR="006F6E04">
        <w:t xml:space="preserve">, had </w:t>
      </w:r>
      <w:r w:rsidR="00B36E84">
        <w:t xml:space="preserve">attended </w:t>
      </w:r>
      <w:r w:rsidR="006F6E04">
        <w:t xml:space="preserve">several CWC sessions and </w:t>
      </w:r>
      <w:r w:rsidR="00B36E84">
        <w:t>was</w:t>
      </w:r>
      <w:r w:rsidR="00D726B9">
        <w:t xml:space="preserve"> </w:t>
      </w:r>
      <w:r w:rsidR="006F6E04">
        <w:t xml:space="preserve">positive about the work done by the Commission.  Mayor Sondak noted that Mayor Bradburn had not expressed </w:t>
      </w:r>
      <w:r w:rsidR="00D726B9">
        <w:t>much</w:t>
      </w:r>
      <w:r w:rsidR="006F6E04">
        <w:t xml:space="preserve"> interest in what the CWC </w:t>
      </w:r>
      <w:r w:rsidR="00B36E84">
        <w:t>was</w:t>
      </w:r>
      <w:r w:rsidR="006F6E04">
        <w:t xml:space="preserve"> doing.  </w:t>
      </w:r>
      <w:r w:rsidR="00D726B9">
        <w:t>Chair</w:t>
      </w:r>
      <w:r w:rsidR="006F6E04">
        <w:t xml:space="preserve"> Silvestrini </w:t>
      </w:r>
      <w:r w:rsidR="00F024F1">
        <w:t>believed</w:t>
      </w:r>
      <w:r w:rsidR="006F6E04">
        <w:t xml:space="preserve"> Mayor Bradburn would hear the presentation </w:t>
      </w:r>
      <w:r w:rsidR="00F024F1">
        <w:t xml:space="preserve">on August 18, 2020, </w:t>
      </w:r>
      <w:r w:rsidR="006F6E04">
        <w:t xml:space="preserve">and </w:t>
      </w:r>
      <w:r w:rsidR="00F024F1">
        <w:t xml:space="preserve">he and </w:t>
      </w:r>
      <w:r w:rsidR="00B36E84">
        <w:t xml:space="preserve">Commissioner </w:t>
      </w:r>
      <w:r w:rsidR="00F024F1">
        <w:t>Robinson could</w:t>
      </w:r>
      <w:r w:rsidR="006F6E04">
        <w:t xml:space="preserve"> follow up.  </w:t>
      </w:r>
    </w:p>
    <w:p w14:paraId="56ACDF00" w14:textId="77777777" w:rsidR="006F6E04" w:rsidRDefault="006F6E04" w:rsidP="006F6E04">
      <w:pPr>
        <w:tabs>
          <w:tab w:val="left" w:pos="720"/>
          <w:tab w:val="left" w:pos="2160"/>
        </w:tabs>
        <w:jc w:val="both"/>
      </w:pPr>
    </w:p>
    <w:p w14:paraId="40F3F724" w14:textId="05A400C9" w:rsidR="006F6E04" w:rsidRDefault="008037D0" w:rsidP="006F6E04">
      <w:pPr>
        <w:tabs>
          <w:tab w:val="left" w:pos="720"/>
          <w:tab w:val="left" w:pos="2160"/>
        </w:tabs>
        <w:jc w:val="both"/>
      </w:pPr>
      <w:r>
        <w:t>Chair Silvestrini noted that a Policing Town Hall Meeting</w:t>
      </w:r>
      <w:r w:rsidR="009B2A87">
        <w:t xml:space="preserve"> for Millcreek</w:t>
      </w:r>
      <w:r>
        <w:t xml:space="preserve"> </w:t>
      </w:r>
      <w:r w:rsidR="00653892">
        <w:t xml:space="preserve">was held </w:t>
      </w:r>
      <w:r>
        <w:t xml:space="preserve">on Monday evening.  </w:t>
      </w:r>
      <w:r w:rsidR="006F6E04">
        <w:t xml:space="preserve">Mayor Sondak noted that he had a conversation with </w:t>
      </w:r>
      <w:r>
        <w:t>the</w:t>
      </w:r>
      <w:r w:rsidR="006F6E04">
        <w:t xml:space="preserve"> </w:t>
      </w:r>
      <w:r w:rsidR="00D55ABE">
        <w:t>p</w:t>
      </w:r>
      <w:r w:rsidR="006F6E04">
        <w:t xml:space="preserve">olice recently and </w:t>
      </w:r>
      <w:r w:rsidR="00D55ABE">
        <w:t>found that the police in the</w:t>
      </w:r>
      <w:r>
        <w:t xml:space="preserve"> City of Alta had</w:t>
      </w:r>
      <w:r w:rsidR="006F6E04">
        <w:t xml:space="preserve"> not fired a weapon in more than 30 years, had not </w:t>
      </w:r>
      <w:r>
        <w:t>tasered</w:t>
      </w:r>
      <w:r w:rsidR="006F6E04">
        <w:t xml:space="preserve"> anyone in 30 years, </w:t>
      </w:r>
      <w:r>
        <w:t xml:space="preserve">and had only </w:t>
      </w:r>
      <w:r w:rsidR="006F6E04">
        <w:t xml:space="preserve">occasionally </w:t>
      </w:r>
      <w:r>
        <w:t>made arrests with handcuffs.  Chair</w:t>
      </w:r>
      <w:r w:rsidR="006F6E04">
        <w:t xml:space="preserve"> Silvestrini </w:t>
      </w:r>
      <w:r>
        <w:t>reported</w:t>
      </w:r>
      <w:r w:rsidR="006F6E04">
        <w:t xml:space="preserve"> that he had gone through a </w:t>
      </w:r>
      <w:r>
        <w:t>Truth and Taxation Hearing to discuss the purpose of a tax increase, which had been less than 3%</w:t>
      </w:r>
      <w:r w:rsidR="00D55ABE">
        <w:t xml:space="preserve">, for </w:t>
      </w:r>
      <w:r>
        <w:t xml:space="preserve">funding for the United Police Department (“UPD”) contract.  </w:t>
      </w:r>
      <w:r w:rsidR="006F6E04">
        <w:t xml:space="preserve">He noted that 57% </w:t>
      </w:r>
      <w:r>
        <w:t xml:space="preserve">of residents were </w:t>
      </w:r>
      <w:r w:rsidR="006F6E04">
        <w:t xml:space="preserve">in favor of the tax increase as long as </w:t>
      </w:r>
      <w:r>
        <w:t>it went toward</w:t>
      </w:r>
      <w:r w:rsidR="006F6E04">
        <w:t xml:space="preserve"> police</w:t>
      </w:r>
      <w:r>
        <w:t xml:space="preserve">.  The </w:t>
      </w:r>
      <w:r w:rsidR="006F6E04">
        <w:t xml:space="preserve">opposition </w:t>
      </w:r>
      <w:r>
        <w:t xml:space="preserve">had been </w:t>
      </w:r>
      <w:r w:rsidR="006F6E04">
        <w:t>divided between</w:t>
      </w:r>
      <w:r>
        <w:t xml:space="preserve"> not wanting a tax increase </w:t>
      </w:r>
      <w:r w:rsidR="00D55ABE">
        <w:t>and</w:t>
      </w:r>
      <w:r>
        <w:t xml:space="preserve"> wanting to defund the police.  Chair Silvestrini noted that there were also residents who want</w:t>
      </w:r>
      <w:r w:rsidR="00653892">
        <w:t xml:space="preserve"> to reallocate </w:t>
      </w:r>
      <w:r>
        <w:t xml:space="preserve">resources.  </w:t>
      </w:r>
      <w:r w:rsidR="00441FF0">
        <w:t>Given</w:t>
      </w:r>
      <w:r w:rsidR="006F6E04">
        <w:t xml:space="preserve"> the comments</w:t>
      </w:r>
      <w:r w:rsidR="00441FF0">
        <w:t xml:space="preserve"> made</w:t>
      </w:r>
      <w:r w:rsidR="006F6E04">
        <w:t xml:space="preserve"> regarding the tax increase, </w:t>
      </w:r>
      <w:r w:rsidR="00441FF0">
        <w:t>Chair Silvestrini</w:t>
      </w:r>
      <w:r w:rsidR="006F6E04">
        <w:t xml:space="preserve"> expected there would </w:t>
      </w:r>
      <w:r w:rsidR="00441FF0">
        <w:t>be a lot of</w:t>
      </w:r>
      <w:r w:rsidR="006F6E04">
        <w:t xml:space="preserve"> supportive comments for UPD.  </w:t>
      </w:r>
      <w:r w:rsidR="00441FF0">
        <w:t>However, he</w:t>
      </w:r>
      <w:r w:rsidR="006F6E04">
        <w:t xml:space="preserve"> noted that the department would have to be reorganized</w:t>
      </w:r>
      <w:r w:rsidR="00534E86">
        <w:t xml:space="preserve"> since </w:t>
      </w:r>
      <w:r w:rsidR="00441FF0">
        <w:t xml:space="preserve">Taylorsville </w:t>
      </w:r>
      <w:r w:rsidR="00534E86">
        <w:t>was leaving</w:t>
      </w:r>
      <w:r w:rsidR="00441FF0">
        <w:t xml:space="preserve"> to form </w:t>
      </w:r>
      <w:r w:rsidR="00534E86">
        <w:t>its</w:t>
      </w:r>
      <w:r w:rsidR="00441FF0">
        <w:t xml:space="preserve"> own</w:t>
      </w:r>
      <w:r w:rsidR="00D55ABE">
        <w:t xml:space="preserve"> police</w:t>
      </w:r>
      <w:r w:rsidR="00441FF0">
        <w:t xml:space="preserve"> department</w:t>
      </w:r>
      <w:r w:rsidR="006F6E04">
        <w:t xml:space="preserve">.  </w:t>
      </w:r>
    </w:p>
    <w:p w14:paraId="6A5CE862" w14:textId="77777777" w:rsidR="006F6E04" w:rsidRDefault="006F6E04" w:rsidP="006F6E04">
      <w:pPr>
        <w:tabs>
          <w:tab w:val="left" w:pos="720"/>
          <w:tab w:val="left" w:pos="2160"/>
        </w:tabs>
        <w:jc w:val="both"/>
      </w:pPr>
    </w:p>
    <w:p w14:paraId="4A240DF5" w14:textId="6FB2BE50" w:rsidR="00935ED5" w:rsidRPr="00935ED5" w:rsidRDefault="00963FAD" w:rsidP="00935ED5">
      <w:pPr>
        <w:tabs>
          <w:tab w:val="left" w:pos="720"/>
          <w:tab w:val="left" w:pos="2160"/>
        </w:tabs>
        <w:jc w:val="both"/>
      </w:pPr>
      <w:r>
        <w:t xml:space="preserve">Chair Silvestrini opened up the discussion </w:t>
      </w:r>
      <w:r w:rsidR="00653892">
        <w:t xml:space="preserve">to </w:t>
      </w:r>
      <w:r>
        <w:t>public comment.  There were no public comments</w:t>
      </w:r>
      <w:r w:rsidR="006F6E04">
        <w:t xml:space="preserve">.  </w:t>
      </w:r>
    </w:p>
    <w:p w14:paraId="4A37D1D3" w14:textId="77777777" w:rsidR="00935ED5" w:rsidRPr="00935ED5" w:rsidRDefault="00935ED5" w:rsidP="00935ED5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131B7BD3" w14:textId="3A265AE9" w:rsidR="00C811E6" w:rsidRPr="000D0C99" w:rsidRDefault="000D0C99" w:rsidP="000D0C99">
      <w:pPr>
        <w:pStyle w:val="ListParagraph"/>
        <w:numPr>
          <w:ilvl w:val="0"/>
          <w:numId w:val="21"/>
        </w:numPr>
        <w:tabs>
          <w:tab w:val="left" w:pos="720"/>
          <w:tab w:val="left" w:pos="2160"/>
        </w:tabs>
        <w:ind w:left="630" w:hanging="630"/>
        <w:jc w:val="both"/>
        <w:rPr>
          <w:b/>
          <w:bCs/>
        </w:rPr>
      </w:pPr>
      <w:r>
        <w:rPr>
          <w:b/>
          <w:bCs/>
        </w:rPr>
        <w:t>ADJOURNMENT</w:t>
      </w:r>
      <w:r w:rsidR="00C811E6" w:rsidRPr="000D0C99">
        <w:rPr>
          <w:b/>
          <w:bCs/>
        </w:rPr>
        <w:t xml:space="preserve"> </w:t>
      </w:r>
    </w:p>
    <w:p w14:paraId="27EAF6AA" w14:textId="77777777" w:rsidR="00C811E6" w:rsidRPr="004413AE" w:rsidRDefault="00C811E6" w:rsidP="00C811E6">
      <w:pPr>
        <w:jc w:val="both"/>
        <w:rPr>
          <w:iCs/>
        </w:rPr>
      </w:pPr>
    </w:p>
    <w:p w14:paraId="7C059499" w14:textId="0C425750" w:rsidR="00C811E6" w:rsidRPr="006F167B" w:rsidRDefault="00C811E6" w:rsidP="00C811E6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 Central Wasatch Commission Meeting adjourned at approximately </w:t>
      </w:r>
      <w:r w:rsidR="00054639">
        <w:rPr>
          <w:bCs/>
        </w:rPr>
        <w:t xml:space="preserve">4:30 </w:t>
      </w:r>
      <w:r>
        <w:rPr>
          <w:bCs/>
        </w:rPr>
        <w:t>p.m.</w:t>
      </w:r>
      <w:r>
        <w:rPr>
          <w:b/>
          <w:bCs/>
          <w:i/>
        </w:rPr>
        <w:br w:type="page"/>
      </w:r>
    </w:p>
    <w:p w14:paraId="7D229E4D" w14:textId="03CBE9EE" w:rsidR="00C811E6" w:rsidRPr="00AD3212" w:rsidRDefault="00C811E6" w:rsidP="00C8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485809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>
        <w:rPr>
          <w:b/>
          <w:i/>
          <w:iCs/>
        </w:rPr>
        <w:t xml:space="preserve">Central Wasatch Commission </w:t>
      </w:r>
      <w:r w:rsidR="001F252E">
        <w:rPr>
          <w:b/>
          <w:i/>
          <w:iCs/>
        </w:rPr>
        <w:t xml:space="preserve">Budget/Finance Committee </w:t>
      </w:r>
      <w:r w:rsidRPr="00AD3212">
        <w:rPr>
          <w:b/>
          <w:i/>
          <w:iCs/>
        </w:rPr>
        <w:t>Meeting</w:t>
      </w:r>
      <w:r>
        <w:rPr>
          <w:b/>
          <w:i/>
          <w:iCs/>
        </w:rPr>
        <w:t xml:space="preserve"> held</w:t>
      </w:r>
      <w:r w:rsidR="00791A7D">
        <w:rPr>
          <w:b/>
          <w:i/>
          <w:iCs/>
        </w:rPr>
        <w:t xml:space="preserve"> Thursday, </w:t>
      </w:r>
      <w:r w:rsidR="00935ED5">
        <w:rPr>
          <w:b/>
          <w:i/>
          <w:iCs/>
        </w:rPr>
        <w:t>August 13</w:t>
      </w:r>
      <w:r>
        <w:rPr>
          <w:b/>
          <w:i/>
          <w:iCs/>
        </w:rPr>
        <w:t xml:space="preserve">, 2020. </w:t>
      </w:r>
    </w:p>
    <w:p w14:paraId="341FDF64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45C9DD10" w14:textId="77777777" w:rsidR="00C811E6" w:rsidRDefault="00C811E6" w:rsidP="00C811E6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6C329191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6B0750F3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12B95C10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6C0D86EF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DFE76B5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C811E6" w:rsidRPr="00AD3212" w:rsidSect="000C058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FF5D" w14:textId="77777777" w:rsidR="003D7D8D" w:rsidRDefault="003D7D8D">
      <w:r>
        <w:separator/>
      </w:r>
    </w:p>
  </w:endnote>
  <w:endnote w:type="continuationSeparator" w:id="0">
    <w:p w14:paraId="13F28838" w14:textId="77777777" w:rsidR="003D7D8D" w:rsidRDefault="003D7D8D">
      <w:r>
        <w:continuationSeparator/>
      </w:r>
    </w:p>
  </w:endnote>
  <w:endnote w:type="continuationNotice" w:id="1">
    <w:p w14:paraId="44959BA2" w14:textId="77777777" w:rsidR="003D7D8D" w:rsidRDefault="003D7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3153" w14:textId="77777777" w:rsidR="009E67C6" w:rsidRDefault="009E67C6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9E67C6" w:rsidRDefault="009E67C6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14A7" w14:textId="77777777" w:rsidR="009E67C6" w:rsidRDefault="009E67C6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5FC53A86" w:rsidR="009E67C6" w:rsidRPr="0009013B" w:rsidRDefault="009E67C6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 Budget/Finance Committee Meeting – 8/13/20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A2CE" w14:textId="77777777" w:rsidR="003D7D8D" w:rsidRDefault="003D7D8D">
      <w:r>
        <w:separator/>
      </w:r>
    </w:p>
  </w:footnote>
  <w:footnote w:type="continuationSeparator" w:id="0">
    <w:p w14:paraId="61390080" w14:textId="77777777" w:rsidR="003D7D8D" w:rsidRDefault="003D7D8D">
      <w:r>
        <w:continuationSeparator/>
      </w:r>
    </w:p>
  </w:footnote>
  <w:footnote w:type="continuationNotice" w:id="1">
    <w:p w14:paraId="2390AD8D" w14:textId="77777777" w:rsidR="003D7D8D" w:rsidRDefault="003D7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B5D4" w14:textId="727C7A98" w:rsidR="009E67C6" w:rsidRDefault="009E67C6" w:rsidP="004C4E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5E5"/>
    <w:multiLevelType w:val="hybridMultilevel"/>
    <w:tmpl w:val="B0B6CA04"/>
    <w:lvl w:ilvl="0" w:tplc="AB6AB0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07E"/>
    <w:multiLevelType w:val="hybridMultilevel"/>
    <w:tmpl w:val="A95C9F64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37938"/>
    <w:multiLevelType w:val="hybridMultilevel"/>
    <w:tmpl w:val="4224E932"/>
    <w:lvl w:ilvl="0" w:tplc="CF90777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61D58"/>
    <w:multiLevelType w:val="hybridMultilevel"/>
    <w:tmpl w:val="05804F20"/>
    <w:lvl w:ilvl="0" w:tplc="A4D0291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C1034"/>
    <w:multiLevelType w:val="hybridMultilevel"/>
    <w:tmpl w:val="AB7E842C"/>
    <w:lvl w:ilvl="0" w:tplc="2FA4FB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5E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33A89"/>
    <w:multiLevelType w:val="hybridMultilevel"/>
    <w:tmpl w:val="5F9446E4"/>
    <w:lvl w:ilvl="0" w:tplc="1F904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25591"/>
    <w:multiLevelType w:val="hybridMultilevel"/>
    <w:tmpl w:val="D8A017BE"/>
    <w:lvl w:ilvl="0" w:tplc="3094F9A4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8242C"/>
    <w:multiLevelType w:val="hybridMultilevel"/>
    <w:tmpl w:val="E512A1CA"/>
    <w:lvl w:ilvl="0" w:tplc="E8385568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E304B"/>
    <w:multiLevelType w:val="hybridMultilevel"/>
    <w:tmpl w:val="5F0EFA26"/>
    <w:lvl w:ilvl="0" w:tplc="0A74472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7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9"/>
  </w:num>
  <w:num w:numId="13">
    <w:abstractNumId w:val="12"/>
  </w:num>
  <w:num w:numId="14">
    <w:abstractNumId w:val="10"/>
  </w:num>
  <w:num w:numId="15">
    <w:abstractNumId w:val="20"/>
  </w:num>
  <w:num w:numId="16">
    <w:abstractNumId w:val="3"/>
  </w:num>
  <w:num w:numId="17">
    <w:abstractNumId w:val="15"/>
  </w:num>
  <w:num w:numId="18">
    <w:abstractNumId w:val="6"/>
  </w:num>
  <w:num w:numId="19">
    <w:abstractNumId w:val="18"/>
  </w:num>
  <w:num w:numId="20">
    <w:abstractNumId w:val="14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tKgFAM42NAgtAAAA"/>
  </w:docVars>
  <w:rsids>
    <w:rsidRoot w:val="00227B9E"/>
    <w:rsid w:val="00000079"/>
    <w:rsid w:val="000001EA"/>
    <w:rsid w:val="0000032C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557"/>
    <w:rsid w:val="000037D0"/>
    <w:rsid w:val="000037E0"/>
    <w:rsid w:val="0000398C"/>
    <w:rsid w:val="00003B08"/>
    <w:rsid w:val="00003FFE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392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E59"/>
    <w:rsid w:val="000104E0"/>
    <w:rsid w:val="0001058B"/>
    <w:rsid w:val="00010933"/>
    <w:rsid w:val="00010C84"/>
    <w:rsid w:val="0001116D"/>
    <w:rsid w:val="0001126E"/>
    <w:rsid w:val="00011661"/>
    <w:rsid w:val="0001168D"/>
    <w:rsid w:val="00011692"/>
    <w:rsid w:val="000116BF"/>
    <w:rsid w:val="00011780"/>
    <w:rsid w:val="0001207E"/>
    <w:rsid w:val="000123B3"/>
    <w:rsid w:val="0001246C"/>
    <w:rsid w:val="00012631"/>
    <w:rsid w:val="00012E18"/>
    <w:rsid w:val="00013024"/>
    <w:rsid w:val="000132F5"/>
    <w:rsid w:val="0001372D"/>
    <w:rsid w:val="000137D0"/>
    <w:rsid w:val="000139E7"/>
    <w:rsid w:val="00013CEA"/>
    <w:rsid w:val="00013FB2"/>
    <w:rsid w:val="00014049"/>
    <w:rsid w:val="000142A9"/>
    <w:rsid w:val="000143E3"/>
    <w:rsid w:val="000146AF"/>
    <w:rsid w:val="00014843"/>
    <w:rsid w:val="00014C1E"/>
    <w:rsid w:val="00014FEB"/>
    <w:rsid w:val="00015014"/>
    <w:rsid w:val="00015A7C"/>
    <w:rsid w:val="00015C53"/>
    <w:rsid w:val="00015EAD"/>
    <w:rsid w:val="00016017"/>
    <w:rsid w:val="000165C3"/>
    <w:rsid w:val="000168E8"/>
    <w:rsid w:val="00016AAD"/>
    <w:rsid w:val="00016CF3"/>
    <w:rsid w:val="000173F9"/>
    <w:rsid w:val="0001758A"/>
    <w:rsid w:val="00017648"/>
    <w:rsid w:val="000179CE"/>
    <w:rsid w:val="00017B1A"/>
    <w:rsid w:val="00017C29"/>
    <w:rsid w:val="00017CC3"/>
    <w:rsid w:val="00017DAB"/>
    <w:rsid w:val="000205F4"/>
    <w:rsid w:val="000206A0"/>
    <w:rsid w:val="00020755"/>
    <w:rsid w:val="00020770"/>
    <w:rsid w:val="00020945"/>
    <w:rsid w:val="00020A19"/>
    <w:rsid w:val="00020B27"/>
    <w:rsid w:val="00020E3B"/>
    <w:rsid w:val="00020F49"/>
    <w:rsid w:val="00021100"/>
    <w:rsid w:val="000211D0"/>
    <w:rsid w:val="0002120E"/>
    <w:rsid w:val="0002129B"/>
    <w:rsid w:val="000213A1"/>
    <w:rsid w:val="00021432"/>
    <w:rsid w:val="000217FC"/>
    <w:rsid w:val="00021844"/>
    <w:rsid w:val="0002185E"/>
    <w:rsid w:val="00021A68"/>
    <w:rsid w:val="00023556"/>
    <w:rsid w:val="00023BFF"/>
    <w:rsid w:val="00023C08"/>
    <w:rsid w:val="0002445B"/>
    <w:rsid w:val="00024468"/>
    <w:rsid w:val="00024815"/>
    <w:rsid w:val="0002483B"/>
    <w:rsid w:val="000249D6"/>
    <w:rsid w:val="00024D6E"/>
    <w:rsid w:val="00024DE8"/>
    <w:rsid w:val="00025014"/>
    <w:rsid w:val="00025235"/>
    <w:rsid w:val="000253CD"/>
    <w:rsid w:val="000255C2"/>
    <w:rsid w:val="000255D5"/>
    <w:rsid w:val="00025CEE"/>
    <w:rsid w:val="0002621F"/>
    <w:rsid w:val="000263C7"/>
    <w:rsid w:val="000264FA"/>
    <w:rsid w:val="000269B0"/>
    <w:rsid w:val="00026A09"/>
    <w:rsid w:val="00027798"/>
    <w:rsid w:val="000279E4"/>
    <w:rsid w:val="00027BC8"/>
    <w:rsid w:val="00027DEC"/>
    <w:rsid w:val="000306D9"/>
    <w:rsid w:val="000314AF"/>
    <w:rsid w:val="000316FF"/>
    <w:rsid w:val="00031E3B"/>
    <w:rsid w:val="000325BA"/>
    <w:rsid w:val="00032E93"/>
    <w:rsid w:val="000334E3"/>
    <w:rsid w:val="0003389A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5F4"/>
    <w:rsid w:val="00036924"/>
    <w:rsid w:val="00036AAD"/>
    <w:rsid w:val="00036E88"/>
    <w:rsid w:val="00036EB2"/>
    <w:rsid w:val="000372A9"/>
    <w:rsid w:val="00037425"/>
    <w:rsid w:val="000374EE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706"/>
    <w:rsid w:val="00042D9D"/>
    <w:rsid w:val="00043321"/>
    <w:rsid w:val="000433E4"/>
    <w:rsid w:val="00043812"/>
    <w:rsid w:val="00043E81"/>
    <w:rsid w:val="000448CB"/>
    <w:rsid w:val="00045222"/>
    <w:rsid w:val="000457A9"/>
    <w:rsid w:val="00045B0E"/>
    <w:rsid w:val="00045BFA"/>
    <w:rsid w:val="00045DC2"/>
    <w:rsid w:val="00045ED6"/>
    <w:rsid w:val="00046167"/>
    <w:rsid w:val="00046605"/>
    <w:rsid w:val="00046757"/>
    <w:rsid w:val="00046759"/>
    <w:rsid w:val="0004723A"/>
    <w:rsid w:val="000473B1"/>
    <w:rsid w:val="000476B5"/>
    <w:rsid w:val="00047A6B"/>
    <w:rsid w:val="00047B0E"/>
    <w:rsid w:val="00047BEF"/>
    <w:rsid w:val="00047C65"/>
    <w:rsid w:val="00047DFF"/>
    <w:rsid w:val="00047E8E"/>
    <w:rsid w:val="00050A4C"/>
    <w:rsid w:val="00050A65"/>
    <w:rsid w:val="00050C52"/>
    <w:rsid w:val="000515C5"/>
    <w:rsid w:val="000515D5"/>
    <w:rsid w:val="000517A6"/>
    <w:rsid w:val="000517F2"/>
    <w:rsid w:val="00051862"/>
    <w:rsid w:val="00051E1F"/>
    <w:rsid w:val="00051E7D"/>
    <w:rsid w:val="000523DC"/>
    <w:rsid w:val="00052991"/>
    <w:rsid w:val="00052B00"/>
    <w:rsid w:val="00052E0C"/>
    <w:rsid w:val="00052E89"/>
    <w:rsid w:val="00052F7E"/>
    <w:rsid w:val="00053011"/>
    <w:rsid w:val="00053059"/>
    <w:rsid w:val="00053207"/>
    <w:rsid w:val="000533D6"/>
    <w:rsid w:val="000533E0"/>
    <w:rsid w:val="0005386B"/>
    <w:rsid w:val="000539D3"/>
    <w:rsid w:val="00053B8D"/>
    <w:rsid w:val="00053CBB"/>
    <w:rsid w:val="00053E05"/>
    <w:rsid w:val="0005402A"/>
    <w:rsid w:val="00054221"/>
    <w:rsid w:val="00054639"/>
    <w:rsid w:val="000546DF"/>
    <w:rsid w:val="00054DE6"/>
    <w:rsid w:val="00055244"/>
    <w:rsid w:val="00055261"/>
    <w:rsid w:val="00055354"/>
    <w:rsid w:val="000556D1"/>
    <w:rsid w:val="00055961"/>
    <w:rsid w:val="00055B10"/>
    <w:rsid w:val="00055CAC"/>
    <w:rsid w:val="00055CB1"/>
    <w:rsid w:val="00055D0B"/>
    <w:rsid w:val="00055D6E"/>
    <w:rsid w:val="000562B0"/>
    <w:rsid w:val="0005648B"/>
    <w:rsid w:val="00056B82"/>
    <w:rsid w:val="00057147"/>
    <w:rsid w:val="000572D8"/>
    <w:rsid w:val="000573D5"/>
    <w:rsid w:val="00057B33"/>
    <w:rsid w:val="00057D75"/>
    <w:rsid w:val="000603AA"/>
    <w:rsid w:val="000603D5"/>
    <w:rsid w:val="00060981"/>
    <w:rsid w:val="00060D57"/>
    <w:rsid w:val="000615E7"/>
    <w:rsid w:val="00061725"/>
    <w:rsid w:val="000617B3"/>
    <w:rsid w:val="0006323A"/>
    <w:rsid w:val="00063368"/>
    <w:rsid w:val="00063371"/>
    <w:rsid w:val="000633E0"/>
    <w:rsid w:val="00063490"/>
    <w:rsid w:val="0006359F"/>
    <w:rsid w:val="0006360E"/>
    <w:rsid w:val="0006393B"/>
    <w:rsid w:val="000639ED"/>
    <w:rsid w:val="00063B7C"/>
    <w:rsid w:val="00063C13"/>
    <w:rsid w:val="00063FAE"/>
    <w:rsid w:val="000643A9"/>
    <w:rsid w:val="0006451C"/>
    <w:rsid w:val="000645AE"/>
    <w:rsid w:val="00064A9B"/>
    <w:rsid w:val="00064E50"/>
    <w:rsid w:val="0006503B"/>
    <w:rsid w:val="000650DC"/>
    <w:rsid w:val="000651A6"/>
    <w:rsid w:val="00065750"/>
    <w:rsid w:val="000657A4"/>
    <w:rsid w:val="00065EE9"/>
    <w:rsid w:val="000661E6"/>
    <w:rsid w:val="000661F7"/>
    <w:rsid w:val="0006632B"/>
    <w:rsid w:val="000665EF"/>
    <w:rsid w:val="00066742"/>
    <w:rsid w:val="00066C82"/>
    <w:rsid w:val="00066E45"/>
    <w:rsid w:val="0006726D"/>
    <w:rsid w:val="0006730E"/>
    <w:rsid w:val="000675AE"/>
    <w:rsid w:val="00067A12"/>
    <w:rsid w:val="00067EBE"/>
    <w:rsid w:val="00067FC8"/>
    <w:rsid w:val="0007017C"/>
    <w:rsid w:val="000701B4"/>
    <w:rsid w:val="00070217"/>
    <w:rsid w:val="000702DD"/>
    <w:rsid w:val="00070335"/>
    <w:rsid w:val="00070463"/>
    <w:rsid w:val="0007056C"/>
    <w:rsid w:val="00070585"/>
    <w:rsid w:val="000706B8"/>
    <w:rsid w:val="00070A2E"/>
    <w:rsid w:val="00070A82"/>
    <w:rsid w:val="000712E2"/>
    <w:rsid w:val="000713A1"/>
    <w:rsid w:val="00071751"/>
    <w:rsid w:val="00071A38"/>
    <w:rsid w:val="00071B01"/>
    <w:rsid w:val="00071EF2"/>
    <w:rsid w:val="0007201A"/>
    <w:rsid w:val="00072794"/>
    <w:rsid w:val="00072885"/>
    <w:rsid w:val="00072BB8"/>
    <w:rsid w:val="00072C33"/>
    <w:rsid w:val="00073278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73D"/>
    <w:rsid w:val="000747D0"/>
    <w:rsid w:val="000749AE"/>
    <w:rsid w:val="00074BB7"/>
    <w:rsid w:val="00074CBA"/>
    <w:rsid w:val="00074F49"/>
    <w:rsid w:val="0007544A"/>
    <w:rsid w:val="00075745"/>
    <w:rsid w:val="000758F1"/>
    <w:rsid w:val="00075A42"/>
    <w:rsid w:val="00075EEB"/>
    <w:rsid w:val="00076096"/>
    <w:rsid w:val="00076162"/>
    <w:rsid w:val="0007640B"/>
    <w:rsid w:val="00076D57"/>
    <w:rsid w:val="00076F41"/>
    <w:rsid w:val="00077093"/>
    <w:rsid w:val="000779BC"/>
    <w:rsid w:val="00077A12"/>
    <w:rsid w:val="00077DBC"/>
    <w:rsid w:val="000804E8"/>
    <w:rsid w:val="00080B66"/>
    <w:rsid w:val="00080BBF"/>
    <w:rsid w:val="00081165"/>
    <w:rsid w:val="00081804"/>
    <w:rsid w:val="000819A6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2B5"/>
    <w:rsid w:val="00084575"/>
    <w:rsid w:val="00084CD7"/>
    <w:rsid w:val="00084D76"/>
    <w:rsid w:val="00085122"/>
    <w:rsid w:val="00085314"/>
    <w:rsid w:val="00085D80"/>
    <w:rsid w:val="000863F9"/>
    <w:rsid w:val="00086719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2C3"/>
    <w:rsid w:val="0009072B"/>
    <w:rsid w:val="0009087D"/>
    <w:rsid w:val="00090EAC"/>
    <w:rsid w:val="0009113D"/>
    <w:rsid w:val="0009120F"/>
    <w:rsid w:val="00091441"/>
    <w:rsid w:val="0009177C"/>
    <w:rsid w:val="000919FA"/>
    <w:rsid w:val="00091FAE"/>
    <w:rsid w:val="000920F7"/>
    <w:rsid w:val="0009243B"/>
    <w:rsid w:val="0009254C"/>
    <w:rsid w:val="000931B8"/>
    <w:rsid w:val="000931DD"/>
    <w:rsid w:val="000935F1"/>
    <w:rsid w:val="00093A93"/>
    <w:rsid w:val="00093A99"/>
    <w:rsid w:val="00093B39"/>
    <w:rsid w:val="00093E10"/>
    <w:rsid w:val="00094222"/>
    <w:rsid w:val="00094311"/>
    <w:rsid w:val="000944D3"/>
    <w:rsid w:val="0009553A"/>
    <w:rsid w:val="00095598"/>
    <w:rsid w:val="00095776"/>
    <w:rsid w:val="00095811"/>
    <w:rsid w:val="00095857"/>
    <w:rsid w:val="000958EE"/>
    <w:rsid w:val="00095B9A"/>
    <w:rsid w:val="00095DD9"/>
    <w:rsid w:val="00096302"/>
    <w:rsid w:val="00096428"/>
    <w:rsid w:val="00096C45"/>
    <w:rsid w:val="00097AC3"/>
    <w:rsid w:val="00097C97"/>
    <w:rsid w:val="00097F61"/>
    <w:rsid w:val="000A0849"/>
    <w:rsid w:val="000A0A90"/>
    <w:rsid w:val="000A0C8D"/>
    <w:rsid w:val="000A1186"/>
    <w:rsid w:val="000A1255"/>
    <w:rsid w:val="000A17CE"/>
    <w:rsid w:val="000A18FF"/>
    <w:rsid w:val="000A1928"/>
    <w:rsid w:val="000A1BFA"/>
    <w:rsid w:val="000A1E95"/>
    <w:rsid w:val="000A2076"/>
    <w:rsid w:val="000A23B1"/>
    <w:rsid w:val="000A24B9"/>
    <w:rsid w:val="000A268A"/>
    <w:rsid w:val="000A2AF7"/>
    <w:rsid w:val="000A2F47"/>
    <w:rsid w:val="000A373F"/>
    <w:rsid w:val="000A380D"/>
    <w:rsid w:val="000A413A"/>
    <w:rsid w:val="000A4239"/>
    <w:rsid w:val="000A49A1"/>
    <w:rsid w:val="000A4B60"/>
    <w:rsid w:val="000A4C58"/>
    <w:rsid w:val="000A53B5"/>
    <w:rsid w:val="000A5463"/>
    <w:rsid w:val="000A567A"/>
    <w:rsid w:val="000A5BFB"/>
    <w:rsid w:val="000A69C6"/>
    <w:rsid w:val="000A6AD2"/>
    <w:rsid w:val="000A6CC4"/>
    <w:rsid w:val="000A6F7F"/>
    <w:rsid w:val="000A7958"/>
    <w:rsid w:val="000A7BEF"/>
    <w:rsid w:val="000A7F14"/>
    <w:rsid w:val="000B04BB"/>
    <w:rsid w:val="000B0514"/>
    <w:rsid w:val="000B0612"/>
    <w:rsid w:val="000B0BDC"/>
    <w:rsid w:val="000B0E40"/>
    <w:rsid w:val="000B1031"/>
    <w:rsid w:val="000B240B"/>
    <w:rsid w:val="000B27C7"/>
    <w:rsid w:val="000B2B9D"/>
    <w:rsid w:val="000B2CDE"/>
    <w:rsid w:val="000B3064"/>
    <w:rsid w:val="000B332F"/>
    <w:rsid w:val="000B393B"/>
    <w:rsid w:val="000B4101"/>
    <w:rsid w:val="000B43FA"/>
    <w:rsid w:val="000B4615"/>
    <w:rsid w:val="000B488F"/>
    <w:rsid w:val="000B48C6"/>
    <w:rsid w:val="000B4B29"/>
    <w:rsid w:val="000B4C28"/>
    <w:rsid w:val="000B50C8"/>
    <w:rsid w:val="000B5198"/>
    <w:rsid w:val="000B563D"/>
    <w:rsid w:val="000B597F"/>
    <w:rsid w:val="000B5ACC"/>
    <w:rsid w:val="000B5DCD"/>
    <w:rsid w:val="000B6048"/>
    <w:rsid w:val="000B6226"/>
    <w:rsid w:val="000B635C"/>
    <w:rsid w:val="000B6626"/>
    <w:rsid w:val="000B69B2"/>
    <w:rsid w:val="000B6E21"/>
    <w:rsid w:val="000B6ED9"/>
    <w:rsid w:val="000B6FC0"/>
    <w:rsid w:val="000B70C6"/>
    <w:rsid w:val="000B75F7"/>
    <w:rsid w:val="000B7C20"/>
    <w:rsid w:val="000C020A"/>
    <w:rsid w:val="000C026A"/>
    <w:rsid w:val="000C0285"/>
    <w:rsid w:val="000C0509"/>
    <w:rsid w:val="000C058F"/>
    <w:rsid w:val="000C099B"/>
    <w:rsid w:val="000C0D0B"/>
    <w:rsid w:val="000C0E00"/>
    <w:rsid w:val="000C1262"/>
    <w:rsid w:val="000C12BF"/>
    <w:rsid w:val="000C12E7"/>
    <w:rsid w:val="000C14EC"/>
    <w:rsid w:val="000C163B"/>
    <w:rsid w:val="000C19F7"/>
    <w:rsid w:val="000C1C50"/>
    <w:rsid w:val="000C1DB7"/>
    <w:rsid w:val="000C1E67"/>
    <w:rsid w:val="000C218A"/>
    <w:rsid w:val="000C219F"/>
    <w:rsid w:val="000C2B6A"/>
    <w:rsid w:val="000C2F1E"/>
    <w:rsid w:val="000C30A5"/>
    <w:rsid w:val="000C33D6"/>
    <w:rsid w:val="000C3522"/>
    <w:rsid w:val="000C3582"/>
    <w:rsid w:val="000C3909"/>
    <w:rsid w:val="000C3E25"/>
    <w:rsid w:val="000C3EEF"/>
    <w:rsid w:val="000C4594"/>
    <w:rsid w:val="000C4F6A"/>
    <w:rsid w:val="000C506E"/>
    <w:rsid w:val="000C58EB"/>
    <w:rsid w:val="000C592F"/>
    <w:rsid w:val="000C5957"/>
    <w:rsid w:val="000C616B"/>
    <w:rsid w:val="000C6917"/>
    <w:rsid w:val="000C6DD8"/>
    <w:rsid w:val="000C6E56"/>
    <w:rsid w:val="000C77AA"/>
    <w:rsid w:val="000C7844"/>
    <w:rsid w:val="000C7AAB"/>
    <w:rsid w:val="000D00AF"/>
    <w:rsid w:val="000D0374"/>
    <w:rsid w:val="000D0514"/>
    <w:rsid w:val="000D0553"/>
    <w:rsid w:val="000D072E"/>
    <w:rsid w:val="000D08CC"/>
    <w:rsid w:val="000D0C99"/>
    <w:rsid w:val="000D0E63"/>
    <w:rsid w:val="000D158F"/>
    <w:rsid w:val="000D159F"/>
    <w:rsid w:val="000D1706"/>
    <w:rsid w:val="000D1C37"/>
    <w:rsid w:val="000D1CE1"/>
    <w:rsid w:val="000D2325"/>
    <w:rsid w:val="000D25C4"/>
    <w:rsid w:val="000D2631"/>
    <w:rsid w:val="000D267E"/>
    <w:rsid w:val="000D26A8"/>
    <w:rsid w:val="000D26AA"/>
    <w:rsid w:val="000D277B"/>
    <w:rsid w:val="000D295F"/>
    <w:rsid w:val="000D2A12"/>
    <w:rsid w:val="000D319D"/>
    <w:rsid w:val="000D31F9"/>
    <w:rsid w:val="000D3318"/>
    <w:rsid w:val="000D3729"/>
    <w:rsid w:val="000D3868"/>
    <w:rsid w:val="000D3A02"/>
    <w:rsid w:val="000D3C2C"/>
    <w:rsid w:val="000D3D5E"/>
    <w:rsid w:val="000D3F03"/>
    <w:rsid w:val="000D4109"/>
    <w:rsid w:val="000D44BD"/>
    <w:rsid w:val="000D4907"/>
    <w:rsid w:val="000D51B1"/>
    <w:rsid w:val="000D521B"/>
    <w:rsid w:val="000D58D8"/>
    <w:rsid w:val="000D5C6A"/>
    <w:rsid w:val="000D5E5F"/>
    <w:rsid w:val="000D63DB"/>
    <w:rsid w:val="000D7108"/>
    <w:rsid w:val="000D71CF"/>
    <w:rsid w:val="000D72BB"/>
    <w:rsid w:val="000D7360"/>
    <w:rsid w:val="000D7646"/>
    <w:rsid w:val="000D7A53"/>
    <w:rsid w:val="000D7FCC"/>
    <w:rsid w:val="000E0072"/>
    <w:rsid w:val="000E0147"/>
    <w:rsid w:val="000E0235"/>
    <w:rsid w:val="000E024E"/>
    <w:rsid w:val="000E0536"/>
    <w:rsid w:val="000E084E"/>
    <w:rsid w:val="000E0C98"/>
    <w:rsid w:val="000E1668"/>
    <w:rsid w:val="000E1A09"/>
    <w:rsid w:val="000E1F57"/>
    <w:rsid w:val="000E1FD3"/>
    <w:rsid w:val="000E2127"/>
    <w:rsid w:val="000E21A4"/>
    <w:rsid w:val="000E229C"/>
    <w:rsid w:val="000E3026"/>
    <w:rsid w:val="000E3229"/>
    <w:rsid w:val="000E33A5"/>
    <w:rsid w:val="000E3502"/>
    <w:rsid w:val="000E383B"/>
    <w:rsid w:val="000E3EF2"/>
    <w:rsid w:val="000E415A"/>
    <w:rsid w:val="000E4A95"/>
    <w:rsid w:val="000E4CB2"/>
    <w:rsid w:val="000E553F"/>
    <w:rsid w:val="000E5AAC"/>
    <w:rsid w:val="000E614A"/>
    <w:rsid w:val="000E63D7"/>
    <w:rsid w:val="000E6497"/>
    <w:rsid w:val="000E66B1"/>
    <w:rsid w:val="000E699C"/>
    <w:rsid w:val="000E6DBA"/>
    <w:rsid w:val="000E74BF"/>
    <w:rsid w:val="000E7572"/>
    <w:rsid w:val="000E762D"/>
    <w:rsid w:val="000E78E2"/>
    <w:rsid w:val="000E7BC4"/>
    <w:rsid w:val="000E7CF4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193"/>
    <w:rsid w:val="000F2679"/>
    <w:rsid w:val="000F27F0"/>
    <w:rsid w:val="000F27FD"/>
    <w:rsid w:val="000F31AA"/>
    <w:rsid w:val="000F3608"/>
    <w:rsid w:val="000F37DC"/>
    <w:rsid w:val="000F3835"/>
    <w:rsid w:val="000F4171"/>
    <w:rsid w:val="000F42EC"/>
    <w:rsid w:val="000F43CA"/>
    <w:rsid w:val="000F4481"/>
    <w:rsid w:val="000F45EB"/>
    <w:rsid w:val="000F4F8C"/>
    <w:rsid w:val="000F5685"/>
    <w:rsid w:val="000F568D"/>
    <w:rsid w:val="000F5C82"/>
    <w:rsid w:val="000F5CEC"/>
    <w:rsid w:val="000F5DAC"/>
    <w:rsid w:val="000F6018"/>
    <w:rsid w:val="000F6485"/>
    <w:rsid w:val="000F68EC"/>
    <w:rsid w:val="000F6A81"/>
    <w:rsid w:val="000F6D8C"/>
    <w:rsid w:val="000F6E65"/>
    <w:rsid w:val="000F6ED5"/>
    <w:rsid w:val="000F7606"/>
    <w:rsid w:val="000F7B22"/>
    <w:rsid w:val="00100259"/>
    <w:rsid w:val="00100491"/>
    <w:rsid w:val="00100A78"/>
    <w:rsid w:val="00100FDE"/>
    <w:rsid w:val="00101679"/>
    <w:rsid w:val="001016B9"/>
    <w:rsid w:val="0010183E"/>
    <w:rsid w:val="00101987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9F1"/>
    <w:rsid w:val="00103B71"/>
    <w:rsid w:val="00103C08"/>
    <w:rsid w:val="00103E1C"/>
    <w:rsid w:val="00103FF8"/>
    <w:rsid w:val="00104163"/>
    <w:rsid w:val="0010428F"/>
    <w:rsid w:val="00104621"/>
    <w:rsid w:val="001046A1"/>
    <w:rsid w:val="00104C29"/>
    <w:rsid w:val="00105305"/>
    <w:rsid w:val="001053DD"/>
    <w:rsid w:val="00105581"/>
    <w:rsid w:val="0010560D"/>
    <w:rsid w:val="0010564D"/>
    <w:rsid w:val="00105654"/>
    <w:rsid w:val="00105ADC"/>
    <w:rsid w:val="00105B71"/>
    <w:rsid w:val="00106B9E"/>
    <w:rsid w:val="00106C8B"/>
    <w:rsid w:val="00106EA5"/>
    <w:rsid w:val="001071DB"/>
    <w:rsid w:val="00107438"/>
    <w:rsid w:val="00107B5C"/>
    <w:rsid w:val="00107CA5"/>
    <w:rsid w:val="00107E5C"/>
    <w:rsid w:val="0011002E"/>
    <w:rsid w:val="0011006F"/>
    <w:rsid w:val="001103D6"/>
    <w:rsid w:val="0011085F"/>
    <w:rsid w:val="00110CBA"/>
    <w:rsid w:val="0011138F"/>
    <w:rsid w:val="00111D10"/>
    <w:rsid w:val="0011207D"/>
    <w:rsid w:val="001124D4"/>
    <w:rsid w:val="001124F1"/>
    <w:rsid w:val="001131DB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43B"/>
    <w:rsid w:val="00115602"/>
    <w:rsid w:val="001156D8"/>
    <w:rsid w:val="00115B53"/>
    <w:rsid w:val="00115C9B"/>
    <w:rsid w:val="00115E08"/>
    <w:rsid w:val="001161A8"/>
    <w:rsid w:val="001162FB"/>
    <w:rsid w:val="00116505"/>
    <w:rsid w:val="001165F9"/>
    <w:rsid w:val="001166D2"/>
    <w:rsid w:val="0011676E"/>
    <w:rsid w:val="0011690A"/>
    <w:rsid w:val="00116CAB"/>
    <w:rsid w:val="00116DF6"/>
    <w:rsid w:val="00117962"/>
    <w:rsid w:val="00117A07"/>
    <w:rsid w:val="00117A0B"/>
    <w:rsid w:val="00117DD6"/>
    <w:rsid w:val="00120037"/>
    <w:rsid w:val="00120502"/>
    <w:rsid w:val="00120816"/>
    <w:rsid w:val="0012093F"/>
    <w:rsid w:val="00120C8E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456"/>
    <w:rsid w:val="0012298E"/>
    <w:rsid w:val="00122A7B"/>
    <w:rsid w:val="00122B6B"/>
    <w:rsid w:val="00122FC3"/>
    <w:rsid w:val="001231C0"/>
    <w:rsid w:val="001236F9"/>
    <w:rsid w:val="0012394C"/>
    <w:rsid w:val="0012395E"/>
    <w:rsid w:val="00123BB8"/>
    <w:rsid w:val="00124058"/>
    <w:rsid w:val="00124714"/>
    <w:rsid w:val="00124C72"/>
    <w:rsid w:val="00124CA4"/>
    <w:rsid w:val="00124FCA"/>
    <w:rsid w:val="00125AAF"/>
    <w:rsid w:val="00126036"/>
    <w:rsid w:val="00126103"/>
    <w:rsid w:val="0012625A"/>
    <w:rsid w:val="00126304"/>
    <w:rsid w:val="001266FB"/>
    <w:rsid w:val="0012675E"/>
    <w:rsid w:val="00126894"/>
    <w:rsid w:val="00127076"/>
    <w:rsid w:val="001270DA"/>
    <w:rsid w:val="00127198"/>
    <w:rsid w:val="001271F2"/>
    <w:rsid w:val="00127327"/>
    <w:rsid w:val="001274B6"/>
    <w:rsid w:val="001275A2"/>
    <w:rsid w:val="0012764D"/>
    <w:rsid w:val="0012779B"/>
    <w:rsid w:val="00130077"/>
    <w:rsid w:val="001306E8"/>
    <w:rsid w:val="00130A59"/>
    <w:rsid w:val="00130CFE"/>
    <w:rsid w:val="00130DD5"/>
    <w:rsid w:val="001311B6"/>
    <w:rsid w:val="00131366"/>
    <w:rsid w:val="00131517"/>
    <w:rsid w:val="00131613"/>
    <w:rsid w:val="00131C5B"/>
    <w:rsid w:val="00132012"/>
    <w:rsid w:val="0013217F"/>
    <w:rsid w:val="00132348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7E1"/>
    <w:rsid w:val="00135E1F"/>
    <w:rsid w:val="001360DD"/>
    <w:rsid w:val="00136101"/>
    <w:rsid w:val="00136453"/>
    <w:rsid w:val="001367B4"/>
    <w:rsid w:val="00136C22"/>
    <w:rsid w:val="00136CC8"/>
    <w:rsid w:val="00137019"/>
    <w:rsid w:val="0013710B"/>
    <w:rsid w:val="0013712A"/>
    <w:rsid w:val="00137260"/>
    <w:rsid w:val="0013761B"/>
    <w:rsid w:val="00137930"/>
    <w:rsid w:val="00137AB8"/>
    <w:rsid w:val="00137BE7"/>
    <w:rsid w:val="00137DE2"/>
    <w:rsid w:val="00140298"/>
    <w:rsid w:val="00140363"/>
    <w:rsid w:val="0014131A"/>
    <w:rsid w:val="001415E8"/>
    <w:rsid w:val="00141FC8"/>
    <w:rsid w:val="001424DB"/>
    <w:rsid w:val="00143096"/>
    <w:rsid w:val="00143AEC"/>
    <w:rsid w:val="00143F44"/>
    <w:rsid w:val="00144008"/>
    <w:rsid w:val="001445F3"/>
    <w:rsid w:val="00144746"/>
    <w:rsid w:val="00144F17"/>
    <w:rsid w:val="001455C0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080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932"/>
    <w:rsid w:val="00151997"/>
    <w:rsid w:val="001519B7"/>
    <w:rsid w:val="00151AEE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18C"/>
    <w:rsid w:val="00154679"/>
    <w:rsid w:val="00154CAB"/>
    <w:rsid w:val="00155118"/>
    <w:rsid w:val="001551F9"/>
    <w:rsid w:val="0015587A"/>
    <w:rsid w:val="00155D54"/>
    <w:rsid w:val="0015643C"/>
    <w:rsid w:val="001564B2"/>
    <w:rsid w:val="00156506"/>
    <w:rsid w:val="00156B89"/>
    <w:rsid w:val="00156D4E"/>
    <w:rsid w:val="00156FEB"/>
    <w:rsid w:val="0015702C"/>
    <w:rsid w:val="001576E1"/>
    <w:rsid w:val="001579B2"/>
    <w:rsid w:val="00157C43"/>
    <w:rsid w:val="00157C7A"/>
    <w:rsid w:val="00157E2D"/>
    <w:rsid w:val="00157FE7"/>
    <w:rsid w:val="001600BA"/>
    <w:rsid w:val="00160428"/>
    <w:rsid w:val="001605E3"/>
    <w:rsid w:val="001608C1"/>
    <w:rsid w:val="001608EF"/>
    <w:rsid w:val="00160FB6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E14"/>
    <w:rsid w:val="00164EA2"/>
    <w:rsid w:val="001650FC"/>
    <w:rsid w:val="00165137"/>
    <w:rsid w:val="00165272"/>
    <w:rsid w:val="00165324"/>
    <w:rsid w:val="00165BC7"/>
    <w:rsid w:val="0016679A"/>
    <w:rsid w:val="001667E7"/>
    <w:rsid w:val="00166869"/>
    <w:rsid w:val="00166A28"/>
    <w:rsid w:val="00166BC7"/>
    <w:rsid w:val="00167163"/>
    <w:rsid w:val="001677EB"/>
    <w:rsid w:val="001678E0"/>
    <w:rsid w:val="00167C0D"/>
    <w:rsid w:val="00167D24"/>
    <w:rsid w:val="00167D8D"/>
    <w:rsid w:val="00167DC7"/>
    <w:rsid w:val="00170840"/>
    <w:rsid w:val="00170A87"/>
    <w:rsid w:val="00170CBC"/>
    <w:rsid w:val="00171146"/>
    <w:rsid w:val="00171334"/>
    <w:rsid w:val="00171932"/>
    <w:rsid w:val="00171933"/>
    <w:rsid w:val="00171D16"/>
    <w:rsid w:val="00171F54"/>
    <w:rsid w:val="001721B1"/>
    <w:rsid w:val="00172544"/>
    <w:rsid w:val="0017272F"/>
    <w:rsid w:val="00172C18"/>
    <w:rsid w:val="00172E85"/>
    <w:rsid w:val="001732FD"/>
    <w:rsid w:val="00173364"/>
    <w:rsid w:val="00173444"/>
    <w:rsid w:val="00173A81"/>
    <w:rsid w:val="00173B98"/>
    <w:rsid w:val="00173CFE"/>
    <w:rsid w:val="00174017"/>
    <w:rsid w:val="00174634"/>
    <w:rsid w:val="001748B1"/>
    <w:rsid w:val="00174DD4"/>
    <w:rsid w:val="0017506B"/>
    <w:rsid w:val="0017506D"/>
    <w:rsid w:val="00175171"/>
    <w:rsid w:val="001752AA"/>
    <w:rsid w:val="001758AC"/>
    <w:rsid w:val="001758FF"/>
    <w:rsid w:val="00175B48"/>
    <w:rsid w:val="0017605C"/>
    <w:rsid w:val="0017610D"/>
    <w:rsid w:val="0017616E"/>
    <w:rsid w:val="00176650"/>
    <w:rsid w:val="00176BFE"/>
    <w:rsid w:val="00176CF3"/>
    <w:rsid w:val="00176DBB"/>
    <w:rsid w:val="00176FB8"/>
    <w:rsid w:val="001774E6"/>
    <w:rsid w:val="0017780A"/>
    <w:rsid w:val="001778D6"/>
    <w:rsid w:val="00177FF9"/>
    <w:rsid w:val="001807C7"/>
    <w:rsid w:val="0018082C"/>
    <w:rsid w:val="00180D62"/>
    <w:rsid w:val="0018131A"/>
    <w:rsid w:val="001817A1"/>
    <w:rsid w:val="00181CD2"/>
    <w:rsid w:val="00181CFD"/>
    <w:rsid w:val="00181F1D"/>
    <w:rsid w:val="001820F7"/>
    <w:rsid w:val="00182697"/>
    <w:rsid w:val="00182779"/>
    <w:rsid w:val="00182968"/>
    <w:rsid w:val="00182977"/>
    <w:rsid w:val="00182A68"/>
    <w:rsid w:val="0018319A"/>
    <w:rsid w:val="0018346C"/>
    <w:rsid w:val="001834A7"/>
    <w:rsid w:val="00183660"/>
    <w:rsid w:val="0018370B"/>
    <w:rsid w:val="00183735"/>
    <w:rsid w:val="00183961"/>
    <w:rsid w:val="00183D48"/>
    <w:rsid w:val="00183E44"/>
    <w:rsid w:val="0018420A"/>
    <w:rsid w:val="00184313"/>
    <w:rsid w:val="0018465A"/>
    <w:rsid w:val="001848C3"/>
    <w:rsid w:val="001849C2"/>
    <w:rsid w:val="00184F46"/>
    <w:rsid w:val="0018501A"/>
    <w:rsid w:val="00185268"/>
    <w:rsid w:val="0018528C"/>
    <w:rsid w:val="0018531F"/>
    <w:rsid w:val="001856B3"/>
    <w:rsid w:val="00185A49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B72"/>
    <w:rsid w:val="00190BA0"/>
    <w:rsid w:val="00190C41"/>
    <w:rsid w:val="00190FAA"/>
    <w:rsid w:val="0019110C"/>
    <w:rsid w:val="001916A2"/>
    <w:rsid w:val="0019185C"/>
    <w:rsid w:val="00191A1B"/>
    <w:rsid w:val="00191DAD"/>
    <w:rsid w:val="001922B3"/>
    <w:rsid w:val="0019263F"/>
    <w:rsid w:val="00193305"/>
    <w:rsid w:val="00193997"/>
    <w:rsid w:val="00193BB0"/>
    <w:rsid w:val="00193C86"/>
    <w:rsid w:val="001942F7"/>
    <w:rsid w:val="0019455B"/>
    <w:rsid w:val="00194824"/>
    <w:rsid w:val="00194D1F"/>
    <w:rsid w:val="0019532A"/>
    <w:rsid w:val="001955A3"/>
    <w:rsid w:val="001956BE"/>
    <w:rsid w:val="00195C3E"/>
    <w:rsid w:val="00196337"/>
    <w:rsid w:val="0019689A"/>
    <w:rsid w:val="00196B8C"/>
    <w:rsid w:val="0019711B"/>
    <w:rsid w:val="0019795C"/>
    <w:rsid w:val="00197A6B"/>
    <w:rsid w:val="00197AE7"/>
    <w:rsid w:val="001A0022"/>
    <w:rsid w:val="001A034E"/>
    <w:rsid w:val="001A03A2"/>
    <w:rsid w:val="001A0549"/>
    <w:rsid w:val="001A0977"/>
    <w:rsid w:val="001A0B5E"/>
    <w:rsid w:val="001A0C3F"/>
    <w:rsid w:val="001A0F36"/>
    <w:rsid w:val="001A0F47"/>
    <w:rsid w:val="001A15F8"/>
    <w:rsid w:val="001A1BEA"/>
    <w:rsid w:val="001A1DFF"/>
    <w:rsid w:val="001A25E6"/>
    <w:rsid w:val="001A28A8"/>
    <w:rsid w:val="001A28C1"/>
    <w:rsid w:val="001A2A6C"/>
    <w:rsid w:val="001A2BF7"/>
    <w:rsid w:val="001A3007"/>
    <w:rsid w:val="001A3073"/>
    <w:rsid w:val="001A318F"/>
    <w:rsid w:val="001A3398"/>
    <w:rsid w:val="001A35E2"/>
    <w:rsid w:val="001A36FE"/>
    <w:rsid w:val="001A38F3"/>
    <w:rsid w:val="001A417B"/>
    <w:rsid w:val="001A423A"/>
    <w:rsid w:val="001A4248"/>
    <w:rsid w:val="001A446F"/>
    <w:rsid w:val="001A4744"/>
    <w:rsid w:val="001A4B24"/>
    <w:rsid w:val="001A531F"/>
    <w:rsid w:val="001A581E"/>
    <w:rsid w:val="001A5B72"/>
    <w:rsid w:val="001A6004"/>
    <w:rsid w:val="001A62BA"/>
    <w:rsid w:val="001A647F"/>
    <w:rsid w:val="001A64D0"/>
    <w:rsid w:val="001A6DB2"/>
    <w:rsid w:val="001A712D"/>
    <w:rsid w:val="001A72B5"/>
    <w:rsid w:val="001A73E9"/>
    <w:rsid w:val="001A7772"/>
    <w:rsid w:val="001A789B"/>
    <w:rsid w:val="001A79E0"/>
    <w:rsid w:val="001A7A4F"/>
    <w:rsid w:val="001B008C"/>
    <w:rsid w:val="001B080A"/>
    <w:rsid w:val="001B0979"/>
    <w:rsid w:val="001B0B04"/>
    <w:rsid w:val="001B10DB"/>
    <w:rsid w:val="001B14C1"/>
    <w:rsid w:val="001B153B"/>
    <w:rsid w:val="001B1D20"/>
    <w:rsid w:val="001B1E46"/>
    <w:rsid w:val="001B1F64"/>
    <w:rsid w:val="001B2025"/>
    <w:rsid w:val="001B214F"/>
    <w:rsid w:val="001B2674"/>
    <w:rsid w:val="001B276D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BEE"/>
    <w:rsid w:val="001B4C2F"/>
    <w:rsid w:val="001B4C76"/>
    <w:rsid w:val="001B540A"/>
    <w:rsid w:val="001B5546"/>
    <w:rsid w:val="001B55E2"/>
    <w:rsid w:val="001B5772"/>
    <w:rsid w:val="001B5B6D"/>
    <w:rsid w:val="001B5DDC"/>
    <w:rsid w:val="001B6037"/>
    <w:rsid w:val="001B60BC"/>
    <w:rsid w:val="001B66EE"/>
    <w:rsid w:val="001B670E"/>
    <w:rsid w:val="001B6BFB"/>
    <w:rsid w:val="001B6C00"/>
    <w:rsid w:val="001B6FD3"/>
    <w:rsid w:val="001B7431"/>
    <w:rsid w:val="001B7850"/>
    <w:rsid w:val="001B7C8E"/>
    <w:rsid w:val="001B7D6C"/>
    <w:rsid w:val="001B7E23"/>
    <w:rsid w:val="001C0152"/>
    <w:rsid w:val="001C039C"/>
    <w:rsid w:val="001C137A"/>
    <w:rsid w:val="001C1557"/>
    <w:rsid w:val="001C1A28"/>
    <w:rsid w:val="001C2069"/>
    <w:rsid w:val="001C275C"/>
    <w:rsid w:val="001C2883"/>
    <w:rsid w:val="001C289C"/>
    <w:rsid w:val="001C302F"/>
    <w:rsid w:val="001C36BA"/>
    <w:rsid w:val="001C3BB1"/>
    <w:rsid w:val="001C4044"/>
    <w:rsid w:val="001C450F"/>
    <w:rsid w:val="001C50DA"/>
    <w:rsid w:val="001C525F"/>
    <w:rsid w:val="001C5677"/>
    <w:rsid w:val="001C5B0D"/>
    <w:rsid w:val="001C6A15"/>
    <w:rsid w:val="001C6A63"/>
    <w:rsid w:val="001C701C"/>
    <w:rsid w:val="001C785B"/>
    <w:rsid w:val="001C79DC"/>
    <w:rsid w:val="001C7E5C"/>
    <w:rsid w:val="001C7E8A"/>
    <w:rsid w:val="001C7F16"/>
    <w:rsid w:val="001D052D"/>
    <w:rsid w:val="001D0669"/>
    <w:rsid w:val="001D0924"/>
    <w:rsid w:val="001D0BEF"/>
    <w:rsid w:val="001D0F6E"/>
    <w:rsid w:val="001D15A2"/>
    <w:rsid w:val="001D15F2"/>
    <w:rsid w:val="001D16C8"/>
    <w:rsid w:val="001D18CB"/>
    <w:rsid w:val="001D239B"/>
    <w:rsid w:val="001D2626"/>
    <w:rsid w:val="001D2992"/>
    <w:rsid w:val="001D2B27"/>
    <w:rsid w:val="001D332C"/>
    <w:rsid w:val="001D381B"/>
    <w:rsid w:val="001D383F"/>
    <w:rsid w:val="001D3F06"/>
    <w:rsid w:val="001D40AB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27F"/>
    <w:rsid w:val="001D54AA"/>
    <w:rsid w:val="001D585E"/>
    <w:rsid w:val="001D5A2B"/>
    <w:rsid w:val="001D5C26"/>
    <w:rsid w:val="001D627A"/>
    <w:rsid w:val="001D63D9"/>
    <w:rsid w:val="001D6560"/>
    <w:rsid w:val="001D6C8E"/>
    <w:rsid w:val="001D6D0E"/>
    <w:rsid w:val="001D6FF7"/>
    <w:rsid w:val="001D7001"/>
    <w:rsid w:val="001D7735"/>
    <w:rsid w:val="001D7BC7"/>
    <w:rsid w:val="001D7EF8"/>
    <w:rsid w:val="001E0341"/>
    <w:rsid w:val="001E0889"/>
    <w:rsid w:val="001E08BE"/>
    <w:rsid w:val="001E0D5B"/>
    <w:rsid w:val="001E0E79"/>
    <w:rsid w:val="001E0EF8"/>
    <w:rsid w:val="001E1125"/>
    <w:rsid w:val="001E1245"/>
    <w:rsid w:val="001E155B"/>
    <w:rsid w:val="001E1733"/>
    <w:rsid w:val="001E1B6F"/>
    <w:rsid w:val="001E20F6"/>
    <w:rsid w:val="001E297A"/>
    <w:rsid w:val="001E2A74"/>
    <w:rsid w:val="001E2E7C"/>
    <w:rsid w:val="001E30BE"/>
    <w:rsid w:val="001E3158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6B6"/>
    <w:rsid w:val="001E57CA"/>
    <w:rsid w:val="001E59AF"/>
    <w:rsid w:val="001E61A7"/>
    <w:rsid w:val="001E65E9"/>
    <w:rsid w:val="001E67BF"/>
    <w:rsid w:val="001E6AAE"/>
    <w:rsid w:val="001E707A"/>
    <w:rsid w:val="001E7191"/>
    <w:rsid w:val="001E7395"/>
    <w:rsid w:val="001E777F"/>
    <w:rsid w:val="001E7AD8"/>
    <w:rsid w:val="001E7B4B"/>
    <w:rsid w:val="001E7CE4"/>
    <w:rsid w:val="001E7EA3"/>
    <w:rsid w:val="001F0303"/>
    <w:rsid w:val="001F0412"/>
    <w:rsid w:val="001F0C34"/>
    <w:rsid w:val="001F1176"/>
    <w:rsid w:val="001F1240"/>
    <w:rsid w:val="001F1382"/>
    <w:rsid w:val="001F156A"/>
    <w:rsid w:val="001F1CA8"/>
    <w:rsid w:val="001F21BB"/>
    <w:rsid w:val="001F23A3"/>
    <w:rsid w:val="001F252E"/>
    <w:rsid w:val="001F26DA"/>
    <w:rsid w:val="001F2733"/>
    <w:rsid w:val="001F2CE7"/>
    <w:rsid w:val="001F2D0B"/>
    <w:rsid w:val="001F2E11"/>
    <w:rsid w:val="001F2E41"/>
    <w:rsid w:val="001F343B"/>
    <w:rsid w:val="001F365C"/>
    <w:rsid w:val="001F43B5"/>
    <w:rsid w:val="001F446D"/>
    <w:rsid w:val="001F46D8"/>
    <w:rsid w:val="001F4B64"/>
    <w:rsid w:val="001F4DB6"/>
    <w:rsid w:val="001F50F0"/>
    <w:rsid w:val="001F5118"/>
    <w:rsid w:val="001F524C"/>
    <w:rsid w:val="001F59C5"/>
    <w:rsid w:val="001F5AF6"/>
    <w:rsid w:val="001F5BE7"/>
    <w:rsid w:val="001F60CB"/>
    <w:rsid w:val="001F622C"/>
    <w:rsid w:val="001F6690"/>
    <w:rsid w:val="001F6698"/>
    <w:rsid w:val="001F67A0"/>
    <w:rsid w:val="001F6948"/>
    <w:rsid w:val="001F7116"/>
    <w:rsid w:val="001F7354"/>
    <w:rsid w:val="001F7408"/>
    <w:rsid w:val="001F7670"/>
    <w:rsid w:val="001F76D5"/>
    <w:rsid w:val="001F7851"/>
    <w:rsid w:val="001F7C89"/>
    <w:rsid w:val="001F7DC5"/>
    <w:rsid w:val="00200663"/>
    <w:rsid w:val="00200770"/>
    <w:rsid w:val="00200897"/>
    <w:rsid w:val="00200A83"/>
    <w:rsid w:val="00200E6F"/>
    <w:rsid w:val="002011B7"/>
    <w:rsid w:val="00201580"/>
    <w:rsid w:val="00201D1E"/>
    <w:rsid w:val="00202692"/>
    <w:rsid w:val="00202905"/>
    <w:rsid w:val="0020297C"/>
    <w:rsid w:val="002029A2"/>
    <w:rsid w:val="00202A88"/>
    <w:rsid w:val="00202FD0"/>
    <w:rsid w:val="00203033"/>
    <w:rsid w:val="0020352C"/>
    <w:rsid w:val="00203BD3"/>
    <w:rsid w:val="00204562"/>
    <w:rsid w:val="002045A1"/>
    <w:rsid w:val="00204985"/>
    <w:rsid w:val="00204DC9"/>
    <w:rsid w:val="00204FA1"/>
    <w:rsid w:val="0020536C"/>
    <w:rsid w:val="00205537"/>
    <w:rsid w:val="00205689"/>
    <w:rsid w:val="002056D0"/>
    <w:rsid w:val="00205894"/>
    <w:rsid w:val="00205A82"/>
    <w:rsid w:val="00205BDF"/>
    <w:rsid w:val="0020621E"/>
    <w:rsid w:val="0020632F"/>
    <w:rsid w:val="002067C0"/>
    <w:rsid w:val="00206C18"/>
    <w:rsid w:val="00206F49"/>
    <w:rsid w:val="00207336"/>
    <w:rsid w:val="00207387"/>
    <w:rsid w:val="0020746F"/>
    <w:rsid w:val="00207767"/>
    <w:rsid w:val="00207E8B"/>
    <w:rsid w:val="00207E9F"/>
    <w:rsid w:val="00207EFA"/>
    <w:rsid w:val="00210161"/>
    <w:rsid w:val="00210199"/>
    <w:rsid w:val="0021084C"/>
    <w:rsid w:val="00210D99"/>
    <w:rsid w:val="00211275"/>
    <w:rsid w:val="00212008"/>
    <w:rsid w:val="002124B2"/>
    <w:rsid w:val="002126CF"/>
    <w:rsid w:val="002127D7"/>
    <w:rsid w:val="00212D8D"/>
    <w:rsid w:val="00213052"/>
    <w:rsid w:val="00214299"/>
    <w:rsid w:val="002143FF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20120"/>
    <w:rsid w:val="00220881"/>
    <w:rsid w:val="00222109"/>
    <w:rsid w:val="002221A8"/>
    <w:rsid w:val="00222DB4"/>
    <w:rsid w:val="00222EFB"/>
    <w:rsid w:val="00222FF9"/>
    <w:rsid w:val="0022328F"/>
    <w:rsid w:val="00223362"/>
    <w:rsid w:val="00223518"/>
    <w:rsid w:val="00223712"/>
    <w:rsid w:val="00223FD9"/>
    <w:rsid w:val="002242C0"/>
    <w:rsid w:val="002254E8"/>
    <w:rsid w:val="002254FE"/>
    <w:rsid w:val="00225575"/>
    <w:rsid w:val="002256CA"/>
    <w:rsid w:val="00225843"/>
    <w:rsid w:val="002258E0"/>
    <w:rsid w:val="0022675D"/>
    <w:rsid w:val="00226B22"/>
    <w:rsid w:val="00226DF9"/>
    <w:rsid w:val="00227110"/>
    <w:rsid w:val="00227521"/>
    <w:rsid w:val="00227B9E"/>
    <w:rsid w:val="00227F41"/>
    <w:rsid w:val="002300A8"/>
    <w:rsid w:val="00230344"/>
    <w:rsid w:val="00230586"/>
    <w:rsid w:val="00230BDD"/>
    <w:rsid w:val="00230C81"/>
    <w:rsid w:val="00230D88"/>
    <w:rsid w:val="00230E24"/>
    <w:rsid w:val="00231417"/>
    <w:rsid w:val="002314D6"/>
    <w:rsid w:val="0023198E"/>
    <w:rsid w:val="00231C42"/>
    <w:rsid w:val="00231E08"/>
    <w:rsid w:val="00231F5A"/>
    <w:rsid w:val="0023224E"/>
    <w:rsid w:val="0023232E"/>
    <w:rsid w:val="00232480"/>
    <w:rsid w:val="00232A87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451"/>
    <w:rsid w:val="002365C0"/>
    <w:rsid w:val="0023682A"/>
    <w:rsid w:val="00236A2D"/>
    <w:rsid w:val="00236C10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1233"/>
    <w:rsid w:val="00241470"/>
    <w:rsid w:val="002417E3"/>
    <w:rsid w:val="00241BC1"/>
    <w:rsid w:val="00241DA2"/>
    <w:rsid w:val="00241DF7"/>
    <w:rsid w:val="0024215A"/>
    <w:rsid w:val="00242287"/>
    <w:rsid w:val="002423C2"/>
    <w:rsid w:val="00242829"/>
    <w:rsid w:val="00242CB7"/>
    <w:rsid w:val="002430D7"/>
    <w:rsid w:val="00243150"/>
    <w:rsid w:val="002431D1"/>
    <w:rsid w:val="002431EC"/>
    <w:rsid w:val="00243382"/>
    <w:rsid w:val="0024364E"/>
    <w:rsid w:val="00243847"/>
    <w:rsid w:val="00243F2C"/>
    <w:rsid w:val="00244592"/>
    <w:rsid w:val="00244621"/>
    <w:rsid w:val="00244D51"/>
    <w:rsid w:val="0024511F"/>
    <w:rsid w:val="002451D5"/>
    <w:rsid w:val="002454C7"/>
    <w:rsid w:val="002456A2"/>
    <w:rsid w:val="00245B7B"/>
    <w:rsid w:val="00245E1E"/>
    <w:rsid w:val="002462A1"/>
    <w:rsid w:val="002464A7"/>
    <w:rsid w:val="002466AC"/>
    <w:rsid w:val="002468D5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5008B"/>
    <w:rsid w:val="0025030D"/>
    <w:rsid w:val="002504D7"/>
    <w:rsid w:val="00250945"/>
    <w:rsid w:val="00250A74"/>
    <w:rsid w:val="00250CCD"/>
    <w:rsid w:val="0025120F"/>
    <w:rsid w:val="00251A32"/>
    <w:rsid w:val="00252032"/>
    <w:rsid w:val="002521A0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A1"/>
    <w:rsid w:val="002545FA"/>
    <w:rsid w:val="0025473A"/>
    <w:rsid w:val="00254C83"/>
    <w:rsid w:val="00255388"/>
    <w:rsid w:val="00255B34"/>
    <w:rsid w:val="00255BD4"/>
    <w:rsid w:val="00255FCD"/>
    <w:rsid w:val="002560FF"/>
    <w:rsid w:val="0025627D"/>
    <w:rsid w:val="00256506"/>
    <w:rsid w:val="002565A3"/>
    <w:rsid w:val="00256AA3"/>
    <w:rsid w:val="00256BC8"/>
    <w:rsid w:val="00256C22"/>
    <w:rsid w:val="00256DB7"/>
    <w:rsid w:val="00256EE2"/>
    <w:rsid w:val="002571E3"/>
    <w:rsid w:val="002579CC"/>
    <w:rsid w:val="00257EE6"/>
    <w:rsid w:val="00257F24"/>
    <w:rsid w:val="002601AB"/>
    <w:rsid w:val="0026027F"/>
    <w:rsid w:val="00260DBA"/>
    <w:rsid w:val="00260F2D"/>
    <w:rsid w:val="00260FB5"/>
    <w:rsid w:val="00261518"/>
    <w:rsid w:val="00261589"/>
    <w:rsid w:val="00261997"/>
    <w:rsid w:val="002619E3"/>
    <w:rsid w:val="00261DCE"/>
    <w:rsid w:val="00261F85"/>
    <w:rsid w:val="00262052"/>
    <w:rsid w:val="002623FE"/>
    <w:rsid w:val="00262460"/>
    <w:rsid w:val="00262BE6"/>
    <w:rsid w:val="00262CF9"/>
    <w:rsid w:val="00262D38"/>
    <w:rsid w:val="00263100"/>
    <w:rsid w:val="00263156"/>
    <w:rsid w:val="002631BD"/>
    <w:rsid w:val="00263387"/>
    <w:rsid w:val="00263EEA"/>
    <w:rsid w:val="00264125"/>
    <w:rsid w:val="002641D6"/>
    <w:rsid w:val="00264339"/>
    <w:rsid w:val="0026442F"/>
    <w:rsid w:val="0026542E"/>
    <w:rsid w:val="00265430"/>
    <w:rsid w:val="0026574C"/>
    <w:rsid w:val="00265F40"/>
    <w:rsid w:val="00266005"/>
    <w:rsid w:val="0026668D"/>
    <w:rsid w:val="0026688D"/>
    <w:rsid w:val="002668B8"/>
    <w:rsid w:val="00266F6E"/>
    <w:rsid w:val="00267651"/>
    <w:rsid w:val="00267700"/>
    <w:rsid w:val="00267CDF"/>
    <w:rsid w:val="00267F0F"/>
    <w:rsid w:val="00270497"/>
    <w:rsid w:val="002704D0"/>
    <w:rsid w:val="002707B7"/>
    <w:rsid w:val="002708F1"/>
    <w:rsid w:val="00270DE4"/>
    <w:rsid w:val="0027110A"/>
    <w:rsid w:val="002713EE"/>
    <w:rsid w:val="00271A06"/>
    <w:rsid w:val="00271A64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31D"/>
    <w:rsid w:val="00273592"/>
    <w:rsid w:val="00273C8B"/>
    <w:rsid w:val="00273FA3"/>
    <w:rsid w:val="0027461F"/>
    <w:rsid w:val="00274897"/>
    <w:rsid w:val="002749E7"/>
    <w:rsid w:val="002750A1"/>
    <w:rsid w:val="002754A0"/>
    <w:rsid w:val="0027566B"/>
    <w:rsid w:val="0027588F"/>
    <w:rsid w:val="002758E2"/>
    <w:rsid w:val="00275993"/>
    <w:rsid w:val="00275B94"/>
    <w:rsid w:val="00276304"/>
    <w:rsid w:val="0027673C"/>
    <w:rsid w:val="0027677D"/>
    <w:rsid w:val="002767BA"/>
    <w:rsid w:val="00276D44"/>
    <w:rsid w:val="00276E60"/>
    <w:rsid w:val="00276E7D"/>
    <w:rsid w:val="00276F61"/>
    <w:rsid w:val="0027754E"/>
    <w:rsid w:val="0027786D"/>
    <w:rsid w:val="00277B08"/>
    <w:rsid w:val="00277E4F"/>
    <w:rsid w:val="0028024D"/>
    <w:rsid w:val="002805D4"/>
    <w:rsid w:val="00280C6F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B"/>
    <w:rsid w:val="00282964"/>
    <w:rsid w:val="00282BC3"/>
    <w:rsid w:val="00283344"/>
    <w:rsid w:val="00283525"/>
    <w:rsid w:val="00283729"/>
    <w:rsid w:val="00283A4E"/>
    <w:rsid w:val="00283F0F"/>
    <w:rsid w:val="0028404C"/>
    <w:rsid w:val="002846AA"/>
    <w:rsid w:val="0028471D"/>
    <w:rsid w:val="00284820"/>
    <w:rsid w:val="00284B27"/>
    <w:rsid w:val="00284BC6"/>
    <w:rsid w:val="00284BFF"/>
    <w:rsid w:val="00284E0C"/>
    <w:rsid w:val="00284EE9"/>
    <w:rsid w:val="00284F79"/>
    <w:rsid w:val="00285106"/>
    <w:rsid w:val="0028518A"/>
    <w:rsid w:val="002851E4"/>
    <w:rsid w:val="00285241"/>
    <w:rsid w:val="00285B66"/>
    <w:rsid w:val="00285C2D"/>
    <w:rsid w:val="00285F88"/>
    <w:rsid w:val="002862A1"/>
    <w:rsid w:val="0028685E"/>
    <w:rsid w:val="00286933"/>
    <w:rsid w:val="00287B3D"/>
    <w:rsid w:val="00287C1A"/>
    <w:rsid w:val="00290267"/>
    <w:rsid w:val="002902D5"/>
    <w:rsid w:val="0029038F"/>
    <w:rsid w:val="002907AF"/>
    <w:rsid w:val="00290858"/>
    <w:rsid w:val="002909AD"/>
    <w:rsid w:val="002912D9"/>
    <w:rsid w:val="00291AB6"/>
    <w:rsid w:val="00291E82"/>
    <w:rsid w:val="00292118"/>
    <w:rsid w:val="0029273B"/>
    <w:rsid w:val="00292A13"/>
    <w:rsid w:val="00292D02"/>
    <w:rsid w:val="00292F12"/>
    <w:rsid w:val="00293231"/>
    <w:rsid w:val="002935A4"/>
    <w:rsid w:val="002938EA"/>
    <w:rsid w:val="00293F77"/>
    <w:rsid w:val="00293F7F"/>
    <w:rsid w:val="00293FD1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4EC0"/>
    <w:rsid w:val="0029523E"/>
    <w:rsid w:val="002952B7"/>
    <w:rsid w:val="002956DD"/>
    <w:rsid w:val="00295814"/>
    <w:rsid w:val="00295ADE"/>
    <w:rsid w:val="00295AFF"/>
    <w:rsid w:val="00296014"/>
    <w:rsid w:val="0029624C"/>
    <w:rsid w:val="00296BC3"/>
    <w:rsid w:val="00296C47"/>
    <w:rsid w:val="0029769A"/>
    <w:rsid w:val="00297A1B"/>
    <w:rsid w:val="00297C72"/>
    <w:rsid w:val="00297D4B"/>
    <w:rsid w:val="00297DF4"/>
    <w:rsid w:val="002A0720"/>
    <w:rsid w:val="002A0C87"/>
    <w:rsid w:val="002A14A7"/>
    <w:rsid w:val="002A1583"/>
    <w:rsid w:val="002A17FA"/>
    <w:rsid w:val="002A1D65"/>
    <w:rsid w:val="002A1E77"/>
    <w:rsid w:val="002A1FD1"/>
    <w:rsid w:val="002A2173"/>
    <w:rsid w:val="002A2300"/>
    <w:rsid w:val="002A2768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3E7E"/>
    <w:rsid w:val="002A41EB"/>
    <w:rsid w:val="002A43B7"/>
    <w:rsid w:val="002A4BB1"/>
    <w:rsid w:val="002A518C"/>
    <w:rsid w:val="002A5333"/>
    <w:rsid w:val="002A538A"/>
    <w:rsid w:val="002A5536"/>
    <w:rsid w:val="002A5719"/>
    <w:rsid w:val="002A576B"/>
    <w:rsid w:val="002A5E42"/>
    <w:rsid w:val="002A633B"/>
    <w:rsid w:val="002A634F"/>
    <w:rsid w:val="002A67B3"/>
    <w:rsid w:val="002A6E78"/>
    <w:rsid w:val="002A7449"/>
    <w:rsid w:val="002A772F"/>
    <w:rsid w:val="002A776B"/>
    <w:rsid w:val="002A79B8"/>
    <w:rsid w:val="002B0030"/>
    <w:rsid w:val="002B0063"/>
    <w:rsid w:val="002B020B"/>
    <w:rsid w:val="002B069F"/>
    <w:rsid w:val="002B087A"/>
    <w:rsid w:val="002B0930"/>
    <w:rsid w:val="002B0B42"/>
    <w:rsid w:val="002B0E36"/>
    <w:rsid w:val="002B10C5"/>
    <w:rsid w:val="002B115D"/>
    <w:rsid w:val="002B11AB"/>
    <w:rsid w:val="002B13FF"/>
    <w:rsid w:val="002B1880"/>
    <w:rsid w:val="002B19A1"/>
    <w:rsid w:val="002B1A91"/>
    <w:rsid w:val="002B26F9"/>
    <w:rsid w:val="002B285C"/>
    <w:rsid w:val="002B2B07"/>
    <w:rsid w:val="002B3017"/>
    <w:rsid w:val="002B34F3"/>
    <w:rsid w:val="002B36C7"/>
    <w:rsid w:val="002B371A"/>
    <w:rsid w:val="002B3EEA"/>
    <w:rsid w:val="002B3F5A"/>
    <w:rsid w:val="002B430D"/>
    <w:rsid w:val="002B4A77"/>
    <w:rsid w:val="002B4CF5"/>
    <w:rsid w:val="002B57FF"/>
    <w:rsid w:val="002B5874"/>
    <w:rsid w:val="002B5A8E"/>
    <w:rsid w:val="002B5AC4"/>
    <w:rsid w:val="002B6526"/>
    <w:rsid w:val="002B66A5"/>
    <w:rsid w:val="002B6735"/>
    <w:rsid w:val="002B6A33"/>
    <w:rsid w:val="002B7475"/>
    <w:rsid w:val="002B7758"/>
    <w:rsid w:val="002B7835"/>
    <w:rsid w:val="002B7A49"/>
    <w:rsid w:val="002B7B6A"/>
    <w:rsid w:val="002C0573"/>
    <w:rsid w:val="002C0A77"/>
    <w:rsid w:val="002C0C8F"/>
    <w:rsid w:val="002C10FD"/>
    <w:rsid w:val="002C1EE8"/>
    <w:rsid w:val="002C25C6"/>
    <w:rsid w:val="002C27D9"/>
    <w:rsid w:val="002C28C4"/>
    <w:rsid w:val="002C2B1D"/>
    <w:rsid w:val="002C2B6F"/>
    <w:rsid w:val="002C2F65"/>
    <w:rsid w:val="002C31FB"/>
    <w:rsid w:val="002C3A94"/>
    <w:rsid w:val="002C3AA3"/>
    <w:rsid w:val="002C4609"/>
    <w:rsid w:val="002C4D0F"/>
    <w:rsid w:val="002C4E0D"/>
    <w:rsid w:val="002C5678"/>
    <w:rsid w:val="002C59BA"/>
    <w:rsid w:val="002C5EB0"/>
    <w:rsid w:val="002C5F01"/>
    <w:rsid w:val="002C5FC4"/>
    <w:rsid w:val="002C616F"/>
    <w:rsid w:val="002C6199"/>
    <w:rsid w:val="002C649F"/>
    <w:rsid w:val="002C64F7"/>
    <w:rsid w:val="002C6585"/>
    <w:rsid w:val="002C6879"/>
    <w:rsid w:val="002C6C8F"/>
    <w:rsid w:val="002C6E2B"/>
    <w:rsid w:val="002C7017"/>
    <w:rsid w:val="002C7027"/>
    <w:rsid w:val="002C71F2"/>
    <w:rsid w:val="002C750F"/>
    <w:rsid w:val="002C786B"/>
    <w:rsid w:val="002C7CDF"/>
    <w:rsid w:val="002C7FD5"/>
    <w:rsid w:val="002D0507"/>
    <w:rsid w:val="002D0570"/>
    <w:rsid w:val="002D0C0B"/>
    <w:rsid w:val="002D0FC9"/>
    <w:rsid w:val="002D1157"/>
    <w:rsid w:val="002D1275"/>
    <w:rsid w:val="002D151D"/>
    <w:rsid w:val="002D1A4B"/>
    <w:rsid w:val="002D1F3F"/>
    <w:rsid w:val="002D200A"/>
    <w:rsid w:val="002D2730"/>
    <w:rsid w:val="002D2DEE"/>
    <w:rsid w:val="002D3859"/>
    <w:rsid w:val="002D452C"/>
    <w:rsid w:val="002D4A83"/>
    <w:rsid w:val="002D4F70"/>
    <w:rsid w:val="002D5310"/>
    <w:rsid w:val="002D593C"/>
    <w:rsid w:val="002D5A80"/>
    <w:rsid w:val="002D5CA5"/>
    <w:rsid w:val="002D5E75"/>
    <w:rsid w:val="002D5EDC"/>
    <w:rsid w:val="002D5F39"/>
    <w:rsid w:val="002D61BB"/>
    <w:rsid w:val="002D622C"/>
    <w:rsid w:val="002D69C5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8A4"/>
    <w:rsid w:val="002E1047"/>
    <w:rsid w:val="002E1E83"/>
    <w:rsid w:val="002E2324"/>
    <w:rsid w:val="002E2A33"/>
    <w:rsid w:val="002E2EFC"/>
    <w:rsid w:val="002E32A1"/>
    <w:rsid w:val="002E3CD3"/>
    <w:rsid w:val="002E4B98"/>
    <w:rsid w:val="002E4C26"/>
    <w:rsid w:val="002E5230"/>
    <w:rsid w:val="002E537A"/>
    <w:rsid w:val="002E5C2F"/>
    <w:rsid w:val="002E5EF9"/>
    <w:rsid w:val="002E60A8"/>
    <w:rsid w:val="002E6173"/>
    <w:rsid w:val="002E64E8"/>
    <w:rsid w:val="002E65F6"/>
    <w:rsid w:val="002E691C"/>
    <w:rsid w:val="002E6D86"/>
    <w:rsid w:val="002E700B"/>
    <w:rsid w:val="002E740E"/>
    <w:rsid w:val="002E7419"/>
    <w:rsid w:val="002E7445"/>
    <w:rsid w:val="002E7798"/>
    <w:rsid w:val="002E7899"/>
    <w:rsid w:val="002E79C1"/>
    <w:rsid w:val="002E7C05"/>
    <w:rsid w:val="002F00A9"/>
    <w:rsid w:val="002F0193"/>
    <w:rsid w:val="002F02F0"/>
    <w:rsid w:val="002F0456"/>
    <w:rsid w:val="002F05E8"/>
    <w:rsid w:val="002F07DF"/>
    <w:rsid w:val="002F08E0"/>
    <w:rsid w:val="002F0B27"/>
    <w:rsid w:val="002F10DF"/>
    <w:rsid w:val="002F119D"/>
    <w:rsid w:val="002F14E8"/>
    <w:rsid w:val="002F17F4"/>
    <w:rsid w:val="002F1828"/>
    <w:rsid w:val="002F1BBF"/>
    <w:rsid w:val="002F2557"/>
    <w:rsid w:val="002F285B"/>
    <w:rsid w:val="002F29A7"/>
    <w:rsid w:val="002F2BC2"/>
    <w:rsid w:val="002F30D7"/>
    <w:rsid w:val="002F31D7"/>
    <w:rsid w:val="002F33AA"/>
    <w:rsid w:val="002F379F"/>
    <w:rsid w:val="002F37AC"/>
    <w:rsid w:val="002F381C"/>
    <w:rsid w:val="002F39BB"/>
    <w:rsid w:val="002F3A4E"/>
    <w:rsid w:val="002F3D16"/>
    <w:rsid w:val="002F4225"/>
    <w:rsid w:val="002F42DD"/>
    <w:rsid w:val="002F4529"/>
    <w:rsid w:val="002F4834"/>
    <w:rsid w:val="002F4B4A"/>
    <w:rsid w:val="002F5100"/>
    <w:rsid w:val="002F560C"/>
    <w:rsid w:val="002F57FB"/>
    <w:rsid w:val="002F580D"/>
    <w:rsid w:val="002F58F7"/>
    <w:rsid w:val="002F5A88"/>
    <w:rsid w:val="002F5C47"/>
    <w:rsid w:val="002F61BB"/>
    <w:rsid w:val="002F6388"/>
    <w:rsid w:val="002F66D1"/>
    <w:rsid w:val="002F6B1A"/>
    <w:rsid w:val="002F6CFD"/>
    <w:rsid w:val="002F6DB1"/>
    <w:rsid w:val="002F6F52"/>
    <w:rsid w:val="002F71BE"/>
    <w:rsid w:val="003001D9"/>
    <w:rsid w:val="00300532"/>
    <w:rsid w:val="003008AB"/>
    <w:rsid w:val="003008D3"/>
    <w:rsid w:val="00301127"/>
    <w:rsid w:val="003013E7"/>
    <w:rsid w:val="003017FB"/>
    <w:rsid w:val="00301A82"/>
    <w:rsid w:val="00301A8E"/>
    <w:rsid w:val="00301AA7"/>
    <w:rsid w:val="00301C14"/>
    <w:rsid w:val="00301E06"/>
    <w:rsid w:val="00301EE6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8F3"/>
    <w:rsid w:val="00305A30"/>
    <w:rsid w:val="003060F5"/>
    <w:rsid w:val="00306CCC"/>
    <w:rsid w:val="00307B6A"/>
    <w:rsid w:val="00310417"/>
    <w:rsid w:val="003104BF"/>
    <w:rsid w:val="00310718"/>
    <w:rsid w:val="003107BD"/>
    <w:rsid w:val="00310813"/>
    <w:rsid w:val="003108D4"/>
    <w:rsid w:val="00310F33"/>
    <w:rsid w:val="003111CA"/>
    <w:rsid w:val="0031138E"/>
    <w:rsid w:val="0031176C"/>
    <w:rsid w:val="00311915"/>
    <w:rsid w:val="00312338"/>
    <w:rsid w:val="003125BF"/>
    <w:rsid w:val="00312B73"/>
    <w:rsid w:val="00312C94"/>
    <w:rsid w:val="00312F5E"/>
    <w:rsid w:val="0031325C"/>
    <w:rsid w:val="00313268"/>
    <w:rsid w:val="003137FC"/>
    <w:rsid w:val="00313BD4"/>
    <w:rsid w:val="00313F39"/>
    <w:rsid w:val="00313F5A"/>
    <w:rsid w:val="00313F72"/>
    <w:rsid w:val="00314247"/>
    <w:rsid w:val="003142F1"/>
    <w:rsid w:val="0031446A"/>
    <w:rsid w:val="0031448D"/>
    <w:rsid w:val="00314719"/>
    <w:rsid w:val="003150F5"/>
    <w:rsid w:val="0031539A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177B0"/>
    <w:rsid w:val="0032041C"/>
    <w:rsid w:val="003207E7"/>
    <w:rsid w:val="003208C5"/>
    <w:rsid w:val="00320B58"/>
    <w:rsid w:val="003216CD"/>
    <w:rsid w:val="00321BA5"/>
    <w:rsid w:val="00321E48"/>
    <w:rsid w:val="00321F44"/>
    <w:rsid w:val="00321F54"/>
    <w:rsid w:val="0032294F"/>
    <w:rsid w:val="0032303E"/>
    <w:rsid w:val="00323477"/>
    <w:rsid w:val="00323856"/>
    <w:rsid w:val="00323A3E"/>
    <w:rsid w:val="00323BB8"/>
    <w:rsid w:val="00323BEB"/>
    <w:rsid w:val="00323FBA"/>
    <w:rsid w:val="00324016"/>
    <w:rsid w:val="003240E8"/>
    <w:rsid w:val="003245FE"/>
    <w:rsid w:val="00324A63"/>
    <w:rsid w:val="00324FE0"/>
    <w:rsid w:val="0032502E"/>
    <w:rsid w:val="003253A6"/>
    <w:rsid w:val="003256D1"/>
    <w:rsid w:val="003258F1"/>
    <w:rsid w:val="00325C5D"/>
    <w:rsid w:val="00325FC8"/>
    <w:rsid w:val="00326372"/>
    <w:rsid w:val="003264F7"/>
    <w:rsid w:val="00326684"/>
    <w:rsid w:val="0032674B"/>
    <w:rsid w:val="003267FB"/>
    <w:rsid w:val="00326BBF"/>
    <w:rsid w:val="00326C1A"/>
    <w:rsid w:val="0032718E"/>
    <w:rsid w:val="00327319"/>
    <w:rsid w:val="003278EC"/>
    <w:rsid w:val="00327A43"/>
    <w:rsid w:val="00327CBB"/>
    <w:rsid w:val="00327D63"/>
    <w:rsid w:val="00327F6E"/>
    <w:rsid w:val="00330180"/>
    <w:rsid w:val="00330BA3"/>
    <w:rsid w:val="00330BF1"/>
    <w:rsid w:val="00330D55"/>
    <w:rsid w:val="00330E7B"/>
    <w:rsid w:val="0033198B"/>
    <w:rsid w:val="00331A68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B9"/>
    <w:rsid w:val="00333CE3"/>
    <w:rsid w:val="0033403A"/>
    <w:rsid w:val="00334099"/>
    <w:rsid w:val="003344DE"/>
    <w:rsid w:val="00334C21"/>
    <w:rsid w:val="00334CC3"/>
    <w:rsid w:val="00334EE2"/>
    <w:rsid w:val="00334F83"/>
    <w:rsid w:val="00335064"/>
    <w:rsid w:val="0033554D"/>
    <w:rsid w:val="003358CC"/>
    <w:rsid w:val="00335907"/>
    <w:rsid w:val="00335AF9"/>
    <w:rsid w:val="00335F37"/>
    <w:rsid w:val="00336090"/>
    <w:rsid w:val="003361D5"/>
    <w:rsid w:val="00336294"/>
    <w:rsid w:val="003366CE"/>
    <w:rsid w:val="00336901"/>
    <w:rsid w:val="00337780"/>
    <w:rsid w:val="00337846"/>
    <w:rsid w:val="00337922"/>
    <w:rsid w:val="00337983"/>
    <w:rsid w:val="00337A32"/>
    <w:rsid w:val="00337FDB"/>
    <w:rsid w:val="00340222"/>
    <w:rsid w:val="0034046C"/>
    <w:rsid w:val="00340778"/>
    <w:rsid w:val="003407F0"/>
    <w:rsid w:val="003419C5"/>
    <w:rsid w:val="00341EC9"/>
    <w:rsid w:val="003422B1"/>
    <w:rsid w:val="0034234A"/>
    <w:rsid w:val="00342736"/>
    <w:rsid w:val="00342999"/>
    <w:rsid w:val="00342DA0"/>
    <w:rsid w:val="00342E48"/>
    <w:rsid w:val="003430B6"/>
    <w:rsid w:val="003435CE"/>
    <w:rsid w:val="003435F7"/>
    <w:rsid w:val="003436E5"/>
    <w:rsid w:val="0034382F"/>
    <w:rsid w:val="00343B9C"/>
    <w:rsid w:val="003442A6"/>
    <w:rsid w:val="0034487D"/>
    <w:rsid w:val="00344B22"/>
    <w:rsid w:val="00344D53"/>
    <w:rsid w:val="00344FC6"/>
    <w:rsid w:val="0034514B"/>
    <w:rsid w:val="003457F2"/>
    <w:rsid w:val="003457F9"/>
    <w:rsid w:val="003458EC"/>
    <w:rsid w:val="003466C3"/>
    <w:rsid w:val="00346E29"/>
    <w:rsid w:val="003476AC"/>
    <w:rsid w:val="0034794F"/>
    <w:rsid w:val="00347CE6"/>
    <w:rsid w:val="00347E02"/>
    <w:rsid w:val="00350091"/>
    <w:rsid w:val="0035052C"/>
    <w:rsid w:val="003506F8"/>
    <w:rsid w:val="00350C09"/>
    <w:rsid w:val="00350ECA"/>
    <w:rsid w:val="0035117A"/>
    <w:rsid w:val="003512DD"/>
    <w:rsid w:val="00351359"/>
    <w:rsid w:val="00351606"/>
    <w:rsid w:val="00351750"/>
    <w:rsid w:val="00351954"/>
    <w:rsid w:val="00351A5C"/>
    <w:rsid w:val="00351ACD"/>
    <w:rsid w:val="00351D8F"/>
    <w:rsid w:val="00352157"/>
    <w:rsid w:val="003525ED"/>
    <w:rsid w:val="003526BA"/>
    <w:rsid w:val="00352824"/>
    <w:rsid w:val="0035317A"/>
    <w:rsid w:val="003534B4"/>
    <w:rsid w:val="00353605"/>
    <w:rsid w:val="00353755"/>
    <w:rsid w:val="003539E4"/>
    <w:rsid w:val="00353F76"/>
    <w:rsid w:val="00354001"/>
    <w:rsid w:val="003543E0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421"/>
    <w:rsid w:val="003567B2"/>
    <w:rsid w:val="00356CC5"/>
    <w:rsid w:val="00356DF5"/>
    <w:rsid w:val="00356E2D"/>
    <w:rsid w:val="00356FA1"/>
    <w:rsid w:val="003570AF"/>
    <w:rsid w:val="00357596"/>
    <w:rsid w:val="003578E1"/>
    <w:rsid w:val="003602B1"/>
    <w:rsid w:val="00360441"/>
    <w:rsid w:val="0036055B"/>
    <w:rsid w:val="003605C1"/>
    <w:rsid w:val="003605DF"/>
    <w:rsid w:val="00360694"/>
    <w:rsid w:val="00360884"/>
    <w:rsid w:val="00360B15"/>
    <w:rsid w:val="00360FC9"/>
    <w:rsid w:val="00361198"/>
    <w:rsid w:val="00361237"/>
    <w:rsid w:val="00361268"/>
    <w:rsid w:val="00361302"/>
    <w:rsid w:val="00361457"/>
    <w:rsid w:val="003615A0"/>
    <w:rsid w:val="00361789"/>
    <w:rsid w:val="00361B02"/>
    <w:rsid w:val="00361EA9"/>
    <w:rsid w:val="00361EBD"/>
    <w:rsid w:val="0036224F"/>
    <w:rsid w:val="00362562"/>
    <w:rsid w:val="003628A8"/>
    <w:rsid w:val="003628BD"/>
    <w:rsid w:val="0036299D"/>
    <w:rsid w:val="00363308"/>
    <w:rsid w:val="003634B7"/>
    <w:rsid w:val="003634BA"/>
    <w:rsid w:val="00363652"/>
    <w:rsid w:val="00363990"/>
    <w:rsid w:val="003639D7"/>
    <w:rsid w:val="00363CE3"/>
    <w:rsid w:val="00364020"/>
    <w:rsid w:val="00364285"/>
    <w:rsid w:val="003642FE"/>
    <w:rsid w:val="003645B5"/>
    <w:rsid w:val="0036466D"/>
    <w:rsid w:val="0036469E"/>
    <w:rsid w:val="00364941"/>
    <w:rsid w:val="00364CE2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DFE"/>
    <w:rsid w:val="003674AD"/>
    <w:rsid w:val="003674BB"/>
    <w:rsid w:val="00367512"/>
    <w:rsid w:val="00367744"/>
    <w:rsid w:val="003678D5"/>
    <w:rsid w:val="00367B19"/>
    <w:rsid w:val="00370098"/>
    <w:rsid w:val="003701C5"/>
    <w:rsid w:val="00370212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30D"/>
    <w:rsid w:val="003726B4"/>
    <w:rsid w:val="003727D7"/>
    <w:rsid w:val="00372C7D"/>
    <w:rsid w:val="00372D08"/>
    <w:rsid w:val="00372E07"/>
    <w:rsid w:val="00373245"/>
    <w:rsid w:val="00373B92"/>
    <w:rsid w:val="00373D61"/>
    <w:rsid w:val="00374E2F"/>
    <w:rsid w:val="00374FA0"/>
    <w:rsid w:val="00374FA1"/>
    <w:rsid w:val="00375316"/>
    <w:rsid w:val="00375DAA"/>
    <w:rsid w:val="00375E38"/>
    <w:rsid w:val="00375E62"/>
    <w:rsid w:val="003761E3"/>
    <w:rsid w:val="003764FD"/>
    <w:rsid w:val="0037661A"/>
    <w:rsid w:val="00376EE0"/>
    <w:rsid w:val="00376FDE"/>
    <w:rsid w:val="003771D9"/>
    <w:rsid w:val="00377C11"/>
    <w:rsid w:val="003805B6"/>
    <w:rsid w:val="003808EA"/>
    <w:rsid w:val="00380C03"/>
    <w:rsid w:val="00380E1C"/>
    <w:rsid w:val="00381B34"/>
    <w:rsid w:val="00381F55"/>
    <w:rsid w:val="003825BB"/>
    <w:rsid w:val="003825DE"/>
    <w:rsid w:val="003826BF"/>
    <w:rsid w:val="00382B79"/>
    <w:rsid w:val="00382EB9"/>
    <w:rsid w:val="003830DC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628C"/>
    <w:rsid w:val="0038656A"/>
    <w:rsid w:val="0038668A"/>
    <w:rsid w:val="00386973"/>
    <w:rsid w:val="00386C1A"/>
    <w:rsid w:val="00387059"/>
    <w:rsid w:val="003873A4"/>
    <w:rsid w:val="003879A9"/>
    <w:rsid w:val="00387C4B"/>
    <w:rsid w:val="00387E35"/>
    <w:rsid w:val="00387F98"/>
    <w:rsid w:val="00387FF7"/>
    <w:rsid w:val="003900B0"/>
    <w:rsid w:val="00390B14"/>
    <w:rsid w:val="00391215"/>
    <w:rsid w:val="0039143D"/>
    <w:rsid w:val="00391751"/>
    <w:rsid w:val="003918FD"/>
    <w:rsid w:val="0039197D"/>
    <w:rsid w:val="003923CB"/>
    <w:rsid w:val="00392474"/>
    <w:rsid w:val="00392B82"/>
    <w:rsid w:val="00392CBD"/>
    <w:rsid w:val="003931E2"/>
    <w:rsid w:val="003932EA"/>
    <w:rsid w:val="003935FA"/>
    <w:rsid w:val="0039361A"/>
    <w:rsid w:val="00393C32"/>
    <w:rsid w:val="003940A4"/>
    <w:rsid w:val="003941DE"/>
    <w:rsid w:val="0039420E"/>
    <w:rsid w:val="00394B8A"/>
    <w:rsid w:val="003950D9"/>
    <w:rsid w:val="0039588F"/>
    <w:rsid w:val="00395B04"/>
    <w:rsid w:val="00395B70"/>
    <w:rsid w:val="00395CF0"/>
    <w:rsid w:val="00395D13"/>
    <w:rsid w:val="00396295"/>
    <w:rsid w:val="003962EC"/>
    <w:rsid w:val="003963A1"/>
    <w:rsid w:val="00396993"/>
    <w:rsid w:val="00396CB6"/>
    <w:rsid w:val="00396E17"/>
    <w:rsid w:val="0039756D"/>
    <w:rsid w:val="00397657"/>
    <w:rsid w:val="003976B7"/>
    <w:rsid w:val="00397918"/>
    <w:rsid w:val="003A069C"/>
    <w:rsid w:val="003A071A"/>
    <w:rsid w:val="003A087C"/>
    <w:rsid w:val="003A08E3"/>
    <w:rsid w:val="003A0CAA"/>
    <w:rsid w:val="003A1446"/>
    <w:rsid w:val="003A16EB"/>
    <w:rsid w:val="003A1A09"/>
    <w:rsid w:val="003A1FD2"/>
    <w:rsid w:val="003A2181"/>
    <w:rsid w:val="003A24C3"/>
    <w:rsid w:val="003A255C"/>
    <w:rsid w:val="003A261D"/>
    <w:rsid w:val="003A262C"/>
    <w:rsid w:val="003A2AEE"/>
    <w:rsid w:val="003A2E11"/>
    <w:rsid w:val="003A2F50"/>
    <w:rsid w:val="003A31ED"/>
    <w:rsid w:val="003A3EC3"/>
    <w:rsid w:val="003A43DC"/>
    <w:rsid w:val="003A451C"/>
    <w:rsid w:val="003A4980"/>
    <w:rsid w:val="003A4F55"/>
    <w:rsid w:val="003A50B6"/>
    <w:rsid w:val="003A517B"/>
    <w:rsid w:val="003A51C7"/>
    <w:rsid w:val="003A578A"/>
    <w:rsid w:val="003A5BCF"/>
    <w:rsid w:val="003A5E7B"/>
    <w:rsid w:val="003A5F46"/>
    <w:rsid w:val="003A62A6"/>
    <w:rsid w:val="003A642B"/>
    <w:rsid w:val="003A6798"/>
    <w:rsid w:val="003A6AA5"/>
    <w:rsid w:val="003A6D3B"/>
    <w:rsid w:val="003A77C3"/>
    <w:rsid w:val="003A77DD"/>
    <w:rsid w:val="003A7935"/>
    <w:rsid w:val="003A7BF2"/>
    <w:rsid w:val="003B0184"/>
    <w:rsid w:val="003B05BB"/>
    <w:rsid w:val="003B0DCC"/>
    <w:rsid w:val="003B10AF"/>
    <w:rsid w:val="003B1157"/>
    <w:rsid w:val="003B1366"/>
    <w:rsid w:val="003B15C5"/>
    <w:rsid w:val="003B17DF"/>
    <w:rsid w:val="003B17E7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31BE"/>
    <w:rsid w:val="003B36D2"/>
    <w:rsid w:val="003B3764"/>
    <w:rsid w:val="003B37FB"/>
    <w:rsid w:val="003B3AF8"/>
    <w:rsid w:val="003B3FCF"/>
    <w:rsid w:val="003B424C"/>
    <w:rsid w:val="003B430C"/>
    <w:rsid w:val="003B434D"/>
    <w:rsid w:val="003B4484"/>
    <w:rsid w:val="003B4770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0A6"/>
    <w:rsid w:val="003B619D"/>
    <w:rsid w:val="003B6A07"/>
    <w:rsid w:val="003B6C32"/>
    <w:rsid w:val="003B70B9"/>
    <w:rsid w:val="003B7263"/>
    <w:rsid w:val="003B72A0"/>
    <w:rsid w:val="003B7718"/>
    <w:rsid w:val="003B7788"/>
    <w:rsid w:val="003B7832"/>
    <w:rsid w:val="003B7B96"/>
    <w:rsid w:val="003B7CB9"/>
    <w:rsid w:val="003B7DAD"/>
    <w:rsid w:val="003C0434"/>
    <w:rsid w:val="003C047E"/>
    <w:rsid w:val="003C04EE"/>
    <w:rsid w:val="003C06A6"/>
    <w:rsid w:val="003C083C"/>
    <w:rsid w:val="003C0CE8"/>
    <w:rsid w:val="003C0D5B"/>
    <w:rsid w:val="003C0D7D"/>
    <w:rsid w:val="003C0DA4"/>
    <w:rsid w:val="003C0E1E"/>
    <w:rsid w:val="003C0E54"/>
    <w:rsid w:val="003C0E65"/>
    <w:rsid w:val="003C0F91"/>
    <w:rsid w:val="003C1E05"/>
    <w:rsid w:val="003C2420"/>
    <w:rsid w:val="003C2445"/>
    <w:rsid w:val="003C2869"/>
    <w:rsid w:val="003C2BFB"/>
    <w:rsid w:val="003C30C4"/>
    <w:rsid w:val="003C374C"/>
    <w:rsid w:val="003C386C"/>
    <w:rsid w:val="003C3A2E"/>
    <w:rsid w:val="003C3D71"/>
    <w:rsid w:val="003C3FCA"/>
    <w:rsid w:val="003C4046"/>
    <w:rsid w:val="003C4071"/>
    <w:rsid w:val="003C42EC"/>
    <w:rsid w:val="003C4A28"/>
    <w:rsid w:val="003C4A44"/>
    <w:rsid w:val="003C4DEA"/>
    <w:rsid w:val="003C4E36"/>
    <w:rsid w:val="003C5500"/>
    <w:rsid w:val="003C55C2"/>
    <w:rsid w:val="003C56EA"/>
    <w:rsid w:val="003C5978"/>
    <w:rsid w:val="003C5A99"/>
    <w:rsid w:val="003C5CB8"/>
    <w:rsid w:val="003C61F7"/>
    <w:rsid w:val="003C6843"/>
    <w:rsid w:val="003C6A6A"/>
    <w:rsid w:val="003C6F0E"/>
    <w:rsid w:val="003C7473"/>
    <w:rsid w:val="003C77F2"/>
    <w:rsid w:val="003C7834"/>
    <w:rsid w:val="003C79FF"/>
    <w:rsid w:val="003C7F3D"/>
    <w:rsid w:val="003D01BD"/>
    <w:rsid w:val="003D0427"/>
    <w:rsid w:val="003D0605"/>
    <w:rsid w:val="003D0613"/>
    <w:rsid w:val="003D0906"/>
    <w:rsid w:val="003D0B0B"/>
    <w:rsid w:val="003D0E55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E0"/>
    <w:rsid w:val="003D31CF"/>
    <w:rsid w:val="003D3228"/>
    <w:rsid w:val="003D3878"/>
    <w:rsid w:val="003D3C47"/>
    <w:rsid w:val="003D3DC0"/>
    <w:rsid w:val="003D428F"/>
    <w:rsid w:val="003D4740"/>
    <w:rsid w:val="003D47B4"/>
    <w:rsid w:val="003D4E92"/>
    <w:rsid w:val="003D4F91"/>
    <w:rsid w:val="003D509A"/>
    <w:rsid w:val="003D5419"/>
    <w:rsid w:val="003D5563"/>
    <w:rsid w:val="003D5C7D"/>
    <w:rsid w:val="003D6CED"/>
    <w:rsid w:val="003D6D6D"/>
    <w:rsid w:val="003D6E98"/>
    <w:rsid w:val="003D743A"/>
    <w:rsid w:val="003D79BF"/>
    <w:rsid w:val="003D7D48"/>
    <w:rsid w:val="003D7D8D"/>
    <w:rsid w:val="003D7EC9"/>
    <w:rsid w:val="003D7F4C"/>
    <w:rsid w:val="003E0466"/>
    <w:rsid w:val="003E0494"/>
    <w:rsid w:val="003E0522"/>
    <w:rsid w:val="003E0833"/>
    <w:rsid w:val="003E097F"/>
    <w:rsid w:val="003E0B4B"/>
    <w:rsid w:val="003E0BAD"/>
    <w:rsid w:val="003E0BE9"/>
    <w:rsid w:val="003E0C5C"/>
    <w:rsid w:val="003E0D66"/>
    <w:rsid w:val="003E10E8"/>
    <w:rsid w:val="003E1272"/>
    <w:rsid w:val="003E16A4"/>
    <w:rsid w:val="003E1FB2"/>
    <w:rsid w:val="003E2554"/>
    <w:rsid w:val="003E25A5"/>
    <w:rsid w:val="003E273F"/>
    <w:rsid w:val="003E2E50"/>
    <w:rsid w:val="003E2FD4"/>
    <w:rsid w:val="003E32E5"/>
    <w:rsid w:val="003E35A3"/>
    <w:rsid w:val="003E3B37"/>
    <w:rsid w:val="003E3CB5"/>
    <w:rsid w:val="003E464E"/>
    <w:rsid w:val="003E4B72"/>
    <w:rsid w:val="003E5204"/>
    <w:rsid w:val="003E5800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F0044"/>
    <w:rsid w:val="003F0127"/>
    <w:rsid w:val="003F0BA3"/>
    <w:rsid w:val="003F0E68"/>
    <w:rsid w:val="003F1126"/>
    <w:rsid w:val="003F118F"/>
    <w:rsid w:val="003F11A5"/>
    <w:rsid w:val="003F14FE"/>
    <w:rsid w:val="003F1699"/>
    <w:rsid w:val="003F1923"/>
    <w:rsid w:val="003F1D31"/>
    <w:rsid w:val="003F1DDC"/>
    <w:rsid w:val="003F1EFE"/>
    <w:rsid w:val="003F25CC"/>
    <w:rsid w:val="003F28BC"/>
    <w:rsid w:val="003F2A57"/>
    <w:rsid w:val="003F2C4C"/>
    <w:rsid w:val="003F2CC6"/>
    <w:rsid w:val="003F2CE8"/>
    <w:rsid w:val="003F33EB"/>
    <w:rsid w:val="003F3E44"/>
    <w:rsid w:val="003F3FA5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2A"/>
    <w:rsid w:val="003F6A75"/>
    <w:rsid w:val="003F742E"/>
    <w:rsid w:val="003F766A"/>
    <w:rsid w:val="003F7833"/>
    <w:rsid w:val="004006B0"/>
    <w:rsid w:val="00400E6C"/>
    <w:rsid w:val="004013AC"/>
    <w:rsid w:val="00401D72"/>
    <w:rsid w:val="00402111"/>
    <w:rsid w:val="00402160"/>
    <w:rsid w:val="00402193"/>
    <w:rsid w:val="0040257D"/>
    <w:rsid w:val="00402663"/>
    <w:rsid w:val="00402904"/>
    <w:rsid w:val="00402BB6"/>
    <w:rsid w:val="00402C01"/>
    <w:rsid w:val="00402DFA"/>
    <w:rsid w:val="00402E06"/>
    <w:rsid w:val="00403279"/>
    <w:rsid w:val="00403CC5"/>
    <w:rsid w:val="00404347"/>
    <w:rsid w:val="004044A9"/>
    <w:rsid w:val="004047B8"/>
    <w:rsid w:val="004048E3"/>
    <w:rsid w:val="00404966"/>
    <w:rsid w:val="004049CC"/>
    <w:rsid w:val="00404BCA"/>
    <w:rsid w:val="00404D94"/>
    <w:rsid w:val="00404E39"/>
    <w:rsid w:val="004050A7"/>
    <w:rsid w:val="0040518D"/>
    <w:rsid w:val="004053DA"/>
    <w:rsid w:val="0040570E"/>
    <w:rsid w:val="00405766"/>
    <w:rsid w:val="004057B4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899"/>
    <w:rsid w:val="004079F7"/>
    <w:rsid w:val="00407BCA"/>
    <w:rsid w:val="00407E8C"/>
    <w:rsid w:val="00407E98"/>
    <w:rsid w:val="00407FEA"/>
    <w:rsid w:val="004102E3"/>
    <w:rsid w:val="0041059B"/>
    <w:rsid w:val="004105B7"/>
    <w:rsid w:val="004107B9"/>
    <w:rsid w:val="00410804"/>
    <w:rsid w:val="00410B9C"/>
    <w:rsid w:val="004110DE"/>
    <w:rsid w:val="0041119C"/>
    <w:rsid w:val="00411630"/>
    <w:rsid w:val="00411D5B"/>
    <w:rsid w:val="00411EFA"/>
    <w:rsid w:val="00412EBD"/>
    <w:rsid w:val="00412F61"/>
    <w:rsid w:val="00412FA1"/>
    <w:rsid w:val="00413005"/>
    <w:rsid w:val="004130C1"/>
    <w:rsid w:val="00413864"/>
    <w:rsid w:val="0041390B"/>
    <w:rsid w:val="00413A8E"/>
    <w:rsid w:val="00413D80"/>
    <w:rsid w:val="0041452F"/>
    <w:rsid w:val="004146B6"/>
    <w:rsid w:val="004146CA"/>
    <w:rsid w:val="00414AB0"/>
    <w:rsid w:val="00414E52"/>
    <w:rsid w:val="0041604E"/>
    <w:rsid w:val="00416218"/>
    <w:rsid w:val="00416224"/>
    <w:rsid w:val="004164A6"/>
    <w:rsid w:val="004164AE"/>
    <w:rsid w:val="004165E7"/>
    <w:rsid w:val="00416CF8"/>
    <w:rsid w:val="00417867"/>
    <w:rsid w:val="00417ED7"/>
    <w:rsid w:val="004201B6"/>
    <w:rsid w:val="00420313"/>
    <w:rsid w:val="00420335"/>
    <w:rsid w:val="00420587"/>
    <w:rsid w:val="00420AFD"/>
    <w:rsid w:val="00421056"/>
    <w:rsid w:val="00421087"/>
    <w:rsid w:val="00421D3B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56F"/>
    <w:rsid w:val="004245FE"/>
    <w:rsid w:val="00424690"/>
    <w:rsid w:val="00424870"/>
    <w:rsid w:val="00424971"/>
    <w:rsid w:val="00424E85"/>
    <w:rsid w:val="00424FE7"/>
    <w:rsid w:val="0042569E"/>
    <w:rsid w:val="00425BFB"/>
    <w:rsid w:val="00425CA5"/>
    <w:rsid w:val="00426717"/>
    <w:rsid w:val="0042736F"/>
    <w:rsid w:val="0042790B"/>
    <w:rsid w:val="0043073B"/>
    <w:rsid w:val="004308B6"/>
    <w:rsid w:val="004308D6"/>
    <w:rsid w:val="00430AA7"/>
    <w:rsid w:val="00430D6E"/>
    <w:rsid w:val="00431256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BBE"/>
    <w:rsid w:val="00432C8C"/>
    <w:rsid w:val="00432D7D"/>
    <w:rsid w:val="00432F33"/>
    <w:rsid w:val="00433068"/>
    <w:rsid w:val="004330EB"/>
    <w:rsid w:val="00433219"/>
    <w:rsid w:val="0043363C"/>
    <w:rsid w:val="00434330"/>
    <w:rsid w:val="004345A3"/>
    <w:rsid w:val="00434704"/>
    <w:rsid w:val="00434775"/>
    <w:rsid w:val="00434A97"/>
    <w:rsid w:val="00434EC2"/>
    <w:rsid w:val="00434FE4"/>
    <w:rsid w:val="00435760"/>
    <w:rsid w:val="00435770"/>
    <w:rsid w:val="00435AF2"/>
    <w:rsid w:val="00435CCB"/>
    <w:rsid w:val="00435EF2"/>
    <w:rsid w:val="0043602B"/>
    <w:rsid w:val="00436614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C0C"/>
    <w:rsid w:val="00440E94"/>
    <w:rsid w:val="004411F8"/>
    <w:rsid w:val="004412B7"/>
    <w:rsid w:val="004412F8"/>
    <w:rsid w:val="0044137D"/>
    <w:rsid w:val="004413AE"/>
    <w:rsid w:val="00441578"/>
    <w:rsid w:val="00441A37"/>
    <w:rsid w:val="00441FF0"/>
    <w:rsid w:val="0044233E"/>
    <w:rsid w:val="00442CD0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E3F"/>
    <w:rsid w:val="0044479D"/>
    <w:rsid w:val="004447C9"/>
    <w:rsid w:val="00444813"/>
    <w:rsid w:val="00444A4A"/>
    <w:rsid w:val="00444A9F"/>
    <w:rsid w:val="00444BA2"/>
    <w:rsid w:val="0044566D"/>
    <w:rsid w:val="00445D30"/>
    <w:rsid w:val="00445D78"/>
    <w:rsid w:val="00446131"/>
    <w:rsid w:val="00446477"/>
    <w:rsid w:val="004464BB"/>
    <w:rsid w:val="004466EF"/>
    <w:rsid w:val="00446769"/>
    <w:rsid w:val="0044689E"/>
    <w:rsid w:val="00446D7E"/>
    <w:rsid w:val="00446DC8"/>
    <w:rsid w:val="0044762B"/>
    <w:rsid w:val="00447673"/>
    <w:rsid w:val="004477E5"/>
    <w:rsid w:val="00447C0A"/>
    <w:rsid w:val="00450809"/>
    <w:rsid w:val="00450F1B"/>
    <w:rsid w:val="0045115D"/>
    <w:rsid w:val="00451353"/>
    <w:rsid w:val="0045169A"/>
    <w:rsid w:val="00451893"/>
    <w:rsid w:val="00451D10"/>
    <w:rsid w:val="00451D2F"/>
    <w:rsid w:val="00451F21"/>
    <w:rsid w:val="004528DF"/>
    <w:rsid w:val="00453026"/>
    <w:rsid w:val="0045333D"/>
    <w:rsid w:val="0045338C"/>
    <w:rsid w:val="00453479"/>
    <w:rsid w:val="004534CA"/>
    <w:rsid w:val="00453580"/>
    <w:rsid w:val="004540EF"/>
    <w:rsid w:val="0045415B"/>
    <w:rsid w:val="004541DF"/>
    <w:rsid w:val="004542A5"/>
    <w:rsid w:val="004544D3"/>
    <w:rsid w:val="00454506"/>
    <w:rsid w:val="004546BB"/>
    <w:rsid w:val="004546FC"/>
    <w:rsid w:val="00454862"/>
    <w:rsid w:val="004548D8"/>
    <w:rsid w:val="00454D73"/>
    <w:rsid w:val="00454F5F"/>
    <w:rsid w:val="00455D27"/>
    <w:rsid w:val="0045635E"/>
    <w:rsid w:val="0045695B"/>
    <w:rsid w:val="00456B40"/>
    <w:rsid w:val="00456BAC"/>
    <w:rsid w:val="00456C9C"/>
    <w:rsid w:val="0045702C"/>
    <w:rsid w:val="004573EA"/>
    <w:rsid w:val="0045769C"/>
    <w:rsid w:val="00457821"/>
    <w:rsid w:val="00457AD4"/>
    <w:rsid w:val="00457E07"/>
    <w:rsid w:val="00460F0A"/>
    <w:rsid w:val="0046127F"/>
    <w:rsid w:val="00461733"/>
    <w:rsid w:val="00461B0D"/>
    <w:rsid w:val="0046205E"/>
    <w:rsid w:val="004620A1"/>
    <w:rsid w:val="004620DD"/>
    <w:rsid w:val="004620FF"/>
    <w:rsid w:val="0046234B"/>
    <w:rsid w:val="0046259E"/>
    <w:rsid w:val="00462987"/>
    <w:rsid w:val="00462D5E"/>
    <w:rsid w:val="00462DB6"/>
    <w:rsid w:val="00463260"/>
    <w:rsid w:val="004632C4"/>
    <w:rsid w:val="0046332E"/>
    <w:rsid w:val="004633C2"/>
    <w:rsid w:val="004640C3"/>
    <w:rsid w:val="004646B8"/>
    <w:rsid w:val="00464CC6"/>
    <w:rsid w:val="004651C7"/>
    <w:rsid w:val="004657D6"/>
    <w:rsid w:val="00465A40"/>
    <w:rsid w:val="0046617A"/>
    <w:rsid w:val="004665FA"/>
    <w:rsid w:val="004666E2"/>
    <w:rsid w:val="00466841"/>
    <w:rsid w:val="004669BB"/>
    <w:rsid w:val="00466B8B"/>
    <w:rsid w:val="0046724B"/>
    <w:rsid w:val="0046743E"/>
    <w:rsid w:val="0046754E"/>
    <w:rsid w:val="00467977"/>
    <w:rsid w:val="00467F30"/>
    <w:rsid w:val="0047012D"/>
    <w:rsid w:val="004706C7"/>
    <w:rsid w:val="00470A09"/>
    <w:rsid w:val="00470A1B"/>
    <w:rsid w:val="00470A7F"/>
    <w:rsid w:val="00470D25"/>
    <w:rsid w:val="0047100B"/>
    <w:rsid w:val="004715F6"/>
    <w:rsid w:val="004718ED"/>
    <w:rsid w:val="00471915"/>
    <w:rsid w:val="004719F1"/>
    <w:rsid w:val="00471B17"/>
    <w:rsid w:val="00471EDE"/>
    <w:rsid w:val="0047226C"/>
    <w:rsid w:val="0047232C"/>
    <w:rsid w:val="004726A5"/>
    <w:rsid w:val="00473018"/>
    <w:rsid w:val="0047347B"/>
    <w:rsid w:val="00473873"/>
    <w:rsid w:val="00473DBE"/>
    <w:rsid w:val="00474396"/>
    <w:rsid w:val="00474457"/>
    <w:rsid w:val="00474B22"/>
    <w:rsid w:val="00474D22"/>
    <w:rsid w:val="00475315"/>
    <w:rsid w:val="00475691"/>
    <w:rsid w:val="00475DF0"/>
    <w:rsid w:val="00475F7F"/>
    <w:rsid w:val="00476062"/>
    <w:rsid w:val="00476254"/>
    <w:rsid w:val="00476532"/>
    <w:rsid w:val="004766A0"/>
    <w:rsid w:val="004767D0"/>
    <w:rsid w:val="00476837"/>
    <w:rsid w:val="00476BF7"/>
    <w:rsid w:val="004773B0"/>
    <w:rsid w:val="004773E0"/>
    <w:rsid w:val="00477AB6"/>
    <w:rsid w:val="00477E9D"/>
    <w:rsid w:val="00480125"/>
    <w:rsid w:val="004801EF"/>
    <w:rsid w:val="004802A2"/>
    <w:rsid w:val="0048071E"/>
    <w:rsid w:val="00480C78"/>
    <w:rsid w:val="00480C97"/>
    <w:rsid w:val="00480CBC"/>
    <w:rsid w:val="00481196"/>
    <w:rsid w:val="0048130C"/>
    <w:rsid w:val="00481962"/>
    <w:rsid w:val="00481C83"/>
    <w:rsid w:val="00482140"/>
    <w:rsid w:val="0048218C"/>
    <w:rsid w:val="0048221D"/>
    <w:rsid w:val="0048276B"/>
    <w:rsid w:val="004827A7"/>
    <w:rsid w:val="004827CC"/>
    <w:rsid w:val="00482FA7"/>
    <w:rsid w:val="004830E4"/>
    <w:rsid w:val="00483469"/>
    <w:rsid w:val="004837B5"/>
    <w:rsid w:val="004839DA"/>
    <w:rsid w:val="00484417"/>
    <w:rsid w:val="00484590"/>
    <w:rsid w:val="004845E8"/>
    <w:rsid w:val="0048489A"/>
    <w:rsid w:val="0048495F"/>
    <w:rsid w:val="004850A5"/>
    <w:rsid w:val="004854F1"/>
    <w:rsid w:val="00485809"/>
    <w:rsid w:val="00485895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231"/>
    <w:rsid w:val="00490963"/>
    <w:rsid w:val="00490AAF"/>
    <w:rsid w:val="00490D61"/>
    <w:rsid w:val="00490F65"/>
    <w:rsid w:val="00491094"/>
    <w:rsid w:val="00491213"/>
    <w:rsid w:val="00491607"/>
    <w:rsid w:val="00491928"/>
    <w:rsid w:val="00491A1B"/>
    <w:rsid w:val="0049262F"/>
    <w:rsid w:val="00492771"/>
    <w:rsid w:val="00492781"/>
    <w:rsid w:val="00492870"/>
    <w:rsid w:val="00492901"/>
    <w:rsid w:val="00492923"/>
    <w:rsid w:val="00492F47"/>
    <w:rsid w:val="00493051"/>
    <w:rsid w:val="00493329"/>
    <w:rsid w:val="004936D3"/>
    <w:rsid w:val="00493847"/>
    <w:rsid w:val="0049424A"/>
    <w:rsid w:val="004945BF"/>
    <w:rsid w:val="0049483B"/>
    <w:rsid w:val="00494BBA"/>
    <w:rsid w:val="004950FD"/>
    <w:rsid w:val="00495174"/>
    <w:rsid w:val="00495176"/>
    <w:rsid w:val="004951FD"/>
    <w:rsid w:val="004953EF"/>
    <w:rsid w:val="00495648"/>
    <w:rsid w:val="00495ACE"/>
    <w:rsid w:val="00495B48"/>
    <w:rsid w:val="00495B84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913"/>
    <w:rsid w:val="00497C05"/>
    <w:rsid w:val="00497DE1"/>
    <w:rsid w:val="004A014A"/>
    <w:rsid w:val="004A05ED"/>
    <w:rsid w:val="004A0637"/>
    <w:rsid w:val="004A0AC3"/>
    <w:rsid w:val="004A0D07"/>
    <w:rsid w:val="004A0D5B"/>
    <w:rsid w:val="004A0E1A"/>
    <w:rsid w:val="004A0E5C"/>
    <w:rsid w:val="004A12CD"/>
    <w:rsid w:val="004A1474"/>
    <w:rsid w:val="004A18FF"/>
    <w:rsid w:val="004A1910"/>
    <w:rsid w:val="004A1AD8"/>
    <w:rsid w:val="004A1C92"/>
    <w:rsid w:val="004A1DA3"/>
    <w:rsid w:val="004A2424"/>
    <w:rsid w:val="004A261E"/>
    <w:rsid w:val="004A28C7"/>
    <w:rsid w:val="004A2E45"/>
    <w:rsid w:val="004A3121"/>
    <w:rsid w:val="004A3173"/>
    <w:rsid w:val="004A358C"/>
    <w:rsid w:val="004A36D4"/>
    <w:rsid w:val="004A3930"/>
    <w:rsid w:val="004A3D35"/>
    <w:rsid w:val="004A4383"/>
    <w:rsid w:val="004A48A4"/>
    <w:rsid w:val="004A48C8"/>
    <w:rsid w:val="004A493E"/>
    <w:rsid w:val="004A4A9F"/>
    <w:rsid w:val="004A52EB"/>
    <w:rsid w:val="004A548A"/>
    <w:rsid w:val="004A54E2"/>
    <w:rsid w:val="004A5916"/>
    <w:rsid w:val="004A59C0"/>
    <w:rsid w:val="004A59F7"/>
    <w:rsid w:val="004A5B02"/>
    <w:rsid w:val="004A5BBC"/>
    <w:rsid w:val="004A5FB8"/>
    <w:rsid w:val="004A6445"/>
    <w:rsid w:val="004A65BB"/>
    <w:rsid w:val="004A6BA1"/>
    <w:rsid w:val="004A6F10"/>
    <w:rsid w:val="004A6FCA"/>
    <w:rsid w:val="004A7244"/>
    <w:rsid w:val="004A7435"/>
    <w:rsid w:val="004A7972"/>
    <w:rsid w:val="004A7AA6"/>
    <w:rsid w:val="004A7E8C"/>
    <w:rsid w:val="004A7F22"/>
    <w:rsid w:val="004B0352"/>
    <w:rsid w:val="004B0BF1"/>
    <w:rsid w:val="004B0C83"/>
    <w:rsid w:val="004B120E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672"/>
    <w:rsid w:val="004B38C3"/>
    <w:rsid w:val="004B3D60"/>
    <w:rsid w:val="004B3FB5"/>
    <w:rsid w:val="004B484F"/>
    <w:rsid w:val="004B4EAD"/>
    <w:rsid w:val="004B5260"/>
    <w:rsid w:val="004B546B"/>
    <w:rsid w:val="004B558E"/>
    <w:rsid w:val="004B59E8"/>
    <w:rsid w:val="004B5E30"/>
    <w:rsid w:val="004B5F47"/>
    <w:rsid w:val="004B5F95"/>
    <w:rsid w:val="004B6170"/>
    <w:rsid w:val="004B6427"/>
    <w:rsid w:val="004B6B0A"/>
    <w:rsid w:val="004B70A6"/>
    <w:rsid w:val="004B7179"/>
    <w:rsid w:val="004B7378"/>
    <w:rsid w:val="004B786C"/>
    <w:rsid w:val="004B7915"/>
    <w:rsid w:val="004B7A41"/>
    <w:rsid w:val="004B7EC1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3C80"/>
    <w:rsid w:val="004C3D84"/>
    <w:rsid w:val="004C4883"/>
    <w:rsid w:val="004C48C5"/>
    <w:rsid w:val="004C491C"/>
    <w:rsid w:val="004C4D5D"/>
    <w:rsid w:val="004C4E9E"/>
    <w:rsid w:val="004C4F6E"/>
    <w:rsid w:val="004C52B4"/>
    <w:rsid w:val="004C52FD"/>
    <w:rsid w:val="004C5502"/>
    <w:rsid w:val="004C56B0"/>
    <w:rsid w:val="004C597A"/>
    <w:rsid w:val="004C5A82"/>
    <w:rsid w:val="004C5B5E"/>
    <w:rsid w:val="004C5B77"/>
    <w:rsid w:val="004C5BB4"/>
    <w:rsid w:val="004C5CF4"/>
    <w:rsid w:val="004C5FE2"/>
    <w:rsid w:val="004C6490"/>
    <w:rsid w:val="004C64BC"/>
    <w:rsid w:val="004C67F4"/>
    <w:rsid w:val="004C68D7"/>
    <w:rsid w:val="004C6EB1"/>
    <w:rsid w:val="004C7168"/>
    <w:rsid w:val="004C7AC2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15A"/>
    <w:rsid w:val="004D248C"/>
    <w:rsid w:val="004D280C"/>
    <w:rsid w:val="004D308D"/>
    <w:rsid w:val="004D3139"/>
    <w:rsid w:val="004D32CC"/>
    <w:rsid w:val="004D33B5"/>
    <w:rsid w:val="004D359F"/>
    <w:rsid w:val="004D3642"/>
    <w:rsid w:val="004D3A86"/>
    <w:rsid w:val="004D418E"/>
    <w:rsid w:val="004D468B"/>
    <w:rsid w:val="004D46A0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57F"/>
    <w:rsid w:val="004D7607"/>
    <w:rsid w:val="004D7652"/>
    <w:rsid w:val="004D7A84"/>
    <w:rsid w:val="004D7B41"/>
    <w:rsid w:val="004D7BC9"/>
    <w:rsid w:val="004D7D67"/>
    <w:rsid w:val="004D7DFB"/>
    <w:rsid w:val="004D7EC7"/>
    <w:rsid w:val="004D7F90"/>
    <w:rsid w:val="004D7FE3"/>
    <w:rsid w:val="004E0121"/>
    <w:rsid w:val="004E012E"/>
    <w:rsid w:val="004E024C"/>
    <w:rsid w:val="004E064E"/>
    <w:rsid w:val="004E0F1D"/>
    <w:rsid w:val="004E1308"/>
    <w:rsid w:val="004E1369"/>
    <w:rsid w:val="004E1610"/>
    <w:rsid w:val="004E1722"/>
    <w:rsid w:val="004E1BD4"/>
    <w:rsid w:val="004E1FDB"/>
    <w:rsid w:val="004E2A22"/>
    <w:rsid w:val="004E2F0F"/>
    <w:rsid w:val="004E3735"/>
    <w:rsid w:val="004E37DF"/>
    <w:rsid w:val="004E3AA6"/>
    <w:rsid w:val="004E3B5F"/>
    <w:rsid w:val="004E3D37"/>
    <w:rsid w:val="004E3DCC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581"/>
    <w:rsid w:val="004E6E09"/>
    <w:rsid w:val="004E6E68"/>
    <w:rsid w:val="004E6F00"/>
    <w:rsid w:val="004E6F57"/>
    <w:rsid w:val="004E7121"/>
    <w:rsid w:val="004E724C"/>
    <w:rsid w:val="004E7396"/>
    <w:rsid w:val="004E7A5D"/>
    <w:rsid w:val="004F0592"/>
    <w:rsid w:val="004F0C8A"/>
    <w:rsid w:val="004F0FF6"/>
    <w:rsid w:val="004F10D0"/>
    <w:rsid w:val="004F130D"/>
    <w:rsid w:val="004F140B"/>
    <w:rsid w:val="004F1803"/>
    <w:rsid w:val="004F18AD"/>
    <w:rsid w:val="004F18C6"/>
    <w:rsid w:val="004F1E51"/>
    <w:rsid w:val="004F228C"/>
    <w:rsid w:val="004F2336"/>
    <w:rsid w:val="004F2876"/>
    <w:rsid w:val="004F28ED"/>
    <w:rsid w:val="004F2A54"/>
    <w:rsid w:val="004F2EE6"/>
    <w:rsid w:val="004F3213"/>
    <w:rsid w:val="004F3304"/>
    <w:rsid w:val="004F37AA"/>
    <w:rsid w:val="004F3BA9"/>
    <w:rsid w:val="004F44E8"/>
    <w:rsid w:val="004F46A3"/>
    <w:rsid w:val="004F5183"/>
    <w:rsid w:val="004F51A9"/>
    <w:rsid w:val="004F5301"/>
    <w:rsid w:val="004F536F"/>
    <w:rsid w:val="004F5416"/>
    <w:rsid w:val="004F55D4"/>
    <w:rsid w:val="004F57C9"/>
    <w:rsid w:val="004F5C7E"/>
    <w:rsid w:val="004F5E37"/>
    <w:rsid w:val="004F619F"/>
    <w:rsid w:val="004F64B3"/>
    <w:rsid w:val="004F687E"/>
    <w:rsid w:val="004F6C6C"/>
    <w:rsid w:val="004F6F68"/>
    <w:rsid w:val="004F7228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F0C"/>
    <w:rsid w:val="0050204F"/>
    <w:rsid w:val="005020A0"/>
    <w:rsid w:val="0050215C"/>
    <w:rsid w:val="00502381"/>
    <w:rsid w:val="0050260B"/>
    <w:rsid w:val="00502EAE"/>
    <w:rsid w:val="00503247"/>
    <w:rsid w:val="005033E3"/>
    <w:rsid w:val="005037FD"/>
    <w:rsid w:val="005038D7"/>
    <w:rsid w:val="00503BBC"/>
    <w:rsid w:val="00503EEA"/>
    <w:rsid w:val="005041E1"/>
    <w:rsid w:val="0050468F"/>
    <w:rsid w:val="0050482B"/>
    <w:rsid w:val="00504B69"/>
    <w:rsid w:val="00504BC4"/>
    <w:rsid w:val="00504F3F"/>
    <w:rsid w:val="005053C0"/>
    <w:rsid w:val="0050559F"/>
    <w:rsid w:val="00505A9E"/>
    <w:rsid w:val="00505B87"/>
    <w:rsid w:val="005063F9"/>
    <w:rsid w:val="0050650D"/>
    <w:rsid w:val="00506565"/>
    <w:rsid w:val="005066B5"/>
    <w:rsid w:val="00507A3B"/>
    <w:rsid w:val="00507BC8"/>
    <w:rsid w:val="00507FD1"/>
    <w:rsid w:val="00510165"/>
    <w:rsid w:val="00510227"/>
    <w:rsid w:val="005102D9"/>
    <w:rsid w:val="0051032A"/>
    <w:rsid w:val="005106B2"/>
    <w:rsid w:val="00510B38"/>
    <w:rsid w:val="00510B65"/>
    <w:rsid w:val="00511125"/>
    <w:rsid w:val="0051119B"/>
    <w:rsid w:val="0051127C"/>
    <w:rsid w:val="005114AB"/>
    <w:rsid w:val="00511A08"/>
    <w:rsid w:val="00511AB0"/>
    <w:rsid w:val="00511BBF"/>
    <w:rsid w:val="00512116"/>
    <w:rsid w:val="005123D3"/>
    <w:rsid w:val="00512674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4431"/>
    <w:rsid w:val="00514455"/>
    <w:rsid w:val="0051469A"/>
    <w:rsid w:val="005147DA"/>
    <w:rsid w:val="005149AB"/>
    <w:rsid w:val="00514DD4"/>
    <w:rsid w:val="00514EAB"/>
    <w:rsid w:val="00515457"/>
    <w:rsid w:val="005154B6"/>
    <w:rsid w:val="005155C7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9FA"/>
    <w:rsid w:val="00521A2C"/>
    <w:rsid w:val="00521A51"/>
    <w:rsid w:val="00521C07"/>
    <w:rsid w:val="00521F37"/>
    <w:rsid w:val="00522605"/>
    <w:rsid w:val="005226AD"/>
    <w:rsid w:val="00522815"/>
    <w:rsid w:val="00522EB4"/>
    <w:rsid w:val="00522EEB"/>
    <w:rsid w:val="00522F19"/>
    <w:rsid w:val="005232A6"/>
    <w:rsid w:val="005233E4"/>
    <w:rsid w:val="005238E8"/>
    <w:rsid w:val="00523F4A"/>
    <w:rsid w:val="00524164"/>
    <w:rsid w:val="005241B2"/>
    <w:rsid w:val="00524352"/>
    <w:rsid w:val="00524456"/>
    <w:rsid w:val="0052474F"/>
    <w:rsid w:val="0052491B"/>
    <w:rsid w:val="00524A1C"/>
    <w:rsid w:val="00524B76"/>
    <w:rsid w:val="00524C3C"/>
    <w:rsid w:val="00524E40"/>
    <w:rsid w:val="00525278"/>
    <w:rsid w:val="0052573F"/>
    <w:rsid w:val="00525897"/>
    <w:rsid w:val="005259AB"/>
    <w:rsid w:val="005259E7"/>
    <w:rsid w:val="00525E81"/>
    <w:rsid w:val="00525F76"/>
    <w:rsid w:val="005263AE"/>
    <w:rsid w:val="00526556"/>
    <w:rsid w:val="005269CD"/>
    <w:rsid w:val="00526D10"/>
    <w:rsid w:val="005279BC"/>
    <w:rsid w:val="00527BCB"/>
    <w:rsid w:val="00527F6B"/>
    <w:rsid w:val="00530034"/>
    <w:rsid w:val="0053021E"/>
    <w:rsid w:val="00530465"/>
    <w:rsid w:val="005305EA"/>
    <w:rsid w:val="00530931"/>
    <w:rsid w:val="00530EB2"/>
    <w:rsid w:val="00531094"/>
    <w:rsid w:val="005318B4"/>
    <w:rsid w:val="00531921"/>
    <w:rsid w:val="005319C8"/>
    <w:rsid w:val="00531DA0"/>
    <w:rsid w:val="00531E3A"/>
    <w:rsid w:val="00532135"/>
    <w:rsid w:val="00532148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4E86"/>
    <w:rsid w:val="005351DE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213"/>
    <w:rsid w:val="005413D1"/>
    <w:rsid w:val="0054146D"/>
    <w:rsid w:val="00541C0B"/>
    <w:rsid w:val="00541FB5"/>
    <w:rsid w:val="005421A0"/>
    <w:rsid w:val="0054231F"/>
    <w:rsid w:val="005423D2"/>
    <w:rsid w:val="00542BC4"/>
    <w:rsid w:val="00542CA2"/>
    <w:rsid w:val="00543832"/>
    <w:rsid w:val="00543A2A"/>
    <w:rsid w:val="00543AF7"/>
    <w:rsid w:val="00543CC9"/>
    <w:rsid w:val="00543D67"/>
    <w:rsid w:val="0054413A"/>
    <w:rsid w:val="0054417F"/>
    <w:rsid w:val="00544205"/>
    <w:rsid w:val="005444FD"/>
    <w:rsid w:val="005445FD"/>
    <w:rsid w:val="00544F5E"/>
    <w:rsid w:val="00545010"/>
    <w:rsid w:val="0054542C"/>
    <w:rsid w:val="005468DD"/>
    <w:rsid w:val="00546E1D"/>
    <w:rsid w:val="00546F27"/>
    <w:rsid w:val="00547278"/>
    <w:rsid w:val="00547303"/>
    <w:rsid w:val="005473ED"/>
    <w:rsid w:val="00547B41"/>
    <w:rsid w:val="00547CA1"/>
    <w:rsid w:val="00547E5B"/>
    <w:rsid w:val="00547ED6"/>
    <w:rsid w:val="00547FAB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B64"/>
    <w:rsid w:val="00551F20"/>
    <w:rsid w:val="005520CA"/>
    <w:rsid w:val="005527E4"/>
    <w:rsid w:val="00552BB6"/>
    <w:rsid w:val="00552D70"/>
    <w:rsid w:val="005535D4"/>
    <w:rsid w:val="005535FA"/>
    <w:rsid w:val="0055384C"/>
    <w:rsid w:val="005538D2"/>
    <w:rsid w:val="00553D4C"/>
    <w:rsid w:val="00554054"/>
    <w:rsid w:val="0055455E"/>
    <w:rsid w:val="005545B8"/>
    <w:rsid w:val="0055478F"/>
    <w:rsid w:val="0055495A"/>
    <w:rsid w:val="00554FA4"/>
    <w:rsid w:val="00555076"/>
    <w:rsid w:val="005551C9"/>
    <w:rsid w:val="0055535E"/>
    <w:rsid w:val="005555C6"/>
    <w:rsid w:val="005556E6"/>
    <w:rsid w:val="00555F05"/>
    <w:rsid w:val="00556040"/>
    <w:rsid w:val="0055607B"/>
    <w:rsid w:val="00556569"/>
    <w:rsid w:val="0055678F"/>
    <w:rsid w:val="00556880"/>
    <w:rsid w:val="00556CEC"/>
    <w:rsid w:val="00557172"/>
    <w:rsid w:val="0055718B"/>
    <w:rsid w:val="005571B9"/>
    <w:rsid w:val="00557514"/>
    <w:rsid w:val="00557AED"/>
    <w:rsid w:val="00560095"/>
    <w:rsid w:val="00560155"/>
    <w:rsid w:val="0056037C"/>
    <w:rsid w:val="00560850"/>
    <w:rsid w:val="00560976"/>
    <w:rsid w:val="0056097A"/>
    <w:rsid w:val="0056112B"/>
    <w:rsid w:val="00562012"/>
    <w:rsid w:val="00562209"/>
    <w:rsid w:val="00562EF5"/>
    <w:rsid w:val="00562FFD"/>
    <w:rsid w:val="005631B4"/>
    <w:rsid w:val="0056322E"/>
    <w:rsid w:val="0056325D"/>
    <w:rsid w:val="005636F1"/>
    <w:rsid w:val="00563BA0"/>
    <w:rsid w:val="00563CBF"/>
    <w:rsid w:val="00563D28"/>
    <w:rsid w:val="0056484B"/>
    <w:rsid w:val="00564871"/>
    <w:rsid w:val="00564D26"/>
    <w:rsid w:val="00565329"/>
    <w:rsid w:val="005654BC"/>
    <w:rsid w:val="005657EE"/>
    <w:rsid w:val="00565FF8"/>
    <w:rsid w:val="00566091"/>
    <w:rsid w:val="00566276"/>
    <w:rsid w:val="005664E5"/>
    <w:rsid w:val="00566BF9"/>
    <w:rsid w:val="00566C90"/>
    <w:rsid w:val="00567291"/>
    <w:rsid w:val="005677BE"/>
    <w:rsid w:val="0056799F"/>
    <w:rsid w:val="00567AB3"/>
    <w:rsid w:val="00567C08"/>
    <w:rsid w:val="00567F51"/>
    <w:rsid w:val="005704B0"/>
    <w:rsid w:val="005705C0"/>
    <w:rsid w:val="00570D24"/>
    <w:rsid w:val="00570E5B"/>
    <w:rsid w:val="00570E8F"/>
    <w:rsid w:val="0057117A"/>
    <w:rsid w:val="0057168C"/>
    <w:rsid w:val="0057228B"/>
    <w:rsid w:val="00572456"/>
    <w:rsid w:val="00572692"/>
    <w:rsid w:val="00572828"/>
    <w:rsid w:val="005729B5"/>
    <w:rsid w:val="00572D89"/>
    <w:rsid w:val="00572DCE"/>
    <w:rsid w:val="005730C0"/>
    <w:rsid w:val="00573568"/>
    <w:rsid w:val="005737E7"/>
    <w:rsid w:val="00573AA4"/>
    <w:rsid w:val="00573C59"/>
    <w:rsid w:val="00573EB9"/>
    <w:rsid w:val="005741B2"/>
    <w:rsid w:val="005746D4"/>
    <w:rsid w:val="005748D4"/>
    <w:rsid w:val="00574A96"/>
    <w:rsid w:val="00574C80"/>
    <w:rsid w:val="00574D3B"/>
    <w:rsid w:val="00575353"/>
    <w:rsid w:val="00575538"/>
    <w:rsid w:val="005758A3"/>
    <w:rsid w:val="00576092"/>
    <w:rsid w:val="005760CE"/>
    <w:rsid w:val="00576A28"/>
    <w:rsid w:val="00576C99"/>
    <w:rsid w:val="005773D9"/>
    <w:rsid w:val="00577419"/>
    <w:rsid w:val="0057760F"/>
    <w:rsid w:val="005777BA"/>
    <w:rsid w:val="0057792A"/>
    <w:rsid w:val="00577948"/>
    <w:rsid w:val="00577A1F"/>
    <w:rsid w:val="00580049"/>
    <w:rsid w:val="00580944"/>
    <w:rsid w:val="00580A96"/>
    <w:rsid w:val="00580C63"/>
    <w:rsid w:val="00580D07"/>
    <w:rsid w:val="00580E44"/>
    <w:rsid w:val="00580EA4"/>
    <w:rsid w:val="005812E5"/>
    <w:rsid w:val="00581461"/>
    <w:rsid w:val="00581563"/>
    <w:rsid w:val="00581654"/>
    <w:rsid w:val="00581779"/>
    <w:rsid w:val="0058185C"/>
    <w:rsid w:val="00581ABF"/>
    <w:rsid w:val="00581B19"/>
    <w:rsid w:val="00581D69"/>
    <w:rsid w:val="005820A5"/>
    <w:rsid w:val="00582328"/>
    <w:rsid w:val="005828B0"/>
    <w:rsid w:val="005829F1"/>
    <w:rsid w:val="00582BEE"/>
    <w:rsid w:val="00582ED5"/>
    <w:rsid w:val="00582F47"/>
    <w:rsid w:val="00582FCE"/>
    <w:rsid w:val="00582FF9"/>
    <w:rsid w:val="00583136"/>
    <w:rsid w:val="00583844"/>
    <w:rsid w:val="00583B7F"/>
    <w:rsid w:val="00583D49"/>
    <w:rsid w:val="00583E32"/>
    <w:rsid w:val="00583F3F"/>
    <w:rsid w:val="00584464"/>
    <w:rsid w:val="00584565"/>
    <w:rsid w:val="005846D5"/>
    <w:rsid w:val="00584AFE"/>
    <w:rsid w:val="0058517E"/>
    <w:rsid w:val="00585609"/>
    <w:rsid w:val="0058573A"/>
    <w:rsid w:val="005858A1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C19"/>
    <w:rsid w:val="00590C66"/>
    <w:rsid w:val="0059102A"/>
    <w:rsid w:val="0059117A"/>
    <w:rsid w:val="005911F5"/>
    <w:rsid w:val="00591371"/>
    <w:rsid w:val="00591452"/>
    <w:rsid w:val="0059148F"/>
    <w:rsid w:val="005915F6"/>
    <w:rsid w:val="00591A09"/>
    <w:rsid w:val="00591D4A"/>
    <w:rsid w:val="00591E51"/>
    <w:rsid w:val="00591EE0"/>
    <w:rsid w:val="005925B9"/>
    <w:rsid w:val="00592936"/>
    <w:rsid w:val="00592A3F"/>
    <w:rsid w:val="005934A2"/>
    <w:rsid w:val="005937A8"/>
    <w:rsid w:val="005941A5"/>
    <w:rsid w:val="00594C57"/>
    <w:rsid w:val="00594CB7"/>
    <w:rsid w:val="0059535F"/>
    <w:rsid w:val="00595463"/>
    <w:rsid w:val="005955A5"/>
    <w:rsid w:val="00595973"/>
    <w:rsid w:val="00595C99"/>
    <w:rsid w:val="00596206"/>
    <w:rsid w:val="0059640D"/>
    <w:rsid w:val="005965DE"/>
    <w:rsid w:val="0059662D"/>
    <w:rsid w:val="005967CD"/>
    <w:rsid w:val="0059682F"/>
    <w:rsid w:val="00596949"/>
    <w:rsid w:val="00596D6D"/>
    <w:rsid w:val="00597005"/>
    <w:rsid w:val="00597512"/>
    <w:rsid w:val="0059787C"/>
    <w:rsid w:val="00597AC9"/>
    <w:rsid w:val="00597DB5"/>
    <w:rsid w:val="005A01E2"/>
    <w:rsid w:val="005A05DD"/>
    <w:rsid w:val="005A06D5"/>
    <w:rsid w:val="005A072B"/>
    <w:rsid w:val="005A10D8"/>
    <w:rsid w:val="005A10FC"/>
    <w:rsid w:val="005A12D8"/>
    <w:rsid w:val="005A1413"/>
    <w:rsid w:val="005A186A"/>
    <w:rsid w:val="005A25A2"/>
    <w:rsid w:val="005A2CCB"/>
    <w:rsid w:val="005A2FD2"/>
    <w:rsid w:val="005A3134"/>
    <w:rsid w:val="005A317E"/>
    <w:rsid w:val="005A373B"/>
    <w:rsid w:val="005A397E"/>
    <w:rsid w:val="005A3980"/>
    <w:rsid w:val="005A3D62"/>
    <w:rsid w:val="005A3E19"/>
    <w:rsid w:val="005A4437"/>
    <w:rsid w:val="005A469A"/>
    <w:rsid w:val="005A4B78"/>
    <w:rsid w:val="005A5161"/>
    <w:rsid w:val="005A5668"/>
    <w:rsid w:val="005A5A3A"/>
    <w:rsid w:val="005A5B60"/>
    <w:rsid w:val="005A5D6D"/>
    <w:rsid w:val="005A5F37"/>
    <w:rsid w:val="005A5F4B"/>
    <w:rsid w:val="005A5FB6"/>
    <w:rsid w:val="005A6871"/>
    <w:rsid w:val="005A69F2"/>
    <w:rsid w:val="005A6A5A"/>
    <w:rsid w:val="005A6D47"/>
    <w:rsid w:val="005A6D9C"/>
    <w:rsid w:val="005A732A"/>
    <w:rsid w:val="005A7489"/>
    <w:rsid w:val="005A74EE"/>
    <w:rsid w:val="005A770F"/>
    <w:rsid w:val="005A7B41"/>
    <w:rsid w:val="005A7C8E"/>
    <w:rsid w:val="005B0432"/>
    <w:rsid w:val="005B06AF"/>
    <w:rsid w:val="005B0C55"/>
    <w:rsid w:val="005B1043"/>
    <w:rsid w:val="005B131C"/>
    <w:rsid w:val="005B16E3"/>
    <w:rsid w:val="005B1C80"/>
    <w:rsid w:val="005B252E"/>
    <w:rsid w:val="005B287C"/>
    <w:rsid w:val="005B2C04"/>
    <w:rsid w:val="005B2F29"/>
    <w:rsid w:val="005B31F1"/>
    <w:rsid w:val="005B33A6"/>
    <w:rsid w:val="005B38D6"/>
    <w:rsid w:val="005B4049"/>
    <w:rsid w:val="005B432B"/>
    <w:rsid w:val="005B4593"/>
    <w:rsid w:val="005B48A3"/>
    <w:rsid w:val="005B48D7"/>
    <w:rsid w:val="005B4AC3"/>
    <w:rsid w:val="005B4AE4"/>
    <w:rsid w:val="005B4CB3"/>
    <w:rsid w:val="005B4DB0"/>
    <w:rsid w:val="005B4E6E"/>
    <w:rsid w:val="005B4ECD"/>
    <w:rsid w:val="005B512F"/>
    <w:rsid w:val="005B51D7"/>
    <w:rsid w:val="005B54D4"/>
    <w:rsid w:val="005B56E9"/>
    <w:rsid w:val="005B5A2C"/>
    <w:rsid w:val="005B5B06"/>
    <w:rsid w:val="005B5FDE"/>
    <w:rsid w:val="005B617C"/>
    <w:rsid w:val="005B6CD0"/>
    <w:rsid w:val="005B6EBC"/>
    <w:rsid w:val="005B7077"/>
    <w:rsid w:val="005B77BC"/>
    <w:rsid w:val="005B7952"/>
    <w:rsid w:val="005B7CC5"/>
    <w:rsid w:val="005B7D34"/>
    <w:rsid w:val="005B7EB8"/>
    <w:rsid w:val="005C0397"/>
    <w:rsid w:val="005C0704"/>
    <w:rsid w:val="005C082D"/>
    <w:rsid w:val="005C0DEB"/>
    <w:rsid w:val="005C1073"/>
    <w:rsid w:val="005C1233"/>
    <w:rsid w:val="005C1825"/>
    <w:rsid w:val="005C1982"/>
    <w:rsid w:val="005C223B"/>
    <w:rsid w:val="005C24DF"/>
    <w:rsid w:val="005C2545"/>
    <w:rsid w:val="005C26DA"/>
    <w:rsid w:val="005C27E9"/>
    <w:rsid w:val="005C2A5C"/>
    <w:rsid w:val="005C2D66"/>
    <w:rsid w:val="005C3397"/>
    <w:rsid w:val="005C33C0"/>
    <w:rsid w:val="005C3579"/>
    <w:rsid w:val="005C3B9C"/>
    <w:rsid w:val="005C3F9D"/>
    <w:rsid w:val="005C44B0"/>
    <w:rsid w:val="005C47FE"/>
    <w:rsid w:val="005C4D11"/>
    <w:rsid w:val="005C4D83"/>
    <w:rsid w:val="005C5A4E"/>
    <w:rsid w:val="005C5AA9"/>
    <w:rsid w:val="005C6167"/>
    <w:rsid w:val="005C69F8"/>
    <w:rsid w:val="005C6C27"/>
    <w:rsid w:val="005C6D0F"/>
    <w:rsid w:val="005C6E59"/>
    <w:rsid w:val="005C6F65"/>
    <w:rsid w:val="005C6FE9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2D"/>
    <w:rsid w:val="005D1435"/>
    <w:rsid w:val="005D1806"/>
    <w:rsid w:val="005D195B"/>
    <w:rsid w:val="005D1971"/>
    <w:rsid w:val="005D1CB6"/>
    <w:rsid w:val="005D27CA"/>
    <w:rsid w:val="005D2DDA"/>
    <w:rsid w:val="005D2E37"/>
    <w:rsid w:val="005D3312"/>
    <w:rsid w:val="005D370F"/>
    <w:rsid w:val="005D3C68"/>
    <w:rsid w:val="005D3D5F"/>
    <w:rsid w:val="005D3F11"/>
    <w:rsid w:val="005D4051"/>
    <w:rsid w:val="005D4B44"/>
    <w:rsid w:val="005D4CC3"/>
    <w:rsid w:val="005D4F45"/>
    <w:rsid w:val="005D50F2"/>
    <w:rsid w:val="005D52CF"/>
    <w:rsid w:val="005D573B"/>
    <w:rsid w:val="005D6002"/>
    <w:rsid w:val="005D655C"/>
    <w:rsid w:val="005D65C8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1120"/>
    <w:rsid w:val="005E154A"/>
    <w:rsid w:val="005E1FDE"/>
    <w:rsid w:val="005E21C7"/>
    <w:rsid w:val="005E2479"/>
    <w:rsid w:val="005E2B06"/>
    <w:rsid w:val="005E376B"/>
    <w:rsid w:val="005E39AD"/>
    <w:rsid w:val="005E3A82"/>
    <w:rsid w:val="005E3BE8"/>
    <w:rsid w:val="005E3DF3"/>
    <w:rsid w:val="005E42DA"/>
    <w:rsid w:val="005E44E5"/>
    <w:rsid w:val="005E4C86"/>
    <w:rsid w:val="005E4E3B"/>
    <w:rsid w:val="005E4FCD"/>
    <w:rsid w:val="005E523F"/>
    <w:rsid w:val="005E528A"/>
    <w:rsid w:val="005E5689"/>
    <w:rsid w:val="005E5A6E"/>
    <w:rsid w:val="005E5C99"/>
    <w:rsid w:val="005E6060"/>
    <w:rsid w:val="005E60A3"/>
    <w:rsid w:val="005E6619"/>
    <w:rsid w:val="005E66B6"/>
    <w:rsid w:val="005E6916"/>
    <w:rsid w:val="005E6D5D"/>
    <w:rsid w:val="005E7189"/>
    <w:rsid w:val="005F039A"/>
    <w:rsid w:val="005F0E15"/>
    <w:rsid w:val="005F0E52"/>
    <w:rsid w:val="005F116C"/>
    <w:rsid w:val="005F16F4"/>
    <w:rsid w:val="005F175E"/>
    <w:rsid w:val="005F19B6"/>
    <w:rsid w:val="005F1E22"/>
    <w:rsid w:val="005F2298"/>
    <w:rsid w:val="005F248D"/>
    <w:rsid w:val="005F2B5D"/>
    <w:rsid w:val="005F2C51"/>
    <w:rsid w:val="005F2D81"/>
    <w:rsid w:val="005F2F2D"/>
    <w:rsid w:val="005F2FA2"/>
    <w:rsid w:val="005F318E"/>
    <w:rsid w:val="005F32B8"/>
    <w:rsid w:val="005F36D5"/>
    <w:rsid w:val="005F3D6C"/>
    <w:rsid w:val="005F4181"/>
    <w:rsid w:val="005F474B"/>
    <w:rsid w:val="005F4AEB"/>
    <w:rsid w:val="005F4CA3"/>
    <w:rsid w:val="005F4F8D"/>
    <w:rsid w:val="005F5660"/>
    <w:rsid w:val="005F5ACD"/>
    <w:rsid w:val="005F5C0A"/>
    <w:rsid w:val="005F60C4"/>
    <w:rsid w:val="005F637E"/>
    <w:rsid w:val="005F6C0C"/>
    <w:rsid w:val="005F6CC3"/>
    <w:rsid w:val="005F739F"/>
    <w:rsid w:val="005F7402"/>
    <w:rsid w:val="005F76C9"/>
    <w:rsid w:val="005F76CB"/>
    <w:rsid w:val="005F7BEA"/>
    <w:rsid w:val="00600086"/>
    <w:rsid w:val="0060044E"/>
    <w:rsid w:val="00600636"/>
    <w:rsid w:val="00600773"/>
    <w:rsid w:val="006008B1"/>
    <w:rsid w:val="00600A86"/>
    <w:rsid w:val="00600C3A"/>
    <w:rsid w:val="00601050"/>
    <w:rsid w:val="00601256"/>
    <w:rsid w:val="00601478"/>
    <w:rsid w:val="0060155D"/>
    <w:rsid w:val="006015B5"/>
    <w:rsid w:val="0060190D"/>
    <w:rsid w:val="00601F88"/>
    <w:rsid w:val="00602070"/>
    <w:rsid w:val="00602234"/>
    <w:rsid w:val="006022B9"/>
    <w:rsid w:val="00602B2D"/>
    <w:rsid w:val="006030A6"/>
    <w:rsid w:val="006032F6"/>
    <w:rsid w:val="006043F5"/>
    <w:rsid w:val="006045DC"/>
    <w:rsid w:val="00604924"/>
    <w:rsid w:val="00604985"/>
    <w:rsid w:val="00604BD7"/>
    <w:rsid w:val="00604C57"/>
    <w:rsid w:val="00604DC1"/>
    <w:rsid w:val="00605042"/>
    <w:rsid w:val="006050A1"/>
    <w:rsid w:val="006054E9"/>
    <w:rsid w:val="006054F8"/>
    <w:rsid w:val="00605A90"/>
    <w:rsid w:val="00605EA7"/>
    <w:rsid w:val="0060613D"/>
    <w:rsid w:val="00606483"/>
    <w:rsid w:val="006065A6"/>
    <w:rsid w:val="006067D9"/>
    <w:rsid w:val="006069D2"/>
    <w:rsid w:val="00606C48"/>
    <w:rsid w:val="00606C4E"/>
    <w:rsid w:val="00606C83"/>
    <w:rsid w:val="00607340"/>
    <w:rsid w:val="006073AA"/>
    <w:rsid w:val="0060745F"/>
    <w:rsid w:val="0061030F"/>
    <w:rsid w:val="00610375"/>
    <w:rsid w:val="00610460"/>
    <w:rsid w:val="006104A9"/>
    <w:rsid w:val="00610721"/>
    <w:rsid w:val="00610773"/>
    <w:rsid w:val="00610850"/>
    <w:rsid w:val="00610886"/>
    <w:rsid w:val="00610A1E"/>
    <w:rsid w:val="00610ABC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6EA"/>
    <w:rsid w:val="006129DF"/>
    <w:rsid w:val="00612A8D"/>
    <w:rsid w:val="00612CBF"/>
    <w:rsid w:val="0061315B"/>
    <w:rsid w:val="00613572"/>
    <w:rsid w:val="006135E2"/>
    <w:rsid w:val="00613A25"/>
    <w:rsid w:val="00613BE5"/>
    <w:rsid w:val="00613CC4"/>
    <w:rsid w:val="00613D23"/>
    <w:rsid w:val="00613D33"/>
    <w:rsid w:val="00613E06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DDF"/>
    <w:rsid w:val="006162F6"/>
    <w:rsid w:val="006163B4"/>
    <w:rsid w:val="00616505"/>
    <w:rsid w:val="0061651E"/>
    <w:rsid w:val="00616563"/>
    <w:rsid w:val="006165EA"/>
    <w:rsid w:val="00616AB0"/>
    <w:rsid w:val="00616B55"/>
    <w:rsid w:val="00616D6A"/>
    <w:rsid w:val="00616DBF"/>
    <w:rsid w:val="0061713D"/>
    <w:rsid w:val="0061714A"/>
    <w:rsid w:val="006171E6"/>
    <w:rsid w:val="00617336"/>
    <w:rsid w:val="00617797"/>
    <w:rsid w:val="006177BF"/>
    <w:rsid w:val="0061788C"/>
    <w:rsid w:val="00617CA8"/>
    <w:rsid w:val="0062003A"/>
    <w:rsid w:val="00620183"/>
    <w:rsid w:val="0062071F"/>
    <w:rsid w:val="00620E72"/>
    <w:rsid w:val="006210EB"/>
    <w:rsid w:val="006214CA"/>
    <w:rsid w:val="00621627"/>
    <w:rsid w:val="0062199F"/>
    <w:rsid w:val="006219EB"/>
    <w:rsid w:val="00621B32"/>
    <w:rsid w:val="00621C76"/>
    <w:rsid w:val="00622791"/>
    <w:rsid w:val="00622AB7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4FF0"/>
    <w:rsid w:val="0062515F"/>
    <w:rsid w:val="00625257"/>
    <w:rsid w:val="00625951"/>
    <w:rsid w:val="00625AEE"/>
    <w:rsid w:val="00626220"/>
    <w:rsid w:val="00626B4A"/>
    <w:rsid w:val="00626EE3"/>
    <w:rsid w:val="0062709F"/>
    <w:rsid w:val="00627193"/>
    <w:rsid w:val="00627555"/>
    <w:rsid w:val="006278CF"/>
    <w:rsid w:val="00627956"/>
    <w:rsid w:val="00630043"/>
    <w:rsid w:val="006300B0"/>
    <w:rsid w:val="00630301"/>
    <w:rsid w:val="0063070A"/>
    <w:rsid w:val="00630E33"/>
    <w:rsid w:val="00630FB7"/>
    <w:rsid w:val="00631054"/>
    <w:rsid w:val="0063136E"/>
    <w:rsid w:val="00631792"/>
    <w:rsid w:val="00631B2A"/>
    <w:rsid w:val="00631CA5"/>
    <w:rsid w:val="00631CBF"/>
    <w:rsid w:val="00631CE2"/>
    <w:rsid w:val="00632494"/>
    <w:rsid w:val="006327CB"/>
    <w:rsid w:val="00632885"/>
    <w:rsid w:val="006330F6"/>
    <w:rsid w:val="00633730"/>
    <w:rsid w:val="00633DBC"/>
    <w:rsid w:val="0063408C"/>
    <w:rsid w:val="0063471D"/>
    <w:rsid w:val="0063491A"/>
    <w:rsid w:val="00634CDF"/>
    <w:rsid w:val="00634D0A"/>
    <w:rsid w:val="00634E7E"/>
    <w:rsid w:val="00634EF2"/>
    <w:rsid w:val="006354EF"/>
    <w:rsid w:val="0063554A"/>
    <w:rsid w:val="006355ED"/>
    <w:rsid w:val="0063560D"/>
    <w:rsid w:val="006356B6"/>
    <w:rsid w:val="0063581D"/>
    <w:rsid w:val="00635C58"/>
    <w:rsid w:val="00635ED7"/>
    <w:rsid w:val="0063605A"/>
    <w:rsid w:val="00636697"/>
    <w:rsid w:val="00636761"/>
    <w:rsid w:val="0063696C"/>
    <w:rsid w:val="0063697E"/>
    <w:rsid w:val="00636B39"/>
    <w:rsid w:val="00636C99"/>
    <w:rsid w:val="00636E91"/>
    <w:rsid w:val="00637A9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1D2C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DD0"/>
    <w:rsid w:val="00644068"/>
    <w:rsid w:val="006446F3"/>
    <w:rsid w:val="00644855"/>
    <w:rsid w:val="006449CB"/>
    <w:rsid w:val="00644CE7"/>
    <w:rsid w:val="00644E0A"/>
    <w:rsid w:val="00644EF4"/>
    <w:rsid w:val="00645079"/>
    <w:rsid w:val="006454FA"/>
    <w:rsid w:val="006456DE"/>
    <w:rsid w:val="006458FE"/>
    <w:rsid w:val="006459BF"/>
    <w:rsid w:val="00645AED"/>
    <w:rsid w:val="00645E0E"/>
    <w:rsid w:val="00646114"/>
    <w:rsid w:val="00646544"/>
    <w:rsid w:val="00646A83"/>
    <w:rsid w:val="00646B54"/>
    <w:rsid w:val="00646B5B"/>
    <w:rsid w:val="00646F06"/>
    <w:rsid w:val="0064724E"/>
    <w:rsid w:val="006473E4"/>
    <w:rsid w:val="00647884"/>
    <w:rsid w:val="00647BCB"/>
    <w:rsid w:val="00647BF3"/>
    <w:rsid w:val="00647CCB"/>
    <w:rsid w:val="0065065E"/>
    <w:rsid w:val="00650C35"/>
    <w:rsid w:val="00650DC8"/>
    <w:rsid w:val="006519ED"/>
    <w:rsid w:val="0065221F"/>
    <w:rsid w:val="00652451"/>
    <w:rsid w:val="00652826"/>
    <w:rsid w:val="00652A33"/>
    <w:rsid w:val="00652E3C"/>
    <w:rsid w:val="006535CC"/>
    <w:rsid w:val="0065367E"/>
    <w:rsid w:val="00653892"/>
    <w:rsid w:val="00653D81"/>
    <w:rsid w:val="00654D98"/>
    <w:rsid w:val="006550C2"/>
    <w:rsid w:val="00655B86"/>
    <w:rsid w:val="00655ECB"/>
    <w:rsid w:val="00656082"/>
    <w:rsid w:val="00656351"/>
    <w:rsid w:val="00656417"/>
    <w:rsid w:val="006565F4"/>
    <w:rsid w:val="006567C6"/>
    <w:rsid w:val="00656A8B"/>
    <w:rsid w:val="00656C83"/>
    <w:rsid w:val="00656E30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400"/>
    <w:rsid w:val="00661532"/>
    <w:rsid w:val="0066153B"/>
    <w:rsid w:val="0066161C"/>
    <w:rsid w:val="00661911"/>
    <w:rsid w:val="0066208C"/>
    <w:rsid w:val="00662AAC"/>
    <w:rsid w:val="00662ACA"/>
    <w:rsid w:val="00662B59"/>
    <w:rsid w:val="00662E4D"/>
    <w:rsid w:val="006634AE"/>
    <w:rsid w:val="00663866"/>
    <w:rsid w:val="0066386C"/>
    <w:rsid w:val="00663978"/>
    <w:rsid w:val="00663C34"/>
    <w:rsid w:val="00664322"/>
    <w:rsid w:val="00664C8D"/>
    <w:rsid w:val="00664D40"/>
    <w:rsid w:val="00664DEC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63"/>
    <w:rsid w:val="00667166"/>
    <w:rsid w:val="006677F4"/>
    <w:rsid w:val="00667819"/>
    <w:rsid w:val="006700CE"/>
    <w:rsid w:val="00670719"/>
    <w:rsid w:val="00670C65"/>
    <w:rsid w:val="00670EB6"/>
    <w:rsid w:val="006712D3"/>
    <w:rsid w:val="006718BE"/>
    <w:rsid w:val="0067199E"/>
    <w:rsid w:val="00672200"/>
    <w:rsid w:val="006722EB"/>
    <w:rsid w:val="006723B9"/>
    <w:rsid w:val="00672DF7"/>
    <w:rsid w:val="00672E3D"/>
    <w:rsid w:val="0067360C"/>
    <w:rsid w:val="0067400B"/>
    <w:rsid w:val="00674307"/>
    <w:rsid w:val="006747EF"/>
    <w:rsid w:val="00674BB3"/>
    <w:rsid w:val="00674E48"/>
    <w:rsid w:val="00675000"/>
    <w:rsid w:val="00675401"/>
    <w:rsid w:val="0067547F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6F42"/>
    <w:rsid w:val="006770AA"/>
    <w:rsid w:val="00677388"/>
    <w:rsid w:val="00677885"/>
    <w:rsid w:val="006778EB"/>
    <w:rsid w:val="006779F2"/>
    <w:rsid w:val="00677A2E"/>
    <w:rsid w:val="00677BDA"/>
    <w:rsid w:val="00677F2D"/>
    <w:rsid w:val="006801BF"/>
    <w:rsid w:val="006807A1"/>
    <w:rsid w:val="00680953"/>
    <w:rsid w:val="00680999"/>
    <w:rsid w:val="0068099F"/>
    <w:rsid w:val="00680DC3"/>
    <w:rsid w:val="00681024"/>
    <w:rsid w:val="0068162B"/>
    <w:rsid w:val="00681883"/>
    <w:rsid w:val="00681A7B"/>
    <w:rsid w:val="00681AD7"/>
    <w:rsid w:val="00682598"/>
    <w:rsid w:val="00682CE0"/>
    <w:rsid w:val="00683897"/>
    <w:rsid w:val="00683AAF"/>
    <w:rsid w:val="00683FE4"/>
    <w:rsid w:val="00684040"/>
    <w:rsid w:val="00684925"/>
    <w:rsid w:val="00684961"/>
    <w:rsid w:val="00684E03"/>
    <w:rsid w:val="00685107"/>
    <w:rsid w:val="006851E0"/>
    <w:rsid w:val="006857CE"/>
    <w:rsid w:val="006859A2"/>
    <w:rsid w:val="0068681F"/>
    <w:rsid w:val="00686E79"/>
    <w:rsid w:val="0068712A"/>
    <w:rsid w:val="00687148"/>
    <w:rsid w:val="00687405"/>
    <w:rsid w:val="00687515"/>
    <w:rsid w:val="00687631"/>
    <w:rsid w:val="006901B2"/>
    <w:rsid w:val="00690334"/>
    <w:rsid w:val="0069087A"/>
    <w:rsid w:val="006912FA"/>
    <w:rsid w:val="00691700"/>
    <w:rsid w:val="00691B3E"/>
    <w:rsid w:val="006921B9"/>
    <w:rsid w:val="006923FD"/>
    <w:rsid w:val="00692808"/>
    <w:rsid w:val="0069285F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BA2"/>
    <w:rsid w:val="00695CEC"/>
    <w:rsid w:val="00695F9F"/>
    <w:rsid w:val="00696927"/>
    <w:rsid w:val="00696C82"/>
    <w:rsid w:val="00696D1E"/>
    <w:rsid w:val="00696D8C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177F"/>
    <w:rsid w:val="006A199A"/>
    <w:rsid w:val="006A1CA6"/>
    <w:rsid w:val="006A1D29"/>
    <w:rsid w:val="006A1ED3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4480"/>
    <w:rsid w:val="006A529F"/>
    <w:rsid w:val="006A54EC"/>
    <w:rsid w:val="006A577A"/>
    <w:rsid w:val="006A5796"/>
    <w:rsid w:val="006A5A45"/>
    <w:rsid w:val="006A5F05"/>
    <w:rsid w:val="006A60C6"/>
    <w:rsid w:val="006A616A"/>
    <w:rsid w:val="006A6406"/>
    <w:rsid w:val="006A6539"/>
    <w:rsid w:val="006A6701"/>
    <w:rsid w:val="006A683F"/>
    <w:rsid w:val="006A6878"/>
    <w:rsid w:val="006A6A50"/>
    <w:rsid w:val="006A6C85"/>
    <w:rsid w:val="006A6D88"/>
    <w:rsid w:val="006A70B6"/>
    <w:rsid w:val="006A7169"/>
    <w:rsid w:val="006A7189"/>
    <w:rsid w:val="006A71F1"/>
    <w:rsid w:val="006A7432"/>
    <w:rsid w:val="006A7CA9"/>
    <w:rsid w:val="006A7D5B"/>
    <w:rsid w:val="006B0113"/>
    <w:rsid w:val="006B05A2"/>
    <w:rsid w:val="006B08FF"/>
    <w:rsid w:val="006B0966"/>
    <w:rsid w:val="006B09EB"/>
    <w:rsid w:val="006B0E7A"/>
    <w:rsid w:val="006B167A"/>
    <w:rsid w:val="006B1A1B"/>
    <w:rsid w:val="006B1D3E"/>
    <w:rsid w:val="006B1D75"/>
    <w:rsid w:val="006B208C"/>
    <w:rsid w:val="006B2662"/>
    <w:rsid w:val="006B277D"/>
    <w:rsid w:val="006B3339"/>
    <w:rsid w:val="006B395C"/>
    <w:rsid w:val="006B4B8A"/>
    <w:rsid w:val="006B505C"/>
    <w:rsid w:val="006B5182"/>
    <w:rsid w:val="006B525B"/>
    <w:rsid w:val="006B532B"/>
    <w:rsid w:val="006B5358"/>
    <w:rsid w:val="006B563F"/>
    <w:rsid w:val="006B566F"/>
    <w:rsid w:val="006B585B"/>
    <w:rsid w:val="006B5CDA"/>
    <w:rsid w:val="006B5FF2"/>
    <w:rsid w:val="006B66E0"/>
    <w:rsid w:val="006B6835"/>
    <w:rsid w:val="006B6923"/>
    <w:rsid w:val="006B6EED"/>
    <w:rsid w:val="006B6FD3"/>
    <w:rsid w:val="006B76F3"/>
    <w:rsid w:val="006B79AF"/>
    <w:rsid w:val="006B7DB5"/>
    <w:rsid w:val="006C07B3"/>
    <w:rsid w:val="006C0A74"/>
    <w:rsid w:val="006C0B98"/>
    <w:rsid w:val="006C0BAE"/>
    <w:rsid w:val="006C0C02"/>
    <w:rsid w:val="006C0C3E"/>
    <w:rsid w:val="006C0F69"/>
    <w:rsid w:val="006C1001"/>
    <w:rsid w:val="006C1233"/>
    <w:rsid w:val="006C19D8"/>
    <w:rsid w:val="006C1D9D"/>
    <w:rsid w:val="006C1DB3"/>
    <w:rsid w:val="006C1EE6"/>
    <w:rsid w:val="006C2003"/>
    <w:rsid w:val="006C2306"/>
    <w:rsid w:val="006C271F"/>
    <w:rsid w:val="006C29AF"/>
    <w:rsid w:val="006C2A83"/>
    <w:rsid w:val="006C2DC7"/>
    <w:rsid w:val="006C2FC2"/>
    <w:rsid w:val="006C39E4"/>
    <w:rsid w:val="006C3F15"/>
    <w:rsid w:val="006C400A"/>
    <w:rsid w:val="006C42DB"/>
    <w:rsid w:val="006C4879"/>
    <w:rsid w:val="006C4C3A"/>
    <w:rsid w:val="006C4D54"/>
    <w:rsid w:val="006C513D"/>
    <w:rsid w:val="006C5288"/>
    <w:rsid w:val="006C549B"/>
    <w:rsid w:val="006C55D9"/>
    <w:rsid w:val="006C579E"/>
    <w:rsid w:val="006C5843"/>
    <w:rsid w:val="006C5D6B"/>
    <w:rsid w:val="006C6509"/>
    <w:rsid w:val="006C6868"/>
    <w:rsid w:val="006C6996"/>
    <w:rsid w:val="006C69EB"/>
    <w:rsid w:val="006C6BE7"/>
    <w:rsid w:val="006C6CB2"/>
    <w:rsid w:val="006C756E"/>
    <w:rsid w:val="006C760C"/>
    <w:rsid w:val="006C7A18"/>
    <w:rsid w:val="006C7AB2"/>
    <w:rsid w:val="006C7C24"/>
    <w:rsid w:val="006D0097"/>
    <w:rsid w:val="006D03D3"/>
    <w:rsid w:val="006D0537"/>
    <w:rsid w:val="006D07EE"/>
    <w:rsid w:val="006D09AD"/>
    <w:rsid w:val="006D0CA0"/>
    <w:rsid w:val="006D0D29"/>
    <w:rsid w:val="006D117D"/>
    <w:rsid w:val="006D1568"/>
    <w:rsid w:val="006D16CE"/>
    <w:rsid w:val="006D1C20"/>
    <w:rsid w:val="006D1DCF"/>
    <w:rsid w:val="006D201A"/>
    <w:rsid w:val="006D2512"/>
    <w:rsid w:val="006D2BD7"/>
    <w:rsid w:val="006D2D4B"/>
    <w:rsid w:val="006D2FBF"/>
    <w:rsid w:val="006D31D1"/>
    <w:rsid w:val="006D3253"/>
    <w:rsid w:val="006D37A8"/>
    <w:rsid w:val="006D45B0"/>
    <w:rsid w:val="006D4605"/>
    <w:rsid w:val="006D5646"/>
    <w:rsid w:val="006D5B48"/>
    <w:rsid w:val="006D60FE"/>
    <w:rsid w:val="006D6216"/>
    <w:rsid w:val="006D62F0"/>
    <w:rsid w:val="006D6521"/>
    <w:rsid w:val="006D66BC"/>
    <w:rsid w:val="006D7399"/>
    <w:rsid w:val="006D756F"/>
    <w:rsid w:val="006D76D7"/>
    <w:rsid w:val="006D7A79"/>
    <w:rsid w:val="006D7A8F"/>
    <w:rsid w:val="006E008C"/>
    <w:rsid w:val="006E01E8"/>
    <w:rsid w:val="006E03D7"/>
    <w:rsid w:val="006E0953"/>
    <w:rsid w:val="006E098B"/>
    <w:rsid w:val="006E0A06"/>
    <w:rsid w:val="006E0B9D"/>
    <w:rsid w:val="006E1082"/>
    <w:rsid w:val="006E1829"/>
    <w:rsid w:val="006E1988"/>
    <w:rsid w:val="006E1A8E"/>
    <w:rsid w:val="006E1AC3"/>
    <w:rsid w:val="006E1AF8"/>
    <w:rsid w:val="006E1CE9"/>
    <w:rsid w:val="006E2D51"/>
    <w:rsid w:val="006E2E70"/>
    <w:rsid w:val="006E2E7A"/>
    <w:rsid w:val="006E3246"/>
    <w:rsid w:val="006E3964"/>
    <w:rsid w:val="006E40D0"/>
    <w:rsid w:val="006E4648"/>
    <w:rsid w:val="006E4B29"/>
    <w:rsid w:val="006E4B6B"/>
    <w:rsid w:val="006E4B89"/>
    <w:rsid w:val="006E4C61"/>
    <w:rsid w:val="006E4D69"/>
    <w:rsid w:val="006E4EE6"/>
    <w:rsid w:val="006E536E"/>
    <w:rsid w:val="006E5A25"/>
    <w:rsid w:val="006E5D94"/>
    <w:rsid w:val="006E6163"/>
    <w:rsid w:val="006E64C8"/>
    <w:rsid w:val="006E68DE"/>
    <w:rsid w:val="006E6A98"/>
    <w:rsid w:val="006E6AB1"/>
    <w:rsid w:val="006E6BFF"/>
    <w:rsid w:val="006E6D57"/>
    <w:rsid w:val="006E7372"/>
    <w:rsid w:val="006E7694"/>
    <w:rsid w:val="006E77F8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E3F"/>
    <w:rsid w:val="006F0F40"/>
    <w:rsid w:val="006F148D"/>
    <w:rsid w:val="006F1506"/>
    <w:rsid w:val="006F167B"/>
    <w:rsid w:val="006F1917"/>
    <w:rsid w:val="006F19D5"/>
    <w:rsid w:val="006F2015"/>
    <w:rsid w:val="006F216E"/>
    <w:rsid w:val="006F2411"/>
    <w:rsid w:val="006F2749"/>
    <w:rsid w:val="006F28A4"/>
    <w:rsid w:val="006F297B"/>
    <w:rsid w:val="006F2A77"/>
    <w:rsid w:val="006F3316"/>
    <w:rsid w:val="006F3348"/>
    <w:rsid w:val="006F3DB8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D3"/>
    <w:rsid w:val="006F5E3B"/>
    <w:rsid w:val="006F6619"/>
    <w:rsid w:val="006F6BA9"/>
    <w:rsid w:val="006F6D35"/>
    <w:rsid w:val="006F6E04"/>
    <w:rsid w:val="006F6E76"/>
    <w:rsid w:val="006F745A"/>
    <w:rsid w:val="006F764B"/>
    <w:rsid w:val="006F7962"/>
    <w:rsid w:val="007003D4"/>
    <w:rsid w:val="00700651"/>
    <w:rsid w:val="007006B1"/>
    <w:rsid w:val="00700A65"/>
    <w:rsid w:val="00700CB2"/>
    <w:rsid w:val="00700E8B"/>
    <w:rsid w:val="00700F12"/>
    <w:rsid w:val="00701504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A13"/>
    <w:rsid w:val="00702AF1"/>
    <w:rsid w:val="00702BE8"/>
    <w:rsid w:val="00702F1A"/>
    <w:rsid w:val="0070389B"/>
    <w:rsid w:val="00703991"/>
    <w:rsid w:val="00703BDF"/>
    <w:rsid w:val="00703C36"/>
    <w:rsid w:val="007040A5"/>
    <w:rsid w:val="0070416C"/>
    <w:rsid w:val="00704588"/>
    <w:rsid w:val="0070482A"/>
    <w:rsid w:val="007049B0"/>
    <w:rsid w:val="00704D16"/>
    <w:rsid w:val="00704F06"/>
    <w:rsid w:val="007051F7"/>
    <w:rsid w:val="007057F1"/>
    <w:rsid w:val="007058B1"/>
    <w:rsid w:val="0070596C"/>
    <w:rsid w:val="00705978"/>
    <w:rsid w:val="00705AA9"/>
    <w:rsid w:val="00705B0B"/>
    <w:rsid w:val="00705CD5"/>
    <w:rsid w:val="007063E9"/>
    <w:rsid w:val="007071B4"/>
    <w:rsid w:val="00707886"/>
    <w:rsid w:val="007078A5"/>
    <w:rsid w:val="00707A48"/>
    <w:rsid w:val="00707B2A"/>
    <w:rsid w:val="00707BA4"/>
    <w:rsid w:val="00707C4E"/>
    <w:rsid w:val="00707EAC"/>
    <w:rsid w:val="0071007E"/>
    <w:rsid w:val="007101A0"/>
    <w:rsid w:val="00710654"/>
    <w:rsid w:val="00710846"/>
    <w:rsid w:val="0071099D"/>
    <w:rsid w:val="007109C0"/>
    <w:rsid w:val="00710A99"/>
    <w:rsid w:val="00710E44"/>
    <w:rsid w:val="00710E46"/>
    <w:rsid w:val="0071120B"/>
    <w:rsid w:val="00711539"/>
    <w:rsid w:val="00711626"/>
    <w:rsid w:val="00711651"/>
    <w:rsid w:val="007116FB"/>
    <w:rsid w:val="0071176B"/>
    <w:rsid w:val="00711C5A"/>
    <w:rsid w:val="007123C2"/>
    <w:rsid w:val="0071253B"/>
    <w:rsid w:val="007126A6"/>
    <w:rsid w:val="00712793"/>
    <w:rsid w:val="00712913"/>
    <w:rsid w:val="007129EE"/>
    <w:rsid w:val="00712A2B"/>
    <w:rsid w:val="00712D36"/>
    <w:rsid w:val="00712D5B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68C"/>
    <w:rsid w:val="00714889"/>
    <w:rsid w:val="0071518C"/>
    <w:rsid w:val="00715583"/>
    <w:rsid w:val="00715847"/>
    <w:rsid w:val="007158EC"/>
    <w:rsid w:val="0071634B"/>
    <w:rsid w:val="0071677E"/>
    <w:rsid w:val="007167F7"/>
    <w:rsid w:val="007168D8"/>
    <w:rsid w:val="00716A07"/>
    <w:rsid w:val="00716A52"/>
    <w:rsid w:val="00716BA2"/>
    <w:rsid w:val="0071768B"/>
    <w:rsid w:val="007176B0"/>
    <w:rsid w:val="0071778D"/>
    <w:rsid w:val="00717F53"/>
    <w:rsid w:val="0072004F"/>
    <w:rsid w:val="007209D9"/>
    <w:rsid w:val="00720A7D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23B8"/>
    <w:rsid w:val="0072294B"/>
    <w:rsid w:val="00722A9F"/>
    <w:rsid w:val="00722D7C"/>
    <w:rsid w:val="007231D1"/>
    <w:rsid w:val="007232E0"/>
    <w:rsid w:val="00723351"/>
    <w:rsid w:val="00723605"/>
    <w:rsid w:val="00723685"/>
    <w:rsid w:val="0072384F"/>
    <w:rsid w:val="00723A1A"/>
    <w:rsid w:val="00723B83"/>
    <w:rsid w:val="00723CFD"/>
    <w:rsid w:val="00724177"/>
    <w:rsid w:val="007241FB"/>
    <w:rsid w:val="007242CC"/>
    <w:rsid w:val="007242D5"/>
    <w:rsid w:val="0072481B"/>
    <w:rsid w:val="007248D4"/>
    <w:rsid w:val="00724FA3"/>
    <w:rsid w:val="007252CF"/>
    <w:rsid w:val="00725AEC"/>
    <w:rsid w:val="00725B25"/>
    <w:rsid w:val="00725B59"/>
    <w:rsid w:val="0072603C"/>
    <w:rsid w:val="00726084"/>
    <w:rsid w:val="00726128"/>
    <w:rsid w:val="00726781"/>
    <w:rsid w:val="00726907"/>
    <w:rsid w:val="00726ED8"/>
    <w:rsid w:val="007272AC"/>
    <w:rsid w:val="007272EB"/>
    <w:rsid w:val="00727402"/>
    <w:rsid w:val="00727998"/>
    <w:rsid w:val="00727ED2"/>
    <w:rsid w:val="00730251"/>
    <w:rsid w:val="00730812"/>
    <w:rsid w:val="00730AB7"/>
    <w:rsid w:val="00730D96"/>
    <w:rsid w:val="00730E36"/>
    <w:rsid w:val="0073143F"/>
    <w:rsid w:val="0073180B"/>
    <w:rsid w:val="00731D6C"/>
    <w:rsid w:val="00731D94"/>
    <w:rsid w:val="0073202C"/>
    <w:rsid w:val="00732359"/>
    <w:rsid w:val="00733253"/>
    <w:rsid w:val="007334B5"/>
    <w:rsid w:val="0073385A"/>
    <w:rsid w:val="007338D0"/>
    <w:rsid w:val="00733C06"/>
    <w:rsid w:val="00733C1D"/>
    <w:rsid w:val="00733F93"/>
    <w:rsid w:val="00733FA8"/>
    <w:rsid w:val="007342B5"/>
    <w:rsid w:val="00734326"/>
    <w:rsid w:val="00734636"/>
    <w:rsid w:val="00734A06"/>
    <w:rsid w:val="00734A7F"/>
    <w:rsid w:val="00734C35"/>
    <w:rsid w:val="00734DE1"/>
    <w:rsid w:val="00734EC8"/>
    <w:rsid w:val="00734F2C"/>
    <w:rsid w:val="007351F2"/>
    <w:rsid w:val="00735503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373"/>
    <w:rsid w:val="00737B6D"/>
    <w:rsid w:val="00737DDD"/>
    <w:rsid w:val="00740278"/>
    <w:rsid w:val="00741727"/>
    <w:rsid w:val="00741767"/>
    <w:rsid w:val="007418E1"/>
    <w:rsid w:val="00741A27"/>
    <w:rsid w:val="00741B61"/>
    <w:rsid w:val="00742251"/>
    <w:rsid w:val="00742450"/>
    <w:rsid w:val="007424BB"/>
    <w:rsid w:val="00742813"/>
    <w:rsid w:val="007428CB"/>
    <w:rsid w:val="00742CCC"/>
    <w:rsid w:val="00742D63"/>
    <w:rsid w:val="0074346B"/>
    <w:rsid w:val="00743828"/>
    <w:rsid w:val="00743AB1"/>
    <w:rsid w:val="00743BBA"/>
    <w:rsid w:val="00744F06"/>
    <w:rsid w:val="00744F95"/>
    <w:rsid w:val="00744FAE"/>
    <w:rsid w:val="007453DF"/>
    <w:rsid w:val="00745C71"/>
    <w:rsid w:val="00745C88"/>
    <w:rsid w:val="007463F3"/>
    <w:rsid w:val="007466E2"/>
    <w:rsid w:val="00746908"/>
    <w:rsid w:val="0074690B"/>
    <w:rsid w:val="00746AF3"/>
    <w:rsid w:val="00746B5B"/>
    <w:rsid w:val="00746C1C"/>
    <w:rsid w:val="007474E4"/>
    <w:rsid w:val="00747B32"/>
    <w:rsid w:val="00750149"/>
    <w:rsid w:val="007503F7"/>
    <w:rsid w:val="0075072E"/>
    <w:rsid w:val="0075077D"/>
    <w:rsid w:val="00750783"/>
    <w:rsid w:val="00750E93"/>
    <w:rsid w:val="00751037"/>
    <w:rsid w:val="007511ED"/>
    <w:rsid w:val="0075136A"/>
    <w:rsid w:val="007515FF"/>
    <w:rsid w:val="00751850"/>
    <w:rsid w:val="00751A13"/>
    <w:rsid w:val="00751B6D"/>
    <w:rsid w:val="00751B95"/>
    <w:rsid w:val="00751CDF"/>
    <w:rsid w:val="00751DA6"/>
    <w:rsid w:val="00751DCA"/>
    <w:rsid w:val="00751EBE"/>
    <w:rsid w:val="00751ED3"/>
    <w:rsid w:val="0075213C"/>
    <w:rsid w:val="00752752"/>
    <w:rsid w:val="00752A69"/>
    <w:rsid w:val="00752BB7"/>
    <w:rsid w:val="0075303A"/>
    <w:rsid w:val="007535F6"/>
    <w:rsid w:val="0075391F"/>
    <w:rsid w:val="00753A07"/>
    <w:rsid w:val="00753AB8"/>
    <w:rsid w:val="00753D67"/>
    <w:rsid w:val="00753D9E"/>
    <w:rsid w:val="007541E4"/>
    <w:rsid w:val="007549E7"/>
    <w:rsid w:val="00754BE2"/>
    <w:rsid w:val="00754D35"/>
    <w:rsid w:val="0075512D"/>
    <w:rsid w:val="00755625"/>
    <w:rsid w:val="0075569E"/>
    <w:rsid w:val="00755729"/>
    <w:rsid w:val="0075604F"/>
    <w:rsid w:val="0075619A"/>
    <w:rsid w:val="00756202"/>
    <w:rsid w:val="00756AAF"/>
    <w:rsid w:val="00757392"/>
    <w:rsid w:val="007573E1"/>
    <w:rsid w:val="00757569"/>
    <w:rsid w:val="00757856"/>
    <w:rsid w:val="00757910"/>
    <w:rsid w:val="00760193"/>
    <w:rsid w:val="00760811"/>
    <w:rsid w:val="00760C8C"/>
    <w:rsid w:val="007612B0"/>
    <w:rsid w:val="007612DB"/>
    <w:rsid w:val="00761568"/>
    <w:rsid w:val="00761C4F"/>
    <w:rsid w:val="007620BC"/>
    <w:rsid w:val="0076231D"/>
    <w:rsid w:val="007626FD"/>
    <w:rsid w:val="00762820"/>
    <w:rsid w:val="007629F9"/>
    <w:rsid w:val="00762B8D"/>
    <w:rsid w:val="00762BE4"/>
    <w:rsid w:val="00762F81"/>
    <w:rsid w:val="0076353B"/>
    <w:rsid w:val="00763E98"/>
    <w:rsid w:val="00763FD3"/>
    <w:rsid w:val="00763FD7"/>
    <w:rsid w:val="007641CD"/>
    <w:rsid w:val="007643A6"/>
    <w:rsid w:val="0076442D"/>
    <w:rsid w:val="0076457E"/>
    <w:rsid w:val="00764633"/>
    <w:rsid w:val="00764CBF"/>
    <w:rsid w:val="00764E08"/>
    <w:rsid w:val="0076507D"/>
    <w:rsid w:val="00765349"/>
    <w:rsid w:val="0076536D"/>
    <w:rsid w:val="007654B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819"/>
    <w:rsid w:val="007669B8"/>
    <w:rsid w:val="00766CFE"/>
    <w:rsid w:val="007677E5"/>
    <w:rsid w:val="00767C56"/>
    <w:rsid w:val="00770789"/>
    <w:rsid w:val="00770A06"/>
    <w:rsid w:val="00770AF9"/>
    <w:rsid w:val="00770D43"/>
    <w:rsid w:val="007711CF"/>
    <w:rsid w:val="0077146E"/>
    <w:rsid w:val="00771543"/>
    <w:rsid w:val="007715C2"/>
    <w:rsid w:val="0077175D"/>
    <w:rsid w:val="00771A12"/>
    <w:rsid w:val="00771BB8"/>
    <w:rsid w:val="00771DF5"/>
    <w:rsid w:val="00771F2D"/>
    <w:rsid w:val="0077216B"/>
    <w:rsid w:val="00772211"/>
    <w:rsid w:val="00772249"/>
    <w:rsid w:val="007724D6"/>
    <w:rsid w:val="00772ADF"/>
    <w:rsid w:val="00772BDE"/>
    <w:rsid w:val="00772E1B"/>
    <w:rsid w:val="0077303A"/>
    <w:rsid w:val="00773154"/>
    <w:rsid w:val="007734BF"/>
    <w:rsid w:val="007735B3"/>
    <w:rsid w:val="00773891"/>
    <w:rsid w:val="00773A51"/>
    <w:rsid w:val="00773C9D"/>
    <w:rsid w:val="00774186"/>
    <w:rsid w:val="007744B9"/>
    <w:rsid w:val="00774542"/>
    <w:rsid w:val="007745F4"/>
    <w:rsid w:val="00774B0C"/>
    <w:rsid w:val="00774DF4"/>
    <w:rsid w:val="007754B6"/>
    <w:rsid w:val="00775BF8"/>
    <w:rsid w:val="00775C33"/>
    <w:rsid w:val="00775DFB"/>
    <w:rsid w:val="0077643C"/>
    <w:rsid w:val="00776570"/>
    <w:rsid w:val="00776831"/>
    <w:rsid w:val="00776D86"/>
    <w:rsid w:val="00777043"/>
    <w:rsid w:val="007770AB"/>
    <w:rsid w:val="00777263"/>
    <w:rsid w:val="007778AD"/>
    <w:rsid w:val="0078062D"/>
    <w:rsid w:val="00780904"/>
    <w:rsid w:val="00780974"/>
    <w:rsid w:val="00780E29"/>
    <w:rsid w:val="0078151F"/>
    <w:rsid w:val="00781938"/>
    <w:rsid w:val="00781DB0"/>
    <w:rsid w:val="00781F40"/>
    <w:rsid w:val="00781FE8"/>
    <w:rsid w:val="007821A5"/>
    <w:rsid w:val="00782398"/>
    <w:rsid w:val="007824C6"/>
    <w:rsid w:val="007828A6"/>
    <w:rsid w:val="007828C1"/>
    <w:rsid w:val="00782FDD"/>
    <w:rsid w:val="00783030"/>
    <w:rsid w:val="007830D6"/>
    <w:rsid w:val="007833BB"/>
    <w:rsid w:val="0078347A"/>
    <w:rsid w:val="007834AE"/>
    <w:rsid w:val="00783B33"/>
    <w:rsid w:val="00783F01"/>
    <w:rsid w:val="00784050"/>
    <w:rsid w:val="007841E0"/>
    <w:rsid w:val="007842B2"/>
    <w:rsid w:val="007849CA"/>
    <w:rsid w:val="00784A20"/>
    <w:rsid w:val="0078500C"/>
    <w:rsid w:val="007852E3"/>
    <w:rsid w:val="00785354"/>
    <w:rsid w:val="007859DE"/>
    <w:rsid w:val="00785FCA"/>
    <w:rsid w:val="007865BC"/>
    <w:rsid w:val="007866A7"/>
    <w:rsid w:val="007867A9"/>
    <w:rsid w:val="00786841"/>
    <w:rsid w:val="0078690B"/>
    <w:rsid w:val="00786CCB"/>
    <w:rsid w:val="00787449"/>
    <w:rsid w:val="007877D6"/>
    <w:rsid w:val="00787BB1"/>
    <w:rsid w:val="00787C96"/>
    <w:rsid w:val="00787CAA"/>
    <w:rsid w:val="00787D60"/>
    <w:rsid w:val="0079006B"/>
    <w:rsid w:val="007902D6"/>
    <w:rsid w:val="00790A54"/>
    <w:rsid w:val="00790B9D"/>
    <w:rsid w:val="00790BF2"/>
    <w:rsid w:val="00790C0E"/>
    <w:rsid w:val="00790CEE"/>
    <w:rsid w:val="00790D67"/>
    <w:rsid w:val="00790E8C"/>
    <w:rsid w:val="00790F2E"/>
    <w:rsid w:val="00791A5A"/>
    <w:rsid w:val="00791A7D"/>
    <w:rsid w:val="00791E84"/>
    <w:rsid w:val="00791FEC"/>
    <w:rsid w:val="00792958"/>
    <w:rsid w:val="00792B2F"/>
    <w:rsid w:val="00792D12"/>
    <w:rsid w:val="00792FD0"/>
    <w:rsid w:val="00793471"/>
    <w:rsid w:val="00793548"/>
    <w:rsid w:val="007936BB"/>
    <w:rsid w:val="00793A1A"/>
    <w:rsid w:val="00793BCF"/>
    <w:rsid w:val="00794196"/>
    <w:rsid w:val="00794585"/>
    <w:rsid w:val="00794822"/>
    <w:rsid w:val="00794A37"/>
    <w:rsid w:val="00794BF8"/>
    <w:rsid w:val="00794C31"/>
    <w:rsid w:val="00794E06"/>
    <w:rsid w:val="00794EDF"/>
    <w:rsid w:val="007951AD"/>
    <w:rsid w:val="00795225"/>
    <w:rsid w:val="00795301"/>
    <w:rsid w:val="00795354"/>
    <w:rsid w:val="00795655"/>
    <w:rsid w:val="0079574A"/>
    <w:rsid w:val="00795AB7"/>
    <w:rsid w:val="00795D79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EA"/>
    <w:rsid w:val="007A10EB"/>
    <w:rsid w:val="007A1712"/>
    <w:rsid w:val="007A199B"/>
    <w:rsid w:val="007A1B02"/>
    <w:rsid w:val="007A1F38"/>
    <w:rsid w:val="007A212B"/>
    <w:rsid w:val="007A27C8"/>
    <w:rsid w:val="007A2AA8"/>
    <w:rsid w:val="007A2B3A"/>
    <w:rsid w:val="007A2C5E"/>
    <w:rsid w:val="007A3C86"/>
    <w:rsid w:val="007A400A"/>
    <w:rsid w:val="007A4210"/>
    <w:rsid w:val="007A4BB7"/>
    <w:rsid w:val="007A4BF3"/>
    <w:rsid w:val="007A4FDA"/>
    <w:rsid w:val="007A58F6"/>
    <w:rsid w:val="007A591D"/>
    <w:rsid w:val="007A5B9C"/>
    <w:rsid w:val="007A5D06"/>
    <w:rsid w:val="007A5D1E"/>
    <w:rsid w:val="007A5D60"/>
    <w:rsid w:val="007A5E01"/>
    <w:rsid w:val="007A60C8"/>
    <w:rsid w:val="007A6367"/>
    <w:rsid w:val="007A6491"/>
    <w:rsid w:val="007A665F"/>
    <w:rsid w:val="007A6803"/>
    <w:rsid w:val="007A6CB2"/>
    <w:rsid w:val="007A6F07"/>
    <w:rsid w:val="007A7018"/>
    <w:rsid w:val="007A747C"/>
    <w:rsid w:val="007A7789"/>
    <w:rsid w:val="007A79BC"/>
    <w:rsid w:val="007A7A29"/>
    <w:rsid w:val="007A7CD8"/>
    <w:rsid w:val="007A7DD4"/>
    <w:rsid w:val="007B0059"/>
    <w:rsid w:val="007B0473"/>
    <w:rsid w:val="007B0AD1"/>
    <w:rsid w:val="007B107C"/>
    <w:rsid w:val="007B12A7"/>
    <w:rsid w:val="007B1325"/>
    <w:rsid w:val="007B1487"/>
    <w:rsid w:val="007B1AED"/>
    <w:rsid w:val="007B1EF4"/>
    <w:rsid w:val="007B1FE5"/>
    <w:rsid w:val="007B1FFD"/>
    <w:rsid w:val="007B22E3"/>
    <w:rsid w:val="007B2820"/>
    <w:rsid w:val="007B2C63"/>
    <w:rsid w:val="007B2CEB"/>
    <w:rsid w:val="007B2F69"/>
    <w:rsid w:val="007B3651"/>
    <w:rsid w:val="007B3A10"/>
    <w:rsid w:val="007B3BFB"/>
    <w:rsid w:val="007B3E5F"/>
    <w:rsid w:val="007B3FE7"/>
    <w:rsid w:val="007B427E"/>
    <w:rsid w:val="007B4550"/>
    <w:rsid w:val="007B47C7"/>
    <w:rsid w:val="007B49B5"/>
    <w:rsid w:val="007B4CD2"/>
    <w:rsid w:val="007B5277"/>
    <w:rsid w:val="007B563B"/>
    <w:rsid w:val="007B5732"/>
    <w:rsid w:val="007B5B8B"/>
    <w:rsid w:val="007B60CC"/>
    <w:rsid w:val="007B63B2"/>
    <w:rsid w:val="007B6401"/>
    <w:rsid w:val="007B67B6"/>
    <w:rsid w:val="007B70CD"/>
    <w:rsid w:val="007B73B8"/>
    <w:rsid w:val="007B75CE"/>
    <w:rsid w:val="007B7655"/>
    <w:rsid w:val="007B7D95"/>
    <w:rsid w:val="007C0103"/>
    <w:rsid w:val="007C07E2"/>
    <w:rsid w:val="007C0AAE"/>
    <w:rsid w:val="007C11B1"/>
    <w:rsid w:val="007C148E"/>
    <w:rsid w:val="007C16DD"/>
    <w:rsid w:val="007C17E5"/>
    <w:rsid w:val="007C1B7C"/>
    <w:rsid w:val="007C1BF3"/>
    <w:rsid w:val="007C1C67"/>
    <w:rsid w:val="007C1F2F"/>
    <w:rsid w:val="007C205A"/>
    <w:rsid w:val="007C2362"/>
    <w:rsid w:val="007C3172"/>
    <w:rsid w:val="007C3595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C87"/>
    <w:rsid w:val="007C4D3B"/>
    <w:rsid w:val="007C4FBD"/>
    <w:rsid w:val="007C507C"/>
    <w:rsid w:val="007C5159"/>
    <w:rsid w:val="007C54D0"/>
    <w:rsid w:val="007C5607"/>
    <w:rsid w:val="007C5665"/>
    <w:rsid w:val="007C597F"/>
    <w:rsid w:val="007C59FD"/>
    <w:rsid w:val="007C5D41"/>
    <w:rsid w:val="007C6113"/>
    <w:rsid w:val="007C617B"/>
    <w:rsid w:val="007C63B7"/>
    <w:rsid w:val="007C6413"/>
    <w:rsid w:val="007C66AA"/>
    <w:rsid w:val="007C6788"/>
    <w:rsid w:val="007C6B7C"/>
    <w:rsid w:val="007C6D24"/>
    <w:rsid w:val="007C6E5F"/>
    <w:rsid w:val="007C6F17"/>
    <w:rsid w:val="007C7C88"/>
    <w:rsid w:val="007C7E8B"/>
    <w:rsid w:val="007D0158"/>
    <w:rsid w:val="007D0811"/>
    <w:rsid w:val="007D084B"/>
    <w:rsid w:val="007D0C3D"/>
    <w:rsid w:val="007D1687"/>
    <w:rsid w:val="007D16BF"/>
    <w:rsid w:val="007D1AFC"/>
    <w:rsid w:val="007D1C9C"/>
    <w:rsid w:val="007D1E9D"/>
    <w:rsid w:val="007D1F7D"/>
    <w:rsid w:val="007D2313"/>
    <w:rsid w:val="007D2337"/>
    <w:rsid w:val="007D2371"/>
    <w:rsid w:val="007D2723"/>
    <w:rsid w:val="007D3237"/>
    <w:rsid w:val="007D3310"/>
    <w:rsid w:val="007D35AB"/>
    <w:rsid w:val="007D3636"/>
    <w:rsid w:val="007D36A2"/>
    <w:rsid w:val="007D36E0"/>
    <w:rsid w:val="007D3730"/>
    <w:rsid w:val="007D38D1"/>
    <w:rsid w:val="007D39E7"/>
    <w:rsid w:val="007D3B56"/>
    <w:rsid w:val="007D3B59"/>
    <w:rsid w:val="007D3D46"/>
    <w:rsid w:val="007D3FCB"/>
    <w:rsid w:val="007D404E"/>
    <w:rsid w:val="007D4066"/>
    <w:rsid w:val="007D4291"/>
    <w:rsid w:val="007D431C"/>
    <w:rsid w:val="007D448A"/>
    <w:rsid w:val="007D487A"/>
    <w:rsid w:val="007D4930"/>
    <w:rsid w:val="007D49E6"/>
    <w:rsid w:val="007D4A3D"/>
    <w:rsid w:val="007D4F1F"/>
    <w:rsid w:val="007D528F"/>
    <w:rsid w:val="007D57EA"/>
    <w:rsid w:val="007D5A7F"/>
    <w:rsid w:val="007D5C43"/>
    <w:rsid w:val="007D5D74"/>
    <w:rsid w:val="007D5E2A"/>
    <w:rsid w:val="007D6395"/>
    <w:rsid w:val="007D6540"/>
    <w:rsid w:val="007D655F"/>
    <w:rsid w:val="007D6A20"/>
    <w:rsid w:val="007D6BF8"/>
    <w:rsid w:val="007D74D3"/>
    <w:rsid w:val="007D752A"/>
    <w:rsid w:val="007D79B9"/>
    <w:rsid w:val="007D7C13"/>
    <w:rsid w:val="007E0934"/>
    <w:rsid w:val="007E0D86"/>
    <w:rsid w:val="007E1029"/>
    <w:rsid w:val="007E14DF"/>
    <w:rsid w:val="007E1616"/>
    <w:rsid w:val="007E1F7B"/>
    <w:rsid w:val="007E2395"/>
    <w:rsid w:val="007E245D"/>
    <w:rsid w:val="007E2DA2"/>
    <w:rsid w:val="007E3804"/>
    <w:rsid w:val="007E3DBE"/>
    <w:rsid w:val="007E475D"/>
    <w:rsid w:val="007E4A2F"/>
    <w:rsid w:val="007E4CE7"/>
    <w:rsid w:val="007E52EB"/>
    <w:rsid w:val="007E5AB4"/>
    <w:rsid w:val="007E5E90"/>
    <w:rsid w:val="007E652A"/>
    <w:rsid w:val="007E65FF"/>
    <w:rsid w:val="007E6A3C"/>
    <w:rsid w:val="007E75CC"/>
    <w:rsid w:val="007E75E7"/>
    <w:rsid w:val="007E782A"/>
    <w:rsid w:val="007E7AF1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60C"/>
    <w:rsid w:val="007F17FF"/>
    <w:rsid w:val="007F191D"/>
    <w:rsid w:val="007F1B51"/>
    <w:rsid w:val="007F232F"/>
    <w:rsid w:val="007F28E6"/>
    <w:rsid w:val="007F2B5B"/>
    <w:rsid w:val="007F3048"/>
    <w:rsid w:val="007F3293"/>
    <w:rsid w:val="007F3351"/>
    <w:rsid w:val="007F3C43"/>
    <w:rsid w:val="007F3C4C"/>
    <w:rsid w:val="007F434A"/>
    <w:rsid w:val="007F477C"/>
    <w:rsid w:val="007F4AD0"/>
    <w:rsid w:val="007F4FA0"/>
    <w:rsid w:val="007F51EF"/>
    <w:rsid w:val="007F529E"/>
    <w:rsid w:val="007F536C"/>
    <w:rsid w:val="007F5877"/>
    <w:rsid w:val="007F5CED"/>
    <w:rsid w:val="007F6472"/>
    <w:rsid w:val="007F6716"/>
    <w:rsid w:val="007F69F2"/>
    <w:rsid w:val="007F72BF"/>
    <w:rsid w:val="007F7898"/>
    <w:rsid w:val="007F7C65"/>
    <w:rsid w:val="00800144"/>
    <w:rsid w:val="00800495"/>
    <w:rsid w:val="00800C99"/>
    <w:rsid w:val="00800EBA"/>
    <w:rsid w:val="00800FF0"/>
    <w:rsid w:val="0080116D"/>
    <w:rsid w:val="00801918"/>
    <w:rsid w:val="00801D62"/>
    <w:rsid w:val="0080210C"/>
    <w:rsid w:val="008025C6"/>
    <w:rsid w:val="008028C8"/>
    <w:rsid w:val="00802B81"/>
    <w:rsid w:val="00802FED"/>
    <w:rsid w:val="0080301E"/>
    <w:rsid w:val="008030B9"/>
    <w:rsid w:val="00803636"/>
    <w:rsid w:val="008037D0"/>
    <w:rsid w:val="008039DF"/>
    <w:rsid w:val="00804006"/>
    <w:rsid w:val="0080431A"/>
    <w:rsid w:val="00804324"/>
    <w:rsid w:val="008045EC"/>
    <w:rsid w:val="008046A8"/>
    <w:rsid w:val="0080480B"/>
    <w:rsid w:val="00804B84"/>
    <w:rsid w:val="00804D47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777"/>
    <w:rsid w:val="00806B66"/>
    <w:rsid w:val="00806CED"/>
    <w:rsid w:val="00807D34"/>
    <w:rsid w:val="00810656"/>
    <w:rsid w:val="008109F0"/>
    <w:rsid w:val="00810E05"/>
    <w:rsid w:val="00811661"/>
    <w:rsid w:val="008116C8"/>
    <w:rsid w:val="00811FB4"/>
    <w:rsid w:val="0081201B"/>
    <w:rsid w:val="008121D4"/>
    <w:rsid w:val="008122B5"/>
    <w:rsid w:val="00812964"/>
    <w:rsid w:val="008129A8"/>
    <w:rsid w:val="00812FE7"/>
    <w:rsid w:val="00813138"/>
    <w:rsid w:val="00813DCA"/>
    <w:rsid w:val="00813EEA"/>
    <w:rsid w:val="00814408"/>
    <w:rsid w:val="008146DB"/>
    <w:rsid w:val="00814899"/>
    <w:rsid w:val="00814D49"/>
    <w:rsid w:val="00814FC6"/>
    <w:rsid w:val="0081549E"/>
    <w:rsid w:val="0081554E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078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C56"/>
    <w:rsid w:val="00817DA8"/>
    <w:rsid w:val="00817F0B"/>
    <w:rsid w:val="008203FE"/>
    <w:rsid w:val="00820808"/>
    <w:rsid w:val="008209F9"/>
    <w:rsid w:val="00820B30"/>
    <w:rsid w:val="00821261"/>
    <w:rsid w:val="008214DF"/>
    <w:rsid w:val="008215EF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3F06"/>
    <w:rsid w:val="008240E2"/>
    <w:rsid w:val="0082433F"/>
    <w:rsid w:val="00824415"/>
    <w:rsid w:val="00824BD0"/>
    <w:rsid w:val="00824C07"/>
    <w:rsid w:val="00824D1A"/>
    <w:rsid w:val="00824EA2"/>
    <w:rsid w:val="00825171"/>
    <w:rsid w:val="00825785"/>
    <w:rsid w:val="0082592A"/>
    <w:rsid w:val="00825AAF"/>
    <w:rsid w:val="00825AFE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303E5"/>
    <w:rsid w:val="00830584"/>
    <w:rsid w:val="0083092A"/>
    <w:rsid w:val="00830AB7"/>
    <w:rsid w:val="00830B78"/>
    <w:rsid w:val="00830EC2"/>
    <w:rsid w:val="00830F02"/>
    <w:rsid w:val="00831007"/>
    <w:rsid w:val="00831398"/>
    <w:rsid w:val="008318AA"/>
    <w:rsid w:val="008321A7"/>
    <w:rsid w:val="008324A0"/>
    <w:rsid w:val="0083298F"/>
    <w:rsid w:val="00832AAD"/>
    <w:rsid w:val="00832BE5"/>
    <w:rsid w:val="00832EC0"/>
    <w:rsid w:val="00833120"/>
    <w:rsid w:val="00833615"/>
    <w:rsid w:val="008340F5"/>
    <w:rsid w:val="008343A9"/>
    <w:rsid w:val="0083450F"/>
    <w:rsid w:val="008346AA"/>
    <w:rsid w:val="0083486B"/>
    <w:rsid w:val="00835325"/>
    <w:rsid w:val="00835B1C"/>
    <w:rsid w:val="00835FDF"/>
    <w:rsid w:val="00836393"/>
    <w:rsid w:val="00836578"/>
    <w:rsid w:val="00836990"/>
    <w:rsid w:val="008369BF"/>
    <w:rsid w:val="00836B9B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901"/>
    <w:rsid w:val="00840C01"/>
    <w:rsid w:val="0084109A"/>
    <w:rsid w:val="00841235"/>
    <w:rsid w:val="0084125B"/>
    <w:rsid w:val="00841F0A"/>
    <w:rsid w:val="00841F32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44F6"/>
    <w:rsid w:val="00844A68"/>
    <w:rsid w:val="00844D7B"/>
    <w:rsid w:val="00845018"/>
    <w:rsid w:val="00845168"/>
    <w:rsid w:val="008459F6"/>
    <w:rsid w:val="00845B65"/>
    <w:rsid w:val="00845CCC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5067A"/>
    <w:rsid w:val="008506E9"/>
    <w:rsid w:val="00850720"/>
    <w:rsid w:val="0085076E"/>
    <w:rsid w:val="008508A5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E90"/>
    <w:rsid w:val="00851EE9"/>
    <w:rsid w:val="0085232F"/>
    <w:rsid w:val="008525CF"/>
    <w:rsid w:val="00852850"/>
    <w:rsid w:val="00852A5B"/>
    <w:rsid w:val="00852AAA"/>
    <w:rsid w:val="00853050"/>
    <w:rsid w:val="00853B79"/>
    <w:rsid w:val="00853E39"/>
    <w:rsid w:val="0085415E"/>
    <w:rsid w:val="008541E2"/>
    <w:rsid w:val="0085421E"/>
    <w:rsid w:val="008542C9"/>
    <w:rsid w:val="008544CB"/>
    <w:rsid w:val="008545FF"/>
    <w:rsid w:val="008547EA"/>
    <w:rsid w:val="00854AB9"/>
    <w:rsid w:val="00854B58"/>
    <w:rsid w:val="00854B9E"/>
    <w:rsid w:val="00854C81"/>
    <w:rsid w:val="00854D9C"/>
    <w:rsid w:val="00854E2B"/>
    <w:rsid w:val="008558F0"/>
    <w:rsid w:val="00855DED"/>
    <w:rsid w:val="00856858"/>
    <w:rsid w:val="00856AC4"/>
    <w:rsid w:val="00856AC6"/>
    <w:rsid w:val="008572C2"/>
    <w:rsid w:val="008574F1"/>
    <w:rsid w:val="0085754A"/>
    <w:rsid w:val="00857559"/>
    <w:rsid w:val="00857574"/>
    <w:rsid w:val="00857808"/>
    <w:rsid w:val="00857EEF"/>
    <w:rsid w:val="00857FBC"/>
    <w:rsid w:val="00861127"/>
    <w:rsid w:val="00861843"/>
    <w:rsid w:val="0086192F"/>
    <w:rsid w:val="00861A26"/>
    <w:rsid w:val="008621DC"/>
    <w:rsid w:val="00862871"/>
    <w:rsid w:val="00862D01"/>
    <w:rsid w:val="00862F06"/>
    <w:rsid w:val="00863037"/>
    <w:rsid w:val="008630BC"/>
    <w:rsid w:val="008637DC"/>
    <w:rsid w:val="008643ED"/>
    <w:rsid w:val="00864C4C"/>
    <w:rsid w:val="0086506D"/>
    <w:rsid w:val="008652C8"/>
    <w:rsid w:val="00865584"/>
    <w:rsid w:val="008656DB"/>
    <w:rsid w:val="0086597F"/>
    <w:rsid w:val="008665FB"/>
    <w:rsid w:val="00866CAC"/>
    <w:rsid w:val="008670F0"/>
    <w:rsid w:val="00867564"/>
    <w:rsid w:val="00870128"/>
    <w:rsid w:val="00870355"/>
    <w:rsid w:val="0087035C"/>
    <w:rsid w:val="00870392"/>
    <w:rsid w:val="008704E3"/>
    <w:rsid w:val="00870AB2"/>
    <w:rsid w:val="008712BC"/>
    <w:rsid w:val="008712DE"/>
    <w:rsid w:val="0087134E"/>
    <w:rsid w:val="008713D4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5B2"/>
    <w:rsid w:val="00874837"/>
    <w:rsid w:val="00874EF3"/>
    <w:rsid w:val="00875080"/>
    <w:rsid w:val="0087521A"/>
    <w:rsid w:val="008755C0"/>
    <w:rsid w:val="008755F2"/>
    <w:rsid w:val="00875706"/>
    <w:rsid w:val="0087586F"/>
    <w:rsid w:val="0087592C"/>
    <w:rsid w:val="00875EBA"/>
    <w:rsid w:val="00875F27"/>
    <w:rsid w:val="00875F44"/>
    <w:rsid w:val="00875F97"/>
    <w:rsid w:val="00876656"/>
    <w:rsid w:val="00876711"/>
    <w:rsid w:val="0087678F"/>
    <w:rsid w:val="00876B35"/>
    <w:rsid w:val="00876E77"/>
    <w:rsid w:val="00877052"/>
    <w:rsid w:val="0087747D"/>
    <w:rsid w:val="00877B0E"/>
    <w:rsid w:val="00877C8F"/>
    <w:rsid w:val="00877C99"/>
    <w:rsid w:val="00877D59"/>
    <w:rsid w:val="008802DF"/>
    <w:rsid w:val="00880326"/>
    <w:rsid w:val="0088084A"/>
    <w:rsid w:val="00880F84"/>
    <w:rsid w:val="00881161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1FCE"/>
    <w:rsid w:val="00882293"/>
    <w:rsid w:val="008822FF"/>
    <w:rsid w:val="008823B7"/>
    <w:rsid w:val="0088265C"/>
    <w:rsid w:val="008827EF"/>
    <w:rsid w:val="0088295C"/>
    <w:rsid w:val="00882EF1"/>
    <w:rsid w:val="008834E3"/>
    <w:rsid w:val="00883661"/>
    <w:rsid w:val="00883796"/>
    <w:rsid w:val="00883DCA"/>
    <w:rsid w:val="00884E45"/>
    <w:rsid w:val="008851E3"/>
    <w:rsid w:val="0088527A"/>
    <w:rsid w:val="008856CB"/>
    <w:rsid w:val="00885B30"/>
    <w:rsid w:val="00886012"/>
    <w:rsid w:val="008861FF"/>
    <w:rsid w:val="00886638"/>
    <w:rsid w:val="008868FE"/>
    <w:rsid w:val="0088692B"/>
    <w:rsid w:val="00886B96"/>
    <w:rsid w:val="00886C97"/>
    <w:rsid w:val="00886F45"/>
    <w:rsid w:val="00887248"/>
    <w:rsid w:val="0088779B"/>
    <w:rsid w:val="00887D0B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3A"/>
    <w:rsid w:val="008936AD"/>
    <w:rsid w:val="00893751"/>
    <w:rsid w:val="008940D8"/>
    <w:rsid w:val="008944A5"/>
    <w:rsid w:val="00894880"/>
    <w:rsid w:val="008948C7"/>
    <w:rsid w:val="00894CD8"/>
    <w:rsid w:val="00894E34"/>
    <w:rsid w:val="008950FA"/>
    <w:rsid w:val="008953D9"/>
    <w:rsid w:val="00895CD3"/>
    <w:rsid w:val="0089609D"/>
    <w:rsid w:val="00896287"/>
    <w:rsid w:val="00896639"/>
    <w:rsid w:val="008967AF"/>
    <w:rsid w:val="008967B9"/>
    <w:rsid w:val="008968B7"/>
    <w:rsid w:val="00896910"/>
    <w:rsid w:val="00896BC5"/>
    <w:rsid w:val="00896D4E"/>
    <w:rsid w:val="008970AA"/>
    <w:rsid w:val="00897377"/>
    <w:rsid w:val="00897897"/>
    <w:rsid w:val="00897970"/>
    <w:rsid w:val="00897AE9"/>
    <w:rsid w:val="00897B06"/>
    <w:rsid w:val="00897DF6"/>
    <w:rsid w:val="008A001C"/>
    <w:rsid w:val="008A017D"/>
    <w:rsid w:val="008A0C70"/>
    <w:rsid w:val="008A0D21"/>
    <w:rsid w:val="008A112F"/>
    <w:rsid w:val="008A137C"/>
    <w:rsid w:val="008A17FF"/>
    <w:rsid w:val="008A2194"/>
    <w:rsid w:val="008A2635"/>
    <w:rsid w:val="008A290C"/>
    <w:rsid w:val="008A292F"/>
    <w:rsid w:val="008A2A88"/>
    <w:rsid w:val="008A2C50"/>
    <w:rsid w:val="008A2F7B"/>
    <w:rsid w:val="008A3CFE"/>
    <w:rsid w:val="008A41E7"/>
    <w:rsid w:val="008A4456"/>
    <w:rsid w:val="008A488D"/>
    <w:rsid w:val="008A4CE3"/>
    <w:rsid w:val="008A5037"/>
    <w:rsid w:val="008A5273"/>
    <w:rsid w:val="008A5413"/>
    <w:rsid w:val="008A5B57"/>
    <w:rsid w:val="008A5FFF"/>
    <w:rsid w:val="008A6080"/>
    <w:rsid w:val="008A61A2"/>
    <w:rsid w:val="008A61D5"/>
    <w:rsid w:val="008A6248"/>
    <w:rsid w:val="008A6590"/>
    <w:rsid w:val="008A6A9D"/>
    <w:rsid w:val="008A6E28"/>
    <w:rsid w:val="008A71CE"/>
    <w:rsid w:val="008A7329"/>
    <w:rsid w:val="008A7613"/>
    <w:rsid w:val="008A7749"/>
    <w:rsid w:val="008A7877"/>
    <w:rsid w:val="008A7C02"/>
    <w:rsid w:val="008A7CE5"/>
    <w:rsid w:val="008B01F2"/>
    <w:rsid w:val="008B02DA"/>
    <w:rsid w:val="008B0356"/>
    <w:rsid w:val="008B060F"/>
    <w:rsid w:val="008B100F"/>
    <w:rsid w:val="008B123D"/>
    <w:rsid w:val="008B1330"/>
    <w:rsid w:val="008B136D"/>
    <w:rsid w:val="008B1674"/>
    <w:rsid w:val="008B1858"/>
    <w:rsid w:val="008B1CEF"/>
    <w:rsid w:val="008B1F5D"/>
    <w:rsid w:val="008B1F67"/>
    <w:rsid w:val="008B202C"/>
    <w:rsid w:val="008B238A"/>
    <w:rsid w:val="008B295B"/>
    <w:rsid w:val="008B2FD7"/>
    <w:rsid w:val="008B320A"/>
    <w:rsid w:val="008B33E7"/>
    <w:rsid w:val="008B343B"/>
    <w:rsid w:val="008B38FF"/>
    <w:rsid w:val="008B3957"/>
    <w:rsid w:val="008B3A12"/>
    <w:rsid w:val="008B3AB4"/>
    <w:rsid w:val="008B3E94"/>
    <w:rsid w:val="008B4047"/>
    <w:rsid w:val="008B421D"/>
    <w:rsid w:val="008B4FD4"/>
    <w:rsid w:val="008B53C0"/>
    <w:rsid w:val="008B5A2A"/>
    <w:rsid w:val="008B5BCB"/>
    <w:rsid w:val="008B5EAE"/>
    <w:rsid w:val="008B5FA7"/>
    <w:rsid w:val="008B6397"/>
    <w:rsid w:val="008B666F"/>
    <w:rsid w:val="008B66AE"/>
    <w:rsid w:val="008B6AC3"/>
    <w:rsid w:val="008B6BF0"/>
    <w:rsid w:val="008B6C54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819"/>
    <w:rsid w:val="008C1A79"/>
    <w:rsid w:val="008C1B0F"/>
    <w:rsid w:val="008C1E1F"/>
    <w:rsid w:val="008C1FB5"/>
    <w:rsid w:val="008C2396"/>
    <w:rsid w:val="008C23FD"/>
    <w:rsid w:val="008C2445"/>
    <w:rsid w:val="008C2752"/>
    <w:rsid w:val="008C2777"/>
    <w:rsid w:val="008C3100"/>
    <w:rsid w:val="008C3145"/>
    <w:rsid w:val="008C3A4F"/>
    <w:rsid w:val="008C3DA0"/>
    <w:rsid w:val="008C3EAF"/>
    <w:rsid w:val="008C4007"/>
    <w:rsid w:val="008C4219"/>
    <w:rsid w:val="008C4585"/>
    <w:rsid w:val="008C45DD"/>
    <w:rsid w:val="008C4CD5"/>
    <w:rsid w:val="008C4DFF"/>
    <w:rsid w:val="008C4F08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478"/>
    <w:rsid w:val="008C6529"/>
    <w:rsid w:val="008C657F"/>
    <w:rsid w:val="008C6636"/>
    <w:rsid w:val="008C6CB0"/>
    <w:rsid w:val="008C6CE5"/>
    <w:rsid w:val="008C6D8A"/>
    <w:rsid w:val="008C6F32"/>
    <w:rsid w:val="008C72D5"/>
    <w:rsid w:val="008C7719"/>
    <w:rsid w:val="008C7883"/>
    <w:rsid w:val="008C7C15"/>
    <w:rsid w:val="008C7C18"/>
    <w:rsid w:val="008C7E95"/>
    <w:rsid w:val="008D0259"/>
    <w:rsid w:val="008D080C"/>
    <w:rsid w:val="008D096E"/>
    <w:rsid w:val="008D0AEB"/>
    <w:rsid w:val="008D120D"/>
    <w:rsid w:val="008D1A57"/>
    <w:rsid w:val="008D1C5A"/>
    <w:rsid w:val="008D22FA"/>
    <w:rsid w:val="008D28A4"/>
    <w:rsid w:val="008D2933"/>
    <w:rsid w:val="008D2CA1"/>
    <w:rsid w:val="008D2CBB"/>
    <w:rsid w:val="008D303D"/>
    <w:rsid w:val="008D324F"/>
    <w:rsid w:val="008D3415"/>
    <w:rsid w:val="008D3524"/>
    <w:rsid w:val="008D3565"/>
    <w:rsid w:val="008D3644"/>
    <w:rsid w:val="008D36E9"/>
    <w:rsid w:val="008D374F"/>
    <w:rsid w:val="008D3D78"/>
    <w:rsid w:val="008D3D9B"/>
    <w:rsid w:val="008D3E73"/>
    <w:rsid w:val="008D42AA"/>
    <w:rsid w:val="008D49A0"/>
    <w:rsid w:val="008D4A78"/>
    <w:rsid w:val="008D5116"/>
    <w:rsid w:val="008D51D7"/>
    <w:rsid w:val="008D5499"/>
    <w:rsid w:val="008D5749"/>
    <w:rsid w:val="008D57AB"/>
    <w:rsid w:val="008D58EF"/>
    <w:rsid w:val="008D5980"/>
    <w:rsid w:val="008D5BD1"/>
    <w:rsid w:val="008D61C9"/>
    <w:rsid w:val="008D6336"/>
    <w:rsid w:val="008D67E2"/>
    <w:rsid w:val="008D684F"/>
    <w:rsid w:val="008D6FE5"/>
    <w:rsid w:val="008D75F4"/>
    <w:rsid w:val="008D761C"/>
    <w:rsid w:val="008D7B7D"/>
    <w:rsid w:val="008D7D27"/>
    <w:rsid w:val="008E0388"/>
    <w:rsid w:val="008E05B3"/>
    <w:rsid w:val="008E069F"/>
    <w:rsid w:val="008E0788"/>
    <w:rsid w:val="008E0AAD"/>
    <w:rsid w:val="008E0BBE"/>
    <w:rsid w:val="008E11BD"/>
    <w:rsid w:val="008E12A3"/>
    <w:rsid w:val="008E1814"/>
    <w:rsid w:val="008E18B3"/>
    <w:rsid w:val="008E1AEA"/>
    <w:rsid w:val="008E1F72"/>
    <w:rsid w:val="008E20A8"/>
    <w:rsid w:val="008E268A"/>
    <w:rsid w:val="008E2965"/>
    <w:rsid w:val="008E3144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E73"/>
    <w:rsid w:val="008E732B"/>
    <w:rsid w:val="008E736B"/>
    <w:rsid w:val="008E7535"/>
    <w:rsid w:val="008E76BB"/>
    <w:rsid w:val="008E784F"/>
    <w:rsid w:val="008E7E6B"/>
    <w:rsid w:val="008E7FAE"/>
    <w:rsid w:val="008F0349"/>
    <w:rsid w:val="008F06E4"/>
    <w:rsid w:val="008F0848"/>
    <w:rsid w:val="008F0D28"/>
    <w:rsid w:val="008F15E4"/>
    <w:rsid w:val="008F176C"/>
    <w:rsid w:val="008F1847"/>
    <w:rsid w:val="008F1E46"/>
    <w:rsid w:val="008F2748"/>
    <w:rsid w:val="008F2F0D"/>
    <w:rsid w:val="008F3019"/>
    <w:rsid w:val="008F3172"/>
    <w:rsid w:val="008F31FC"/>
    <w:rsid w:val="008F37AB"/>
    <w:rsid w:val="008F3B42"/>
    <w:rsid w:val="008F3C00"/>
    <w:rsid w:val="008F3C92"/>
    <w:rsid w:val="008F4603"/>
    <w:rsid w:val="008F4677"/>
    <w:rsid w:val="008F469A"/>
    <w:rsid w:val="008F48BF"/>
    <w:rsid w:val="008F48D9"/>
    <w:rsid w:val="008F4C92"/>
    <w:rsid w:val="008F50E7"/>
    <w:rsid w:val="008F51CB"/>
    <w:rsid w:val="008F5308"/>
    <w:rsid w:val="008F5457"/>
    <w:rsid w:val="008F5A68"/>
    <w:rsid w:val="008F5BFC"/>
    <w:rsid w:val="008F6079"/>
    <w:rsid w:val="008F61FB"/>
    <w:rsid w:val="008F63C0"/>
    <w:rsid w:val="008F668C"/>
    <w:rsid w:val="008F6728"/>
    <w:rsid w:val="008F67FF"/>
    <w:rsid w:val="008F69E0"/>
    <w:rsid w:val="008F6C42"/>
    <w:rsid w:val="008F6D75"/>
    <w:rsid w:val="008F7123"/>
    <w:rsid w:val="008F7319"/>
    <w:rsid w:val="008F7624"/>
    <w:rsid w:val="008F777A"/>
    <w:rsid w:val="008F7A9C"/>
    <w:rsid w:val="008F7AA6"/>
    <w:rsid w:val="008F7BD0"/>
    <w:rsid w:val="008F7BE8"/>
    <w:rsid w:val="00900204"/>
    <w:rsid w:val="0090027E"/>
    <w:rsid w:val="00900E95"/>
    <w:rsid w:val="009010AE"/>
    <w:rsid w:val="00901560"/>
    <w:rsid w:val="00901B7B"/>
    <w:rsid w:val="00901D33"/>
    <w:rsid w:val="009022AC"/>
    <w:rsid w:val="009022F4"/>
    <w:rsid w:val="0090231B"/>
    <w:rsid w:val="00902A36"/>
    <w:rsid w:val="00902C95"/>
    <w:rsid w:val="00902D10"/>
    <w:rsid w:val="0090334C"/>
    <w:rsid w:val="009039E1"/>
    <w:rsid w:val="00903A43"/>
    <w:rsid w:val="00903A4A"/>
    <w:rsid w:val="00903F15"/>
    <w:rsid w:val="00903FDE"/>
    <w:rsid w:val="009040A5"/>
    <w:rsid w:val="009042EE"/>
    <w:rsid w:val="009044B9"/>
    <w:rsid w:val="0090485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907"/>
    <w:rsid w:val="00906AAC"/>
    <w:rsid w:val="00906B22"/>
    <w:rsid w:val="00906D9F"/>
    <w:rsid w:val="00906E09"/>
    <w:rsid w:val="00906FD2"/>
    <w:rsid w:val="009071AD"/>
    <w:rsid w:val="009076EF"/>
    <w:rsid w:val="00907ABE"/>
    <w:rsid w:val="00907F27"/>
    <w:rsid w:val="009100F0"/>
    <w:rsid w:val="0091035C"/>
    <w:rsid w:val="009106A8"/>
    <w:rsid w:val="009110A3"/>
    <w:rsid w:val="009112A8"/>
    <w:rsid w:val="00911A73"/>
    <w:rsid w:val="00911B31"/>
    <w:rsid w:val="00911B88"/>
    <w:rsid w:val="00912112"/>
    <w:rsid w:val="009121DB"/>
    <w:rsid w:val="0091247E"/>
    <w:rsid w:val="00912E3F"/>
    <w:rsid w:val="009136A7"/>
    <w:rsid w:val="00913713"/>
    <w:rsid w:val="0091391E"/>
    <w:rsid w:val="00913D84"/>
    <w:rsid w:val="00913F2F"/>
    <w:rsid w:val="009141E8"/>
    <w:rsid w:val="00914603"/>
    <w:rsid w:val="009147C4"/>
    <w:rsid w:val="00914864"/>
    <w:rsid w:val="00914C43"/>
    <w:rsid w:val="00914CD7"/>
    <w:rsid w:val="00914D02"/>
    <w:rsid w:val="00914EE8"/>
    <w:rsid w:val="00914F10"/>
    <w:rsid w:val="00914FF2"/>
    <w:rsid w:val="00915039"/>
    <w:rsid w:val="00915821"/>
    <w:rsid w:val="00915878"/>
    <w:rsid w:val="00915903"/>
    <w:rsid w:val="00915996"/>
    <w:rsid w:val="00915D87"/>
    <w:rsid w:val="00915FCB"/>
    <w:rsid w:val="00916168"/>
    <w:rsid w:val="009162C7"/>
    <w:rsid w:val="009163D9"/>
    <w:rsid w:val="009164F1"/>
    <w:rsid w:val="00916D73"/>
    <w:rsid w:val="00917017"/>
    <w:rsid w:val="00917131"/>
    <w:rsid w:val="0091729E"/>
    <w:rsid w:val="009176C6"/>
    <w:rsid w:val="00920215"/>
    <w:rsid w:val="00920600"/>
    <w:rsid w:val="0092068A"/>
    <w:rsid w:val="00920DEA"/>
    <w:rsid w:val="00921493"/>
    <w:rsid w:val="00921983"/>
    <w:rsid w:val="00921DC0"/>
    <w:rsid w:val="009222A2"/>
    <w:rsid w:val="0092239B"/>
    <w:rsid w:val="00922722"/>
    <w:rsid w:val="00922B09"/>
    <w:rsid w:val="00922B91"/>
    <w:rsid w:val="00922D54"/>
    <w:rsid w:val="00922DC9"/>
    <w:rsid w:val="00922E9B"/>
    <w:rsid w:val="009230FB"/>
    <w:rsid w:val="00923193"/>
    <w:rsid w:val="009233DB"/>
    <w:rsid w:val="00923707"/>
    <w:rsid w:val="00923809"/>
    <w:rsid w:val="00923B16"/>
    <w:rsid w:val="00923B9A"/>
    <w:rsid w:val="00924546"/>
    <w:rsid w:val="009247CC"/>
    <w:rsid w:val="00924857"/>
    <w:rsid w:val="00924A5C"/>
    <w:rsid w:val="00924CFD"/>
    <w:rsid w:val="00924D2D"/>
    <w:rsid w:val="00924F2F"/>
    <w:rsid w:val="009255C4"/>
    <w:rsid w:val="009258E2"/>
    <w:rsid w:val="00925920"/>
    <w:rsid w:val="00925AA4"/>
    <w:rsid w:val="00926279"/>
    <w:rsid w:val="009263B2"/>
    <w:rsid w:val="0092645D"/>
    <w:rsid w:val="009268A8"/>
    <w:rsid w:val="009268FE"/>
    <w:rsid w:val="00926D5D"/>
    <w:rsid w:val="0092736B"/>
    <w:rsid w:val="00927402"/>
    <w:rsid w:val="009278F3"/>
    <w:rsid w:val="00927D46"/>
    <w:rsid w:val="00927E67"/>
    <w:rsid w:val="00927EFA"/>
    <w:rsid w:val="00927FC8"/>
    <w:rsid w:val="009300E5"/>
    <w:rsid w:val="00930AE0"/>
    <w:rsid w:val="00931124"/>
    <w:rsid w:val="009316CB"/>
    <w:rsid w:val="00931939"/>
    <w:rsid w:val="00931E16"/>
    <w:rsid w:val="00931E6E"/>
    <w:rsid w:val="00932846"/>
    <w:rsid w:val="00932FA7"/>
    <w:rsid w:val="0093323A"/>
    <w:rsid w:val="00933352"/>
    <w:rsid w:val="00933750"/>
    <w:rsid w:val="00933A5B"/>
    <w:rsid w:val="00933D23"/>
    <w:rsid w:val="00933EE2"/>
    <w:rsid w:val="00933F2E"/>
    <w:rsid w:val="00934448"/>
    <w:rsid w:val="00934B0E"/>
    <w:rsid w:val="00934B45"/>
    <w:rsid w:val="00935167"/>
    <w:rsid w:val="00935500"/>
    <w:rsid w:val="00935532"/>
    <w:rsid w:val="00935AE7"/>
    <w:rsid w:val="00935B64"/>
    <w:rsid w:val="00935C46"/>
    <w:rsid w:val="00935D2C"/>
    <w:rsid w:val="00935ED5"/>
    <w:rsid w:val="009364E1"/>
    <w:rsid w:val="009365BD"/>
    <w:rsid w:val="00936BEA"/>
    <w:rsid w:val="00936C58"/>
    <w:rsid w:val="00936F7A"/>
    <w:rsid w:val="00937083"/>
    <w:rsid w:val="0093731E"/>
    <w:rsid w:val="00937531"/>
    <w:rsid w:val="00937AF1"/>
    <w:rsid w:val="00937BD2"/>
    <w:rsid w:val="00940211"/>
    <w:rsid w:val="00940B1C"/>
    <w:rsid w:val="00940C7D"/>
    <w:rsid w:val="00940DDF"/>
    <w:rsid w:val="0094104A"/>
    <w:rsid w:val="00941679"/>
    <w:rsid w:val="00941ECE"/>
    <w:rsid w:val="0094220B"/>
    <w:rsid w:val="00942BF9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47FB"/>
    <w:rsid w:val="00945AB9"/>
    <w:rsid w:val="00946154"/>
    <w:rsid w:val="009462AB"/>
    <w:rsid w:val="009463D0"/>
    <w:rsid w:val="00946CE3"/>
    <w:rsid w:val="009471A8"/>
    <w:rsid w:val="0094737E"/>
    <w:rsid w:val="0094766D"/>
    <w:rsid w:val="00947AF4"/>
    <w:rsid w:val="00947B78"/>
    <w:rsid w:val="009504F7"/>
    <w:rsid w:val="00950674"/>
    <w:rsid w:val="00950863"/>
    <w:rsid w:val="00950DEE"/>
    <w:rsid w:val="009513A9"/>
    <w:rsid w:val="009515D4"/>
    <w:rsid w:val="00951ABF"/>
    <w:rsid w:val="00951D3C"/>
    <w:rsid w:val="00951E7C"/>
    <w:rsid w:val="0095223C"/>
    <w:rsid w:val="0095246B"/>
    <w:rsid w:val="009524B2"/>
    <w:rsid w:val="00952613"/>
    <w:rsid w:val="009527B3"/>
    <w:rsid w:val="00953479"/>
    <w:rsid w:val="0095366A"/>
    <w:rsid w:val="0095378E"/>
    <w:rsid w:val="0095380D"/>
    <w:rsid w:val="00953C6C"/>
    <w:rsid w:val="00953E4F"/>
    <w:rsid w:val="009541BF"/>
    <w:rsid w:val="009541F0"/>
    <w:rsid w:val="0095446D"/>
    <w:rsid w:val="0095459A"/>
    <w:rsid w:val="00954624"/>
    <w:rsid w:val="0095467B"/>
    <w:rsid w:val="00954A22"/>
    <w:rsid w:val="00954C0E"/>
    <w:rsid w:val="00954CE6"/>
    <w:rsid w:val="00955150"/>
    <w:rsid w:val="009553D1"/>
    <w:rsid w:val="00955507"/>
    <w:rsid w:val="00955EF1"/>
    <w:rsid w:val="0095616C"/>
    <w:rsid w:val="0095627B"/>
    <w:rsid w:val="009562DC"/>
    <w:rsid w:val="009563C3"/>
    <w:rsid w:val="0095660A"/>
    <w:rsid w:val="00956D90"/>
    <w:rsid w:val="00956DF4"/>
    <w:rsid w:val="009576D1"/>
    <w:rsid w:val="0095772D"/>
    <w:rsid w:val="009577CF"/>
    <w:rsid w:val="009578E1"/>
    <w:rsid w:val="009578EA"/>
    <w:rsid w:val="00957B54"/>
    <w:rsid w:val="00957B7C"/>
    <w:rsid w:val="00957C07"/>
    <w:rsid w:val="00957EDF"/>
    <w:rsid w:val="00960653"/>
    <w:rsid w:val="0096091C"/>
    <w:rsid w:val="0096098A"/>
    <w:rsid w:val="00960E44"/>
    <w:rsid w:val="00960F8B"/>
    <w:rsid w:val="00961E5C"/>
    <w:rsid w:val="00961FAF"/>
    <w:rsid w:val="0096249C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7A"/>
    <w:rsid w:val="00963C4C"/>
    <w:rsid w:val="00963F98"/>
    <w:rsid w:val="00963FAD"/>
    <w:rsid w:val="00964570"/>
    <w:rsid w:val="0096481B"/>
    <w:rsid w:val="00964993"/>
    <w:rsid w:val="009650A9"/>
    <w:rsid w:val="009650D0"/>
    <w:rsid w:val="009654D6"/>
    <w:rsid w:val="00965956"/>
    <w:rsid w:val="00965968"/>
    <w:rsid w:val="00965E85"/>
    <w:rsid w:val="00965EA1"/>
    <w:rsid w:val="009664D7"/>
    <w:rsid w:val="0096651F"/>
    <w:rsid w:val="009665E6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BE"/>
    <w:rsid w:val="009673C0"/>
    <w:rsid w:val="00967449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414"/>
    <w:rsid w:val="00971C61"/>
    <w:rsid w:val="00971DC6"/>
    <w:rsid w:val="009720A7"/>
    <w:rsid w:val="009720D1"/>
    <w:rsid w:val="009727A0"/>
    <w:rsid w:val="00972880"/>
    <w:rsid w:val="0097298D"/>
    <w:rsid w:val="00972A8A"/>
    <w:rsid w:val="00972BA2"/>
    <w:rsid w:val="00972C5E"/>
    <w:rsid w:val="00972F78"/>
    <w:rsid w:val="00973002"/>
    <w:rsid w:val="00973874"/>
    <w:rsid w:val="00973EAF"/>
    <w:rsid w:val="009740BE"/>
    <w:rsid w:val="00974417"/>
    <w:rsid w:val="0097447C"/>
    <w:rsid w:val="009746DB"/>
    <w:rsid w:val="00974B00"/>
    <w:rsid w:val="00974EB9"/>
    <w:rsid w:val="00974F01"/>
    <w:rsid w:val="009754A7"/>
    <w:rsid w:val="009755B9"/>
    <w:rsid w:val="009756B1"/>
    <w:rsid w:val="00975827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651"/>
    <w:rsid w:val="009778CF"/>
    <w:rsid w:val="00977F89"/>
    <w:rsid w:val="00980170"/>
    <w:rsid w:val="009809BA"/>
    <w:rsid w:val="00981165"/>
    <w:rsid w:val="00982155"/>
    <w:rsid w:val="009821BA"/>
    <w:rsid w:val="009824B6"/>
    <w:rsid w:val="009824FE"/>
    <w:rsid w:val="0098268E"/>
    <w:rsid w:val="00982A18"/>
    <w:rsid w:val="009831C7"/>
    <w:rsid w:val="00983477"/>
    <w:rsid w:val="009835DB"/>
    <w:rsid w:val="0098395C"/>
    <w:rsid w:val="00983BB2"/>
    <w:rsid w:val="00983BCA"/>
    <w:rsid w:val="00983FA1"/>
    <w:rsid w:val="009841F9"/>
    <w:rsid w:val="00984607"/>
    <w:rsid w:val="00984C99"/>
    <w:rsid w:val="00984FA3"/>
    <w:rsid w:val="00985122"/>
    <w:rsid w:val="00985366"/>
    <w:rsid w:val="009853D2"/>
    <w:rsid w:val="00985C1B"/>
    <w:rsid w:val="00985D79"/>
    <w:rsid w:val="00985E7C"/>
    <w:rsid w:val="0098646A"/>
    <w:rsid w:val="00986585"/>
    <w:rsid w:val="009869B7"/>
    <w:rsid w:val="00986A72"/>
    <w:rsid w:val="0098718D"/>
    <w:rsid w:val="00987777"/>
    <w:rsid w:val="00987938"/>
    <w:rsid w:val="00987B68"/>
    <w:rsid w:val="00987CE7"/>
    <w:rsid w:val="00987CE8"/>
    <w:rsid w:val="00987CFF"/>
    <w:rsid w:val="009900A4"/>
    <w:rsid w:val="00990149"/>
    <w:rsid w:val="009902E5"/>
    <w:rsid w:val="009903D1"/>
    <w:rsid w:val="009906B0"/>
    <w:rsid w:val="00990C49"/>
    <w:rsid w:val="0099108F"/>
    <w:rsid w:val="009911D5"/>
    <w:rsid w:val="00991398"/>
    <w:rsid w:val="009918C8"/>
    <w:rsid w:val="00991D52"/>
    <w:rsid w:val="00992582"/>
    <w:rsid w:val="009925D4"/>
    <w:rsid w:val="00993230"/>
    <w:rsid w:val="00993886"/>
    <w:rsid w:val="00993999"/>
    <w:rsid w:val="00994AE3"/>
    <w:rsid w:val="00994BA3"/>
    <w:rsid w:val="00994DC3"/>
    <w:rsid w:val="00994E5B"/>
    <w:rsid w:val="0099504B"/>
    <w:rsid w:val="009950CF"/>
    <w:rsid w:val="009953A7"/>
    <w:rsid w:val="00995582"/>
    <w:rsid w:val="00995926"/>
    <w:rsid w:val="00995AB0"/>
    <w:rsid w:val="00995AF3"/>
    <w:rsid w:val="00995C18"/>
    <w:rsid w:val="00995E38"/>
    <w:rsid w:val="009961AB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DE"/>
    <w:rsid w:val="009A0B70"/>
    <w:rsid w:val="009A0DE7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CEB"/>
    <w:rsid w:val="009A2DF6"/>
    <w:rsid w:val="009A30E2"/>
    <w:rsid w:val="009A3746"/>
    <w:rsid w:val="009A38FF"/>
    <w:rsid w:val="009A3950"/>
    <w:rsid w:val="009A3B45"/>
    <w:rsid w:val="009A3C2C"/>
    <w:rsid w:val="009A3EC1"/>
    <w:rsid w:val="009A4317"/>
    <w:rsid w:val="009A4557"/>
    <w:rsid w:val="009A456B"/>
    <w:rsid w:val="009A4892"/>
    <w:rsid w:val="009A4A38"/>
    <w:rsid w:val="009A4A48"/>
    <w:rsid w:val="009A4D0E"/>
    <w:rsid w:val="009A4EA4"/>
    <w:rsid w:val="009A5633"/>
    <w:rsid w:val="009A5D8D"/>
    <w:rsid w:val="009A6221"/>
    <w:rsid w:val="009A6941"/>
    <w:rsid w:val="009A6984"/>
    <w:rsid w:val="009A69CD"/>
    <w:rsid w:val="009A6A3D"/>
    <w:rsid w:val="009A7199"/>
    <w:rsid w:val="009A761A"/>
    <w:rsid w:val="009A767D"/>
    <w:rsid w:val="009A7803"/>
    <w:rsid w:val="009A7981"/>
    <w:rsid w:val="009B0256"/>
    <w:rsid w:val="009B044B"/>
    <w:rsid w:val="009B067B"/>
    <w:rsid w:val="009B0AF3"/>
    <w:rsid w:val="009B0D0F"/>
    <w:rsid w:val="009B10F3"/>
    <w:rsid w:val="009B1698"/>
    <w:rsid w:val="009B19F1"/>
    <w:rsid w:val="009B247C"/>
    <w:rsid w:val="009B2788"/>
    <w:rsid w:val="009B2A87"/>
    <w:rsid w:val="009B2CBF"/>
    <w:rsid w:val="009B2CDE"/>
    <w:rsid w:val="009B3447"/>
    <w:rsid w:val="009B3D56"/>
    <w:rsid w:val="009B3D5F"/>
    <w:rsid w:val="009B3F60"/>
    <w:rsid w:val="009B4324"/>
    <w:rsid w:val="009B46F1"/>
    <w:rsid w:val="009B4837"/>
    <w:rsid w:val="009B487B"/>
    <w:rsid w:val="009B4900"/>
    <w:rsid w:val="009B4CCB"/>
    <w:rsid w:val="009B4E46"/>
    <w:rsid w:val="009B4FF7"/>
    <w:rsid w:val="009B5B8D"/>
    <w:rsid w:val="009B5C41"/>
    <w:rsid w:val="009B638B"/>
    <w:rsid w:val="009B6850"/>
    <w:rsid w:val="009B69F9"/>
    <w:rsid w:val="009B6F82"/>
    <w:rsid w:val="009B7A19"/>
    <w:rsid w:val="009B7C07"/>
    <w:rsid w:val="009B7F62"/>
    <w:rsid w:val="009C0069"/>
    <w:rsid w:val="009C0186"/>
    <w:rsid w:val="009C0257"/>
    <w:rsid w:val="009C040B"/>
    <w:rsid w:val="009C05B6"/>
    <w:rsid w:val="009C06EC"/>
    <w:rsid w:val="009C07AC"/>
    <w:rsid w:val="009C07C7"/>
    <w:rsid w:val="009C0B7E"/>
    <w:rsid w:val="009C0D7F"/>
    <w:rsid w:val="009C0ED2"/>
    <w:rsid w:val="009C1742"/>
    <w:rsid w:val="009C177F"/>
    <w:rsid w:val="009C18C6"/>
    <w:rsid w:val="009C1D5B"/>
    <w:rsid w:val="009C2630"/>
    <w:rsid w:val="009C2971"/>
    <w:rsid w:val="009C2FBC"/>
    <w:rsid w:val="009C3187"/>
    <w:rsid w:val="009C358C"/>
    <w:rsid w:val="009C3E37"/>
    <w:rsid w:val="009C4032"/>
    <w:rsid w:val="009C41C1"/>
    <w:rsid w:val="009C4CF1"/>
    <w:rsid w:val="009C4DCA"/>
    <w:rsid w:val="009C4F44"/>
    <w:rsid w:val="009C500A"/>
    <w:rsid w:val="009C5024"/>
    <w:rsid w:val="009C51DC"/>
    <w:rsid w:val="009C5232"/>
    <w:rsid w:val="009C5F7C"/>
    <w:rsid w:val="009C645D"/>
    <w:rsid w:val="009C6CC8"/>
    <w:rsid w:val="009C73C6"/>
    <w:rsid w:val="009C78BA"/>
    <w:rsid w:val="009C7A87"/>
    <w:rsid w:val="009C7B6C"/>
    <w:rsid w:val="009C7E08"/>
    <w:rsid w:val="009C7E6A"/>
    <w:rsid w:val="009D0054"/>
    <w:rsid w:val="009D04EC"/>
    <w:rsid w:val="009D0696"/>
    <w:rsid w:val="009D0AD6"/>
    <w:rsid w:val="009D0B56"/>
    <w:rsid w:val="009D0BE4"/>
    <w:rsid w:val="009D0D24"/>
    <w:rsid w:val="009D0E91"/>
    <w:rsid w:val="009D1218"/>
    <w:rsid w:val="009D1ACD"/>
    <w:rsid w:val="009D1AEA"/>
    <w:rsid w:val="009D20AD"/>
    <w:rsid w:val="009D2486"/>
    <w:rsid w:val="009D260F"/>
    <w:rsid w:val="009D2855"/>
    <w:rsid w:val="009D299F"/>
    <w:rsid w:val="009D2C49"/>
    <w:rsid w:val="009D2D1A"/>
    <w:rsid w:val="009D2E1F"/>
    <w:rsid w:val="009D3235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0EC"/>
    <w:rsid w:val="009D44BA"/>
    <w:rsid w:val="009D4936"/>
    <w:rsid w:val="009D4A0C"/>
    <w:rsid w:val="009D5182"/>
    <w:rsid w:val="009D55EB"/>
    <w:rsid w:val="009D5853"/>
    <w:rsid w:val="009D5856"/>
    <w:rsid w:val="009D5CDA"/>
    <w:rsid w:val="009D5E7A"/>
    <w:rsid w:val="009D6393"/>
    <w:rsid w:val="009D66EF"/>
    <w:rsid w:val="009D67D8"/>
    <w:rsid w:val="009D6D07"/>
    <w:rsid w:val="009D6F2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D95"/>
    <w:rsid w:val="009E1D9B"/>
    <w:rsid w:val="009E1DB9"/>
    <w:rsid w:val="009E2337"/>
    <w:rsid w:val="009E23E3"/>
    <w:rsid w:val="009E2861"/>
    <w:rsid w:val="009E2CE2"/>
    <w:rsid w:val="009E3087"/>
    <w:rsid w:val="009E32A8"/>
    <w:rsid w:val="009E3417"/>
    <w:rsid w:val="009E3535"/>
    <w:rsid w:val="009E3694"/>
    <w:rsid w:val="009E3736"/>
    <w:rsid w:val="009E398B"/>
    <w:rsid w:val="009E3A67"/>
    <w:rsid w:val="009E3CCC"/>
    <w:rsid w:val="009E41EE"/>
    <w:rsid w:val="009E42A4"/>
    <w:rsid w:val="009E4537"/>
    <w:rsid w:val="009E4AC3"/>
    <w:rsid w:val="009E5169"/>
    <w:rsid w:val="009E548F"/>
    <w:rsid w:val="009E6083"/>
    <w:rsid w:val="009E65C4"/>
    <w:rsid w:val="009E670E"/>
    <w:rsid w:val="009E67C6"/>
    <w:rsid w:val="009E6F63"/>
    <w:rsid w:val="009E74AF"/>
    <w:rsid w:val="009E7BDA"/>
    <w:rsid w:val="009E7EA6"/>
    <w:rsid w:val="009F061C"/>
    <w:rsid w:val="009F0ED1"/>
    <w:rsid w:val="009F0ED9"/>
    <w:rsid w:val="009F1251"/>
    <w:rsid w:val="009F16B4"/>
    <w:rsid w:val="009F1BB5"/>
    <w:rsid w:val="009F20D8"/>
    <w:rsid w:val="009F27AE"/>
    <w:rsid w:val="009F2B7F"/>
    <w:rsid w:val="009F305B"/>
    <w:rsid w:val="009F343D"/>
    <w:rsid w:val="009F356E"/>
    <w:rsid w:val="009F378E"/>
    <w:rsid w:val="009F3999"/>
    <w:rsid w:val="009F3B52"/>
    <w:rsid w:val="009F420B"/>
    <w:rsid w:val="009F4743"/>
    <w:rsid w:val="009F50EF"/>
    <w:rsid w:val="009F54DE"/>
    <w:rsid w:val="009F5926"/>
    <w:rsid w:val="009F59EB"/>
    <w:rsid w:val="009F5DFD"/>
    <w:rsid w:val="009F5FB3"/>
    <w:rsid w:val="009F6A2A"/>
    <w:rsid w:val="009F738E"/>
    <w:rsid w:val="009F7F88"/>
    <w:rsid w:val="009F7FDE"/>
    <w:rsid w:val="00A002DE"/>
    <w:rsid w:val="00A006C0"/>
    <w:rsid w:val="00A009D3"/>
    <w:rsid w:val="00A00A89"/>
    <w:rsid w:val="00A00D2D"/>
    <w:rsid w:val="00A01297"/>
    <w:rsid w:val="00A0173C"/>
    <w:rsid w:val="00A0190F"/>
    <w:rsid w:val="00A01C19"/>
    <w:rsid w:val="00A01CF7"/>
    <w:rsid w:val="00A01D2A"/>
    <w:rsid w:val="00A01D89"/>
    <w:rsid w:val="00A01E11"/>
    <w:rsid w:val="00A024F4"/>
    <w:rsid w:val="00A0298D"/>
    <w:rsid w:val="00A02B36"/>
    <w:rsid w:val="00A03455"/>
    <w:rsid w:val="00A0382C"/>
    <w:rsid w:val="00A045E6"/>
    <w:rsid w:val="00A04728"/>
    <w:rsid w:val="00A047D7"/>
    <w:rsid w:val="00A04826"/>
    <w:rsid w:val="00A04B43"/>
    <w:rsid w:val="00A04DD6"/>
    <w:rsid w:val="00A05179"/>
    <w:rsid w:val="00A05D57"/>
    <w:rsid w:val="00A05E27"/>
    <w:rsid w:val="00A05EB0"/>
    <w:rsid w:val="00A05EBD"/>
    <w:rsid w:val="00A065EF"/>
    <w:rsid w:val="00A06EB5"/>
    <w:rsid w:val="00A0723A"/>
    <w:rsid w:val="00A076DC"/>
    <w:rsid w:val="00A07C29"/>
    <w:rsid w:val="00A07EB0"/>
    <w:rsid w:val="00A103D8"/>
    <w:rsid w:val="00A10AB1"/>
    <w:rsid w:val="00A10AC5"/>
    <w:rsid w:val="00A10B21"/>
    <w:rsid w:val="00A10BF9"/>
    <w:rsid w:val="00A10C88"/>
    <w:rsid w:val="00A10CB9"/>
    <w:rsid w:val="00A10E6A"/>
    <w:rsid w:val="00A10EC0"/>
    <w:rsid w:val="00A11596"/>
    <w:rsid w:val="00A115B3"/>
    <w:rsid w:val="00A11ACB"/>
    <w:rsid w:val="00A11AD5"/>
    <w:rsid w:val="00A11E73"/>
    <w:rsid w:val="00A11F18"/>
    <w:rsid w:val="00A1221E"/>
    <w:rsid w:val="00A1226B"/>
    <w:rsid w:val="00A12F75"/>
    <w:rsid w:val="00A13885"/>
    <w:rsid w:val="00A13C6C"/>
    <w:rsid w:val="00A1437A"/>
    <w:rsid w:val="00A1467B"/>
    <w:rsid w:val="00A14804"/>
    <w:rsid w:val="00A14D52"/>
    <w:rsid w:val="00A14F0F"/>
    <w:rsid w:val="00A153A7"/>
    <w:rsid w:val="00A15840"/>
    <w:rsid w:val="00A15865"/>
    <w:rsid w:val="00A15DD9"/>
    <w:rsid w:val="00A161E3"/>
    <w:rsid w:val="00A167B7"/>
    <w:rsid w:val="00A16B0C"/>
    <w:rsid w:val="00A16BD7"/>
    <w:rsid w:val="00A16D72"/>
    <w:rsid w:val="00A17001"/>
    <w:rsid w:val="00A17216"/>
    <w:rsid w:val="00A172A0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EE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2226"/>
    <w:rsid w:val="00A225EF"/>
    <w:rsid w:val="00A22810"/>
    <w:rsid w:val="00A229B6"/>
    <w:rsid w:val="00A22B5C"/>
    <w:rsid w:val="00A2307E"/>
    <w:rsid w:val="00A232EC"/>
    <w:rsid w:val="00A239F2"/>
    <w:rsid w:val="00A23B4E"/>
    <w:rsid w:val="00A23BFE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85D"/>
    <w:rsid w:val="00A25D1D"/>
    <w:rsid w:val="00A25D2A"/>
    <w:rsid w:val="00A26289"/>
    <w:rsid w:val="00A263EA"/>
    <w:rsid w:val="00A2650C"/>
    <w:rsid w:val="00A26DA3"/>
    <w:rsid w:val="00A273A2"/>
    <w:rsid w:val="00A275F0"/>
    <w:rsid w:val="00A279A8"/>
    <w:rsid w:val="00A27C55"/>
    <w:rsid w:val="00A27D7D"/>
    <w:rsid w:val="00A27EC8"/>
    <w:rsid w:val="00A30895"/>
    <w:rsid w:val="00A30B8C"/>
    <w:rsid w:val="00A30B90"/>
    <w:rsid w:val="00A30CB9"/>
    <w:rsid w:val="00A312D8"/>
    <w:rsid w:val="00A31655"/>
    <w:rsid w:val="00A31A56"/>
    <w:rsid w:val="00A31BB1"/>
    <w:rsid w:val="00A32256"/>
    <w:rsid w:val="00A32C74"/>
    <w:rsid w:val="00A32E6C"/>
    <w:rsid w:val="00A33149"/>
    <w:rsid w:val="00A333A4"/>
    <w:rsid w:val="00A333B8"/>
    <w:rsid w:val="00A33882"/>
    <w:rsid w:val="00A3394D"/>
    <w:rsid w:val="00A33FCC"/>
    <w:rsid w:val="00A34179"/>
    <w:rsid w:val="00A342B2"/>
    <w:rsid w:val="00A3445C"/>
    <w:rsid w:val="00A346A9"/>
    <w:rsid w:val="00A34716"/>
    <w:rsid w:val="00A347A9"/>
    <w:rsid w:val="00A349C4"/>
    <w:rsid w:val="00A34C8B"/>
    <w:rsid w:val="00A35121"/>
    <w:rsid w:val="00A35346"/>
    <w:rsid w:val="00A35361"/>
    <w:rsid w:val="00A3537F"/>
    <w:rsid w:val="00A35444"/>
    <w:rsid w:val="00A3589F"/>
    <w:rsid w:val="00A35B69"/>
    <w:rsid w:val="00A35D18"/>
    <w:rsid w:val="00A35DD1"/>
    <w:rsid w:val="00A35FE3"/>
    <w:rsid w:val="00A360F9"/>
    <w:rsid w:val="00A3663D"/>
    <w:rsid w:val="00A366D2"/>
    <w:rsid w:val="00A367FB"/>
    <w:rsid w:val="00A36BBA"/>
    <w:rsid w:val="00A36C0A"/>
    <w:rsid w:val="00A36E37"/>
    <w:rsid w:val="00A36F5A"/>
    <w:rsid w:val="00A3711A"/>
    <w:rsid w:val="00A3712E"/>
    <w:rsid w:val="00A372AD"/>
    <w:rsid w:val="00A372CE"/>
    <w:rsid w:val="00A374E9"/>
    <w:rsid w:val="00A376A4"/>
    <w:rsid w:val="00A37947"/>
    <w:rsid w:val="00A37FB8"/>
    <w:rsid w:val="00A4024F"/>
    <w:rsid w:val="00A402CE"/>
    <w:rsid w:val="00A409F8"/>
    <w:rsid w:val="00A40BEF"/>
    <w:rsid w:val="00A40D64"/>
    <w:rsid w:val="00A40E96"/>
    <w:rsid w:val="00A40EEF"/>
    <w:rsid w:val="00A40FC4"/>
    <w:rsid w:val="00A4136B"/>
    <w:rsid w:val="00A41562"/>
    <w:rsid w:val="00A4165B"/>
    <w:rsid w:val="00A41987"/>
    <w:rsid w:val="00A41A5F"/>
    <w:rsid w:val="00A427DA"/>
    <w:rsid w:val="00A42839"/>
    <w:rsid w:val="00A42F1E"/>
    <w:rsid w:val="00A434D4"/>
    <w:rsid w:val="00A43751"/>
    <w:rsid w:val="00A438CB"/>
    <w:rsid w:val="00A44396"/>
    <w:rsid w:val="00A4467B"/>
    <w:rsid w:val="00A447AF"/>
    <w:rsid w:val="00A44B98"/>
    <w:rsid w:val="00A44BE8"/>
    <w:rsid w:val="00A44E9C"/>
    <w:rsid w:val="00A45265"/>
    <w:rsid w:val="00A45339"/>
    <w:rsid w:val="00A4550F"/>
    <w:rsid w:val="00A456EA"/>
    <w:rsid w:val="00A45A21"/>
    <w:rsid w:val="00A4604C"/>
    <w:rsid w:val="00A464A4"/>
    <w:rsid w:val="00A46B70"/>
    <w:rsid w:val="00A46C06"/>
    <w:rsid w:val="00A46F3A"/>
    <w:rsid w:val="00A47093"/>
    <w:rsid w:val="00A473B4"/>
    <w:rsid w:val="00A47835"/>
    <w:rsid w:val="00A47B4E"/>
    <w:rsid w:val="00A47E5D"/>
    <w:rsid w:val="00A50293"/>
    <w:rsid w:val="00A50348"/>
    <w:rsid w:val="00A50C20"/>
    <w:rsid w:val="00A50C26"/>
    <w:rsid w:val="00A50DE9"/>
    <w:rsid w:val="00A511AB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519"/>
    <w:rsid w:val="00A53DA4"/>
    <w:rsid w:val="00A543F4"/>
    <w:rsid w:val="00A54916"/>
    <w:rsid w:val="00A54B46"/>
    <w:rsid w:val="00A560C5"/>
    <w:rsid w:val="00A561C6"/>
    <w:rsid w:val="00A56393"/>
    <w:rsid w:val="00A5662C"/>
    <w:rsid w:val="00A5713A"/>
    <w:rsid w:val="00A571BF"/>
    <w:rsid w:val="00A5733E"/>
    <w:rsid w:val="00A57B8F"/>
    <w:rsid w:val="00A57D75"/>
    <w:rsid w:val="00A57E47"/>
    <w:rsid w:val="00A57EB7"/>
    <w:rsid w:val="00A604CE"/>
    <w:rsid w:val="00A60934"/>
    <w:rsid w:val="00A60CAB"/>
    <w:rsid w:val="00A61161"/>
    <w:rsid w:val="00A614CD"/>
    <w:rsid w:val="00A617A1"/>
    <w:rsid w:val="00A618D2"/>
    <w:rsid w:val="00A61B27"/>
    <w:rsid w:val="00A61C95"/>
    <w:rsid w:val="00A61D91"/>
    <w:rsid w:val="00A6222C"/>
    <w:rsid w:val="00A6261C"/>
    <w:rsid w:val="00A630B6"/>
    <w:rsid w:val="00A6343C"/>
    <w:rsid w:val="00A6388B"/>
    <w:rsid w:val="00A63AF4"/>
    <w:rsid w:val="00A641A6"/>
    <w:rsid w:val="00A64507"/>
    <w:rsid w:val="00A64552"/>
    <w:rsid w:val="00A645D2"/>
    <w:rsid w:val="00A64D48"/>
    <w:rsid w:val="00A65099"/>
    <w:rsid w:val="00A656C2"/>
    <w:rsid w:val="00A658F6"/>
    <w:rsid w:val="00A65989"/>
    <w:rsid w:val="00A65F45"/>
    <w:rsid w:val="00A6660B"/>
    <w:rsid w:val="00A666E0"/>
    <w:rsid w:val="00A66D48"/>
    <w:rsid w:val="00A66F10"/>
    <w:rsid w:val="00A67066"/>
    <w:rsid w:val="00A6727F"/>
    <w:rsid w:val="00A6757F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79"/>
    <w:rsid w:val="00A711FD"/>
    <w:rsid w:val="00A7144C"/>
    <w:rsid w:val="00A71512"/>
    <w:rsid w:val="00A718A7"/>
    <w:rsid w:val="00A71B19"/>
    <w:rsid w:val="00A71CA3"/>
    <w:rsid w:val="00A721DC"/>
    <w:rsid w:val="00A7226A"/>
    <w:rsid w:val="00A72288"/>
    <w:rsid w:val="00A72328"/>
    <w:rsid w:val="00A7246E"/>
    <w:rsid w:val="00A7271F"/>
    <w:rsid w:val="00A72850"/>
    <w:rsid w:val="00A72E1E"/>
    <w:rsid w:val="00A735AF"/>
    <w:rsid w:val="00A7373B"/>
    <w:rsid w:val="00A73B81"/>
    <w:rsid w:val="00A73B94"/>
    <w:rsid w:val="00A7425B"/>
    <w:rsid w:val="00A7442B"/>
    <w:rsid w:val="00A749CD"/>
    <w:rsid w:val="00A74A31"/>
    <w:rsid w:val="00A7518D"/>
    <w:rsid w:val="00A75B34"/>
    <w:rsid w:val="00A75BD0"/>
    <w:rsid w:val="00A75DB8"/>
    <w:rsid w:val="00A768F2"/>
    <w:rsid w:val="00A77123"/>
    <w:rsid w:val="00A772AB"/>
    <w:rsid w:val="00A77471"/>
    <w:rsid w:val="00A77623"/>
    <w:rsid w:val="00A7771F"/>
    <w:rsid w:val="00A77B4E"/>
    <w:rsid w:val="00A803AB"/>
    <w:rsid w:val="00A808AD"/>
    <w:rsid w:val="00A80AF6"/>
    <w:rsid w:val="00A80F6D"/>
    <w:rsid w:val="00A81101"/>
    <w:rsid w:val="00A8149B"/>
    <w:rsid w:val="00A8153E"/>
    <w:rsid w:val="00A81773"/>
    <w:rsid w:val="00A819E1"/>
    <w:rsid w:val="00A82033"/>
    <w:rsid w:val="00A82666"/>
    <w:rsid w:val="00A826B4"/>
    <w:rsid w:val="00A82CDD"/>
    <w:rsid w:val="00A82E77"/>
    <w:rsid w:val="00A83010"/>
    <w:rsid w:val="00A830D2"/>
    <w:rsid w:val="00A8317A"/>
    <w:rsid w:val="00A831B1"/>
    <w:rsid w:val="00A83499"/>
    <w:rsid w:val="00A83997"/>
    <w:rsid w:val="00A83CF6"/>
    <w:rsid w:val="00A83D90"/>
    <w:rsid w:val="00A83E5C"/>
    <w:rsid w:val="00A83F8F"/>
    <w:rsid w:val="00A84274"/>
    <w:rsid w:val="00A8445F"/>
    <w:rsid w:val="00A84F46"/>
    <w:rsid w:val="00A85083"/>
    <w:rsid w:val="00A856BB"/>
    <w:rsid w:val="00A856EF"/>
    <w:rsid w:val="00A85810"/>
    <w:rsid w:val="00A858E5"/>
    <w:rsid w:val="00A8603D"/>
    <w:rsid w:val="00A862FF"/>
    <w:rsid w:val="00A86420"/>
    <w:rsid w:val="00A86535"/>
    <w:rsid w:val="00A8678A"/>
    <w:rsid w:val="00A86974"/>
    <w:rsid w:val="00A869EF"/>
    <w:rsid w:val="00A86AB0"/>
    <w:rsid w:val="00A86AB8"/>
    <w:rsid w:val="00A86D5D"/>
    <w:rsid w:val="00A86E83"/>
    <w:rsid w:val="00A870EE"/>
    <w:rsid w:val="00A87323"/>
    <w:rsid w:val="00A874BD"/>
    <w:rsid w:val="00A87741"/>
    <w:rsid w:val="00A87E50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9D"/>
    <w:rsid w:val="00A93780"/>
    <w:rsid w:val="00A93D0D"/>
    <w:rsid w:val="00A94003"/>
    <w:rsid w:val="00A94198"/>
    <w:rsid w:val="00A94347"/>
    <w:rsid w:val="00A944E2"/>
    <w:rsid w:val="00A94608"/>
    <w:rsid w:val="00A94A46"/>
    <w:rsid w:val="00A94A78"/>
    <w:rsid w:val="00A94AAD"/>
    <w:rsid w:val="00A94E2E"/>
    <w:rsid w:val="00A950B7"/>
    <w:rsid w:val="00A95454"/>
    <w:rsid w:val="00A95540"/>
    <w:rsid w:val="00A956E4"/>
    <w:rsid w:val="00A95D38"/>
    <w:rsid w:val="00A96045"/>
    <w:rsid w:val="00A96408"/>
    <w:rsid w:val="00A9706C"/>
    <w:rsid w:val="00A97362"/>
    <w:rsid w:val="00A977F5"/>
    <w:rsid w:val="00A97A6F"/>
    <w:rsid w:val="00A97A74"/>
    <w:rsid w:val="00A97CF7"/>
    <w:rsid w:val="00AA0CC8"/>
    <w:rsid w:val="00AA11D6"/>
    <w:rsid w:val="00AA1778"/>
    <w:rsid w:val="00AA191A"/>
    <w:rsid w:val="00AA1FD3"/>
    <w:rsid w:val="00AA219B"/>
    <w:rsid w:val="00AA2D13"/>
    <w:rsid w:val="00AA2D2D"/>
    <w:rsid w:val="00AA2E0F"/>
    <w:rsid w:val="00AA313D"/>
    <w:rsid w:val="00AA3643"/>
    <w:rsid w:val="00AA3B63"/>
    <w:rsid w:val="00AA3CB2"/>
    <w:rsid w:val="00AA4336"/>
    <w:rsid w:val="00AA4B52"/>
    <w:rsid w:val="00AA4C1D"/>
    <w:rsid w:val="00AA4D8F"/>
    <w:rsid w:val="00AA57A1"/>
    <w:rsid w:val="00AA5991"/>
    <w:rsid w:val="00AA59E6"/>
    <w:rsid w:val="00AA5A8E"/>
    <w:rsid w:val="00AA5CCC"/>
    <w:rsid w:val="00AA5EC0"/>
    <w:rsid w:val="00AA5F82"/>
    <w:rsid w:val="00AA6C03"/>
    <w:rsid w:val="00AA6C1F"/>
    <w:rsid w:val="00AA6CD7"/>
    <w:rsid w:val="00AA702D"/>
    <w:rsid w:val="00AA7120"/>
    <w:rsid w:val="00AA719E"/>
    <w:rsid w:val="00AA75AA"/>
    <w:rsid w:val="00AA75E8"/>
    <w:rsid w:val="00AA7762"/>
    <w:rsid w:val="00AA78D9"/>
    <w:rsid w:val="00AA7FDB"/>
    <w:rsid w:val="00AB01E7"/>
    <w:rsid w:val="00AB01FE"/>
    <w:rsid w:val="00AB074B"/>
    <w:rsid w:val="00AB07B7"/>
    <w:rsid w:val="00AB0A90"/>
    <w:rsid w:val="00AB1491"/>
    <w:rsid w:val="00AB1534"/>
    <w:rsid w:val="00AB15A6"/>
    <w:rsid w:val="00AB162B"/>
    <w:rsid w:val="00AB1C9A"/>
    <w:rsid w:val="00AB1D1A"/>
    <w:rsid w:val="00AB1D5E"/>
    <w:rsid w:val="00AB1F31"/>
    <w:rsid w:val="00AB21A0"/>
    <w:rsid w:val="00AB24D3"/>
    <w:rsid w:val="00AB25A5"/>
    <w:rsid w:val="00AB262D"/>
    <w:rsid w:val="00AB2A20"/>
    <w:rsid w:val="00AB2A2C"/>
    <w:rsid w:val="00AB2D4D"/>
    <w:rsid w:val="00AB30BD"/>
    <w:rsid w:val="00AB3553"/>
    <w:rsid w:val="00AB3F1C"/>
    <w:rsid w:val="00AB43A7"/>
    <w:rsid w:val="00AB450E"/>
    <w:rsid w:val="00AB457B"/>
    <w:rsid w:val="00AB4985"/>
    <w:rsid w:val="00AB4BBD"/>
    <w:rsid w:val="00AB4BD0"/>
    <w:rsid w:val="00AB4D01"/>
    <w:rsid w:val="00AB4E95"/>
    <w:rsid w:val="00AB51EA"/>
    <w:rsid w:val="00AB526B"/>
    <w:rsid w:val="00AB53BC"/>
    <w:rsid w:val="00AB54EA"/>
    <w:rsid w:val="00AB5C11"/>
    <w:rsid w:val="00AB5C5A"/>
    <w:rsid w:val="00AB6056"/>
    <w:rsid w:val="00AB6500"/>
    <w:rsid w:val="00AB6612"/>
    <w:rsid w:val="00AB6642"/>
    <w:rsid w:val="00AB688E"/>
    <w:rsid w:val="00AB7529"/>
    <w:rsid w:val="00AB7661"/>
    <w:rsid w:val="00AB7779"/>
    <w:rsid w:val="00AB7D0E"/>
    <w:rsid w:val="00AB7E61"/>
    <w:rsid w:val="00AB7E74"/>
    <w:rsid w:val="00AC05BE"/>
    <w:rsid w:val="00AC06D5"/>
    <w:rsid w:val="00AC0A3D"/>
    <w:rsid w:val="00AC0E5B"/>
    <w:rsid w:val="00AC1293"/>
    <w:rsid w:val="00AC13F1"/>
    <w:rsid w:val="00AC16B4"/>
    <w:rsid w:val="00AC1881"/>
    <w:rsid w:val="00AC1998"/>
    <w:rsid w:val="00AC1C42"/>
    <w:rsid w:val="00AC21CD"/>
    <w:rsid w:val="00AC2CE0"/>
    <w:rsid w:val="00AC3003"/>
    <w:rsid w:val="00AC3408"/>
    <w:rsid w:val="00AC3427"/>
    <w:rsid w:val="00AC3D09"/>
    <w:rsid w:val="00AC3F17"/>
    <w:rsid w:val="00AC3F5E"/>
    <w:rsid w:val="00AC4280"/>
    <w:rsid w:val="00AC43A0"/>
    <w:rsid w:val="00AC44D7"/>
    <w:rsid w:val="00AC4A6C"/>
    <w:rsid w:val="00AC4FB3"/>
    <w:rsid w:val="00AC52C9"/>
    <w:rsid w:val="00AC59A1"/>
    <w:rsid w:val="00AC5C15"/>
    <w:rsid w:val="00AC5C63"/>
    <w:rsid w:val="00AC5D63"/>
    <w:rsid w:val="00AC61B7"/>
    <w:rsid w:val="00AC61E5"/>
    <w:rsid w:val="00AC6749"/>
    <w:rsid w:val="00AC677D"/>
    <w:rsid w:val="00AC6A68"/>
    <w:rsid w:val="00AC6E84"/>
    <w:rsid w:val="00AC721D"/>
    <w:rsid w:val="00AC74A3"/>
    <w:rsid w:val="00AC7602"/>
    <w:rsid w:val="00AC7B4D"/>
    <w:rsid w:val="00AC7ED8"/>
    <w:rsid w:val="00AD0088"/>
    <w:rsid w:val="00AD022B"/>
    <w:rsid w:val="00AD0823"/>
    <w:rsid w:val="00AD0F2E"/>
    <w:rsid w:val="00AD12FC"/>
    <w:rsid w:val="00AD137D"/>
    <w:rsid w:val="00AD1D51"/>
    <w:rsid w:val="00AD2403"/>
    <w:rsid w:val="00AD24B0"/>
    <w:rsid w:val="00AD2E7D"/>
    <w:rsid w:val="00AD3173"/>
    <w:rsid w:val="00AD3212"/>
    <w:rsid w:val="00AD3510"/>
    <w:rsid w:val="00AD3CF1"/>
    <w:rsid w:val="00AD4064"/>
    <w:rsid w:val="00AD4BD8"/>
    <w:rsid w:val="00AD4C07"/>
    <w:rsid w:val="00AD537A"/>
    <w:rsid w:val="00AD5537"/>
    <w:rsid w:val="00AD59AB"/>
    <w:rsid w:val="00AD59FF"/>
    <w:rsid w:val="00AD5C3E"/>
    <w:rsid w:val="00AD5F3B"/>
    <w:rsid w:val="00AD62A0"/>
    <w:rsid w:val="00AD6435"/>
    <w:rsid w:val="00AD6C4F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D7E71"/>
    <w:rsid w:val="00AE033E"/>
    <w:rsid w:val="00AE09C1"/>
    <w:rsid w:val="00AE1592"/>
    <w:rsid w:val="00AE183F"/>
    <w:rsid w:val="00AE1864"/>
    <w:rsid w:val="00AE1E09"/>
    <w:rsid w:val="00AE2034"/>
    <w:rsid w:val="00AE274F"/>
    <w:rsid w:val="00AE27C7"/>
    <w:rsid w:val="00AE2B8A"/>
    <w:rsid w:val="00AE2F69"/>
    <w:rsid w:val="00AE3161"/>
    <w:rsid w:val="00AE3696"/>
    <w:rsid w:val="00AE3950"/>
    <w:rsid w:val="00AE3A38"/>
    <w:rsid w:val="00AE41CC"/>
    <w:rsid w:val="00AE455C"/>
    <w:rsid w:val="00AE463B"/>
    <w:rsid w:val="00AE46A1"/>
    <w:rsid w:val="00AE486E"/>
    <w:rsid w:val="00AE542A"/>
    <w:rsid w:val="00AE5667"/>
    <w:rsid w:val="00AE5847"/>
    <w:rsid w:val="00AE5896"/>
    <w:rsid w:val="00AE58FD"/>
    <w:rsid w:val="00AE5D77"/>
    <w:rsid w:val="00AE5F15"/>
    <w:rsid w:val="00AE60DF"/>
    <w:rsid w:val="00AE6119"/>
    <w:rsid w:val="00AE6222"/>
    <w:rsid w:val="00AE6351"/>
    <w:rsid w:val="00AE6D89"/>
    <w:rsid w:val="00AE6FF4"/>
    <w:rsid w:val="00AE75D2"/>
    <w:rsid w:val="00AE7750"/>
    <w:rsid w:val="00AE7FC2"/>
    <w:rsid w:val="00AF00F6"/>
    <w:rsid w:val="00AF0407"/>
    <w:rsid w:val="00AF0433"/>
    <w:rsid w:val="00AF0960"/>
    <w:rsid w:val="00AF0A02"/>
    <w:rsid w:val="00AF0BCB"/>
    <w:rsid w:val="00AF19BE"/>
    <w:rsid w:val="00AF1BEC"/>
    <w:rsid w:val="00AF1CAC"/>
    <w:rsid w:val="00AF1D75"/>
    <w:rsid w:val="00AF1E3E"/>
    <w:rsid w:val="00AF2205"/>
    <w:rsid w:val="00AF24BF"/>
    <w:rsid w:val="00AF25FD"/>
    <w:rsid w:val="00AF262D"/>
    <w:rsid w:val="00AF28B0"/>
    <w:rsid w:val="00AF33C9"/>
    <w:rsid w:val="00AF3677"/>
    <w:rsid w:val="00AF39BA"/>
    <w:rsid w:val="00AF3E07"/>
    <w:rsid w:val="00AF3E92"/>
    <w:rsid w:val="00AF4077"/>
    <w:rsid w:val="00AF44D2"/>
    <w:rsid w:val="00AF44F6"/>
    <w:rsid w:val="00AF48BA"/>
    <w:rsid w:val="00AF4EC7"/>
    <w:rsid w:val="00AF5399"/>
    <w:rsid w:val="00AF5A5B"/>
    <w:rsid w:val="00AF63BF"/>
    <w:rsid w:val="00AF65DD"/>
    <w:rsid w:val="00AF6E90"/>
    <w:rsid w:val="00AF73AF"/>
    <w:rsid w:val="00AF799E"/>
    <w:rsid w:val="00AF7D90"/>
    <w:rsid w:val="00AF7DEF"/>
    <w:rsid w:val="00AF7E9A"/>
    <w:rsid w:val="00B01282"/>
    <w:rsid w:val="00B0137A"/>
    <w:rsid w:val="00B01689"/>
    <w:rsid w:val="00B01761"/>
    <w:rsid w:val="00B01D3E"/>
    <w:rsid w:val="00B020FE"/>
    <w:rsid w:val="00B021CC"/>
    <w:rsid w:val="00B0291F"/>
    <w:rsid w:val="00B030B2"/>
    <w:rsid w:val="00B0393F"/>
    <w:rsid w:val="00B0417B"/>
    <w:rsid w:val="00B04852"/>
    <w:rsid w:val="00B0492A"/>
    <w:rsid w:val="00B049BF"/>
    <w:rsid w:val="00B04B19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60BF"/>
    <w:rsid w:val="00B06508"/>
    <w:rsid w:val="00B06B77"/>
    <w:rsid w:val="00B06D89"/>
    <w:rsid w:val="00B06FB0"/>
    <w:rsid w:val="00B074C7"/>
    <w:rsid w:val="00B075D5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4EC"/>
    <w:rsid w:val="00B1164B"/>
    <w:rsid w:val="00B11658"/>
    <w:rsid w:val="00B119C7"/>
    <w:rsid w:val="00B12191"/>
    <w:rsid w:val="00B12362"/>
    <w:rsid w:val="00B1248D"/>
    <w:rsid w:val="00B12573"/>
    <w:rsid w:val="00B1278B"/>
    <w:rsid w:val="00B129E8"/>
    <w:rsid w:val="00B12A97"/>
    <w:rsid w:val="00B12BB1"/>
    <w:rsid w:val="00B12CEA"/>
    <w:rsid w:val="00B13469"/>
    <w:rsid w:val="00B13B7F"/>
    <w:rsid w:val="00B13CBE"/>
    <w:rsid w:val="00B13CDA"/>
    <w:rsid w:val="00B1426C"/>
    <w:rsid w:val="00B1448E"/>
    <w:rsid w:val="00B147B7"/>
    <w:rsid w:val="00B14CF8"/>
    <w:rsid w:val="00B14DF2"/>
    <w:rsid w:val="00B1524C"/>
    <w:rsid w:val="00B15539"/>
    <w:rsid w:val="00B1583E"/>
    <w:rsid w:val="00B15B27"/>
    <w:rsid w:val="00B15C3F"/>
    <w:rsid w:val="00B15E1D"/>
    <w:rsid w:val="00B160F0"/>
    <w:rsid w:val="00B164CB"/>
    <w:rsid w:val="00B16987"/>
    <w:rsid w:val="00B169A8"/>
    <w:rsid w:val="00B16EC6"/>
    <w:rsid w:val="00B174CF"/>
    <w:rsid w:val="00B17B59"/>
    <w:rsid w:val="00B17C3E"/>
    <w:rsid w:val="00B17C78"/>
    <w:rsid w:val="00B201AE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58E"/>
    <w:rsid w:val="00B217AC"/>
    <w:rsid w:val="00B22AF1"/>
    <w:rsid w:val="00B232BB"/>
    <w:rsid w:val="00B2347C"/>
    <w:rsid w:val="00B235B7"/>
    <w:rsid w:val="00B2364D"/>
    <w:rsid w:val="00B23946"/>
    <w:rsid w:val="00B242C9"/>
    <w:rsid w:val="00B2455F"/>
    <w:rsid w:val="00B245B7"/>
    <w:rsid w:val="00B25384"/>
    <w:rsid w:val="00B2593B"/>
    <w:rsid w:val="00B259C1"/>
    <w:rsid w:val="00B25B1F"/>
    <w:rsid w:val="00B25EDE"/>
    <w:rsid w:val="00B25F2C"/>
    <w:rsid w:val="00B261E3"/>
    <w:rsid w:val="00B26CCB"/>
    <w:rsid w:val="00B26DA2"/>
    <w:rsid w:val="00B26E26"/>
    <w:rsid w:val="00B27B2D"/>
    <w:rsid w:val="00B27DB2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6B"/>
    <w:rsid w:val="00B3169A"/>
    <w:rsid w:val="00B31A6C"/>
    <w:rsid w:val="00B31C03"/>
    <w:rsid w:val="00B31CA8"/>
    <w:rsid w:val="00B31D18"/>
    <w:rsid w:val="00B32178"/>
    <w:rsid w:val="00B32349"/>
    <w:rsid w:val="00B32A58"/>
    <w:rsid w:val="00B32EAB"/>
    <w:rsid w:val="00B32EB3"/>
    <w:rsid w:val="00B330CA"/>
    <w:rsid w:val="00B33333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37A"/>
    <w:rsid w:val="00B346BF"/>
    <w:rsid w:val="00B34785"/>
    <w:rsid w:val="00B34FA2"/>
    <w:rsid w:val="00B35229"/>
    <w:rsid w:val="00B352BF"/>
    <w:rsid w:val="00B3568C"/>
    <w:rsid w:val="00B35CEF"/>
    <w:rsid w:val="00B365F2"/>
    <w:rsid w:val="00B3663F"/>
    <w:rsid w:val="00B36772"/>
    <w:rsid w:val="00B36790"/>
    <w:rsid w:val="00B36E84"/>
    <w:rsid w:val="00B3754D"/>
    <w:rsid w:val="00B376A7"/>
    <w:rsid w:val="00B37D79"/>
    <w:rsid w:val="00B37E1A"/>
    <w:rsid w:val="00B37FA5"/>
    <w:rsid w:val="00B402C7"/>
    <w:rsid w:val="00B4036B"/>
    <w:rsid w:val="00B40726"/>
    <w:rsid w:val="00B40798"/>
    <w:rsid w:val="00B40803"/>
    <w:rsid w:val="00B40C77"/>
    <w:rsid w:val="00B40D82"/>
    <w:rsid w:val="00B412CD"/>
    <w:rsid w:val="00B413DF"/>
    <w:rsid w:val="00B414D3"/>
    <w:rsid w:val="00B41ABA"/>
    <w:rsid w:val="00B41EA3"/>
    <w:rsid w:val="00B41ED8"/>
    <w:rsid w:val="00B41F8F"/>
    <w:rsid w:val="00B42519"/>
    <w:rsid w:val="00B4267E"/>
    <w:rsid w:val="00B42931"/>
    <w:rsid w:val="00B429E4"/>
    <w:rsid w:val="00B42B81"/>
    <w:rsid w:val="00B42DFB"/>
    <w:rsid w:val="00B434ED"/>
    <w:rsid w:val="00B43622"/>
    <w:rsid w:val="00B43AB5"/>
    <w:rsid w:val="00B43B6B"/>
    <w:rsid w:val="00B43E97"/>
    <w:rsid w:val="00B442E7"/>
    <w:rsid w:val="00B44AB8"/>
    <w:rsid w:val="00B4506C"/>
    <w:rsid w:val="00B4507D"/>
    <w:rsid w:val="00B4514E"/>
    <w:rsid w:val="00B451F9"/>
    <w:rsid w:val="00B451FA"/>
    <w:rsid w:val="00B45730"/>
    <w:rsid w:val="00B45999"/>
    <w:rsid w:val="00B45A5A"/>
    <w:rsid w:val="00B45AE6"/>
    <w:rsid w:val="00B45B8C"/>
    <w:rsid w:val="00B45DF7"/>
    <w:rsid w:val="00B46484"/>
    <w:rsid w:val="00B46703"/>
    <w:rsid w:val="00B477F7"/>
    <w:rsid w:val="00B47CD3"/>
    <w:rsid w:val="00B50D0E"/>
    <w:rsid w:val="00B50D14"/>
    <w:rsid w:val="00B510A2"/>
    <w:rsid w:val="00B51127"/>
    <w:rsid w:val="00B51678"/>
    <w:rsid w:val="00B5176C"/>
    <w:rsid w:val="00B51A85"/>
    <w:rsid w:val="00B51C25"/>
    <w:rsid w:val="00B5283E"/>
    <w:rsid w:val="00B52CF7"/>
    <w:rsid w:val="00B530D6"/>
    <w:rsid w:val="00B531F7"/>
    <w:rsid w:val="00B53DF1"/>
    <w:rsid w:val="00B54320"/>
    <w:rsid w:val="00B547BC"/>
    <w:rsid w:val="00B552F6"/>
    <w:rsid w:val="00B55477"/>
    <w:rsid w:val="00B5567F"/>
    <w:rsid w:val="00B5579A"/>
    <w:rsid w:val="00B55FF6"/>
    <w:rsid w:val="00B560AA"/>
    <w:rsid w:val="00B56158"/>
    <w:rsid w:val="00B56184"/>
    <w:rsid w:val="00B56280"/>
    <w:rsid w:val="00B5672B"/>
    <w:rsid w:val="00B5698D"/>
    <w:rsid w:val="00B56BAE"/>
    <w:rsid w:val="00B56D8D"/>
    <w:rsid w:val="00B56F17"/>
    <w:rsid w:val="00B57289"/>
    <w:rsid w:val="00B575AC"/>
    <w:rsid w:val="00B576A9"/>
    <w:rsid w:val="00B576FF"/>
    <w:rsid w:val="00B57C21"/>
    <w:rsid w:val="00B57ED7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92B"/>
    <w:rsid w:val="00B61BC4"/>
    <w:rsid w:val="00B62232"/>
    <w:rsid w:val="00B62238"/>
    <w:rsid w:val="00B625FD"/>
    <w:rsid w:val="00B62FBC"/>
    <w:rsid w:val="00B62FE9"/>
    <w:rsid w:val="00B63417"/>
    <w:rsid w:val="00B63433"/>
    <w:rsid w:val="00B638BF"/>
    <w:rsid w:val="00B63909"/>
    <w:rsid w:val="00B639FD"/>
    <w:rsid w:val="00B63D4E"/>
    <w:rsid w:val="00B63E22"/>
    <w:rsid w:val="00B63ED6"/>
    <w:rsid w:val="00B641EE"/>
    <w:rsid w:val="00B6422C"/>
    <w:rsid w:val="00B64838"/>
    <w:rsid w:val="00B6494C"/>
    <w:rsid w:val="00B663C0"/>
    <w:rsid w:val="00B669FE"/>
    <w:rsid w:val="00B66BAD"/>
    <w:rsid w:val="00B67065"/>
    <w:rsid w:val="00B67559"/>
    <w:rsid w:val="00B7033A"/>
    <w:rsid w:val="00B707CC"/>
    <w:rsid w:val="00B70B26"/>
    <w:rsid w:val="00B70B81"/>
    <w:rsid w:val="00B70D5E"/>
    <w:rsid w:val="00B70FE4"/>
    <w:rsid w:val="00B7109D"/>
    <w:rsid w:val="00B71281"/>
    <w:rsid w:val="00B71964"/>
    <w:rsid w:val="00B71A39"/>
    <w:rsid w:val="00B71B73"/>
    <w:rsid w:val="00B71FEA"/>
    <w:rsid w:val="00B72096"/>
    <w:rsid w:val="00B7277C"/>
    <w:rsid w:val="00B73312"/>
    <w:rsid w:val="00B73362"/>
    <w:rsid w:val="00B73455"/>
    <w:rsid w:val="00B739C5"/>
    <w:rsid w:val="00B73C12"/>
    <w:rsid w:val="00B73F41"/>
    <w:rsid w:val="00B73F9D"/>
    <w:rsid w:val="00B74729"/>
    <w:rsid w:val="00B74871"/>
    <w:rsid w:val="00B74C54"/>
    <w:rsid w:val="00B7525C"/>
    <w:rsid w:val="00B7527B"/>
    <w:rsid w:val="00B754A1"/>
    <w:rsid w:val="00B75504"/>
    <w:rsid w:val="00B75798"/>
    <w:rsid w:val="00B75812"/>
    <w:rsid w:val="00B75957"/>
    <w:rsid w:val="00B75AE5"/>
    <w:rsid w:val="00B75E27"/>
    <w:rsid w:val="00B760F1"/>
    <w:rsid w:val="00B7637B"/>
    <w:rsid w:val="00B76677"/>
    <w:rsid w:val="00B76BBA"/>
    <w:rsid w:val="00B76E7B"/>
    <w:rsid w:val="00B77051"/>
    <w:rsid w:val="00B7722A"/>
    <w:rsid w:val="00B774A5"/>
    <w:rsid w:val="00B77ACC"/>
    <w:rsid w:val="00B80016"/>
    <w:rsid w:val="00B811CF"/>
    <w:rsid w:val="00B815B6"/>
    <w:rsid w:val="00B81CFE"/>
    <w:rsid w:val="00B8202A"/>
    <w:rsid w:val="00B821F0"/>
    <w:rsid w:val="00B825D4"/>
    <w:rsid w:val="00B82ADF"/>
    <w:rsid w:val="00B82DE7"/>
    <w:rsid w:val="00B8308C"/>
    <w:rsid w:val="00B831C5"/>
    <w:rsid w:val="00B83BC8"/>
    <w:rsid w:val="00B83C76"/>
    <w:rsid w:val="00B83CBC"/>
    <w:rsid w:val="00B83D80"/>
    <w:rsid w:val="00B8418A"/>
    <w:rsid w:val="00B84639"/>
    <w:rsid w:val="00B849CC"/>
    <w:rsid w:val="00B84CB0"/>
    <w:rsid w:val="00B84D09"/>
    <w:rsid w:val="00B853E2"/>
    <w:rsid w:val="00B85564"/>
    <w:rsid w:val="00B856E0"/>
    <w:rsid w:val="00B85B52"/>
    <w:rsid w:val="00B85D43"/>
    <w:rsid w:val="00B85EAE"/>
    <w:rsid w:val="00B86189"/>
    <w:rsid w:val="00B870FB"/>
    <w:rsid w:val="00B87307"/>
    <w:rsid w:val="00B8782E"/>
    <w:rsid w:val="00B87B48"/>
    <w:rsid w:val="00B87B4C"/>
    <w:rsid w:val="00B9053B"/>
    <w:rsid w:val="00B90666"/>
    <w:rsid w:val="00B90754"/>
    <w:rsid w:val="00B90B91"/>
    <w:rsid w:val="00B90F8D"/>
    <w:rsid w:val="00B91118"/>
    <w:rsid w:val="00B913CC"/>
    <w:rsid w:val="00B91B7B"/>
    <w:rsid w:val="00B920D4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238"/>
    <w:rsid w:val="00B957F7"/>
    <w:rsid w:val="00B95875"/>
    <w:rsid w:val="00B95960"/>
    <w:rsid w:val="00B95AD0"/>
    <w:rsid w:val="00B95AE2"/>
    <w:rsid w:val="00B95AEB"/>
    <w:rsid w:val="00B95D5C"/>
    <w:rsid w:val="00B960A5"/>
    <w:rsid w:val="00B96198"/>
    <w:rsid w:val="00B96276"/>
    <w:rsid w:val="00B96436"/>
    <w:rsid w:val="00B964C6"/>
    <w:rsid w:val="00B9695D"/>
    <w:rsid w:val="00B969B2"/>
    <w:rsid w:val="00B96BAF"/>
    <w:rsid w:val="00B96C9D"/>
    <w:rsid w:val="00B96F96"/>
    <w:rsid w:val="00B9770E"/>
    <w:rsid w:val="00B97C19"/>
    <w:rsid w:val="00B97D0A"/>
    <w:rsid w:val="00BA03BC"/>
    <w:rsid w:val="00BA0619"/>
    <w:rsid w:val="00BA0D9C"/>
    <w:rsid w:val="00BA0FA6"/>
    <w:rsid w:val="00BA17C1"/>
    <w:rsid w:val="00BA19F2"/>
    <w:rsid w:val="00BA1A4F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7DF"/>
    <w:rsid w:val="00BA48C0"/>
    <w:rsid w:val="00BA4BEF"/>
    <w:rsid w:val="00BA4BF8"/>
    <w:rsid w:val="00BA4EE1"/>
    <w:rsid w:val="00BA55CD"/>
    <w:rsid w:val="00BA57CD"/>
    <w:rsid w:val="00BA5847"/>
    <w:rsid w:val="00BA5859"/>
    <w:rsid w:val="00BA5C16"/>
    <w:rsid w:val="00BA5E15"/>
    <w:rsid w:val="00BA5F8A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D5F"/>
    <w:rsid w:val="00BB1577"/>
    <w:rsid w:val="00BB160B"/>
    <w:rsid w:val="00BB1821"/>
    <w:rsid w:val="00BB204D"/>
    <w:rsid w:val="00BB2655"/>
    <w:rsid w:val="00BB2834"/>
    <w:rsid w:val="00BB3544"/>
    <w:rsid w:val="00BB367D"/>
    <w:rsid w:val="00BB36A1"/>
    <w:rsid w:val="00BB3A4C"/>
    <w:rsid w:val="00BB3A84"/>
    <w:rsid w:val="00BB3B75"/>
    <w:rsid w:val="00BB3D86"/>
    <w:rsid w:val="00BB3DB5"/>
    <w:rsid w:val="00BB3ED5"/>
    <w:rsid w:val="00BB406F"/>
    <w:rsid w:val="00BB41ED"/>
    <w:rsid w:val="00BB46BE"/>
    <w:rsid w:val="00BB4790"/>
    <w:rsid w:val="00BB4C1B"/>
    <w:rsid w:val="00BB4D14"/>
    <w:rsid w:val="00BB541B"/>
    <w:rsid w:val="00BB5857"/>
    <w:rsid w:val="00BB5929"/>
    <w:rsid w:val="00BB5A28"/>
    <w:rsid w:val="00BB5CFC"/>
    <w:rsid w:val="00BB5DDB"/>
    <w:rsid w:val="00BB6E44"/>
    <w:rsid w:val="00BB709C"/>
    <w:rsid w:val="00BB737A"/>
    <w:rsid w:val="00BB77C9"/>
    <w:rsid w:val="00BB7947"/>
    <w:rsid w:val="00BB7A4D"/>
    <w:rsid w:val="00BB7EB5"/>
    <w:rsid w:val="00BC0FB6"/>
    <w:rsid w:val="00BC14F2"/>
    <w:rsid w:val="00BC16C8"/>
    <w:rsid w:val="00BC16E2"/>
    <w:rsid w:val="00BC1C9F"/>
    <w:rsid w:val="00BC2211"/>
    <w:rsid w:val="00BC23AA"/>
    <w:rsid w:val="00BC24CD"/>
    <w:rsid w:val="00BC2504"/>
    <w:rsid w:val="00BC2D8F"/>
    <w:rsid w:val="00BC2E31"/>
    <w:rsid w:val="00BC32DE"/>
    <w:rsid w:val="00BC383D"/>
    <w:rsid w:val="00BC396A"/>
    <w:rsid w:val="00BC3F24"/>
    <w:rsid w:val="00BC476A"/>
    <w:rsid w:val="00BC4B7C"/>
    <w:rsid w:val="00BC4E08"/>
    <w:rsid w:val="00BC4FAF"/>
    <w:rsid w:val="00BC505A"/>
    <w:rsid w:val="00BC51A4"/>
    <w:rsid w:val="00BC51AE"/>
    <w:rsid w:val="00BC5216"/>
    <w:rsid w:val="00BC5530"/>
    <w:rsid w:val="00BC566F"/>
    <w:rsid w:val="00BC5BC6"/>
    <w:rsid w:val="00BC6383"/>
    <w:rsid w:val="00BC697F"/>
    <w:rsid w:val="00BC6A84"/>
    <w:rsid w:val="00BC6AB5"/>
    <w:rsid w:val="00BC6B61"/>
    <w:rsid w:val="00BC6DF0"/>
    <w:rsid w:val="00BC6E05"/>
    <w:rsid w:val="00BC7502"/>
    <w:rsid w:val="00BC7B82"/>
    <w:rsid w:val="00BC7BD0"/>
    <w:rsid w:val="00BC7C71"/>
    <w:rsid w:val="00BC7D0C"/>
    <w:rsid w:val="00BC7D6B"/>
    <w:rsid w:val="00BD0091"/>
    <w:rsid w:val="00BD04F3"/>
    <w:rsid w:val="00BD0B3B"/>
    <w:rsid w:val="00BD0BC7"/>
    <w:rsid w:val="00BD0EC8"/>
    <w:rsid w:val="00BD14AE"/>
    <w:rsid w:val="00BD14B9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B24"/>
    <w:rsid w:val="00BD2F7B"/>
    <w:rsid w:val="00BD336B"/>
    <w:rsid w:val="00BD366B"/>
    <w:rsid w:val="00BD39E9"/>
    <w:rsid w:val="00BD3D27"/>
    <w:rsid w:val="00BD3DE1"/>
    <w:rsid w:val="00BD4E76"/>
    <w:rsid w:val="00BD50E7"/>
    <w:rsid w:val="00BD5128"/>
    <w:rsid w:val="00BD57C2"/>
    <w:rsid w:val="00BD5B31"/>
    <w:rsid w:val="00BD5BC8"/>
    <w:rsid w:val="00BD5EB5"/>
    <w:rsid w:val="00BD611A"/>
    <w:rsid w:val="00BD614D"/>
    <w:rsid w:val="00BD61DD"/>
    <w:rsid w:val="00BD6376"/>
    <w:rsid w:val="00BD6478"/>
    <w:rsid w:val="00BD654E"/>
    <w:rsid w:val="00BD65C0"/>
    <w:rsid w:val="00BD6C6C"/>
    <w:rsid w:val="00BD6CED"/>
    <w:rsid w:val="00BD6F05"/>
    <w:rsid w:val="00BD7079"/>
    <w:rsid w:val="00BD7659"/>
    <w:rsid w:val="00BD7AA0"/>
    <w:rsid w:val="00BD7F83"/>
    <w:rsid w:val="00BE0AFD"/>
    <w:rsid w:val="00BE0C7A"/>
    <w:rsid w:val="00BE0D2F"/>
    <w:rsid w:val="00BE0DCE"/>
    <w:rsid w:val="00BE0E34"/>
    <w:rsid w:val="00BE1022"/>
    <w:rsid w:val="00BE16EF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4F7"/>
    <w:rsid w:val="00BE390C"/>
    <w:rsid w:val="00BE3956"/>
    <w:rsid w:val="00BE3BB3"/>
    <w:rsid w:val="00BE41C2"/>
    <w:rsid w:val="00BE45AC"/>
    <w:rsid w:val="00BE4997"/>
    <w:rsid w:val="00BE49D3"/>
    <w:rsid w:val="00BE5168"/>
    <w:rsid w:val="00BE5AEA"/>
    <w:rsid w:val="00BE6168"/>
    <w:rsid w:val="00BE64D3"/>
    <w:rsid w:val="00BE66FC"/>
    <w:rsid w:val="00BE68C1"/>
    <w:rsid w:val="00BE6A9A"/>
    <w:rsid w:val="00BE6B5D"/>
    <w:rsid w:val="00BE6C37"/>
    <w:rsid w:val="00BE6F6C"/>
    <w:rsid w:val="00BE7182"/>
    <w:rsid w:val="00BE76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3045"/>
    <w:rsid w:val="00BF3AD4"/>
    <w:rsid w:val="00BF3B58"/>
    <w:rsid w:val="00BF3CC5"/>
    <w:rsid w:val="00BF3CF4"/>
    <w:rsid w:val="00BF3E89"/>
    <w:rsid w:val="00BF412B"/>
    <w:rsid w:val="00BF4BF7"/>
    <w:rsid w:val="00BF4E1D"/>
    <w:rsid w:val="00BF4FB8"/>
    <w:rsid w:val="00BF5543"/>
    <w:rsid w:val="00BF5608"/>
    <w:rsid w:val="00BF5992"/>
    <w:rsid w:val="00BF5B50"/>
    <w:rsid w:val="00BF6236"/>
    <w:rsid w:val="00BF6327"/>
    <w:rsid w:val="00BF6533"/>
    <w:rsid w:val="00BF6941"/>
    <w:rsid w:val="00BF6C3F"/>
    <w:rsid w:val="00BF6DD5"/>
    <w:rsid w:val="00BF6F20"/>
    <w:rsid w:val="00BF6F9E"/>
    <w:rsid w:val="00BF70C9"/>
    <w:rsid w:val="00BF7846"/>
    <w:rsid w:val="00BF7C17"/>
    <w:rsid w:val="00BF7D37"/>
    <w:rsid w:val="00C0025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10B"/>
    <w:rsid w:val="00C029BD"/>
    <w:rsid w:val="00C02AF2"/>
    <w:rsid w:val="00C02C2A"/>
    <w:rsid w:val="00C02D33"/>
    <w:rsid w:val="00C03251"/>
    <w:rsid w:val="00C0350E"/>
    <w:rsid w:val="00C03B1A"/>
    <w:rsid w:val="00C03B8A"/>
    <w:rsid w:val="00C03C41"/>
    <w:rsid w:val="00C03CAE"/>
    <w:rsid w:val="00C03F40"/>
    <w:rsid w:val="00C0442F"/>
    <w:rsid w:val="00C04546"/>
    <w:rsid w:val="00C04CB0"/>
    <w:rsid w:val="00C052C2"/>
    <w:rsid w:val="00C0554C"/>
    <w:rsid w:val="00C055D7"/>
    <w:rsid w:val="00C057A0"/>
    <w:rsid w:val="00C05D97"/>
    <w:rsid w:val="00C05E99"/>
    <w:rsid w:val="00C05FE7"/>
    <w:rsid w:val="00C0651E"/>
    <w:rsid w:val="00C068C6"/>
    <w:rsid w:val="00C068DE"/>
    <w:rsid w:val="00C06DE8"/>
    <w:rsid w:val="00C0749A"/>
    <w:rsid w:val="00C07FA2"/>
    <w:rsid w:val="00C104ED"/>
    <w:rsid w:val="00C106E1"/>
    <w:rsid w:val="00C109B8"/>
    <w:rsid w:val="00C10AF7"/>
    <w:rsid w:val="00C10EA4"/>
    <w:rsid w:val="00C11220"/>
    <w:rsid w:val="00C11425"/>
    <w:rsid w:val="00C11585"/>
    <w:rsid w:val="00C116D7"/>
    <w:rsid w:val="00C11979"/>
    <w:rsid w:val="00C11B93"/>
    <w:rsid w:val="00C11C62"/>
    <w:rsid w:val="00C12148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DA5"/>
    <w:rsid w:val="00C1450A"/>
    <w:rsid w:val="00C145CC"/>
    <w:rsid w:val="00C14764"/>
    <w:rsid w:val="00C1479A"/>
    <w:rsid w:val="00C14967"/>
    <w:rsid w:val="00C15062"/>
    <w:rsid w:val="00C152BC"/>
    <w:rsid w:val="00C15512"/>
    <w:rsid w:val="00C15645"/>
    <w:rsid w:val="00C15DE8"/>
    <w:rsid w:val="00C1639F"/>
    <w:rsid w:val="00C164BF"/>
    <w:rsid w:val="00C1684A"/>
    <w:rsid w:val="00C16C6C"/>
    <w:rsid w:val="00C16D8B"/>
    <w:rsid w:val="00C16F04"/>
    <w:rsid w:val="00C16FF9"/>
    <w:rsid w:val="00C17278"/>
    <w:rsid w:val="00C17526"/>
    <w:rsid w:val="00C1770B"/>
    <w:rsid w:val="00C179C6"/>
    <w:rsid w:val="00C17CF0"/>
    <w:rsid w:val="00C17E64"/>
    <w:rsid w:val="00C17FE6"/>
    <w:rsid w:val="00C17FE7"/>
    <w:rsid w:val="00C2004C"/>
    <w:rsid w:val="00C2012B"/>
    <w:rsid w:val="00C2094F"/>
    <w:rsid w:val="00C20D17"/>
    <w:rsid w:val="00C20EC8"/>
    <w:rsid w:val="00C21541"/>
    <w:rsid w:val="00C21714"/>
    <w:rsid w:val="00C21779"/>
    <w:rsid w:val="00C221F9"/>
    <w:rsid w:val="00C225EA"/>
    <w:rsid w:val="00C228F7"/>
    <w:rsid w:val="00C22E7F"/>
    <w:rsid w:val="00C2303D"/>
    <w:rsid w:val="00C2322E"/>
    <w:rsid w:val="00C23452"/>
    <w:rsid w:val="00C234C0"/>
    <w:rsid w:val="00C23704"/>
    <w:rsid w:val="00C23BAC"/>
    <w:rsid w:val="00C23FE8"/>
    <w:rsid w:val="00C243E0"/>
    <w:rsid w:val="00C24494"/>
    <w:rsid w:val="00C244D0"/>
    <w:rsid w:val="00C2455E"/>
    <w:rsid w:val="00C2458A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55"/>
    <w:rsid w:val="00C26730"/>
    <w:rsid w:val="00C267D7"/>
    <w:rsid w:val="00C268EF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0EF"/>
    <w:rsid w:val="00C30359"/>
    <w:rsid w:val="00C3040D"/>
    <w:rsid w:val="00C3091D"/>
    <w:rsid w:val="00C3099F"/>
    <w:rsid w:val="00C30AB7"/>
    <w:rsid w:val="00C30DD0"/>
    <w:rsid w:val="00C313A6"/>
    <w:rsid w:val="00C31781"/>
    <w:rsid w:val="00C3178C"/>
    <w:rsid w:val="00C319CD"/>
    <w:rsid w:val="00C31A56"/>
    <w:rsid w:val="00C31F1E"/>
    <w:rsid w:val="00C32076"/>
    <w:rsid w:val="00C3266A"/>
    <w:rsid w:val="00C32E23"/>
    <w:rsid w:val="00C3346B"/>
    <w:rsid w:val="00C3346E"/>
    <w:rsid w:val="00C33470"/>
    <w:rsid w:val="00C33560"/>
    <w:rsid w:val="00C3362E"/>
    <w:rsid w:val="00C338D3"/>
    <w:rsid w:val="00C33B36"/>
    <w:rsid w:val="00C33D17"/>
    <w:rsid w:val="00C33DEA"/>
    <w:rsid w:val="00C34402"/>
    <w:rsid w:val="00C34A96"/>
    <w:rsid w:val="00C34AD7"/>
    <w:rsid w:val="00C34CEE"/>
    <w:rsid w:val="00C350BC"/>
    <w:rsid w:val="00C351B6"/>
    <w:rsid w:val="00C3533B"/>
    <w:rsid w:val="00C357A4"/>
    <w:rsid w:val="00C35FB6"/>
    <w:rsid w:val="00C35FCF"/>
    <w:rsid w:val="00C36673"/>
    <w:rsid w:val="00C371D2"/>
    <w:rsid w:val="00C37358"/>
    <w:rsid w:val="00C374F9"/>
    <w:rsid w:val="00C3787B"/>
    <w:rsid w:val="00C402F7"/>
    <w:rsid w:val="00C40483"/>
    <w:rsid w:val="00C40662"/>
    <w:rsid w:val="00C406B7"/>
    <w:rsid w:val="00C4073F"/>
    <w:rsid w:val="00C40D9F"/>
    <w:rsid w:val="00C40F30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B10"/>
    <w:rsid w:val="00C42CA5"/>
    <w:rsid w:val="00C43126"/>
    <w:rsid w:val="00C43153"/>
    <w:rsid w:val="00C43455"/>
    <w:rsid w:val="00C43CF1"/>
    <w:rsid w:val="00C43D52"/>
    <w:rsid w:val="00C43F2B"/>
    <w:rsid w:val="00C441F3"/>
    <w:rsid w:val="00C447FE"/>
    <w:rsid w:val="00C44A65"/>
    <w:rsid w:val="00C44BF8"/>
    <w:rsid w:val="00C4544D"/>
    <w:rsid w:val="00C456AF"/>
    <w:rsid w:val="00C45742"/>
    <w:rsid w:val="00C458B1"/>
    <w:rsid w:val="00C463E3"/>
    <w:rsid w:val="00C465CF"/>
    <w:rsid w:val="00C467E8"/>
    <w:rsid w:val="00C467FD"/>
    <w:rsid w:val="00C46F08"/>
    <w:rsid w:val="00C470D2"/>
    <w:rsid w:val="00C4722C"/>
    <w:rsid w:val="00C47406"/>
    <w:rsid w:val="00C475FC"/>
    <w:rsid w:val="00C47A75"/>
    <w:rsid w:val="00C47E92"/>
    <w:rsid w:val="00C47F0A"/>
    <w:rsid w:val="00C47FAE"/>
    <w:rsid w:val="00C50190"/>
    <w:rsid w:val="00C50276"/>
    <w:rsid w:val="00C504F3"/>
    <w:rsid w:val="00C50621"/>
    <w:rsid w:val="00C50DB4"/>
    <w:rsid w:val="00C50E35"/>
    <w:rsid w:val="00C50E5E"/>
    <w:rsid w:val="00C510CD"/>
    <w:rsid w:val="00C51333"/>
    <w:rsid w:val="00C51872"/>
    <w:rsid w:val="00C519A0"/>
    <w:rsid w:val="00C51FD6"/>
    <w:rsid w:val="00C52053"/>
    <w:rsid w:val="00C52338"/>
    <w:rsid w:val="00C530FE"/>
    <w:rsid w:val="00C5392B"/>
    <w:rsid w:val="00C53B39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E44"/>
    <w:rsid w:val="00C561F3"/>
    <w:rsid w:val="00C56430"/>
    <w:rsid w:val="00C5670E"/>
    <w:rsid w:val="00C567C0"/>
    <w:rsid w:val="00C56947"/>
    <w:rsid w:val="00C56A05"/>
    <w:rsid w:val="00C56B16"/>
    <w:rsid w:val="00C56B3D"/>
    <w:rsid w:val="00C56BE0"/>
    <w:rsid w:val="00C56F8D"/>
    <w:rsid w:val="00C571C5"/>
    <w:rsid w:val="00C57C04"/>
    <w:rsid w:val="00C57C74"/>
    <w:rsid w:val="00C57C95"/>
    <w:rsid w:val="00C60082"/>
    <w:rsid w:val="00C602D5"/>
    <w:rsid w:val="00C608CF"/>
    <w:rsid w:val="00C6186E"/>
    <w:rsid w:val="00C61AE3"/>
    <w:rsid w:val="00C61B89"/>
    <w:rsid w:val="00C61DE1"/>
    <w:rsid w:val="00C6274E"/>
    <w:rsid w:val="00C633D7"/>
    <w:rsid w:val="00C63B04"/>
    <w:rsid w:val="00C63C98"/>
    <w:rsid w:val="00C63E5D"/>
    <w:rsid w:val="00C640AA"/>
    <w:rsid w:val="00C64557"/>
    <w:rsid w:val="00C6462D"/>
    <w:rsid w:val="00C646D4"/>
    <w:rsid w:val="00C647C6"/>
    <w:rsid w:val="00C65118"/>
    <w:rsid w:val="00C6542B"/>
    <w:rsid w:val="00C65469"/>
    <w:rsid w:val="00C657E2"/>
    <w:rsid w:val="00C65BCF"/>
    <w:rsid w:val="00C66016"/>
    <w:rsid w:val="00C6698F"/>
    <w:rsid w:val="00C66F13"/>
    <w:rsid w:val="00C67326"/>
    <w:rsid w:val="00C673FB"/>
    <w:rsid w:val="00C675DF"/>
    <w:rsid w:val="00C67A74"/>
    <w:rsid w:val="00C67E30"/>
    <w:rsid w:val="00C702F0"/>
    <w:rsid w:val="00C7086F"/>
    <w:rsid w:val="00C70DF1"/>
    <w:rsid w:val="00C70E99"/>
    <w:rsid w:val="00C71C8C"/>
    <w:rsid w:val="00C71F97"/>
    <w:rsid w:val="00C7249E"/>
    <w:rsid w:val="00C726A2"/>
    <w:rsid w:val="00C726E7"/>
    <w:rsid w:val="00C72994"/>
    <w:rsid w:val="00C72A9B"/>
    <w:rsid w:val="00C72C77"/>
    <w:rsid w:val="00C73022"/>
    <w:rsid w:val="00C7306C"/>
    <w:rsid w:val="00C730F5"/>
    <w:rsid w:val="00C730FA"/>
    <w:rsid w:val="00C73106"/>
    <w:rsid w:val="00C73165"/>
    <w:rsid w:val="00C7396C"/>
    <w:rsid w:val="00C74175"/>
    <w:rsid w:val="00C742EA"/>
    <w:rsid w:val="00C743F6"/>
    <w:rsid w:val="00C746F0"/>
    <w:rsid w:val="00C74AD2"/>
    <w:rsid w:val="00C75087"/>
    <w:rsid w:val="00C7520A"/>
    <w:rsid w:val="00C7531D"/>
    <w:rsid w:val="00C753CD"/>
    <w:rsid w:val="00C753CE"/>
    <w:rsid w:val="00C75F19"/>
    <w:rsid w:val="00C766D7"/>
    <w:rsid w:val="00C76A07"/>
    <w:rsid w:val="00C76B97"/>
    <w:rsid w:val="00C76C85"/>
    <w:rsid w:val="00C76D93"/>
    <w:rsid w:val="00C76E87"/>
    <w:rsid w:val="00C77594"/>
    <w:rsid w:val="00C779E9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1E6"/>
    <w:rsid w:val="00C81394"/>
    <w:rsid w:val="00C813DF"/>
    <w:rsid w:val="00C8142F"/>
    <w:rsid w:val="00C81568"/>
    <w:rsid w:val="00C815AC"/>
    <w:rsid w:val="00C81B72"/>
    <w:rsid w:val="00C82039"/>
    <w:rsid w:val="00C824BC"/>
    <w:rsid w:val="00C82ABC"/>
    <w:rsid w:val="00C82CFE"/>
    <w:rsid w:val="00C82E13"/>
    <w:rsid w:val="00C833CF"/>
    <w:rsid w:val="00C8401F"/>
    <w:rsid w:val="00C84234"/>
    <w:rsid w:val="00C84513"/>
    <w:rsid w:val="00C845FD"/>
    <w:rsid w:val="00C8485E"/>
    <w:rsid w:val="00C84953"/>
    <w:rsid w:val="00C859E1"/>
    <w:rsid w:val="00C85E0F"/>
    <w:rsid w:val="00C861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6ED"/>
    <w:rsid w:val="00C877C0"/>
    <w:rsid w:val="00C87A8C"/>
    <w:rsid w:val="00C87B0D"/>
    <w:rsid w:val="00C87E53"/>
    <w:rsid w:val="00C90324"/>
    <w:rsid w:val="00C91006"/>
    <w:rsid w:val="00C91144"/>
    <w:rsid w:val="00C912AC"/>
    <w:rsid w:val="00C91839"/>
    <w:rsid w:val="00C9199A"/>
    <w:rsid w:val="00C91BCD"/>
    <w:rsid w:val="00C91C88"/>
    <w:rsid w:val="00C91DEE"/>
    <w:rsid w:val="00C92476"/>
    <w:rsid w:val="00C9292E"/>
    <w:rsid w:val="00C92B00"/>
    <w:rsid w:val="00C92CDD"/>
    <w:rsid w:val="00C92FD4"/>
    <w:rsid w:val="00C93130"/>
    <w:rsid w:val="00C931D4"/>
    <w:rsid w:val="00C9345B"/>
    <w:rsid w:val="00C93520"/>
    <w:rsid w:val="00C93793"/>
    <w:rsid w:val="00C93B56"/>
    <w:rsid w:val="00C93C8F"/>
    <w:rsid w:val="00C941C5"/>
    <w:rsid w:val="00C944D9"/>
    <w:rsid w:val="00C945F0"/>
    <w:rsid w:val="00C94AC5"/>
    <w:rsid w:val="00C94CE2"/>
    <w:rsid w:val="00C94D43"/>
    <w:rsid w:val="00C9506C"/>
    <w:rsid w:val="00C95571"/>
    <w:rsid w:val="00C95C6F"/>
    <w:rsid w:val="00C96B14"/>
    <w:rsid w:val="00C96BA3"/>
    <w:rsid w:val="00C9714B"/>
    <w:rsid w:val="00C97248"/>
    <w:rsid w:val="00C97396"/>
    <w:rsid w:val="00C974EC"/>
    <w:rsid w:val="00C974FB"/>
    <w:rsid w:val="00C97C9C"/>
    <w:rsid w:val="00CA010F"/>
    <w:rsid w:val="00CA0257"/>
    <w:rsid w:val="00CA05AF"/>
    <w:rsid w:val="00CA05ED"/>
    <w:rsid w:val="00CA08D3"/>
    <w:rsid w:val="00CA0B5C"/>
    <w:rsid w:val="00CA0B82"/>
    <w:rsid w:val="00CA1671"/>
    <w:rsid w:val="00CA1AA1"/>
    <w:rsid w:val="00CA1B69"/>
    <w:rsid w:val="00CA1C77"/>
    <w:rsid w:val="00CA1EA1"/>
    <w:rsid w:val="00CA2024"/>
    <w:rsid w:val="00CA21E5"/>
    <w:rsid w:val="00CA2AC7"/>
    <w:rsid w:val="00CA2C03"/>
    <w:rsid w:val="00CA2D11"/>
    <w:rsid w:val="00CA320A"/>
    <w:rsid w:val="00CA32F0"/>
    <w:rsid w:val="00CA36CF"/>
    <w:rsid w:val="00CA3985"/>
    <w:rsid w:val="00CA3E22"/>
    <w:rsid w:val="00CA3EC5"/>
    <w:rsid w:val="00CA42F6"/>
    <w:rsid w:val="00CA4333"/>
    <w:rsid w:val="00CA4AB0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7438"/>
    <w:rsid w:val="00CB03BD"/>
    <w:rsid w:val="00CB073B"/>
    <w:rsid w:val="00CB090E"/>
    <w:rsid w:val="00CB1363"/>
    <w:rsid w:val="00CB13FD"/>
    <w:rsid w:val="00CB1507"/>
    <w:rsid w:val="00CB1633"/>
    <w:rsid w:val="00CB1A0C"/>
    <w:rsid w:val="00CB1C8D"/>
    <w:rsid w:val="00CB1CDD"/>
    <w:rsid w:val="00CB1DE6"/>
    <w:rsid w:val="00CB1F14"/>
    <w:rsid w:val="00CB2299"/>
    <w:rsid w:val="00CB2499"/>
    <w:rsid w:val="00CB2D6A"/>
    <w:rsid w:val="00CB2DB5"/>
    <w:rsid w:val="00CB3343"/>
    <w:rsid w:val="00CB34AC"/>
    <w:rsid w:val="00CB360F"/>
    <w:rsid w:val="00CB3767"/>
    <w:rsid w:val="00CB3795"/>
    <w:rsid w:val="00CB3B51"/>
    <w:rsid w:val="00CB3B71"/>
    <w:rsid w:val="00CB3F8C"/>
    <w:rsid w:val="00CB4164"/>
    <w:rsid w:val="00CB4ABA"/>
    <w:rsid w:val="00CB4DDA"/>
    <w:rsid w:val="00CB53F9"/>
    <w:rsid w:val="00CB54D3"/>
    <w:rsid w:val="00CB55C9"/>
    <w:rsid w:val="00CB5994"/>
    <w:rsid w:val="00CB5F7F"/>
    <w:rsid w:val="00CB6438"/>
    <w:rsid w:val="00CB6919"/>
    <w:rsid w:val="00CB695B"/>
    <w:rsid w:val="00CB6963"/>
    <w:rsid w:val="00CB6E15"/>
    <w:rsid w:val="00CB6E6B"/>
    <w:rsid w:val="00CB70C2"/>
    <w:rsid w:val="00CB73A2"/>
    <w:rsid w:val="00CB73B6"/>
    <w:rsid w:val="00CB7653"/>
    <w:rsid w:val="00CB78CB"/>
    <w:rsid w:val="00CB7AF1"/>
    <w:rsid w:val="00CB7AF4"/>
    <w:rsid w:val="00CC0108"/>
    <w:rsid w:val="00CC0370"/>
    <w:rsid w:val="00CC03C7"/>
    <w:rsid w:val="00CC0574"/>
    <w:rsid w:val="00CC0E97"/>
    <w:rsid w:val="00CC0F80"/>
    <w:rsid w:val="00CC106E"/>
    <w:rsid w:val="00CC10DD"/>
    <w:rsid w:val="00CC14F4"/>
    <w:rsid w:val="00CC1B1D"/>
    <w:rsid w:val="00CC2428"/>
    <w:rsid w:val="00CC2486"/>
    <w:rsid w:val="00CC24C9"/>
    <w:rsid w:val="00CC24D2"/>
    <w:rsid w:val="00CC2571"/>
    <w:rsid w:val="00CC2975"/>
    <w:rsid w:val="00CC2978"/>
    <w:rsid w:val="00CC2CBC"/>
    <w:rsid w:val="00CC2D08"/>
    <w:rsid w:val="00CC3090"/>
    <w:rsid w:val="00CC31CA"/>
    <w:rsid w:val="00CC3442"/>
    <w:rsid w:val="00CC505A"/>
    <w:rsid w:val="00CC50AF"/>
    <w:rsid w:val="00CC50F6"/>
    <w:rsid w:val="00CC5637"/>
    <w:rsid w:val="00CC5DE9"/>
    <w:rsid w:val="00CC5EF6"/>
    <w:rsid w:val="00CC6040"/>
    <w:rsid w:val="00CC6462"/>
    <w:rsid w:val="00CC68CC"/>
    <w:rsid w:val="00CC6944"/>
    <w:rsid w:val="00CC6BC0"/>
    <w:rsid w:val="00CC6DAA"/>
    <w:rsid w:val="00CC7092"/>
    <w:rsid w:val="00CC71BB"/>
    <w:rsid w:val="00CC7B40"/>
    <w:rsid w:val="00CD0277"/>
    <w:rsid w:val="00CD076B"/>
    <w:rsid w:val="00CD0947"/>
    <w:rsid w:val="00CD0CBF"/>
    <w:rsid w:val="00CD0D27"/>
    <w:rsid w:val="00CD0F54"/>
    <w:rsid w:val="00CD15D7"/>
    <w:rsid w:val="00CD195D"/>
    <w:rsid w:val="00CD1D2A"/>
    <w:rsid w:val="00CD1D30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953"/>
    <w:rsid w:val="00CD4C93"/>
    <w:rsid w:val="00CD5330"/>
    <w:rsid w:val="00CD53E0"/>
    <w:rsid w:val="00CD5689"/>
    <w:rsid w:val="00CD580A"/>
    <w:rsid w:val="00CD5A81"/>
    <w:rsid w:val="00CD5AB7"/>
    <w:rsid w:val="00CD5FFB"/>
    <w:rsid w:val="00CD609C"/>
    <w:rsid w:val="00CD63DC"/>
    <w:rsid w:val="00CD6645"/>
    <w:rsid w:val="00CD68A7"/>
    <w:rsid w:val="00CD6CE1"/>
    <w:rsid w:val="00CD704E"/>
    <w:rsid w:val="00CD72DF"/>
    <w:rsid w:val="00CD7428"/>
    <w:rsid w:val="00CD7972"/>
    <w:rsid w:val="00CD7F79"/>
    <w:rsid w:val="00CE086F"/>
    <w:rsid w:val="00CE0D0E"/>
    <w:rsid w:val="00CE11D0"/>
    <w:rsid w:val="00CE13B7"/>
    <w:rsid w:val="00CE13E8"/>
    <w:rsid w:val="00CE161D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51A7"/>
    <w:rsid w:val="00CE5301"/>
    <w:rsid w:val="00CE53A8"/>
    <w:rsid w:val="00CE53EF"/>
    <w:rsid w:val="00CE543C"/>
    <w:rsid w:val="00CE569A"/>
    <w:rsid w:val="00CE578E"/>
    <w:rsid w:val="00CE6085"/>
    <w:rsid w:val="00CE617D"/>
    <w:rsid w:val="00CE64C9"/>
    <w:rsid w:val="00CE64CB"/>
    <w:rsid w:val="00CE6578"/>
    <w:rsid w:val="00CE6585"/>
    <w:rsid w:val="00CE6A1C"/>
    <w:rsid w:val="00CE72A8"/>
    <w:rsid w:val="00CE7439"/>
    <w:rsid w:val="00CE7874"/>
    <w:rsid w:val="00CE7975"/>
    <w:rsid w:val="00CF01FF"/>
    <w:rsid w:val="00CF06E1"/>
    <w:rsid w:val="00CF088D"/>
    <w:rsid w:val="00CF149D"/>
    <w:rsid w:val="00CF14BA"/>
    <w:rsid w:val="00CF16FE"/>
    <w:rsid w:val="00CF1898"/>
    <w:rsid w:val="00CF1BF1"/>
    <w:rsid w:val="00CF2221"/>
    <w:rsid w:val="00CF22B8"/>
    <w:rsid w:val="00CF2678"/>
    <w:rsid w:val="00CF276B"/>
    <w:rsid w:val="00CF2DEA"/>
    <w:rsid w:val="00CF30FE"/>
    <w:rsid w:val="00CF3B42"/>
    <w:rsid w:val="00CF3B8C"/>
    <w:rsid w:val="00CF3CD7"/>
    <w:rsid w:val="00CF3D4E"/>
    <w:rsid w:val="00CF3DB2"/>
    <w:rsid w:val="00CF4536"/>
    <w:rsid w:val="00CF4982"/>
    <w:rsid w:val="00CF4AA5"/>
    <w:rsid w:val="00CF4AD3"/>
    <w:rsid w:val="00CF4D23"/>
    <w:rsid w:val="00CF50A9"/>
    <w:rsid w:val="00CF56A0"/>
    <w:rsid w:val="00CF587F"/>
    <w:rsid w:val="00CF5A62"/>
    <w:rsid w:val="00CF5C5A"/>
    <w:rsid w:val="00CF5D37"/>
    <w:rsid w:val="00CF6001"/>
    <w:rsid w:val="00CF676F"/>
    <w:rsid w:val="00CF67DF"/>
    <w:rsid w:val="00CF695E"/>
    <w:rsid w:val="00CF6E67"/>
    <w:rsid w:val="00CF7143"/>
    <w:rsid w:val="00CF7634"/>
    <w:rsid w:val="00CF7688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5C4"/>
    <w:rsid w:val="00D02E1B"/>
    <w:rsid w:val="00D0300A"/>
    <w:rsid w:val="00D03047"/>
    <w:rsid w:val="00D03212"/>
    <w:rsid w:val="00D0362F"/>
    <w:rsid w:val="00D03E35"/>
    <w:rsid w:val="00D0431A"/>
    <w:rsid w:val="00D04476"/>
    <w:rsid w:val="00D04513"/>
    <w:rsid w:val="00D0462F"/>
    <w:rsid w:val="00D0467D"/>
    <w:rsid w:val="00D04884"/>
    <w:rsid w:val="00D04ACA"/>
    <w:rsid w:val="00D0521C"/>
    <w:rsid w:val="00D05342"/>
    <w:rsid w:val="00D06439"/>
    <w:rsid w:val="00D06D2B"/>
    <w:rsid w:val="00D0724A"/>
    <w:rsid w:val="00D07505"/>
    <w:rsid w:val="00D0759D"/>
    <w:rsid w:val="00D07601"/>
    <w:rsid w:val="00D07803"/>
    <w:rsid w:val="00D07B6F"/>
    <w:rsid w:val="00D07C71"/>
    <w:rsid w:val="00D100FF"/>
    <w:rsid w:val="00D10176"/>
    <w:rsid w:val="00D1048F"/>
    <w:rsid w:val="00D1050D"/>
    <w:rsid w:val="00D1100C"/>
    <w:rsid w:val="00D112D7"/>
    <w:rsid w:val="00D11700"/>
    <w:rsid w:val="00D11A4A"/>
    <w:rsid w:val="00D11A80"/>
    <w:rsid w:val="00D11D51"/>
    <w:rsid w:val="00D11EF8"/>
    <w:rsid w:val="00D12176"/>
    <w:rsid w:val="00D12214"/>
    <w:rsid w:val="00D12611"/>
    <w:rsid w:val="00D12ED5"/>
    <w:rsid w:val="00D12FA7"/>
    <w:rsid w:val="00D136DD"/>
    <w:rsid w:val="00D1393A"/>
    <w:rsid w:val="00D13B88"/>
    <w:rsid w:val="00D1462B"/>
    <w:rsid w:val="00D14649"/>
    <w:rsid w:val="00D14A87"/>
    <w:rsid w:val="00D14C91"/>
    <w:rsid w:val="00D15462"/>
    <w:rsid w:val="00D158CC"/>
    <w:rsid w:val="00D159A2"/>
    <w:rsid w:val="00D15A79"/>
    <w:rsid w:val="00D16088"/>
    <w:rsid w:val="00D160EA"/>
    <w:rsid w:val="00D16421"/>
    <w:rsid w:val="00D16517"/>
    <w:rsid w:val="00D16538"/>
    <w:rsid w:val="00D16973"/>
    <w:rsid w:val="00D16BB4"/>
    <w:rsid w:val="00D16C28"/>
    <w:rsid w:val="00D16E05"/>
    <w:rsid w:val="00D17600"/>
    <w:rsid w:val="00D17898"/>
    <w:rsid w:val="00D17AD2"/>
    <w:rsid w:val="00D20115"/>
    <w:rsid w:val="00D202D2"/>
    <w:rsid w:val="00D20353"/>
    <w:rsid w:val="00D20D1F"/>
    <w:rsid w:val="00D20DA2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E1A"/>
    <w:rsid w:val="00D22FD4"/>
    <w:rsid w:val="00D230C0"/>
    <w:rsid w:val="00D23190"/>
    <w:rsid w:val="00D23217"/>
    <w:rsid w:val="00D2390D"/>
    <w:rsid w:val="00D23F01"/>
    <w:rsid w:val="00D2437A"/>
    <w:rsid w:val="00D24677"/>
    <w:rsid w:val="00D247EB"/>
    <w:rsid w:val="00D24FE2"/>
    <w:rsid w:val="00D24FF7"/>
    <w:rsid w:val="00D254A9"/>
    <w:rsid w:val="00D255D4"/>
    <w:rsid w:val="00D2584F"/>
    <w:rsid w:val="00D25902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5F"/>
    <w:rsid w:val="00D277A4"/>
    <w:rsid w:val="00D27A20"/>
    <w:rsid w:val="00D27E2B"/>
    <w:rsid w:val="00D27F42"/>
    <w:rsid w:val="00D27F75"/>
    <w:rsid w:val="00D30CB8"/>
    <w:rsid w:val="00D30DD2"/>
    <w:rsid w:val="00D30FF6"/>
    <w:rsid w:val="00D31110"/>
    <w:rsid w:val="00D31972"/>
    <w:rsid w:val="00D3283C"/>
    <w:rsid w:val="00D329D5"/>
    <w:rsid w:val="00D32C11"/>
    <w:rsid w:val="00D32DF5"/>
    <w:rsid w:val="00D32FC0"/>
    <w:rsid w:val="00D33150"/>
    <w:rsid w:val="00D3375B"/>
    <w:rsid w:val="00D339A7"/>
    <w:rsid w:val="00D339AC"/>
    <w:rsid w:val="00D339B6"/>
    <w:rsid w:val="00D33C00"/>
    <w:rsid w:val="00D33C86"/>
    <w:rsid w:val="00D33D2C"/>
    <w:rsid w:val="00D33D57"/>
    <w:rsid w:val="00D33EAF"/>
    <w:rsid w:val="00D34082"/>
    <w:rsid w:val="00D3416D"/>
    <w:rsid w:val="00D342ED"/>
    <w:rsid w:val="00D34392"/>
    <w:rsid w:val="00D34BD6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6D4"/>
    <w:rsid w:val="00D37961"/>
    <w:rsid w:val="00D37A61"/>
    <w:rsid w:val="00D37DF6"/>
    <w:rsid w:val="00D40142"/>
    <w:rsid w:val="00D404CD"/>
    <w:rsid w:val="00D406A9"/>
    <w:rsid w:val="00D40775"/>
    <w:rsid w:val="00D40B35"/>
    <w:rsid w:val="00D40C2A"/>
    <w:rsid w:val="00D411EA"/>
    <w:rsid w:val="00D417EE"/>
    <w:rsid w:val="00D41989"/>
    <w:rsid w:val="00D41CAD"/>
    <w:rsid w:val="00D41E65"/>
    <w:rsid w:val="00D42027"/>
    <w:rsid w:val="00D4267D"/>
    <w:rsid w:val="00D42889"/>
    <w:rsid w:val="00D429D5"/>
    <w:rsid w:val="00D42AEC"/>
    <w:rsid w:val="00D42C99"/>
    <w:rsid w:val="00D42D86"/>
    <w:rsid w:val="00D42DC5"/>
    <w:rsid w:val="00D4322B"/>
    <w:rsid w:val="00D432A2"/>
    <w:rsid w:val="00D43672"/>
    <w:rsid w:val="00D43F36"/>
    <w:rsid w:val="00D4459B"/>
    <w:rsid w:val="00D4464C"/>
    <w:rsid w:val="00D4495E"/>
    <w:rsid w:val="00D44A46"/>
    <w:rsid w:val="00D44AC5"/>
    <w:rsid w:val="00D453A1"/>
    <w:rsid w:val="00D456D5"/>
    <w:rsid w:val="00D457F1"/>
    <w:rsid w:val="00D458DD"/>
    <w:rsid w:val="00D45AED"/>
    <w:rsid w:val="00D45D90"/>
    <w:rsid w:val="00D470F4"/>
    <w:rsid w:val="00D473E5"/>
    <w:rsid w:val="00D47442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9F7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ABE"/>
    <w:rsid w:val="00D55E0D"/>
    <w:rsid w:val="00D56517"/>
    <w:rsid w:val="00D5676C"/>
    <w:rsid w:val="00D56F4B"/>
    <w:rsid w:val="00D57361"/>
    <w:rsid w:val="00D574EB"/>
    <w:rsid w:val="00D57C35"/>
    <w:rsid w:val="00D57D14"/>
    <w:rsid w:val="00D6011E"/>
    <w:rsid w:val="00D603BB"/>
    <w:rsid w:val="00D607D1"/>
    <w:rsid w:val="00D60AC1"/>
    <w:rsid w:val="00D611FC"/>
    <w:rsid w:val="00D6140D"/>
    <w:rsid w:val="00D61553"/>
    <w:rsid w:val="00D61EBD"/>
    <w:rsid w:val="00D62122"/>
    <w:rsid w:val="00D62309"/>
    <w:rsid w:val="00D62797"/>
    <w:rsid w:val="00D62D29"/>
    <w:rsid w:val="00D62F0F"/>
    <w:rsid w:val="00D62FC7"/>
    <w:rsid w:val="00D63116"/>
    <w:rsid w:val="00D63131"/>
    <w:rsid w:val="00D63C9F"/>
    <w:rsid w:val="00D63D8E"/>
    <w:rsid w:val="00D63E4C"/>
    <w:rsid w:val="00D64344"/>
    <w:rsid w:val="00D648D8"/>
    <w:rsid w:val="00D6499E"/>
    <w:rsid w:val="00D64A5E"/>
    <w:rsid w:val="00D64A81"/>
    <w:rsid w:val="00D64B91"/>
    <w:rsid w:val="00D64CAE"/>
    <w:rsid w:val="00D64F83"/>
    <w:rsid w:val="00D65808"/>
    <w:rsid w:val="00D65CE4"/>
    <w:rsid w:val="00D663D3"/>
    <w:rsid w:val="00D66488"/>
    <w:rsid w:val="00D66B6C"/>
    <w:rsid w:val="00D66C51"/>
    <w:rsid w:val="00D66F3F"/>
    <w:rsid w:val="00D66F8F"/>
    <w:rsid w:val="00D6712E"/>
    <w:rsid w:val="00D67224"/>
    <w:rsid w:val="00D6771B"/>
    <w:rsid w:val="00D70223"/>
    <w:rsid w:val="00D703CC"/>
    <w:rsid w:val="00D70683"/>
    <w:rsid w:val="00D70848"/>
    <w:rsid w:val="00D7095F"/>
    <w:rsid w:val="00D70A7A"/>
    <w:rsid w:val="00D70EE7"/>
    <w:rsid w:val="00D70F9F"/>
    <w:rsid w:val="00D7139F"/>
    <w:rsid w:val="00D714E3"/>
    <w:rsid w:val="00D714F4"/>
    <w:rsid w:val="00D718AE"/>
    <w:rsid w:val="00D71C8D"/>
    <w:rsid w:val="00D71D3D"/>
    <w:rsid w:val="00D71E67"/>
    <w:rsid w:val="00D72650"/>
    <w:rsid w:val="00D726B9"/>
    <w:rsid w:val="00D72C2B"/>
    <w:rsid w:val="00D72F05"/>
    <w:rsid w:val="00D731AE"/>
    <w:rsid w:val="00D73303"/>
    <w:rsid w:val="00D73D54"/>
    <w:rsid w:val="00D73E91"/>
    <w:rsid w:val="00D7411F"/>
    <w:rsid w:val="00D74753"/>
    <w:rsid w:val="00D74E0F"/>
    <w:rsid w:val="00D7506C"/>
    <w:rsid w:val="00D751D8"/>
    <w:rsid w:val="00D75278"/>
    <w:rsid w:val="00D752F1"/>
    <w:rsid w:val="00D76006"/>
    <w:rsid w:val="00D7621A"/>
    <w:rsid w:val="00D762AF"/>
    <w:rsid w:val="00D76CB4"/>
    <w:rsid w:val="00D76D1D"/>
    <w:rsid w:val="00D773B0"/>
    <w:rsid w:val="00D7769D"/>
    <w:rsid w:val="00D77855"/>
    <w:rsid w:val="00D77869"/>
    <w:rsid w:val="00D77A9A"/>
    <w:rsid w:val="00D77B31"/>
    <w:rsid w:val="00D77E30"/>
    <w:rsid w:val="00D800B5"/>
    <w:rsid w:val="00D804F4"/>
    <w:rsid w:val="00D8063A"/>
    <w:rsid w:val="00D8083B"/>
    <w:rsid w:val="00D80863"/>
    <w:rsid w:val="00D80BEA"/>
    <w:rsid w:val="00D80C37"/>
    <w:rsid w:val="00D80CC6"/>
    <w:rsid w:val="00D8117E"/>
    <w:rsid w:val="00D81239"/>
    <w:rsid w:val="00D8153E"/>
    <w:rsid w:val="00D81867"/>
    <w:rsid w:val="00D81CD6"/>
    <w:rsid w:val="00D8204A"/>
    <w:rsid w:val="00D82709"/>
    <w:rsid w:val="00D8275D"/>
    <w:rsid w:val="00D8290E"/>
    <w:rsid w:val="00D82A08"/>
    <w:rsid w:val="00D82C60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0B"/>
    <w:rsid w:val="00D85B19"/>
    <w:rsid w:val="00D85C1D"/>
    <w:rsid w:val="00D85F78"/>
    <w:rsid w:val="00D86314"/>
    <w:rsid w:val="00D863FB"/>
    <w:rsid w:val="00D8652A"/>
    <w:rsid w:val="00D86AE2"/>
    <w:rsid w:val="00D86E08"/>
    <w:rsid w:val="00D871A0"/>
    <w:rsid w:val="00D873CE"/>
    <w:rsid w:val="00D8756A"/>
    <w:rsid w:val="00D87977"/>
    <w:rsid w:val="00D87A09"/>
    <w:rsid w:val="00D87C24"/>
    <w:rsid w:val="00D90545"/>
    <w:rsid w:val="00D906B6"/>
    <w:rsid w:val="00D906D8"/>
    <w:rsid w:val="00D90883"/>
    <w:rsid w:val="00D90C3C"/>
    <w:rsid w:val="00D90C9D"/>
    <w:rsid w:val="00D90D84"/>
    <w:rsid w:val="00D91104"/>
    <w:rsid w:val="00D911D4"/>
    <w:rsid w:val="00D91202"/>
    <w:rsid w:val="00D913DC"/>
    <w:rsid w:val="00D917ED"/>
    <w:rsid w:val="00D919F3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6C"/>
    <w:rsid w:val="00D932B7"/>
    <w:rsid w:val="00D93C25"/>
    <w:rsid w:val="00D943A9"/>
    <w:rsid w:val="00D94B7E"/>
    <w:rsid w:val="00D94BA7"/>
    <w:rsid w:val="00D94E18"/>
    <w:rsid w:val="00D94F8F"/>
    <w:rsid w:val="00D95531"/>
    <w:rsid w:val="00D95DCB"/>
    <w:rsid w:val="00D963DC"/>
    <w:rsid w:val="00D96CE3"/>
    <w:rsid w:val="00D976E1"/>
    <w:rsid w:val="00D97CAA"/>
    <w:rsid w:val="00D97E0E"/>
    <w:rsid w:val="00DA0030"/>
    <w:rsid w:val="00DA0085"/>
    <w:rsid w:val="00DA0512"/>
    <w:rsid w:val="00DA072A"/>
    <w:rsid w:val="00DA09B5"/>
    <w:rsid w:val="00DA0EA6"/>
    <w:rsid w:val="00DA100E"/>
    <w:rsid w:val="00DA117F"/>
    <w:rsid w:val="00DA11A1"/>
    <w:rsid w:val="00DA12D9"/>
    <w:rsid w:val="00DA1A19"/>
    <w:rsid w:val="00DA1C14"/>
    <w:rsid w:val="00DA1E7E"/>
    <w:rsid w:val="00DA20BE"/>
    <w:rsid w:val="00DA218A"/>
    <w:rsid w:val="00DA2270"/>
    <w:rsid w:val="00DA22B9"/>
    <w:rsid w:val="00DA2840"/>
    <w:rsid w:val="00DA2AED"/>
    <w:rsid w:val="00DA2FB9"/>
    <w:rsid w:val="00DA308E"/>
    <w:rsid w:val="00DA3106"/>
    <w:rsid w:val="00DA3734"/>
    <w:rsid w:val="00DA383B"/>
    <w:rsid w:val="00DA3B2E"/>
    <w:rsid w:val="00DA3E50"/>
    <w:rsid w:val="00DA4350"/>
    <w:rsid w:val="00DA4C69"/>
    <w:rsid w:val="00DA52EA"/>
    <w:rsid w:val="00DA5695"/>
    <w:rsid w:val="00DA5DA1"/>
    <w:rsid w:val="00DA5DD8"/>
    <w:rsid w:val="00DA6B38"/>
    <w:rsid w:val="00DA6CCE"/>
    <w:rsid w:val="00DA6EBF"/>
    <w:rsid w:val="00DA6EF2"/>
    <w:rsid w:val="00DA70E8"/>
    <w:rsid w:val="00DA7147"/>
    <w:rsid w:val="00DA74CD"/>
    <w:rsid w:val="00DA78BD"/>
    <w:rsid w:val="00DA7950"/>
    <w:rsid w:val="00DB066F"/>
    <w:rsid w:val="00DB0A3B"/>
    <w:rsid w:val="00DB0B03"/>
    <w:rsid w:val="00DB0C4D"/>
    <w:rsid w:val="00DB0CDC"/>
    <w:rsid w:val="00DB0D3D"/>
    <w:rsid w:val="00DB17F4"/>
    <w:rsid w:val="00DB1865"/>
    <w:rsid w:val="00DB1AF0"/>
    <w:rsid w:val="00DB2371"/>
    <w:rsid w:val="00DB2760"/>
    <w:rsid w:val="00DB27A2"/>
    <w:rsid w:val="00DB2A2E"/>
    <w:rsid w:val="00DB2B04"/>
    <w:rsid w:val="00DB2BBC"/>
    <w:rsid w:val="00DB2BE0"/>
    <w:rsid w:val="00DB313E"/>
    <w:rsid w:val="00DB337C"/>
    <w:rsid w:val="00DB37D3"/>
    <w:rsid w:val="00DB3B37"/>
    <w:rsid w:val="00DB3C4B"/>
    <w:rsid w:val="00DB3D00"/>
    <w:rsid w:val="00DB3D5B"/>
    <w:rsid w:val="00DB3DB7"/>
    <w:rsid w:val="00DB411C"/>
    <w:rsid w:val="00DB47E5"/>
    <w:rsid w:val="00DB4A0F"/>
    <w:rsid w:val="00DB4B4F"/>
    <w:rsid w:val="00DB4EB3"/>
    <w:rsid w:val="00DB50F5"/>
    <w:rsid w:val="00DB59DD"/>
    <w:rsid w:val="00DB67B7"/>
    <w:rsid w:val="00DB6CC4"/>
    <w:rsid w:val="00DB6DBD"/>
    <w:rsid w:val="00DB7068"/>
    <w:rsid w:val="00DB7188"/>
    <w:rsid w:val="00DB7526"/>
    <w:rsid w:val="00DB79A6"/>
    <w:rsid w:val="00DB7B3D"/>
    <w:rsid w:val="00DB7D38"/>
    <w:rsid w:val="00DB7E9B"/>
    <w:rsid w:val="00DC02BF"/>
    <w:rsid w:val="00DC04A6"/>
    <w:rsid w:val="00DC0609"/>
    <w:rsid w:val="00DC074E"/>
    <w:rsid w:val="00DC08F1"/>
    <w:rsid w:val="00DC0CCC"/>
    <w:rsid w:val="00DC0D41"/>
    <w:rsid w:val="00DC0FA8"/>
    <w:rsid w:val="00DC1727"/>
    <w:rsid w:val="00DC185F"/>
    <w:rsid w:val="00DC22B3"/>
    <w:rsid w:val="00DC2436"/>
    <w:rsid w:val="00DC29E9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45D"/>
    <w:rsid w:val="00DC4BAE"/>
    <w:rsid w:val="00DC4C37"/>
    <w:rsid w:val="00DC5044"/>
    <w:rsid w:val="00DC593F"/>
    <w:rsid w:val="00DC5CB6"/>
    <w:rsid w:val="00DC5F6A"/>
    <w:rsid w:val="00DC612D"/>
    <w:rsid w:val="00DC61A8"/>
    <w:rsid w:val="00DC62C0"/>
    <w:rsid w:val="00DC63EA"/>
    <w:rsid w:val="00DC6970"/>
    <w:rsid w:val="00DC6BCC"/>
    <w:rsid w:val="00DC6E75"/>
    <w:rsid w:val="00DC6EA1"/>
    <w:rsid w:val="00DC73D8"/>
    <w:rsid w:val="00DC740B"/>
    <w:rsid w:val="00DC74C3"/>
    <w:rsid w:val="00DC7550"/>
    <w:rsid w:val="00DC77E8"/>
    <w:rsid w:val="00DC7A41"/>
    <w:rsid w:val="00DC7E2D"/>
    <w:rsid w:val="00DC7EC3"/>
    <w:rsid w:val="00DC7FFA"/>
    <w:rsid w:val="00DD00EE"/>
    <w:rsid w:val="00DD0421"/>
    <w:rsid w:val="00DD066F"/>
    <w:rsid w:val="00DD0987"/>
    <w:rsid w:val="00DD0C46"/>
    <w:rsid w:val="00DD1159"/>
    <w:rsid w:val="00DD1270"/>
    <w:rsid w:val="00DD12BC"/>
    <w:rsid w:val="00DD14F1"/>
    <w:rsid w:val="00DD174E"/>
    <w:rsid w:val="00DD1C7F"/>
    <w:rsid w:val="00DD1C96"/>
    <w:rsid w:val="00DD20F3"/>
    <w:rsid w:val="00DD22B5"/>
    <w:rsid w:val="00DD26CF"/>
    <w:rsid w:val="00DD26DB"/>
    <w:rsid w:val="00DD26E6"/>
    <w:rsid w:val="00DD29C8"/>
    <w:rsid w:val="00DD3125"/>
    <w:rsid w:val="00DD3342"/>
    <w:rsid w:val="00DD35BB"/>
    <w:rsid w:val="00DD368F"/>
    <w:rsid w:val="00DD3B00"/>
    <w:rsid w:val="00DD4302"/>
    <w:rsid w:val="00DD48CD"/>
    <w:rsid w:val="00DD490D"/>
    <w:rsid w:val="00DD4B3A"/>
    <w:rsid w:val="00DD4C9F"/>
    <w:rsid w:val="00DD51D5"/>
    <w:rsid w:val="00DD5D69"/>
    <w:rsid w:val="00DD5D91"/>
    <w:rsid w:val="00DD5E26"/>
    <w:rsid w:val="00DD69E7"/>
    <w:rsid w:val="00DD6BC0"/>
    <w:rsid w:val="00DD6BD9"/>
    <w:rsid w:val="00DD6D56"/>
    <w:rsid w:val="00DD774F"/>
    <w:rsid w:val="00DD7C97"/>
    <w:rsid w:val="00DE0722"/>
    <w:rsid w:val="00DE0F84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59B"/>
    <w:rsid w:val="00DE4797"/>
    <w:rsid w:val="00DE4B92"/>
    <w:rsid w:val="00DE4E33"/>
    <w:rsid w:val="00DE4EE2"/>
    <w:rsid w:val="00DE4FA6"/>
    <w:rsid w:val="00DE50B8"/>
    <w:rsid w:val="00DE5F0E"/>
    <w:rsid w:val="00DE61B9"/>
    <w:rsid w:val="00DE6501"/>
    <w:rsid w:val="00DE6619"/>
    <w:rsid w:val="00DE6870"/>
    <w:rsid w:val="00DE6AC2"/>
    <w:rsid w:val="00DE6E27"/>
    <w:rsid w:val="00DE7301"/>
    <w:rsid w:val="00DE73A9"/>
    <w:rsid w:val="00DE7476"/>
    <w:rsid w:val="00DE7A0F"/>
    <w:rsid w:val="00DE7ECA"/>
    <w:rsid w:val="00DF0148"/>
    <w:rsid w:val="00DF01CF"/>
    <w:rsid w:val="00DF0296"/>
    <w:rsid w:val="00DF0439"/>
    <w:rsid w:val="00DF0670"/>
    <w:rsid w:val="00DF079B"/>
    <w:rsid w:val="00DF0D39"/>
    <w:rsid w:val="00DF10B4"/>
    <w:rsid w:val="00DF10E5"/>
    <w:rsid w:val="00DF11DA"/>
    <w:rsid w:val="00DF1F43"/>
    <w:rsid w:val="00DF2704"/>
    <w:rsid w:val="00DF2747"/>
    <w:rsid w:val="00DF2940"/>
    <w:rsid w:val="00DF2B41"/>
    <w:rsid w:val="00DF2C54"/>
    <w:rsid w:val="00DF2EF3"/>
    <w:rsid w:val="00DF319F"/>
    <w:rsid w:val="00DF324E"/>
    <w:rsid w:val="00DF3672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6F5"/>
    <w:rsid w:val="00DF571F"/>
    <w:rsid w:val="00DF5853"/>
    <w:rsid w:val="00DF61D3"/>
    <w:rsid w:val="00DF69B0"/>
    <w:rsid w:val="00DF6BCB"/>
    <w:rsid w:val="00DF7185"/>
    <w:rsid w:val="00DF7E60"/>
    <w:rsid w:val="00E00786"/>
    <w:rsid w:val="00E0097F"/>
    <w:rsid w:val="00E00C21"/>
    <w:rsid w:val="00E0122E"/>
    <w:rsid w:val="00E01273"/>
    <w:rsid w:val="00E01C81"/>
    <w:rsid w:val="00E01DB2"/>
    <w:rsid w:val="00E02343"/>
    <w:rsid w:val="00E02377"/>
    <w:rsid w:val="00E023B2"/>
    <w:rsid w:val="00E024D1"/>
    <w:rsid w:val="00E02501"/>
    <w:rsid w:val="00E02BBD"/>
    <w:rsid w:val="00E02C91"/>
    <w:rsid w:val="00E02FCC"/>
    <w:rsid w:val="00E03619"/>
    <w:rsid w:val="00E03993"/>
    <w:rsid w:val="00E03B1F"/>
    <w:rsid w:val="00E03B5C"/>
    <w:rsid w:val="00E0443D"/>
    <w:rsid w:val="00E044B8"/>
    <w:rsid w:val="00E04685"/>
    <w:rsid w:val="00E04BC8"/>
    <w:rsid w:val="00E04BF5"/>
    <w:rsid w:val="00E04BFC"/>
    <w:rsid w:val="00E04D70"/>
    <w:rsid w:val="00E0504A"/>
    <w:rsid w:val="00E05121"/>
    <w:rsid w:val="00E0566C"/>
    <w:rsid w:val="00E05681"/>
    <w:rsid w:val="00E0583E"/>
    <w:rsid w:val="00E05B04"/>
    <w:rsid w:val="00E05E6C"/>
    <w:rsid w:val="00E05ED6"/>
    <w:rsid w:val="00E060AF"/>
    <w:rsid w:val="00E06192"/>
    <w:rsid w:val="00E0637A"/>
    <w:rsid w:val="00E0657C"/>
    <w:rsid w:val="00E066E4"/>
    <w:rsid w:val="00E06C60"/>
    <w:rsid w:val="00E06C86"/>
    <w:rsid w:val="00E0750D"/>
    <w:rsid w:val="00E079EF"/>
    <w:rsid w:val="00E07BD8"/>
    <w:rsid w:val="00E10382"/>
    <w:rsid w:val="00E10513"/>
    <w:rsid w:val="00E10530"/>
    <w:rsid w:val="00E1060E"/>
    <w:rsid w:val="00E108DF"/>
    <w:rsid w:val="00E10A66"/>
    <w:rsid w:val="00E10C2A"/>
    <w:rsid w:val="00E10C49"/>
    <w:rsid w:val="00E112AD"/>
    <w:rsid w:val="00E11400"/>
    <w:rsid w:val="00E11897"/>
    <w:rsid w:val="00E119E8"/>
    <w:rsid w:val="00E11E78"/>
    <w:rsid w:val="00E11FF6"/>
    <w:rsid w:val="00E12B2E"/>
    <w:rsid w:val="00E12DBC"/>
    <w:rsid w:val="00E12FE9"/>
    <w:rsid w:val="00E13169"/>
    <w:rsid w:val="00E13808"/>
    <w:rsid w:val="00E13D36"/>
    <w:rsid w:val="00E1450E"/>
    <w:rsid w:val="00E145C3"/>
    <w:rsid w:val="00E14A29"/>
    <w:rsid w:val="00E14BAF"/>
    <w:rsid w:val="00E14F6D"/>
    <w:rsid w:val="00E150BF"/>
    <w:rsid w:val="00E15390"/>
    <w:rsid w:val="00E15933"/>
    <w:rsid w:val="00E15A96"/>
    <w:rsid w:val="00E15CB9"/>
    <w:rsid w:val="00E15CD8"/>
    <w:rsid w:val="00E15D3D"/>
    <w:rsid w:val="00E160D9"/>
    <w:rsid w:val="00E16869"/>
    <w:rsid w:val="00E1696E"/>
    <w:rsid w:val="00E16A0C"/>
    <w:rsid w:val="00E16BA0"/>
    <w:rsid w:val="00E172E4"/>
    <w:rsid w:val="00E17482"/>
    <w:rsid w:val="00E17863"/>
    <w:rsid w:val="00E17ACE"/>
    <w:rsid w:val="00E200D9"/>
    <w:rsid w:val="00E20BB2"/>
    <w:rsid w:val="00E212AA"/>
    <w:rsid w:val="00E21543"/>
    <w:rsid w:val="00E216E1"/>
    <w:rsid w:val="00E21B44"/>
    <w:rsid w:val="00E21E37"/>
    <w:rsid w:val="00E227E4"/>
    <w:rsid w:val="00E22DD5"/>
    <w:rsid w:val="00E23314"/>
    <w:rsid w:val="00E23F29"/>
    <w:rsid w:val="00E240FA"/>
    <w:rsid w:val="00E2446E"/>
    <w:rsid w:val="00E244EB"/>
    <w:rsid w:val="00E245BA"/>
    <w:rsid w:val="00E2466C"/>
    <w:rsid w:val="00E2470E"/>
    <w:rsid w:val="00E24BC3"/>
    <w:rsid w:val="00E254E3"/>
    <w:rsid w:val="00E2554A"/>
    <w:rsid w:val="00E25606"/>
    <w:rsid w:val="00E25CB5"/>
    <w:rsid w:val="00E25CE5"/>
    <w:rsid w:val="00E25EE9"/>
    <w:rsid w:val="00E260AF"/>
    <w:rsid w:val="00E2648C"/>
    <w:rsid w:val="00E2753B"/>
    <w:rsid w:val="00E278C3"/>
    <w:rsid w:val="00E278CB"/>
    <w:rsid w:val="00E27C97"/>
    <w:rsid w:val="00E27F06"/>
    <w:rsid w:val="00E27F5C"/>
    <w:rsid w:val="00E30979"/>
    <w:rsid w:val="00E316FF"/>
    <w:rsid w:val="00E31BB6"/>
    <w:rsid w:val="00E3210D"/>
    <w:rsid w:val="00E3225E"/>
    <w:rsid w:val="00E3263C"/>
    <w:rsid w:val="00E328E5"/>
    <w:rsid w:val="00E32AA9"/>
    <w:rsid w:val="00E32D55"/>
    <w:rsid w:val="00E32F1F"/>
    <w:rsid w:val="00E33257"/>
    <w:rsid w:val="00E33499"/>
    <w:rsid w:val="00E3362F"/>
    <w:rsid w:val="00E3368B"/>
    <w:rsid w:val="00E33C9E"/>
    <w:rsid w:val="00E33EF0"/>
    <w:rsid w:val="00E34008"/>
    <w:rsid w:val="00E341A7"/>
    <w:rsid w:val="00E34446"/>
    <w:rsid w:val="00E34A15"/>
    <w:rsid w:val="00E34A83"/>
    <w:rsid w:val="00E34E91"/>
    <w:rsid w:val="00E34EA9"/>
    <w:rsid w:val="00E34F77"/>
    <w:rsid w:val="00E3502C"/>
    <w:rsid w:val="00E350F6"/>
    <w:rsid w:val="00E35941"/>
    <w:rsid w:val="00E35CF1"/>
    <w:rsid w:val="00E35F3F"/>
    <w:rsid w:val="00E36299"/>
    <w:rsid w:val="00E36683"/>
    <w:rsid w:val="00E369A2"/>
    <w:rsid w:val="00E36E42"/>
    <w:rsid w:val="00E36F15"/>
    <w:rsid w:val="00E3726B"/>
    <w:rsid w:val="00E372E6"/>
    <w:rsid w:val="00E373F6"/>
    <w:rsid w:val="00E376FC"/>
    <w:rsid w:val="00E3778F"/>
    <w:rsid w:val="00E37B20"/>
    <w:rsid w:val="00E37E35"/>
    <w:rsid w:val="00E401DF"/>
    <w:rsid w:val="00E403BE"/>
    <w:rsid w:val="00E40880"/>
    <w:rsid w:val="00E40C4F"/>
    <w:rsid w:val="00E4129F"/>
    <w:rsid w:val="00E41639"/>
    <w:rsid w:val="00E41727"/>
    <w:rsid w:val="00E41971"/>
    <w:rsid w:val="00E419AD"/>
    <w:rsid w:val="00E41ADB"/>
    <w:rsid w:val="00E41C93"/>
    <w:rsid w:val="00E41E52"/>
    <w:rsid w:val="00E42541"/>
    <w:rsid w:val="00E425AE"/>
    <w:rsid w:val="00E42AEB"/>
    <w:rsid w:val="00E42BA6"/>
    <w:rsid w:val="00E42E91"/>
    <w:rsid w:val="00E42F9B"/>
    <w:rsid w:val="00E43098"/>
    <w:rsid w:val="00E43103"/>
    <w:rsid w:val="00E4333E"/>
    <w:rsid w:val="00E43489"/>
    <w:rsid w:val="00E4366B"/>
    <w:rsid w:val="00E43F70"/>
    <w:rsid w:val="00E445BB"/>
    <w:rsid w:val="00E44B8B"/>
    <w:rsid w:val="00E45099"/>
    <w:rsid w:val="00E4518A"/>
    <w:rsid w:val="00E454D0"/>
    <w:rsid w:val="00E45630"/>
    <w:rsid w:val="00E45CF8"/>
    <w:rsid w:val="00E46030"/>
    <w:rsid w:val="00E46293"/>
    <w:rsid w:val="00E46358"/>
    <w:rsid w:val="00E465A0"/>
    <w:rsid w:val="00E4677A"/>
    <w:rsid w:val="00E467DE"/>
    <w:rsid w:val="00E46C9E"/>
    <w:rsid w:val="00E46D94"/>
    <w:rsid w:val="00E46DEA"/>
    <w:rsid w:val="00E471E3"/>
    <w:rsid w:val="00E475FF"/>
    <w:rsid w:val="00E5000A"/>
    <w:rsid w:val="00E50149"/>
    <w:rsid w:val="00E504FB"/>
    <w:rsid w:val="00E50756"/>
    <w:rsid w:val="00E509EA"/>
    <w:rsid w:val="00E50B57"/>
    <w:rsid w:val="00E51048"/>
    <w:rsid w:val="00E5138C"/>
    <w:rsid w:val="00E519F3"/>
    <w:rsid w:val="00E51B3E"/>
    <w:rsid w:val="00E51D62"/>
    <w:rsid w:val="00E51DB4"/>
    <w:rsid w:val="00E51E68"/>
    <w:rsid w:val="00E5203A"/>
    <w:rsid w:val="00E5226A"/>
    <w:rsid w:val="00E52379"/>
    <w:rsid w:val="00E52E95"/>
    <w:rsid w:val="00E53822"/>
    <w:rsid w:val="00E538F9"/>
    <w:rsid w:val="00E53A68"/>
    <w:rsid w:val="00E53BB9"/>
    <w:rsid w:val="00E53F7C"/>
    <w:rsid w:val="00E544C1"/>
    <w:rsid w:val="00E54518"/>
    <w:rsid w:val="00E5474E"/>
    <w:rsid w:val="00E54985"/>
    <w:rsid w:val="00E54BC2"/>
    <w:rsid w:val="00E54C7E"/>
    <w:rsid w:val="00E54F0B"/>
    <w:rsid w:val="00E551FB"/>
    <w:rsid w:val="00E55510"/>
    <w:rsid w:val="00E55BDE"/>
    <w:rsid w:val="00E55F1F"/>
    <w:rsid w:val="00E5641A"/>
    <w:rsid w:val="00E56CAE"/>
    <w:rsid w:val="00E56DF6"/>
    <w:rsid w:val="00E56E35"/>
    <w:rsid w:val="00E57054"/>
    <w:rsid w:val="00E57188"/>
    <w:rsid w:val="00E572D8"/>
    <w:rsid w:val="00E57446"/>
    <w:rsid w:val="00E575C4"/>
    <w:rsid w:val="00E57818"/>
    <w:rsid w:val="00E579CB"/>
    <w:rsid w:val="00E60128"/>
    <w:rsid w:val="00E604E5"/>
    <w:rsid w:val="00E606BF"/>
    <w:rsid w:val="00E608FD"/>
    <w:rsid w:val="00E60908"/>
    <w:rsid w:val="00E609BF"/>
    <w:rsid w:val="00E60BFD"/>
    <w:rsid w:val="00E61C8C"/>
    <w:rsid w:val="00E62003"/>
    <w:rsid w:val="00E62028"/>
    <w:rsid w:val="00E634BA"/>
    <w:rsid w:val="00E63990"/>
    <w:rsid w:val="00E63A07"/>
    <w:rsid w:val="00E63B68"/>
    <w:rsid w:val="00E63F50"/>
    <w:rsid w:val="00E64041"/>
    <w:rsid w:val="00E6454B"/>
    <w:rsid w:val="00E647B4"/>
    <w:rsid w:val="00E64B77"/>
    <w:rsid w:val="00E64BC6"/>
    <w:rsid w:val="00E652AE"/>
    <w:rsid w:val="00E652AF"/>
    <w:rsid w:val="00E655FA"/>
    <w:rsid w:val="00E6595A"/>
    <w:rsid w:val="00E66194"/>
    <w:rsid w:val="00E661FE"/>
    <w:rsid w:val="00E6666C"/>
    <w:rsid w:val="00E66964"/>
    <w:rsid w:val="00E66AE0"/>
    <w:rsid w:val="00E66AE5"/>
    <w:rsid w:val="00E66C15"/>
    <w:rsid w:val="00E66EFA"/>
    <w:rsid w:val="00E66F0C"/>
    <w:rsid w:val="00E6707E"/>
    <w:rsid w:val="00E670FA"/>
    <w:rsid w:val="00E672B6"/>
    <w:rsid w:val="00E6739D"/>
    <w:rsid w:val="00E676B3"/>
    <w:rsid w:val="00E67880"/>
    <w:rsid w:val="00E67A25"/>
    <w:rsid w:val="00E67BE9"/>
    <w:rsid w:val="00E67CB0"/>
    <w:rsid w:val="00E67D34"/>
    <w:rsid w:val="00E7049A"/>
    <w:rsid w:val="00E7051A"/>
    <w:rsid w:val="00E705F7"/>
    <w:rsid w:val="00E7073F"/>
    <w:rsid w:val="00E70A55"/>
    <w:rsid w:val="00E70C46"/>
    <w:rsid w:val="00E70D1C"/>
    <w:rsid w:val="00E70E01"/>
    <w:rsid w:val="00E70EE0"/>
    <w:rsid w:val="00E70EFD"/>
    <w:rsid w:val="00E710A7"/>
    <w:rsid w:val="00E710EC"/>
    <w:rsid w:val="00E71B71"/>
    <w:rsid w:val="00E720D9"/>
    <w:rsid w:val="00E72100"/>
    <w:rsid w:val="00E721A6"/>
    <w:rsid w:val="00E729DE"/>
    <w:rsid w:val="00E72F08"/>
    <w:rsid w:val="00E73124"/>
    <w:rsid w:val="00E7316E"/>
    <w:rsid w:val="00E7318B"/>
    <w:rsid w:val="00E73D8A"/>
    <w:rsid w:val="00E73E6C"/>
    <w:rsid w:val="00E740CC"/>
    <w:rsid w:val="00E74144"/>
    <w:rsid w:val="00E74A0F"/>
    <w:rsid w:val="00E74AE6"/>
    <w:rsid w:val="00E74C81"/>
    <w:rsid w:val="00E74D98"/>
    <w:rsid w:val="00E74E7E"/>
    <w:rsid w:val="00E75258"/>
    <w:rsid w:val="00E75524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C57"/>
    <w:rsid w:val="00E76CC4"/>
    <w:rsid w:val="00E76F2C"/>
    <w:rsid w:val="00E76FEB"/>
    <w:rsid w:val="00E77338"/>
    <w:rsid w:val="00E77764"/>
    <w:rsid w:val="00E778F9"/>
    <w:rsid w:val="00E779EF"/>
    <w:rsid w:val="00E77F3F"/>
    <w:rsid w:val="00E800CF"/>
    <w:rsid w:val="00E802E1"/>
    <w:rsid w:val="00E809E2"/>
    <w:rsid w:val="00E80E19"/>
    <w:rsid w:val="00E80F5E"/>
    <w:rsid w:val="00E8131B"/>
    <w:rsid w:val="00E815C7"/>
    <w:rsid w:val="00E81A72"/>
    <w:rsid w:val="00E81C52"/>
    <w:rsid w:val="00E81EFC"/>
    <w:rsid w:val="00E82529"/>
    <w:rsid w:val="00E8324F"/>
    <w:rsid w:val="00E833CC"/>
    <w:rsid w:val="00E83E1C"/>
    <w:rsid w:val="00E84182"/>
    <w:rsid w:val="00E84414"/>
    <w:rsid w:val="00E84652"/>
    <w:rsid w:val="00E8476D"/>
    <w:rsid w:val="00E8482C"/>
    <w:rsid w:val="00E848C3"/>
    <w:rsid w:val="00E84909"/>
    <w:rsid w:val="00E84AC9"/>
    <w:rsid w:val="00E84CFF"/>
    <w:rsid w:val="00E84D71"/>
    <w:rsid w:val="00E84DCB"/>
    <w:rsid w:val="00E8525D"/>
    <w:rsid w:val="00E85845"/>
    <w:rsid w:val="00E861A1"/>
    <w:rsid w:val="00E86249"/>
    <w:rsid w:val="00E865FF"/>
    <w:rsid w:val="00E86859"/>
    <w:rsid w:val="00E8695B"/>
    <w:rsid w:val="00E8698D"/>
    <w:rsid w:val="00E86A3E"/>
    <w:rsid w:val="00E86B5D"/>
    <w:rsid w:val="00E86C92"/>
    <w:rsid w:val="00E86D73"/>
    <w:rsid w:val="00E87079"/>
    <w:rsid w:val="00E877A8"/>
    <w:rsid w:val="00E902AF"/>
    <w:rsid w:val="00E9033C"/>
    <w:rsid w:val="00E9055E"/>
    <w:rsid w:val="00E9057C"/>
    <w:rsid w:val="00E9062C"/>
    <w:rsid w:val="00E90862"/>
    <w:rsid w:val="00E90924"/>
    <w:rsid w:val="00E909AD"/>
    <w:rsid w:val="00E90FAC"/>
    <w:rsid w:val="00E91127"/>
    <w:rsid w:val="00E91467"/>
    <w:rsid w:val="00E91719"/>
    <w:rsid w:val="00E91857"/>
    <w:rsid w:val="00E91B44"/>
    <w:rsid w:val="00E91BA1"/>
    <w:rsid w:val="00E91CE3"/>
    <w:rsid w:val="00E91F10"/>
    <w:rsid w:val="00E9260D"/>
    <w:rsid w:val="00E92A1C"/>
    <w:rsid w:val="00E92B20"/>
    <w:rsid w:val="00E92C45"/>
    <w:rsid w:val="00E92C5E"/>
    <w:rsid w:val="00E9326A"/>
    <w:rsid w:val="00E93355"/>
    <w:rsid w:val="00E9361D"/>
    <w:rsid w:val="00E93CE3"/>
    <w:rsid w:val="00E93F5E"/>
    <w:rsid w:val="00E94015"/>
    <w:rsid w:val="00E9418B"/>
    <w:rsid w:val="00E941C5"/>
    <w:rsid w:val="00E94715"/>
    <w:rsid w:val="00E95712"/>
    <w:rsid w:val="00E95E63"/>
    <w:rsid w:val="00E963E2"/>
    <w:rsid w:val="00E96605"/>
    <w:rsid w:val="00E96BA9"/>
    <w:rsid w:val="00E96BC0"/>
    <w:rsid w:val="00E9734D"/>
    <w:rsid w:val="00E9742E"/>
    <w:rsid w:val="00E974EA"/>
    <w:rsid w:val="00E9786D"/>
    <w:rsid w:val="00E97CF1"/>
    <w:rsid w:val="00EA000B"/>
    <w:rsid w:val="00EA00BC"/>
    <w:rsid w:val="00EA0179"/>
    <w:rsid w:val="00EA06AD"/>
    <w:rsid w:val="00EA082C"/>
    <w:rsid w:val="00EA10C5"/>
    <w:rsid w:val="00EA10CA"/>
    <w:rsid w:val="00EA1197"/>
    <w:rsid w:val="00EA1254"/>
    <w:rsid w:val="00EA12DA"/>
    <w:rsid w:val="00EA1878"/>
    <w:rsid w:val="00EA1AA8"/>
    <w:rsid w:val="00EA1C68"/>
    <w:rsid w:val="00EA1D7F"/>
    <w:rsid w:val="00EA1DA7"/>
    <w:rsid w:val="00EA2B43"/>
    <w:rsid w:val="00EA2B71"/>
    <w:rsid w:val="00EA2CC3"/>
    <w:rsid w:val="00EA2DBA"/>
    <w:rsid w:val="00EA2E0C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5053"/>
    <w:rsid w:val="00EA511E"/>
    <w:rsid w:val="00EA51D4"/>
    <w:rsid w:val="00EA5278"/>
    <w:rsid w:val="00EA5364"/>
    <w:rsid w:val="00EA57F8"/>
    <w:rsid w:val="00EA58A1"/>
    <w:rsid w:val="00EA5F6B"/>
    <w:rsid w:val="00EA688D"/>
    <w:rsid w:val="00EA6F99"/>
    <w:rsid w:val="00EA7114"/>
    <w:rsid w:val="00EA73A6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8CD"/>
    <w:rsid w:val="00EB09DF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2B0"/>
    <w:rsid w:val="00EB2722"/>
    <w:rsid w:val="00EB2977"/>
    <w:rsid w:val="00EB2B1C"/>
    <w:rsid w:val="00EB2B67"/>
    <w:rsid w:val="00EB2BD7"/>
    <w:rsid w:val="00EB3600"/>
    <w:rsid w:val="00EB3C31"/>
    <w:rsid w:val="00EB3C69"/>
    <w:rsid w:val="00EB3CBC"/>
    <w:rsid w:val="00EB475F"/>
    <w:rsid w:val="00EB47F4"/>
    <w:rsid w:val="00EB4AB6"/>
    <w:rsid w:val="00EB4C11"/>
    <w:rsid w:val="00EB500E"/>
    <w:rsid w:val="00EB54AB"/>
    <w:rsid w:val="00EB5621"/>
    <w:rsid w:val="00EB5670"/>
    <w:rsid w:val="00EB5CAA"/>
    <w:rsid w:val="00EB6780"/>
    <w:rsid w:val="00EB6B09"/>
    <w:rsid w:val="00EB6C9D"/>
    <w:rsid w:val="00EB6DE9"/>
    <w:rsid w:val="00EB76FD"/>
    <w:rsid w:val="00EB781F"/>
    <w:rsid w:val="00EB7A64"/>
    <w:rsid w:val="00EC0B3F"/>
    <w:rsid w:val="00EC0CDA"/>
    <w:rsid w:val="00EC0F45"/>
    <w:rsid w:val="00EC126B"/>
    <w:rsid w:val="00EC147E"/>
    <w:rsid w:val="00EC1510"/>
    <w:rsid w:val="00EC15A7"/>
    <w:rsid w:val="00EC1A44"/>
    <w:rsid w:val="00EC1B3C"/>
    <w:rsid w:val="00EC1E5F"/>
    <w:rsid w:val="00EC249F"/>
    <w:rsid w:val="00EC266C"/>
    <w:rsid w:val="00EC2C06"/>
    <w:rsid w:val="00EC2C25"/>
    <w:rsid w:val="00EC2FEE"/>
    <w:rsid w:val="00EC31D3"/>
    <w:rsid w:val="00EC338A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6B1"/>
    <w:rsid w:val="00EC4AA6"/>
    <w:rsid w:val="00EC506E"/>
    <w:rsid w:val="00EC563A"/>
    <w:rsid w:val="00EC58BB"/>
    <w:rsid w:val="00EC5BA4"/>
    <w:rsid w:val="00EC5E55"/>
    <w:rsid w:val="00EC5F45"/>
    <w:rsid w:val="00EC6086"/>
    <w:rsid w:val="00EC61A0"/>
    <w:rsid w:val="00EC61F7"/>
    <w:rsid w:val="00EC620F"/>
    <w:rsid w:val="00EC6359"/>
    <w:rsid w:val="00EC6BD2"/>
    <w:rsid w:val="00EC6C9A"/>
    <w:rsid w:val="00EC6E28"/>
    <w:rsid w:val="00EC6F1C"/>
    <w:rsid w:val="00EC6F96"/>
    <w:rsid w:val="00EC7252"/>
    <w:rsid w:val="00EC72B6"/>
    <w:rsid w:val="00EC7743"/>
    <w:rsid w:val="00ED0737"/>
    <w:rsid w:val="00ED0902"/>
    <w:rsid w:val="00ED0A87"/>
    <w:rsid w:val="00ED0B97"/>
    <w:rsid w:val="00ED1158"/>
    <w:rsid w:val="00ED1718"/>
    <w:rsid w:val="00ED186A"/>
    <w:rsid w:val="00ED1B35"/>
    <w:rsid w:val="00ED221F"/>
    <w:rsid w:val="00ED2276"/>
    <w:rsid w:val="00ED24DF"/>
    <w:rsid w:val="00ED2A34"/>
    <w:rsid w:val="00ED2EE3"/>
    <w:rsid w:val="00ED3272"/>
    <w:rsid w:val="00ED369C"/>
    <w:rsid w:val="00ED37B1"/>
    <w:rsid w:val="00ED40AD"/>
    <w:rsid w:val="00ED431A"/>
    <w:rsid w:val="00ED478C"/>
    <w:rsid w:val="00ED4FF0"/>
    <w:rsid w:val="00ED5503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AE9"/>
    <w:rsid w:val="00EE0793"/>
    <w:rsid w:val="00EE08C5"/>
    <w:rsid w:val="00EE15F4"/>
    <w:rsid w:val="00EE1D3F"/>
    <w:rsid w:val="00EE1F86"/>
    <w:rsid w:val="00EE21A4"/>
    <w:rsid w:val="00EE22EB"/>
    <w:rsid w:val="00EE23A9"/>
    <w:rsid w:val="00EE252C"/>
    <w:rsid w:val="00EE2DD8"/>
    <w:rsid w:val="00EE2F1E"/>
    <w:rsid w:val="00EE30C9"/>
    <w:rsid w:val="00EE34A8"/>
    <w:rsid w:val="00EE368E"/>
    <w:rsid w:val="00EE3CDB"/>
    <w:rsid w:val="00EE3E8B"/>
    <w:rsid w:val="00EE3EA5"/>
    <w:rsid w:val="00EE404B"/>
    <w:rsid w:val="00EE41FC"/>
    <w:rsid w:val="00EE4398"/>
    <w:rsid w:val="00EE43CE"/>
    <w:rsid w:val="00EE44E5"/>
    <w:rsid w:val="00EE48E4"/>
    <w:rsid w:val="00EE4E25"/>
    <w:rsid w:val="00EE4F4C"/>
    <w:rsid w:val="00EE52FA"/>
    <w:rsid w:val="00EE5653"/>
    <w:rsid w:val="00EE59E2"/>
    <w:rsid w:val="00EE6215"/>
    <w:rsid w:val="00EE63A5"/>
    <w:rsid w:val="00EE6459"/>
    <w:rsid w:val="00EE65AC"/>
    <w:rsid w:val="00EE6904"/>
    <w:rsid w:val="00EE6AA3"/>
    <w:rsid w:val="00EE6CCA"/>
    <w:rsid w:val="00EE6EEC"/>
    <w:rsid w:val="00EE74AC"/>
    <w:rsid w:val="00EE7594"/>
    <w:rsid w:val="00EE7C07"/>
    <w:rsid w:val="00EF0521"/>
    <w:rsid w:val="00EF059E"/>
    <w:rsid w:val="00EF0C9F"/>
    <w:rsid w:val="00EF0D44"/>
    <w:rsid w:val="00EF1293"/>
    <w:rsid w:val="00EF131C"/>
    <w:rsid w:val="00EF1322"/>
    <w:rsid w:val="00EF15AC"/>
    <w:rsid w:val="00EF175A"/>
    <w:rsid w:val="00EF1F9C"/>
    <w:rsid w:val="00EF2048"/>
    <w:rsid w:val="00EF217A"/>
    <w:rsid w:val="00EF236C"/>
    <w:rsid w:val="00EF23C7"/>
    <w:rsid w:val="00EF28B3"/>
    <w:rsid w:val="00EF2B37"/>
    <w:rsid w:val="00EF2F6C"/>
    <w:rsid w:val="00EF313A"/>
    <w:rsid w:val="00EF3720"/>
    <w:rsid w:val="00EF3904"/>
    <w:rsid w:val="00EF3931"/>
    <w:rsid w:val="00EF3C26"/>
    <w:rsid w:val="00EF4011"/>
    <w:rsid w:val="00EF4030"/>
    <w:rsid w:val="00EF41BD"/>
    <w:rsid w:val="00EF41CD"/>
    <w:rsid w:val="00EF4AFE"/>
    <w:rsid w:val="00EF509E"/>
    <w:rsid w:val="00EF577C"/>
    <w:rsid w:val="00EF5C39"/>
    <w:rsid w:val="00EF60B8"/>
    <w:rsid w:val="00EF620F"/>
    <w:rsid w:val="00EF65EA"/>
    <w:rsid w:val="00EF66A7"/>
    <w:rsid w:val="00EF6939"/>
    <w:rsid w:val="00EF6A4B"/>
    <w:rsid w:val="00EF6E7F"/>
    <w:rsid w:val="00EF6E97"/>
    <w:rsid w:val="00EF6F3A"/>
    <w:rsid w:val="00EF70AA"/>
    <w:rsid w:val="00EF719B"/>
    <w:rsid w:val="00EF71B3"/>
    <w:rsid w:val="00EF7233"/>
    <w:rsid w:val="00EF72D7"/>
    <w:rsid w:val="00EF7556"/>
    <w:rsid w:val="00EF7577"/>
    <w:rsid w:val="00EF76BE"/>
    <w:rsid w:val="00EF777D"/>
    <w:rsid w:val="00EF786A"/>
    <w:rsid w:val="00EF79A4"/>
    <w:rsid w:val="00F005A9"/>
    <w:rsid w:val="00F00718"/>
    <w:rsid w:val="00F00AAC"/>
    <w:rsid w:val="00F00BE4"/>
    <w:rsid w:val="00F00BE5"/>
    <w:rsid w:val="00F00C94"/>
    <w:rsid w:val="00F00C95"/>
    <w:rsid w:val="00F011BD"/>
    <w:rsid w:val="00F01356"/>
    <w:rsid w:val="00F015E8"/>
    <w:rsid w:val="00F017E5"/>
    <w:rsid w:val="00F01A5C"/>
    <w:rsid w:val="00F01EB5"/>
    <w:rsid w:val="00F022FE"/>
    <w:rsid w:val="00F024F1"/>
    <w:rsid w:val="00F02AC3"/>
    <w:rsid w:val="00F03183"/>
    <w:rsid w:val="00F03237"/>
    <w:rsid w:val="00F033E2"/>
    <w:rsid w:val="00F03F8B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5BAF"/>
    <w:rsid w:val="00F06046"/>
    <w:rsid w:val="00F060F3"/>
    <w:rsid w:val="00F06635"/>
    <w:rsid w:val="00F06EBE"/>
    <w:rsid w:val="00F070D5"/>
    <w:rsid w:val="00F0736C"/>
    <w:rsid w:val="00F073E1"/>
    <w:rsid w:val="00F07504"/>
    <w:rsid w:val="00F075D9"/>
    <w:rsid w:val="00F1025A"/>
    <w:rsid w:val="00F10266"/>
    <w:rsid w:val="00F103EB"/>
    <w:rsid w:val="00F107CE"/>
    <w:rsid w:val="00F10A49"/>
    <w:rsid w:val="00F112D1"/>
    <w:rsid w:val="00F1136E"/>
    <w:rsid w:val="00F113C8"/>
    <w:rsid w:val="00F12206"/>
    <w:rsid w:val="00F125B0"/>
    <w:rsid w:val="00F125E4"/>
    <w:rsid w:val="00F130CD"/>
    <w:rsid w:val="00F13540"/>
    <w:rsid w:val="00F13752"/>
    <w:rsid w:val="00F138A5"/>
    <w:rsid w:val="00F139EA"/>
    <w:rsid w:val="00F13AF1"/>
    <w:rsid w:val="00F13CC4"/>
    <w:rsid w:val="00F13DBC"/>
    <w:rsid w:val="00F1409C"/>
    <w:rsid w:val="00F145BE"/>
    <w:rsid w:val="00F145DB"/>
    <w:rsid w:val="00F14666"/>
    <w:rsid w:val="00F14983"/>
    <w:rsid w:val="00F14AAC"/>
    <w:rsid w:val="00F14B5B"/>
    <w:rsid w:val="00F14DC0"/>
    <w:rsid w:val="00F14F88"/>
    <w:rsid w:val="00F14FE5"/>
    <w:rsid w:val="00F150FE"/>
    <w:rsid w:val="00F15308"/>
    <w:rsid w:val="00F1530E"/>
    <w:rsid w:val="00F1550A"/>
    <w:rsid w:val="00F1582B"/>
    <w:rsid w:val="00F15910"/>
    <w:rsid w:val="00F15C75"/>
    <w:rsid w:val="00F15E1C"/>
    <w:rsid w:val="00F15E57"/>
    <w:rsid w:val="00F15EC6"/>
    <w:rsid w:val="00F1641F"/>
    <w:rsid w:val="00F1686F"/>
    <w:rsid w:val="00F1697A"/>
    <w:rsid w:val="00F16E2A"/>
    <w:rsid w:val="00F16F11"/>
    <w:rsid w:val="00F179DA"/>
    <w:rsid w:val="00F179DB"/>
    <w:rsid w:val="00F202D2"/>
    <w:rsid w:val="00F204CD"/>
    <w:rsid w:val="00F20512"/>
    <w:rsid w:val="00F206A4"/>
    <w:rsid w:val="00F208FD"/>
    <w:rsid w:val="00F20B38"/>
    <w:rsid w:val="00F217B1"/>
    <w:rsid w:val="00F21909"/>
    <w:rsid w:val="00F21D69"/>
    <w:rsid w:val="00F21ED6"/>
    <w:rsid w:val="00F22657"/>
    <w:rsid w:val="00F22904"/>
    <w:rsid w:val="00F2295B"/>
    <w:rsid w:val="00F22B7F"/>
    <w:rsid w:val="00F23319"/>
    <w:rsid w:val="00F233FD"/>
    <w:rsid w:val="00F23502"/>
    <w:rsid w:val="00F23621"/>
    <w:rsid w:val="00F23718"/>
    <w:rsid w:val="00F23B59"/>
    <w:rsid w:val="00F23E6F"/>
    <w:rsid w:val="00F23FDB"/>
    <w:rsid w:val="00F242AB"/>
    <w:rsid w:val="00F2431C"/>
    <w:rsid w:val="00F24444"/>
    <w:rsid w:val="00F244E6"/>
    <w:rsid w:val="00F24657"/>
    <w:rsid w:val="00F24851"/>
    <w:rsid w:val="00F24B78"/>
    <w:rsid w:val="00F2545B"/>
    <w:rsid w:val="00F25A41"/>
    <w:rsid w:val="00F25D0E"/>
    <w:rsid w:val="00F260ED"/>
    <w:rsid w:val="00F266B9"/>
    <w:rsid w:val="00F266F1"/>
    <w:rsid w:val="00F268FD"/>
    <w:rsid w:val="00F26B0A"/>
    <w:rsid w:val="00F26E7F"/>
    <w:rsid w:val="00F271F2"/>
    <w:rsid w:val="00F274ED"/>
    <w:rsid w:val="00F276BE"/>
    <w:rsid w:val="00F278B2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3F8"/>
    <w:rsid w:val="00F31B1E"/>
    <w:rsid w:val="00F31BEC"/>
    <w:rsid w:val="00F31D31"/>
    <w:rsid w:val="00F31DEF"/>
    <w:rsid w:val="00F31ECB"/>
    <w:rsid w:val="00F3201D"/>
    <w:rsid w:val="00F32037"/>
    <w:rsid w:val="00F3260F"/>
    <w:rsid w:val="00F328D1"/>
    <w:rsid w:val="00F328E8"/>
    <w:rsid w:val="00F329B7"/>
    <w:rsid w:val="00F32D2F"/>
    <w:rsid w:val="00F32DFC"/>
    <w:rsid w:val="00F333F3"/>
    <w:rsid w:val="00F3364B"/>
    <w:rsid w:val="00F340C9"/>
    <w:rsid w:val="00F34889"/>
    <w:rsid w:val="00F34B88"/>
    <w:rsid w:val="00F34D41"/>
    <w:rsid w:val="00F35064"/>
    <w:rsid w:val="00F3514B"/>
    <w:rsid w:val="00F35235"/>
    <w:rsid w:val="00F352FB"/>
    <w:rsid w:val="00F353E9"/>
    <w:rsid w:val="00F35734"/>
    <w:rsid w:val="00F35891"/>
    <w:rsid w:val="00F359A5"/>
    <w:rsid w:val="00F35B4B"/>
    <w:rsid w:val="00F35F04"/>
    <w:rsid w:val="00F35FE4"/>
    <w:rsid w:val="00F36E0F"/>
    <w:rsid w:val="00F3738B"/>
    <w:rsid w:val="00F377D7"/>
    <w:rsid w:val="00F37AFE"/>
    <w:rsid w:val="00F37DEA"/>
    <w:rsid w:val="00F40105"/>
    <w:rsid w:val="00F401C9"/>
    <w:rsid w:val="00F40871"/>
    <w:rsid w:val="00F4095C"/>
    <w:rsid w:val="00F41011"/>
    <w:rsid w:val="00F410F5"/>
    <w:rsid w:val="00F4131D"/>
    <w:rsid w:val="00F4134C"/>
    <w:rsid w:val="00F413B4"/>
    <w:rsid w:val="00F41AC1"/>
    <w:rsid w:val="00F41F65"/>
    <w:rsid w:val="00F42DA0"/>
    <w:rsid w:val="00F42EC8"/>
    <w:rsid w:val="00F43A0E"/>
    <w:rsid w:val="00F43B64"/>
    <w:rsid w:val="00F44008"/>
    <w:rsid w:val="00F4401B"/>
    <w:rsid w:val="00F44313"/>
    <w:rsid w:val="00F444A2"/>
    <w:rsid w:val="00F444FD"/>
    <w:rsid w:val="00F44649"/>
    <w:rsid w:val="00F446F5"/>
    <w:rsid w:val="00F44BC3"/>
    <w:rsid w:val="00F44C31"/>
    <w:rsid w:val="00F44D7C"/>
    <w:rsid w:val="00F45249"/>
    <w:rsid w:val="00F453BB"/>
    <w:rsid w:val="00F454F5"/>
    <w:rsid w:val="00F45BD3"/>
    <w:rsid w:val="00F46911"/>
    <w:rsid w:val="00F4699E"/>
    <w:rsid w:val="00F46ACF"/>
    <w:rsid w:val="00F46CD3"/>
    <w:rsid w:val="00F46D98"/>
    <w:rsid w:val="00F46EBD"/>
    <w:rsid w:val="00F46ED3"/>
    <w:rsid w:val="00F47496"/>
    <w:rsid w:val="00F4759E"/>
    <w:rsid w:val="00F4798F"/>
    <w:rsid w:val="00F47A26"/>
    <w:rsid w:val="00F47AB1"/>
    <w:rsid w:val="00F47C27"/>
    <w:rsid w:val="00F5071F"/>
    <w:rsid w:val="00F50B24"/>
    <w:rsid w:val="00F50BBF"/>
    <w:rsid w:val="00F50FBD"/>
    <w:rsid w:val="00F5124B"/>
    <w:rsid w:val="00F518C8"/>
    <w:rsid w:val="00F51ABB"/>
    <w:rsid w:val="00F51C24"/>
    <w:rsid w:val="00F51CE3"/>
    <w:rsid w:val="00F51DD1"/>
    <w:rsid w:val="00F524E7"/>
    <w:rsid w:val="00F52726"/>
    <w:rsid w:val="00F528EF"/>
    <w:rsid w:val="00F52C4E"/>
    <w:rsid w:val="00F52FBE"/>
    <w:rsid w:val="00F531E4"/>
    <w:rsid w:val="00F53437"/>
    <w:rsid w:val="00F53854"/>
    <w:rsid w:val="00F53B5B"/>
    <w:rsid w:val="00F53E7D"/>
    <w:rsid w:val="00F53EE6"/>
    <w:rsid w:val="00F53F91"/>
    <w:rsid w:val="00F5429E"/>
    <w:rsid w:val="00F54331"/>
    <w:rsid w:val="00F54366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3B8"/>
    <w:rsid w:val="00F5549D"/>
    <w:rsid w:val="00F5576A"/>
    <w:rsid w:val="00F55E1D"/>
    <w:rsid w:val="00F55FE5"/>
    <w:rsid w:val="00F56129"/>
    <w:rsid w:val="00F56967"/>
    <w:rsid w:val="00F569CC"/>
    <w:rsid w:val="00F569F6"/>
    <w:rsid w:val="00F56E95"/>
    <w:rsid w:val="00F57628"/>
    <w:rsid w:val="00F5792B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03"/>
    <w:rsid w:val="00F6077A"/>
    <w:rsid w:val="00F60C7D"/>
    <w:rsid w:val="00F60E78"/>
    <w:rsid w:val="00F610E1"/>
    <w:rsid w:val="00F615AA"/>
    <w:rsid w:val="00F6183F"/>
    <w:rsid w:val="00F61C7E"/>
    <w:rsid w:val="00F61C90"/>
    <w:rsid w:val="00F61E1C"/>
    <w:rsid w:val="00F61E5D"/>
    <w:rsid w:val="00F62395"/>
    <w:rsid w:val="00F6243C"/>
    <w:rsid w:val="00F624C1"/>
    <w:rsid w:val="00F62836"/>
    <w:rsid w:val="00F629BB"/>
    <w:rsid w:val="00F62BD4"/>
    <w:rsid w:val="00F62C03"/>
    <w:rsid w:val="00F62C17"/>
    <w:rsid w:val="00F62F79"/>
    <w:rsid w:val="00F635CF"/>
    <w:rsid w:val="00F63826"/>
    <w:rsid w:val="00F63C50"/>
    <w:rsid w:val="00F63F54"/>
    <w:rsid w:val="00F6409A"/>
    <w:rsid w:val="00F64243"/>
    <w:rsid w:val="00F642DB"/>
    <w:rsid w:val="00F644BB"/>
    <w:rsid w:val="00F64676"/>
    <w:rsid w:val="00F64717"/>
    <w:rsid w:val="00F65823"/>
    <w:rsid w:val="00F658B2"/>
    <w:rsid w:val="00F65B89"/>
    <w:rsid w:val="00F65DDB"/>
    <w:rsid w:val="00F65E38"/>
    <w:rsid w:val="00F6605D"/>
    <w:rsid w:val="00F660BD"/>
    <w:rsid w:val="00F6639B"/>
    <w:rsid w:val="00F663EA"/>
    <w:rsid w:val="00F6652F"/>
    <w:rsid w:val="00F665B2"/>
    <w:rsid w:val="00F666B4"/>
    <w:rsid w:val="00F668BA"/>
    <w:rsid w:val="00F66CB9"/>
    <w:rsid w:val="00F66E46"/>
    <w:rsid w:val="00F66E4F"/>
    <w:rsid w:val="00F66F0A"/>
    <w:rsid w:val="00F67302"/>
    <w:rsid w:val="00F67A4A"/>
    <w:rsid w:val="00F67CCD"/>
    <w:rsid w:val="00F70007"/>
    <w:rsid w:val="00F701E7"/>
    <w:rsid w:val="00F70545"/>
    <w:rsid w:val="00F70627"/>
    <w:rsid w:val="00F70680"/>
    <w:rsid w:val="00F711A2"/>
    <w:rsid w:val="00F7148A"/>
    <w:rsid w:val="00F714E7"/>
    <w:rsid w:val="00F7189F"/>
    <w:rsid w:val="00F71CFB"/>
    <w:rsid w:val="00F71ECC"/>
    <w:rsid w:val="00F72211"/>
    <w:rsid w:val="00F72A0E"/>
    <w:rsid w:val="00F73896"/>
    <w:rsid w:val="00F73BE2"/>
    <w:rsid w:val="00F73CD8"/>
    <w:rsid w:val="00F73DC9"/>
    <w:rsid w:val="00F74025"/>
    <w:rsid w:val="00F741BF"/>
    <w:rsid w:val="00F74405"/>
    <w:rsid w:val="00F745B3"/>
    <w:rsid w:val="00F74697"/>
    <w:rsid w:val="00F74E26"/>
    <w:rsid w:val="00F752F0"/>
    <w:rsid w:val="00F75402"/>
    <w:rsid w:val="00F75607"/>
    <w:rsid w:val="00F756B6"/>
    <w:rsid w:val="00F7583F"/>
    <w:rsid w:val="00F75863"/>
    <w:rsid w:val="00F75EF2"/>
    <w:rsid w:val="00F7617B"/>
    <w:rsid w:val="00F7629C"/>
    <w:rsid w:val="00F7690B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9D"/>
    <w:rsid w:val="00F802C8"/>
    <w:rsid w:val="00F808CE"/>
    <w:rsid w:val="00F80B1B"/>
    <w:rsid w:val="00F80B91"/>
    <w:rsid w:val="00F80BBC"/>
    <w:rsid w:val="00F80C4E"/>
    <w:rsid w:val="00F80CB0"/>
    <w:rsid w:val="00F80D9A"/>
    <w:rsid w:val="00F8146B"/>
    <w:rsid w:val="00F81554"/>
    <w:rsid w:val="00F8181A"/>
    <w:rsid w:val="00F81CB0"/>
    <w:rsid w:val="00F8230E"/>
    <w:rsid w:val="00F823DC"/>
    <w:rsid w:val="00F82950"/>
    <w:rsid w:val="00F82C34"/>
    <w:rsid w:val="00F83130"/>
    <w:rsid w:val="00F831B2"/>
    <w:rsid w:val="00F831B8"/>
    <w:rsid w:val="00F835A9"/>
    <w:rsid w:val="00F83CB8"/>
    <w:rsid w:val="00F8437B"/>
    <w:rsid w:val="00F84A56"/>
    <w:rsid w:val="00F84FFF"/>
    <w:rsid w:val="00F851BC"/>
    <w:rsid w:val="00F85327"/>
    <w:rsid w:val="00F85B76"/>
    <w:rsid w:val="00F85FD0"/>
    <w:rsid w:val="00F8603F"/>
    <w:rsid w:val="00F86209"/>
    <w:rsid w:val="00F86827"/>
    <w:rsid w:val="00F87480"/>
    <w:rsid w:val="00F875A6"/>
    <w:rsid w:val="00F87741"/>
    <w:rsid w:val="00F90525"/>
    <w:rsid w:val="00F906DA"/>
    <w:rsid w:val="00F9093D"/>
    <w:rsid w:val="00F90BFF"/>
    <w:rsid w:val="00F90F24"/>
    <w:rsid w:val="00F9161B"/>
    <w:rsid w:val="00F916FA"/>
    <w:rsid w:val="00F91A60"/>
    <w:rsid w:val="00F91B30"/>
    <w:rsid w:val="00F91BE8"/>
    <w:rsid w:val="00F91ECF"/>
    <w:rsid w:val="00F91F93"/>
    <w:rsid w:val="00F922F0"/>
    <w:rsid w:val="00F936DE"/>
    <w:rsid w:val="00F93922"/>
    <w:rsid w:val="00F939A5"/>
    <w:rsid w:val="00F93B11"/>
    <w:rsid w:val="00F93D67"/>
    <w:rsid w:val="00F93E59"/>
    <w:rsid w:val="00F93F21"/>
    <w:rsid w:val="00F9419F"/>
    <w:rsid w:val="00F947D0"/>
    <w:rsid w:val="00F94F42"/>
    <w:rsid w:val="00F95196"/>
    <w:rsid w:val="00F95282"/>
    <w:rsid w:val="00F954C8"/>
    <w:rsid w:val="00F95915"/>
    <w:rsid w:val="00F95B03"/>
    <w:rsid w:val="00F95C15"/>
    <w:rsid w:val="00F95C6A"/>
    <w:rsid w:val="00F95F52"/>
    <w:rsid w:val="00F960FC"/>
    <w:rsid w:val="00F962B7"/>
    <w:rsid w:val="00F96473"/>
    <w:rsid w:val="00F96567"/>
    <w:rsid w:val="00F97086"/>
    <w:rsid w:val="00F9718A"/>
    <w:rsid w:val="00F971A0"/>
    <w:rsid w:val="00F97422"/>
    <w:rsid w:val="00F97AF8"/>
    <w:rsid w:val="00FA023B"/>
    <w:rsid w:val="00FA04F1"/>
    <w:rsid w:val="00FA04F3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64C"/>
    <w:rsid w:val="00FA2793"/>
    <w:rsid w:val="00FA2D78"/>
    <w:rsid w:val="00FA2EA0"/>
    <w:rsid w:val="00FA3248"/>
    <w:rsid w:val="00FA3311"/>
    <w:rsid w:val="00FA338E"/>
    <w:rsid w:val="00FA3679"/>
    <w:rsid w:val="00FA367B"/>
    <w:rsid w:val="00FA3EA2"/>
    <w:rsid w:val="00FA40AF"/>
    <w:rsid w:val="00FA420E"/>
    <w:rsid w:val="00FA4308"/>
    <w:rsid w:val="00FA45F9"/>
    <w:rsid w:val="00FA48FD"/>
    <w:rsid w:val="00FA5A1B"/>
    <w:rsid w:val="00FA5AFA"/>
    <w:rsid w:val="00FA5DA1"/>
    <w:rsid w:val="00FA5E1E"/>
    <w:rsid w:val="00FA6679"/>
    <w:rsid w:val="00FA682E"/>
    <w:rsid w:val="00FA6B90"/>
    <w:rsid w:val="00FA6C53"/>
    <w:rsid w:val="00FA6F0B"/>
    <w:rsid w:val="00FA7065"/>
    <w:rsid w:val="00FA70E3"/>
    <w:rsid w:val="00FA71B9"/>
    <w:rsid w:val="00FA740A"/>
    <w:rsid w:val="00FA7559"/>
    <w:rsid w:val="00FA7BE7"/>
    <w:rsid w:val="00FA7F32"/>
    <w:rsid w:val="00FB0223"/>
    <w:rsid w:val="00FB0247"/>
    <w:rsid w:val="00FB1144"/>
    <w:rsid w:val="00FB1284"/>
    <w:rsid w:val="00FB133E"/>
    <w:rsid w:val="00FB153D"/>
    <w:rsid w:val="00FB18F0"/>
    <w:rsid w:val="00FB1A43"/>
    <w:rsid w:val="00FB1B2B"/>
    <w:rsid w:val="00FB2142"/>
    <w:rsid w:val="00FB2455"/>
    <w:rsid w:val="00FB2546"/>
    <w:rsid w:val="00FB25C1"/>
    <w:rsid w:val="00FB287D"/>
    <w:rsid w:val="00FB295D"/>
    <w:rsid w:val="00FB2ABE"/>
    <w:rsid w:val="00FB2B6E"/>
    <w:rsid w:val="00FB2DD5"/>
    <w:rsid w:val="00FB3286"/>
    <w:rsid w:val="00FB3A8A"/>
    <w:rsid w:val="00FB3BE2"/>
    <w:rsid w:val="00FB3C9C"/>
    <w:rsid w:val="00FB3D04"/>
    <w:rsid w:val="00FB3E42"/>
    <w:rsid w:val="00FB40CE"/>
    <w:rsid w:val="00FB41FE"/>
    <w:rsid w:val="00FB4205"/>
    <w:rsid w:val="00FB4C06"/>
    <w:rsid w:val="00FB4C34"/>
    <w:rsid w:val="00FB523F"/>
    <w:rsid w:val="00FB567A"/>
    <w:rsid w:val="00FB5885"/>
    <w:rsid w:val="00FB670A"/>
    <w:rsid w:val="00FB6C62"/>
    <w:rsid w:val="00FB7018"/>
    <w:rsid w:val="00FB72E4"/>
    <w:rsid w:val="00FB734C"/>
    <w:rsid w:val="00FB737F"/>
    <w:rsid w:val="00FB73EE"/>
    <w:rsid w:val="00FB74D2"/>
    <w:rsid w:val="00FB754E"/>
    <w:rsid w:val="00FB7BD1"/>
    <w:rsid w:val="00FB7EDE"/>
    <w:rsid w:val="00FC0123"/>
    <w:rsid w:val="00FC06B7"/>
    <w:rsid w:val="00FC073C"/>
    <w:rsid w:val="00FC0B69"/>
    <w:rsid w:val="00FC1C5D"/>
    <w:rsid w:val="00FC1DB8"/>
    <w:rsid w:val="00FC239D"/>
    <w:rsid w:val="00FC23A1"/>
    <w:rsid w:val="00FC361C"/>
    <w:rsid w:val="00FC3739"/>
    <w:rsid w:val="00FC3BE8"/>
    <w:rsid w:val="00FC425A"/>
    <w:rsid w:val="00FC450C"/>
    <w:rsid w:val="00FC4CB0"/>
    <w:rsid w:val="00FC4FDA"/>
    <w:rsid w:val="00FC5260"/>
    <w:rsid w:val="00FC536F"/>
    <w:rsid w:val="00FC53DE"/>
    <w:rsid w:val="00FC5912"/>
    <w:rsid w:val="00FC5B17"/>
    <w:rsid w:val="00FC5B6E"/>
    <w:rsid w:val="00FC5D77"/>
    <w:rsid w:val="00FC6268"/>
    <w:rsid w:val="00FC65C1"/>
    <w:rsid w:val="00FC6706"/>
    <w:rsid w:val="00FC6757"/>
    <w:rsid w:val="00FC685A"/>
    <w:rsid w:val="00FC6F4C"/>
    <w:rsid w:val="00FC771C"/>
    <w:rsid w:val="00FC7851"/>
    <w:rsid w:val="00FC7A92"/>
    <w:rsid w:val="00FC7CC5"/>
    <w:rsid w:val="00FC7EA9"/>
    <w:rsid w:val="00FD0591"/>
    <w:rsid w:val="00FD0E12"/>
    <w:rsid w:val="00FD10EC"/>
    <w:rsid w:val="00FD1703"/>
    <w:rsid w:val="00FD1CD2"/>
    <w:rsid w:val="00FD1EA9"/>
    <w:rsid w:val="00FD246D"/>
    <w:rsid w:val="00FD24FA"/>
    <w:rsid w:val="00FD2581"/>
    <w:rsid w:val="00FD2959"/>
    <w:rsid w:val="00FD295B"/>
    <w:rsid w:val="00FD29AD"/>
    <w:rsid w:val="00FD2D43"/>
    <w:rsid w:val="00FD321C"/>
    <w:rsid w:val="00FD37B2"/>
    <w:rsid w:val="00FD3978"/>
    <w:rsid w:val="00FD45D3"/>
    <w:rsid w:val="00FD496B"/>
    <w:rsid w:val="00FD4FB1"/>
    <w:rsid w:val="00FD5277"/>
    <w:rsid w:val="00FD5367"/>
    <w:rsid w:val="00FD5691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931"/>
    <w:rsid w:val="00FD6F2E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B2"/>
    <w:rsid w:val="00FE0EA4"/>
    <w:rsid w:val="00FE0EDB"/>
    <w:rsid w:val="00FE10B4"/>
    <w:rsid w:val="00FE1178"/>
    <w:rsid w:val="00FE146D"/>
    <w:rsid w:val="00FE1E89"/>
    <w:rsid w:val="00FE23A3"/>
    <w:rsid w:val="00FE24C1"/>
    <w:rsid w:val="00FE2511"/>
    <w:rsid w:val="00FE258E"/>
    <w:rsid w:val="00FE2801"/>
    <w:rsid w:val="00FE295B"/>
    <w:rsid w:val="00FE2B20"/>
    <w:rsid w:val="00FE2D4B"/>
    <w:rsid w:val="00FE2DF5"/>
    <w:rsid w:val="00FE3145"/>
    <w:rsid w:val="00FE3469"/>
    <w:rsid w:val="00FE3680"/>
    <w:rsid w:val="00FE37EB"/>
    <w:rsid w:val="00FE3B66"/>
    <w:rsid w:val="00FE44FC"/>
    <w:rsid w:val="00FE4854"/>
    <w:rsid w:val="00FE48CA"/>
    <w:rsid w:val="00FE4DFC"/>
    <w:rsid w:val="00FE562D"/>
    <w:rsid w:val="00FE56A8"/>
    <w:rsid w:val="00FE58D0"/>
    <w:rsid w:val="00FE5A99"/>
    <w:rsid w:val="00FE60B1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1B3"/>
    <w:rsid w:val="00FF23E9"/>
    <w:rsid w:val="00FF2DA5"/>
    <w:rsid w:val="00FF2E2A"/>
    <w:rsid w:val="00FF3236"/>
    <w:rsid w:val="00FF340F"/>
    <w:rsid w:val="00FF3D6D"/>
    <w:rsid w:val="00FF3EAC"/>
    <w:rsid w:val="00FF40AF"/>
    <w:rsid w:val="00FF4168"/>
    <w:rsid w:val="00FF43A4"/>
    <w:rsid w:val="00FF473A"/>
    <w:rsid w:val="00FF4900"/>
    <w:rsid w:val="00FF5297"/>
    <w:rsid w:val="00FF52F8"/>
    <w:rsid w:val="00FF55AE"/>
    <w:rsid w:val="00FF6176"/>
    <w:rsid w:val="00FF64FA"/>
    <w:rsid w:val="00FF6528"/>
    <w:rsid w:val="00FF65A0"/>
    <w:rsid w:val="00FF6E1E"/>
    <w:rsid w:val="00FF791D"/>
    <w:rsid w:val="00FF798D"/>
    <w:rsid w:val="00FF7CA9"/>
    <w:rsid w:val="00FF7CE2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074B11F0-7E94-4EAF-895A-F54B170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228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2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4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33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3E8D-41B9-4DEB-95B4-15836F7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Kaye MICKELSON</cp:lastModifiedBy>
  <cp:revision>42</cp:revision>
  <cp:lastPrinted>2020-04-16T23:57:00Z</cp:lastPrinted>
  <dcterms:created xsi:type="dcterms:W3CDTF">2020-08-19T15:42:00Z</dcterms:created>
  <dcterms:modified xsi:type="dcterms:W3CDTF">2020-08-19T16:57:00Z</dcterms:modified>
</cp:coreProperties>
</file>