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1C" w:rsidRPr="00183730" w:rsidRDefault="00F24CCD" w:rsidP="00F24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0">
        <w:rPr>
          <w:rFonts w:ascii="Times New Roman" w:hAnsi="Times New Roman" w:cs="Times New Roman"/>
          <w:b/>
          <w:sz w:val="24"/>
          <w:szCs w:val="24"/>
        </w:rPr>
        <w:t xml:space="preserve">Wasatch County </w:t>
      </w:r>
      <w:r w:rsidR="00905216">
        <w:rPr>
          <w:rFonts w:ascii="Times New Roman" w:hAnsi="Times New Roman" w:cs="Times New Roman"/>
          <w:b/>
          <w:sz w:val="24"/>
          <w:szCs w:val="24"/>
        </w:rPr>
        <w:t>P</w:t>
      </w:r>
      <w:r w:rsidRPr="00183730">
        <w:rPr>
          <w:rFonts w:ascii="Times New Roman" w:hAnsi="Times New Roman" w:cs="Times New Roman"/>
          <w:b/>
          <w:sz w:val="24"/>
          <w:szCs w:val="24"/>
        </w:rPr>
        <w:t>arks &amp; Recreation SSD #21</w:t>
      </w:r>
    </w:p>
    <w:p w:rsidR="00F24CCD" w:rsidRPr="00183730" w:rsidRDefault="00F24CCD" w:rsidP="00F24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0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2B11AC" w:rsidRDefault="00A40AAF" w:rsidP="00F24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13</w:t>
      </w:r>
      <w:r w:rsidR="002B11AC">
        <w:rPr>
          <w:rFonts w:ascii="Times New Roman" w:hAnsi="Times New Roman" w:cs="Times New Roman"/>
          <w:b/>
          <w:sz w:val="24"/>
          <w:szCs w:val="24"/>
        </w:rPr>
        <w:t xml:space="preserve">, 2018 </w:t>
      </w:r>
    </w:p>
    <w:p w:rsidR="00F24CCD" w:rsidRPr="00183730" w:rsidRDefault="00F24CCD" w:rsidP="00F24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0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F24CCD" w:rsidRDefault="00F24CCD" w:rsidP="00F24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3730" w:rsidRDefault="00183730" w:rsidP="00183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3730" w:rsidRPr="00183730" w:rsidRDefault="00183730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730"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  <w:r w:rsidRPr="00183730">
        <w:rPr>
          <w:rFonts w:ascii="Times New Roman" w:hAnsi="Times New Roman" w:cs="Times New Roman"/>
          <w:sz w:val="24"/>
          <w:szCs w:val="24"/>
        </w:rPr>
        <w:t>:</w:t>
      </w:r>
      <w:r w:rsidR="00A40AAF">
        <w:rPr>
          <w:rFonts w:ascii="Times New Roman" w:hAnsi="Times New Roman" w:cs="Times New Roman"/>
          <w:sz w:val="24"/>
          <w:szCs w:val="24"/>
        </w:rPr>
        <w:tab/>
      </w:r>
      <w:r w:rsidR="00A40AAF">
        <w:rPr>
          <w:rFonts w:ascii="Times New Roman" w:hAnsi="Times New Roman" w:cs="Times New Roman"/>
          <w:sz w:val="24"/>
          <w:szCs w:val="24"/>
        </w:rPr>
        <w:tab/>
      </w:r>
      <w:r w:rsidR="00A40AAF">
        <w:rPr>
          <w:rFonts w:ascii="Times New Roman" w:hAnsi="Times New Roman" w:cs="Times New Roman"/>
          <w:sz w:val="24"/>
          <w:szCs w:val="24"/>
        </w:rPr>
        <w:tab/>
      </w:r>
      <w:r w:rsidR="00A40AAF">
        <w:rPr>
          <w:rFonts w:ascii="Times New Roman" w:hAnsi="Times New Roman" w:cs="Times New Roman"/>
          <w:sz w:val="24"/>
          <w:szCs w:val="24"/>
        </w:rPr>
        <w:tab/>
      </w:r>
      <w:r w:rsidR="00A40AAF">
        <w:rPr>
          <w:rFonts w:ascii="Times New Roman" w:hAnsi="Times New Roman" w:cs="Times New Roman"/>
          <w:sz w:val="24"/>
          <w:szCs w:val="24"/>
        </w:rPr>
        <w:tab/>
      </w:r>
      <w:r w:rsidR="00A40AAF" w:rsidRPr="00A40AAF">
        <w:rPr>
          <w:rFonts w:ascii="Times New Roman" w:hAnsi="Times New Roman" w:cs="Times New Roman"/>
          <w:b/>
          <w:sz w:val="24"/>
          <w:szCs w:val="24"/>
          <w:u w:val="single"/>
        </w:rPr>
        <w:t>Excused</w:t>
      </w:r>
      <w:r w:rsidR="00A40A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3730" w:rsidRDefault="00183730" w:rsidP="00A40A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730">
        <w:rPr>
          <w:rFonts w:ascii="Times New Roman" w:hAnsi="Times New Roman" w:cs="Times New Roman"/>
          <w:sz w:val="24"/>
          <w:szCs w:val="24"/>
        </w:rPr>
        <w:t xml:space="preserve">Danny </w:t>
      </w:r>
      <w:r>
        <w:rPr>
          <w:rFonts w:ascii="Times New Roman" w:hAnsi="Times New Roman" w:cs="Times New Roman"/>
          <w:sz w:val="24"/>
          <w:szCs w:val="24"/>
        </w:rPr>
        <w:t>Goode, Chairman</w:t>
      </w:r>
      <w:r w:rsidR="00905216">
        <w:rPr>
          <w:rFonts w:ascii="Times New Roman" w:hAnsi="Times New Roman" w:cs="Times New Roman"/>
          <w:sz w:val="24"/>
          <w:szCs w:val="24"/>
        </w:rPr>
        <w:tab/>
      </w:r>
      <w:r w:rsidR="00905216">
        <w:rPr>
          <w:rFonts w:ascii="Times New Roman" w:hAnsi="Times New Roman" w:cs="Times New Roman"/>
          <w:sz w:val="24"/>
          <w:szCs w:val="24"/>
        </w:rPr>
        <w:tab/>
      </w:r>
      <w:r w:rsidR="00905216">
        <w:rPr>
          <w:rFonts w:ascii="Times New Roman" w:hAnsi="Times New Roman" w:cs="Times New Roman"/>
          <w:sz w:val="24"/>
          <w:szCs w:val="24"/>
        </w:rPr>
        <w:tab/>
      </w:r>
      <w:r w:rsidR="00A40AAF">
        <w:rPr>
          <w:rFonts w:ascii="Times New Roman" w:hAnsi="Times New Roman" w:cs="Times New Roman"/>
          <w:sz w:val="24"/>
          <w:szCs w:val="24"/>
        </w:rPr>
        <w:t>Spencer Park, Vice Chairman</w:t>
      </w:r>
    </w:p>
    <w:p w:rsidR="002B11AC" w:rsidRDefault="00183730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Kendall Crittenden</w:t>
      </w:r>
      <w:r w:rsidR="00905216">
        <w:rPr>
          <w:rFonts w:ascii="Times New Roman" w:hAnsi="Times New Roman" w:cs="Times New Roman"/>
          <w:sz w:val="24"/>
          <w:szCs w:val="24"/>
        </w:rPr>
        <w:t>, Member</w:t>
      </w:r>
      <w:r w:rsidR="00905216">
        <w:rPr>
          <w:rFonts w:ascii="Times New Roman" w:hAnsi="Times New Roman" w:cs="Times New Roman"/>
          <w:sz w:val="24"/>
          <w:szCs w:val="24"/>
        </w:rPr>
        <w:tab/>
      </w:r>
      <w:r w:rsidR="00905216">
        <w:rPr>
          <w:rFonts w:ascii="Times New Roman" w:hAnsi="Times New Roman" w:cs="Times New Roman"/>
          <w:sz w:val="24"/>
          <w:szCs w:val="24"/>
        </w:rPr>
        <w:tab/>
      </w:r>
      <w:r w:rsidR="00905216">
        <w:rPr>
          <w:rFonts w:ascii="Times New Roman" w:hAnsi="Times New Roman" w:cs="Times New Roman"/>
          <w:sz w:val="24"/>
          <w:szCs w:val="24"/>
        </w:rPr>
        <w:tab/>
      </w:r>
      <w:r w:rsidR="00A40AAF">
        <w:rPr>
          <w:rFonts w:ascii="Times New Roman" w:hAnsi="Times New Roman" w:cs="Times New Roman"/>
          <w:sz w:val="24"/>
          <w:szCs w:val="24"/>
        </w:rPr>
        <w:t>Greg McPhie, Member</w:t>
      </w:r>
    </w:p>
    <w:p w:rsidR="00183730" w:rsidRDefault="00183730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Farrell, Member</w:t>
      </w:r>
      <w:r w:rsidR="00905216">
        <w:rPr>
          <w:rFonts w:ascii="Times New Roman" w:hAnsi="Times New Roman" w:cs="Times New Roman"/>
          <w:sz w:val="24"/>
          <w:szCs w:val="24"/>
        </w:rPr>
        <w:tab/>
      </w:r>
      <w:r w:rsidR="00905216">
        <w:rPr>
          <w:rFonts w:ascii="Times New Roman" w:hAnsi="Times New Roman" w:cs="Times New Roman"/>
          <w:sz w:val="24"/>
          <w:szCs w:val="24"/>
        </w:rPr>
        <w:tab/>
      </w:r>
      <w:r w:rsidR="00905216">
        <w:rPr>
          <w:rFonts w:ascii="Times New Roman" w:hAnsi="Times New Roman" w:cs="Times New Roman"/>
          <w:sz w:val="24"/>
          <w:szCs w:val="24"/>
        </w:rPr>
        <w:tab/>
      </w:r>
      <w:r w:rsidR="00A40AAF">
        <w:rPr>
          <w:rFonts w:ascii="Times New Roman" w:hAnsi="Times New Roman" w:cs="Times New Roman"/>
          <w:sz w:val="24"/>
          <w:szCs w:val="24"/>
        </w:rPr>
        <w:t>Mark Nelson, Member</w:t>
      </w:r>
    </w:p>
    <w:p w:rsidR="00183730" w:rsidRDefault="00A40AAF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83730">
        <w:rPr>
          <w:rFonts w:ascii="Times New Roman" w:hAnsi="Times New Roman" w:cs="Times New Roman"/>
          <w:sz w:val="24"/>
          <w:szCs w:val="24"/>
        </w:rPr>
        <w:t>ike Petersen, Member</w:t>
      </w:r>
    </w:p>
    <w:p w:rsidR="00905216" w:rsidRDefault="00A40AAF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Bonner, Director</w:t>
      </w:r>
    </w:p>
    <w:p w:rsidR="00A40AAF" w:rsidRDefault="00A40AAF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 Coleman, Asst. Director</w:t>
      </w:r>
    </w:p>
    <w:p w:rsidR="00A40AAF" w:rsidRDefault="00A40AAF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Duke, Admin. Assistant</w:t>
      </w:r>
    </w:p>
    <w:p w:rsidR="00905216" w:rsidRDefault="00905216" w:rsidP="001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730" w:rsidRDefault="00905216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 w:rsidR="00183730">
        <w:rPr>
          <w:rFonts w:ascii="Times New Roman" w:hAnsi="Times New Roman" w:cs="Times New Roman"/>
          <w:sz w:val="24"/>
          <w:szCs w:val="24"/>
        </w:rPr>
        <w:t>ny Goode called the meeting to order at 3:</w:t>
      </w:r>
      <w:r w:rsidR="00A40AAF">
        <w:rPr>
          <w:rFonts w:ascii="Times New Roman" w:hAnsi="Times New Roman" w:cs="Times New Roman"/>
          <w:sz w:val="24"/>
          <w:szCs w:val="24"/>
        </w:rPr>
        <w:t>2</w:t>
      </w:r>
      <w:r w:rsidR="00A932B8">
        <w:rPr>
          <w:rFonts w:ascii="Times New Roman" w:hAnsi="Times New Roman" w:cs="Times New Roman"/>
          <w:sz w:val="24"/>
          <w:szCs w:val="24"/>
        </w:rPr>
        <w:t>2</w:t>
      </w:r>
      <w:r w:rsidR="00183730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01C17" w:rsidRDefault="00901C17" w:rsidP="001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730" w:rsidRDefault="00901C17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C17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3730" w:rsidRDefault="00183730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Bonner presented the minutes for </w:t>
      </w:r>
      <w:r w:rsidR="00A40AAF">
        <w:rPr>
          <w:rFonts w:ascii="Times New Roman" w:hAnsi="Times New Roman" w:cs="Times New Roman"/>
          <w:sz w:val="24"/>
          <w:szCs w:val="24"/>
        </w:rPr>
        <w:t>October 9, 2018</w:t>
      </w:r>
    </w:p>
    <w:p w:rsidR="00183730" w:rsidRDefault="00A40AAF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Farrell </w:t>
      </w:r>
      <w:r w:rsidR="00183730">
        <w:rPr>
          <w:rFonts w:ascii="Times New Roman" w:hAnsi="Times New Roman" w:cs="Times New Roman"/>
          <w:sz w:val="24"/>
          <w:szCs w:val="24"/>
        </w:rPr>
        <w:t xml:space="preserve">made a motion to approve the </w:t>
      </w:r>
      <w:r>
        <w:rPr>
          <w:rFonts w:ascii="Times New Roman" w:hAnsi="Times New Roman" w:cs="Times New Roman"/>
          <w:sz w:val="24"/>
          <w:szCs w:val="24"/>
        </w:rPr>
        <w:t>October 9</w:t>
      </w:r>
      <w:r w:rsidR="00183730">
        <w:rPr>
          <w:rFonts w:ascii="Times New Roman" w:hAnsi="Times New Roman" w:cs="Times New Roman"/>
          <w:sz w:val="24"/>
          <w:szCs w:val="24"/>
        </w:rPr>
        <w:t>, 2018 minutes.</w:t>
      </w:r>
    </w:p>
    <w:p w:rsidR="00183730" w:rsidRDefault="00A40AAF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Kendall Crittenden</w:t>
      </w:r>
      <w:r w:rsidR="00183730">
        <w:rPr>
          <w:rFonts w:ascii="Times New Roman" w:hAnsi="Times New Roman" w:cs="Times New Roman"/>
          <w:sz w:val="24"/>
          <w:szCs w:val="24"/>
        </w:rPr>
        <w:t xml:space="preserve"> 2</w:t>
      </w:r>
      <w:r w:rsidR="00183730" w:rsidRPr="0018373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83730">
        <w:rPr>
          <w:rFonts w:ascii="Times New Roman" w:hAnsi="Times New Roman" w:cs="Times New Roman"/>
          <w:sz w:val="24"/>
          <w:szCs w:val="24"/>
        </w:rPr>
        <w:t xml:space="preserve"> the motion.  Motion carries.</w:t>
      </w:r>
    </w:p>
    <w:p w:rsidR="00183730" w:rsidRDefault="00183730" w:rsidP="001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730" w:rsidRDefault="00183730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Danny asked if there were any Public Issues for future meetings.</w:t>
      </w:r>
      <w:r w:rsidR="002B11AC">
        <w:rPr>
          <w:rFonts w:ascii="Times New Roman" w:hAnsi="Times New Roman" w:cs="Times New Roman"/>
          <w:sz w:val="24"/>
          <w:szCs w:val="24"/>
        </w:rPr>
        <w:t xml:space="preserve">  There were none.</w:t>
      </w:r>
    </w:p>
    <w:p w:rsidR="002B11AC" w:rsidRDefault="002B11AC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Danny asked if there were any Governing Board Issues for future meetings.  There were none.</w:t>
      </w:r>
    </w:p>
    <w:p w:rsidR="002B11AC" w:rsidRDefault="002B11AC" w:rsidP="001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58E" w:rsidRDefault="00FA558E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08F">
        <w:rPr>
          <w:rFonts w:ascii="Times New Roman" w:hAnsi="Times New Roman" w:cs="Times New Roman"/>
          <w:b/>
          <w:sz w:val="24"/>
          <w:szCs w:val="24"/>
          <w:u w:val="single"/>
        </w:rPr>
        <w:t>Warrants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5FEA" w:rsidRDefault="00FA558E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presented the warrants for </w:t>
      </w:r>
      <w:r w:rsidR="00A40AAF">
        <w:rPr>
          <w:rFonts w:ascii="Times New Roman" w:hAnsi="Times New Roman" w:cs="Times New Roman"/>
          <w:sz w:val="24"/>
          <w:szCs w:val="24"/>
        </w:rPr>
        <w:t xml:space="preserve">October 7, 2018 through November 7, 2018 </w:t>
      </w:r>
      <w:r w:rsidR="002B11A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amount of </w:t>
      </w:r>
      <w:r w:rsidR="00A40AAF">
        <w:rPr>
          <w:rFonts w:ascii="Times New Roman" w:hAnsi="Times New Roman" w:cs="Times New Roman"/>
          <w:sz w:val="24"/>
          <w:szCs w:val="24"/>
        </w:rPr>
        <w:t>$124,585.79.</w:t>
      </w:r>
    </w:p>
    <w:p w:rsidR="00CC5FEA" w:rsidRDefault="00CC5FEA" w:rsidP="001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681" w:rsidRDefault="000D1C82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explained that there were two big payouts for the Wilderness Circuit Rodeo Finals</w:t>
      </w:r>
      <w:r w:rsidR="00A30545">
        <w:rPr>
          <w:rFonts w:ascii="Times New Roman" w:hAnsi="Times New Roman" w:cs="Times New Roman"/>
          <w:sz w:val="24"/>
          <w:szCs w:val="24"/>
        </w:rPr>
        <w:t>, but</w:t>
      </w:r>
      <w:r>
        <w:rPr>
          <w:rFonts w:ascii="Times New Roman" w:hAnsi="Times New Roman" w:cs="Times New Roman"/>
          <w:sz w:val="24"/>
          <w:szCs w:val="24"/>
        </w:rPr>
        <w:t xml:space="preserve"> we do not have all the revenue numbers yet.</w:t>
      </w:r>
      <w:r w:rsidR="00A30545">
        <w:rPr>
          <w:rFonts w:ascii="Times New Roman" w:hAnsi="Times New Roman" w:cs="Times New Roman"/>
          <w:sz w:val="24"/>
          <w:szCs w:val="24"/>
        </w:rPr>
        <w:t xml:space="preserve">  He</w:t>
      </w:r>
      <w:r w:rsidR="00BC4681">
        <w:rPr>
          <w:rFonts w:ascii="Times New Roman" w:hAnsi="Times New Roman" w:cs="Times New Roman"/>
          <w:sz w:val="24"/>
          <w:szCs w:val="24"/>
        </w:rPr>
        <w:t xml:space="preserve"> reported that the attendance for the Wilderness Circuit Rodeo Finals was up about 100 tickets for Thursday night, attendance</w:t>
      </w:r>
      <w:r w:rsidR="00A30545">
        <w:rPr>
          <w:rFonts w:ascii="Times New Roman" w:hAnsi="Times New Roman" w:cs="Times New Roman"/>
          <w:sz w:val="24"/>
          <w:szCs w:val="24"/>
        </w:rPr>
        <w:t xml:space="preserve"> was</w:t>
      </w:r>
      <w:r w:rsidR="00BC4681">
        <w:rPr>
          <w:rFonts w:ascii="Times New Roman" w:hAnsi="Times New Roman" w:cs="Times New Roman"/>
          <w:sz w:val="24"/>
          <w:szCs w:val="24"/>
        </w:rPr>
        <w:t xml:space="preserve"> also up on Friday night and Saturday night was a sell</w:t>
      </w:r>
      <w:r w:rsidR="00CF6098">
        <w:rPr>
          <w:rFonts w:ascii="Times New Roman" w:hAnsi="Times New Roman" w:cs="Times New Roman"/>
          <w:sz w:val="24"/>
          <w:szCs w:val="24"/>
        </w:rPr>
        <w:t>-</w:t>
      </w:r>
      <w:r w:rsidR="00BC4681">
        <w:rPr>
          <w:rFonts w:ascii="Times New Roman" w:hAnsi="Times New Roman" w:cs="Times New Roman"/>
          <w:sz w:val="24"/>
          <w:szCs w:val="24"/>
        </w:rPr>
        <w:t>out.  He said th</w:t>
      </w:r>
      <w:r w:rsidR="00CF6098">
        <w:rPr>
          <w:rFonts w:ascii="Times New Roman" w:hAnsi="Times New Roman" w:cs="Times New Roman"/>
          <w:sz w:val="24"/>
          <w:szCs w:val="24"/>
        </w:rPr>
        <w:t xml:space="preserve">at </w:t>
      </w:r>
      <w:r w:rsidR="00BC4681">
        <w:rPr>
          <w:rFonts w:ascii="Times New Roman" w:hAnsi="Times New Roman" w:cs="Times New Roman"/>
          <w:sz w:val="24"/>
          <w:szCs w:val="24"/>
        </w:rPr>
        <w:t>they are thinking of raising the ticket price for Saturday night next year.</w:t>
      </w:r>
    </w:p>
    <w:p w:rsidR="00CF6098" w:rsidRDefault="00CF6098" w:rsidP="001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098" w:rsidRDefault="00A30545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question was raised about </w:t>
      </w:r>
      <w:r w:rsidR="00CF6098">
        <w:rPr>
          <w:rFonts w:ascii="Times New Roman" w:hAnsi="Times New Roman" w:cs="Times New Roman"/>
          <w:sz w:val="24"/>
          <w:szCs w:val="24"/>
        </w:rPr>
        <w:t>the Mounted Shoot Out</w:t>
      </w:r>
      <w:r>
        <w:rPr>
          <w:rFonts w:ascii="Times New Roman" w:hAnsi="Times New Roman" w:cs="Times New Roman"/>
          <w:sz w:val="24"/>
          <w:szCs w:val="24"/>
        </w:rPr>
        <w:t xml:space="preserve">.  Tom responded that he spoke with Rick </w:t>
      </w:r>
      <w:r w:rsidR="006B5A8E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and everything </w:t>
      </w:r>
      <w:r w:rsidR="00CF6098">
        <w:rPr>
          <w:rFonts w:ascii="Times New Roman" w:hAnsi="Times New Roman" w:cs="Times New Roman"/>
          <w:sz w:val="24"/>
          <w:szCs w:val="24"/>
        </w:rPr>
        <w:t>went very well</w:t>
      </w:r>
      <w:r>
        <w:rPr>
          <w:rFonts w:ascii="Times New Roman" w:hAnsi="Times New Roman" w:cs="Times New Roman"/>
          <w:sz w:val="24"/>
          <w:szCs w:val="24"/>
        </w:rPr>
        <w:t xml:space="preserve">.  They usually cap it at 100 riders, but this year they had 103.  Rick told Tom that </w:t>
      </w:r>
      <w:r w:rsidR="00CF6098">
        <w:rPr>
          <w:rFonts w:ascii="Times New Roman" w:hAnsi="Times New Roman" w:cs="Times New Roman"/>
          <w:sz w:val="24"/>
          <w:szCs w:val="24"/>
        </w:rPr>
        <w:t>all of the Event Center staff was great and very helpful.</w:t>
      </w:r>
      <w:r>
        <w:rPr>
          <w:rFonts w:ascii="Times New Roman" w:hAnsi="Times New Roman" w:cs="Times New Roman"/>
          <w:sz w:val="24"/>
          <w:szCs w:val="24"/>
        </w:rPr>
        <w:t xml:space="preserve">  Tom is thinking that next year they would like to extend it one more day, making it a three-day event.  The revenue for this will be in next month’s report.</w:t>
      </w:r>
    </w:p>
    <w:p w:rsidR="00CF6098" w:rsidRDefault="00CF6098" w:rsidP="001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098" w:rsidRDefault="00A30545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Mike Peterson asked about our expenses for </w:t>
      </w:r>
      <w:r w:rsidR="00CF6098">
        <w:rPr>
          <w:rFonts w:ascii="Times New Roman" w:hAnsi="Times New Roman" w:cs="Times New Roman"/>
          <w:sz w:val="24"/>
          <w:szCs w:val="24"/>
        </w:rPr>
        <w:t>Cowboy Poetry.  Tom said that we donate our facilities for that event and the only cost for 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098">
        <w:rPr>
          <w:rFonts w:ascii="Times New Roman" w:hAnsi="Times New Roman" w:cs="Times New Roman"/>
          <w:sz w:val="24"/>
          <w:szCs w:val="24"/>
        </w:rPr>
        <w:t>is man power</w:t>
      </w:r>
      <w:r w:rsidR="00FA55D2">
        <w:rPr>
          <w:rFonts w:ascii="Times New Roman" w:hAnsi="Times New Roman" w:cs="Times New Roman"/>
          <w:sz w:val="24"/>
          <w:szCs w:val="24"/>
        </w:rPr>
        <w:t>.  Si</w:t>
      </w:r>
      <w:r>
        <w:rPr>
          <w:rFonts w:ascii="Times New Roman" w:hAnsi="Times New Roman" w:cs="Times New Roman"/>
          <w:sz w:val="24"/>
          <w:szCs w:val="24"/>
        </w:rPr>
        <w:t>nce</w:t>
      </w:r>
      <w:r w:rsidR="00FA55D2">
        <w:rPr>
          <w:rFonts w:ascii="Times New Roman" w:hAnsi="Times New Roman" w:cs="Times New Roman"/>
          <w:sz w:val="24"/>
          <w:szCs w:val="24"/>
        </w:rPr>
        <w:t xml:space="preserve"> Cowboy Poetry </w:t>
      </w:r>
      <w:r>
        <w:rPr>
          <w:rFonts w:ascii="Times New Roman" w:hAnsi="Times New Roman" w:cs="Times New Roman"/>
          <w:sz w:val="24"/>
          <w:szCs w:val="24"/>
        </w:rPr>
        <w:t xml:space="preserve">also runs on </w:t>
      </w:r>
      <w:r w:rsidR="00456978">
        <w:rPr>
          <w:rFonts w:ascii="Times New Roman" w:hAnsi="Times New Roman" w:cs="Times New Roman"/>
          <w:sz w:val="24"/>
          <w:szCs w:val="24"/>
        </w:rPr>
        <w:t>the weekend</w:t>
      </w:r>
      <w:r>
        <w:rPr>
          <w:rFonts w:ascii="Times New Roman" w:hAnsi="Times New Roman" w:cs="Times New Roman"/>
          <w:sz w:val="24"/>
          <w:szCs w:val="24"/>
        </w:rPr>
        <w:t xml:space="preserve"> we do have some overtime hours</w:t>
      </w:r>
      <w:r w:rsidR="00CF6098">
        <w:rPr>
          <w:rFonts w:ascii="Times New Roman" w:hAnsi="Times New Roman" w:cs="Times New Roman"/>
          <w:sz w:val="24"/>
          <w:szCs w:val="24"/>
        </w:rPr>
        <w:t>.</w:t>
      </w:r>
    </w:p>
    <w:p w:rsidR="00CF6098" w:rsidRDefault="00CF6098" w:rsidP="001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098" w:rsidRDefault="00CF6098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asked Tom if he could get the annual revenue on stalls and Tom said that he </w:t>
      </w:r>
      <w:r w:rsidR="00456978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get that to him.</w:t>
      </w:r>
      <w:r w:rsidR="004569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098" w:rsidRDefault="00CF6098" w:rsidP="001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978" w:rsidRDefault="00CF6098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Kendall asked about the charges from Heber City Corp.  Tom explained that those charges are for water and also for the meters</w:t>
      </w:r>
      <w:r w:rsidR="00456978">
        <w:rPr>
          <w:rFonts w:ascii="Times New Roman" w:hAnsi="Times New Roman" w:cs="Times New Roman"/>
          <w:sz w:val="24"/>
          <w:szCs w:val="24"/>
        </w:rPr>
        <w:t xml:space="preserve"> each month</w:t>
      </w:r>
      <w:r w:rsidR="0093344E">
        <w:rPr>
          <w:rFonts w:ascii="Times New Roman" w:hAnsi="Times New Roman" w:cs="Times New Roman"/>
          <w:sz w:val="24"/>
          <w:szCs w:val="24"/>
        </w:rPr>
        <w:t>.</w:t>
      </w:r>
    </w:p>
    <w:p w:rsidR="00CF6098" w:rsidRDefault="00CF6098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F6098" w:rsidRDefault="00CF6098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Peterson made a motion</w:t>
      </w:r>
      <w:r w:rsidR="00D565AD">
        <w:rPr>
          <w:rFonts w:ascii="Times New Roman" w:hAnsi="Times New Roman" w:cs="Times New Roman"/>
          <w:sz w:val="24"/>
          <w:szCs w:val="24"/>
        </w:rPr>
        <w:t xml:space="preserve"> to approve the warrants for October 7, 2018 through November 7, 2018 in the amount of $124,585.79.</w:t>
      </w:r>
    </w:p>
    <w:p w:rsidR="00D565AD" w:rsidRDefault="00D565AD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Kendall Crittenden 2</w:t>
      </w:r>
      <w:r w:rsidRPr="00D565A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the motion.  Motion carries.</w:t>
      </w:r>
    </w:p>
    <w:p w:rsidR="00901C17" w:rsidRDefault="00901C17" w:rsidP="001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C17" w:rsidRDefault="00901C17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C17">
        <w:rPr>
          <w:rFonts w:ascii="Times New Roman" w:hAnsi="Times New Roman" w:cs="Times New Roman"/>
          <w:b/>
          <w:sz w:val="24"/>
          <w:szCs w:val="24"/>
          <w:u w:val="single"/>
        </w:rPr>
        <w:t>Pickle Ball Update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468F" w:rsidRDefault="00901C17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reported that they had a meeting to discuss funding for the pickle ball courts.  Tom, Steve Farrell, Mike Davis, Mayor Potter, Mayor Johnson, and 2 members from the pickle ball club were in attendance. </w:t>
      </w:r>
      <w:r w:rsidR="00456978">
        <w:rPr>
          <w:rFonts w:ascii="Times New Roman" w:hAnsi="Times New Roman" w:cs="Times New Roman"/>
          <w:sz w:val="24"/>
          <w:szCs w:val="24"/>
        </w:rPr>
        <w:t xml:space="preserve"> Both</w:t>
      </w:r>
      <w:r>
        <w:rPr>
          <w:rFonts w:ascii="Times New Roman" w:hAnsi="Times New Roman" w:cs="Times New Roman"/>
          <w:sz w:val="24"/>
          <w:szCs w:val="24"/>
        </w:rPr>
        <w:t xml:space="preserve"> Mayor</w:t>
      </w:r>
      <w:r w:rsidR="0045697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wanted to look at</w:t>
      </w:r>
      <w:r w:rsidR="00456978">
        <w:rPr>
          <w:rFonts w:ascii="Times New Roman" w:hAnsi="Times New Roman" w:cs="Times New Roman"/>
          <w:sz w:val="24"/>
          <w:szCs w:val="24"/>
        </w:rPr>
        <w:t xml:space="preserve"> their </w:t>
      </w:r>
      <w:r>
        <w:rPr>
          <w:rFonts w:ascii="Times New Roman" w:hAnsi="Times New Roman" w:cs="Times New Roman"/>
          <w:sz w:val="24"/>
          <w:szCs w:val="24"/>
        </w:rPr>
        <w:t>impact fee</w:t>
      </w:r>
      <w:r w:rsidR="00456978">
        <w:rPr>
          <w:rFonts w:ascii="Times New Roman" w:hAnsi="Times New Roman" w:cs="Times New Roman"/>
          <w:sz w:val="24"/>
          <w:szCs w:val="24"/>
        </w:rPr>
        <w:t xml:space="preserve"> funds</w:t>
      </w:r>
      <w:r>
        <w:rPr>
          <w:rFonts w:ascii="Times New Roman" w:hAnsi="Times New Roman" w:cs="Times New Roman"/>
          <w:sz w:val="24"/>
          <w:szCs w:val="24"/>
        </w:rPr>
        <w:t xml:space="preserve"> to see how much they could contribute.  Mike thought that using impact fees was the way to go.  Both Mayor Potter and Mayor Johnson are on board.</w:t>
      </w:r>
    </w:p>
    <w:p w:rsidR="00C3468F" w:rsidRDefault="00C3468F" w:rsidP="001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C17" w:rsidRDefault="00901C17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Danny asked Steve how he felt about the meeting and he said that he felt good about it.</w:t>
      </w:r>
      <w:r w:rsidR="00456978">
        <w:rPr>
          <w:rFonts w:ascii="Times New Roman" w:hAnsi="Times New Roman" w:cs="Times New Roman"/>
          <w:sz w:val="24"/>
          <w:szCs w:val="24"/>
        </w:rPr>
        <w:t xml:space="preserve">  Steve said that </w:t>
      </w:r>
      <w:r w:rsidR="00C3468F">
        <w:rPr>
          <w:rFonts w:ascii="Times New Roman" w:hAnsi="Times New Roman" w:cs="Times New Roman"/>
          <w:sz w:val="24"/>
          <w:szCs w:val="24"/>
        </w:rPr>
        <w:t xml:space="preserve">where this </w:t>
      </w:r>
      <w:r w:rsidR="00456978">
        <w:rPr>
          <w:rFonts w:ascii="Times New Roman" w:hAnsi="Times New Roman" w:cs="Times New Roman"/>
          <w:sz w:val="24"/>
          <w:szCs w:val="24"/>
        </w:rPr>
        <w:t xml:space="preserve">is </w:t>
      </w:r>
      <w:r w:rsidR="00C3468F">
        <w:rPr>
          <w:rFonts w:ascii="Times New Roman" w:hAnsi="Times New Roman" w:cs="Times New Roman"/>
          <w:sz w:val="24"/>
          <w:szCs w:val="24"/>
        </w:rPr>
        <w:t xml:space="preserve">a </w:t>
      </w:r>
      <w:r w:rsidR="00456978">
        <w:rPr>
          <w:rFonts w:ascii="Times New Roman" w:hAnsi="Times New Roman" w:cs="Times New Roman"/>
          <w:sz w:val="24"/>
          <w:szCs w:val="24"/>
        </w:rPr>
        <w:t>county wide district and Parks &amp; Recreation owns Southfield Park they felt it was justified to us</w:t>
      </w:r>
      <w:r w:rsidR="00C3468F">
        <w:rPr>
          <w:rFonts w:ascii="Times New Roman" w:hAnsi="Times New Roman" w:cs="Times New Roman"/>
          <w:sz w:val="24"/>
          <w:szCs w:val="24"/>
        </w:rPr>
        <w:t>e park</w:t>
      </w:r>
      <w:r w:rsidR="00456978">
        <w:rPr>
          <w:rFonts w:ascii="Times New Roman" w:hAnsi="Times New Roman" w:cs="Times New Roman"/>
          <w:sz w:val="24"/>
          <w:szCs w:val="24"/>
        </w:rPr>
        <w:t xml:space="preserve"> impact fees.</w:t>
      </w:r>
    </w:p>
    <w:p w:rsidR="00901C17" w:rsidRDefault="00901C17" w:rsidP="001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C17" w:rsidRDefault="00901C17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reported that </w:t>
      </w:r>
      <w:r w:rsidR="0045697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six pickle ball courts would cost approximately $195,000.</w:t>
      </w:r>
      <w:r w:rsidR="001F1E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would include lights.  He said that this was a solid number.  This amount does not include moving the sprinkler system and does not include the re-alignment of the existing courts.</w:t>
      </w:r>
      <w:r w:rsidR="00C3468F">
        <w:rPr>
          <w:rFonts w:ascii="Times New Roman" w:hAnsi="Times New Roman" w:cs="Times New Roman"/>
          <w:sz w:val="24"/>
          <w:szCs w:val="24"/>
        </w:rPr>
        <w:t xml:space="preserve">  Tom looked at the existing courts and there is not enough room to realign them.  If they were realigned we would lose a court.</w:t>
      </w:r>
    </w:p>
    <w:p w:rsidR="00901C17" w:rsidRDefault="00901C17" w:rsidP="001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C17" w:rsidRDefault="00901C17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81E">
        <w:rPr>
          <w:rFonts w:ascii="Times New Roman" w:hAnsi="Times New Roman" w:cs="Times New Roman"/>
          <w:b/>
          <w:sz w:val="24"/>
          <w:szCs w:val="24"/>
          <w:u w:val="single"/>
        </w:rPr>
        <w:t>Preliminary 2019 Budget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6290" w:rsidRDefault="00C3468F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reported that since our last meeting some things on the budget have changed quite drastically.  Tom explained that earlier this summer Mike</w:t>
      </w:r>
      <w:r w:rsidR="00CE7530">
        <w:rPr>
          <w:rFonts w:ascii="Times New Roman" w:hAnsi="Times New Roman" w:cs="Times New Roman"/>
          <w:sz w:val="24"/>
          <w:szCs w:val="24"/>
        </w:rPr>
        <w:t xml:space="preserve"> Davis</w:t>
      </w:r>
      <w:r>
        <w:rPr>
          <w:rFonts w:ascii="Times New Roman" w:hAnsi="Times New Roman" w:cs="Times New Roman"/>
          <w:sz w:val="24"/>
          <w:szCs w:val="24"/>
        </w:rPr>
        <w:t xml:space="preserve"> had asked him to give him a </w:t>
      </w:r>
      <w:r w:rsidR="00CE7530">
        <w:rPr>
          <w:rFonts w:ascii="Times New Roman" w:hAnsi="Times New Roman" w:cs="Times New Roman"/>
          <w:sz w:val="24"/>
          <w:szCs w:val="24"/>
        </w:rPr>
        <w:t xml:space="preserve">proposal for the </w:t>
      </w:r>
      <w:r>
        <w:rPr>
          <w:rFonts w:ascii="Times New Roman" w:hAnsi="Times New Roman" w:cs="Times New Roman"/>
          <w:sz w:val="24"/>
          <w:szCs w:val="24"/>
        </w:rPr>
        <w:t>Transit Room and Restaurant</w:t>
      </w:r>
      <w:r w:rsidR="00CE7530">
        <w:rPr>
          <w:rFonts w:ascii="Times New Roman" w:hAnsi="Times New Roman" w:cs="Times New Roman"/>
          <w:sz w:val="24"/>
          <w:szCs w:val="24"/>
        </w:rPr>
        <w:t xml:space="preserve"> Tax for the district.</w:t>
      </w:r>
      <w:r w:rsidR="00F16524">
        <w:rPr>
          <w:rFonts w:ascii="Times New Roman" w:hAnsi="Times New Roman" w:cs="Times New Roman"/>
          <w:sz w:val="24"/>
          <w:szCs w:val="24"/>
        </w:rPr>
        <w:t xml:space="preserve">  </w:t>
      </w:r>
      <w:r w:rsidR="00FA55D2">
        <w:rPr>
          <w:rFonts w:ascii="Times New Roman" w:hAnsi="Times New Roman" w:cs="Times New Roman"/>
          <w:sz w:val="24"/>
          <w:szCs w:val="24"/>
        </w:rPr>
        <w:t>In</w:t>
      </w:r>
      <w:r w:rsidR="00F16524">
        <w:rPr>
          <w:rFonts w:ascii="Times New Roman" w:hAnsi="Times New Roman" w:cs="Times New Roman"/>
          <w:sz w:val="24"/>
          <w:szCs w:val="24"/>
        </w:rPr>
        <w:t xml:space="preserve"> t</w:t>
      </w:r>
      <w:r w:rsidR="00CE7530">
        <w:rPr>
          <w:rFonts w:ascii="Times New Roman" w:hAnsi="Times New Roman" w:cs="Times New Roman"/>
          <w:sz w:val="24"/>
          <w:szCs w:val="24"/>
        </w:rPr>
        <w:t>he first part of October</w:t>
      </w:r>
      <w:r w:rsidR="00FA55D2">
        <w:rPr>
          <w:rFonts w:ascii="Times New Roman" w:hAnsi="Times New Roman" w:cs="Times New Roman"/>
          <w:sz w:val="24"/>
          <w:szCs w:val="24"/>
        </w:rPr>
        <w:t>,</w:t>
      </w:r>
      <w:r w:rsidR="00CE7530">
        <w:rPr>
          <w:rFonts w:ascii="Times New Roman" w:hAnsi="Times New Roman" w:cs="Times New Roman"/>
          <w:sz w:val="24"/>
          <w:szCs w:val="24"/>
        </w:rPr>
        <w:t xml:space="preserve"> when Tom was starting the budget </w:t>
      </w:r>
      <w:r w:rsidR="00FD481E">
        <w:rPr>
          <w:rFonts w:ascii="Times New Roman" w:hAnsi="Times New Roman" w:cs="Times New Roman"/>
          <w:sz w:val="24"/>
          <w:szCs w:val="24"/>
        </w:rPr>
        <w:t>for 2019</w:t>
      </w:r>
      <w:r w:rsidR="00CE7530">
        <w:rPr>
          <w:rFonts w:ascii="Times New Roman" w:hAnsi="Times New Roman" w:cs="Times New Roman"/>
          <w:sz w:val="24"/>
          <w:szCs w:val="24"/>
        </w:rPr>
        <w:t>, he sent Mike an e-mail asking if the request was going to happen</w:t>
      </w:r>
      <w:r w:rsidR="00B06290">
        <w:rPr>
          <w:rFonts w:ascii="Times New Roman" w:hAnsi="Times New Roman" w:cs="Times New Roman"/>
          <w:sz w:val="24"/>
          <w:szCs w:val="24"/>
        </w:rPr>
        <w:t xml:space="preserve"> and what was going to happen with the numbers he had given him.</w:t>
      </w:r>
      <w:r w:rsidR="00CE7530">
        <w:rPr>
          <w:rFonts w:ascii="Times New Roman" w:hAnsi="Times New Roman" w:cs="Times New Roman"/>
          <w:sz w:val="24"/>
          <w:szCs w:val="24"/>
        </w:rPr>
        <w:t xml:space="preserve">  Mike responded that the figure he felt comfortable with</w:t>
      </w:r>
      <w:r w:rsidR="00B06290">
        <w:rPr>
          <w:rFonts w:ascii="Times New Roman" w:hAnsi="Times New Roman" w:cs="Times New Roman"/>
          <w:sz w:val="24"/>
          <w:szCs w:val="24"/>
        </w:rPr>
        <w:t>,</w:t>
      </w:r>
      <w:r w:rsidR="00CE7530">
        <w:rPr>
          <w:rFonts w:ascii="Times New Roman" w:hAnsi="Times New Roman" w:cs="Times New Roman"/>
          <w:sz w:val="24"/>
          <w:szCs w:val="24"/>
        </w:rPr>
        <w:t xml:space="preserve"> </w:t>
      </w:r>
      <w:r w:rsidR="00B06290">
        <w:rPr>
          <w:rFonts w:ascii="Times New Roman" w:hAnsi="Times New Roman" w:cs="Times New Roman"/>
          <w:sz w:val="24"/>
          <w:szCs w:val="24"/>
        </w:rPr>
        <w:t xml:space="preserve">at the time, </w:t>
      </w:r>
      <w:r w:rsidR="00CE7530">
        <w:rPr>
          <w:rFonts w:ascii="Times New Roman" w:hAnsi="Times New Roman" w:cs="Times New Roman"/>
          <w:sz w:val="24"/>
          <w:szCs w:val="24"/>
        </w:rPr>
        <w:t>was $151,000., which we have</w:t>
      </w:r>
      <w:r w:rsidR="00B06290">
        <w:rPr>
          <w:rFonts w:ascii="Times New Roman" w:hAnsi="Times New Roman" w:cs="Times New Roman"/>
          <w:sz w:val="24"/>
          <w:szCs w:val="24"/>
        </w:rPr>
        <w:t xml:space="preserve"> r</w:t>
      </w:r>
      <w:r w:rsidR="00CE7530">
        <w:rPr>
          <w:rFonts w:ascii="Times New Roman" w:hAnsi="Times New Roman" w:cs="Times New Roman"/>
          <w:sz w:val="24"/>
          <w:szCs w:val="24"/>
        </w:rPr>
        <w:t>eceived</w:t>
      </w:r>
      <w:r w:rsidR="00B06290">
        <w:rPr>
          <w:rFonts w:ascii="Times New Roman" w:hAnsi="Times New Roman" w:cs="Times New Roman"/>
          <w:sz w:val="24"/>
          <w:szCs w:val="24"/>
        </w:rPr>
        <w:t xml:space="preserve"> for</w:t>
      </w:r>
      <w:r w:rsidR="00CE7530">
        <w:rPr>
          <w:rFonts w:ascii="Times New Roman" w:hAnsi="Times New Roman" w:cs="Times New Roman"/>
          <w:sz w:val="24"/>
          <w:szCs w:val="24"/>
        </w:rPr>
        <w:t xml:space="preserve"> the last 5 or 6 years from advertising for all of the events we do in the district.</w:t>
      </w:r>
    </w:p>
    <w:p w:rsidR="00B06290" w:rsidRDefault="00B06290" w:rsidP="001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81E" w:rsidRDefault="00CE7530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</w:t>
      </w:r>
      <w:r w:rsidR="00B06290">
        <w:rPr>
          <w:rFonts w:ascii="Times New Roman" w:hAnsi="Times New Roman" w:cs="Times New Roman"/>
          <w:sz w:val="24"/>
          <w:szCs w:val="24"/>
        </w:rPr>
        <w:t>, at the rodeo</w:t>
      </w:r>
      <w:r>
        <w:rPr>
          <w:rFonts w:ascii="Times New Roman" w:hAnsi="Times New Roman" w:cs="Times New Roman"/>
          <w:sz w:val="24"/>
          <w:szCs w:val="24"/>
        </w:rPr>
        <w:t xml:space="preserve"> last Saturday, Nov. </w:t>
      </w:r>
      <w:r w:rsidR="000B6474">
        <w:rPr>
          <w:rFonts w:ascii="Times New Roman" w:hAnsi="Times New Roman" w:cs="Times New Roman"/>
          <w:sz w:val="24"/>
          <w:szCs w:val="24"/>
        </w:rPr>
        <w:t>10</w:t>
      </w:r>
      <w:r w:rsidR="000B6474" w:rsidRPr="00B062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B6474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06290">
        <w:rPr>
          <w:rFonts w:ascii="Times New Roman" w:hAnsi="Times New Roman" w:cs="Times New Roman"/>
          <w:sz w:val="24"/>
          <w:szCs w:val="24"/>
        </w:rPr>
        <w:t xml:space="preserve"> Mike told Tom that he and Barry had looked at the TRT budget and there was a possibility that</w:t>
      </w:r>
      <w:r w:rsidR="00C17A54">
        <w:rPr>
          <w:rFonts w:ascii="Times New Roman" w:hAnsi="Times New Roman" w:cs="Times New Roman"/>
          <w:sz w:val="24"/>
          <w:szCs w:val="24"/>
        </w:rPr>
        <w:t xml:space="preserve"> TRT could be funding the district a little more.  Mike present</w:t>
      </w:r>
      <w:r w:rsidR="00594DE8">
        <w:rPr>
          <w:rFonts w:ascii="Times New Roman" w:hAnsi="Times New Roman" w:cs="Times New Roman"/>
          <w:sz w:val="24"/>
          <w:szCs w:val="24"/>
        </w:rPr>
        <w:t xml:space="preserve">ed this </w:t>
      </w:r>
      <w:r w:rsidR="00C17A54">
        <w:rPr>
          <w:rFonts w:ascii="Times New Roman" w:hAnsi="Times New Roman" w:cs="Times New Roman"/>
          <w:sz w:val="24"/>
          <w:szCs w:val="24"/>
        </w:rPr>
        <w:t xml:space="preserve">to the Board </w:t>
      </w:r>
      <w:r w:rsidR="00594DE8">
        <w:rPr>
          <w:rFonts w:ascii="Times New Roman" w:hAnsi="Times New Roman" w:cs="Times New Roman"/>
          <w:sz w:val="24"/>
          <w:szCs w:val="24"/>
        </w:rPr>
        <w:t>and ev</w:t>
      </w:r>
      <w:r w:rsidR="00C17A54">
        <w:rPr>
          <w:rFonts w:ascii="Times New Roman" w:hAnsi="Times New Roman" w:cs="Times New Roman"/>
          <w:sz w:val="24"/>
          <w:szCs w:val="24"/>
        </w:rPr>
        <w:t xml:space="preserve">erything was approved on his end and so Tom put a new </w:t>
      </w:r>
      <w:r w:rsidR="00C17A54">
        <w:rPr>
          <w:rFonts w:ascii="Times New Roman" w:hAnsi="Times New Roman" w:cs="Times New Roman"/>
          <w:sz w:val="24"/>
          <w:szCs w:val="24"/>
        </w:rPr>
        <w:lastRenderedPageBreak/>
        <w:t xml:space="preserve">budget together.  </w:t>
      </w:r>
      <w:r w:rsidR="00B06290">
        <w:rPr>
          <w:rFonts w:ascii="Times New Roman" w:hAnsi="Times New Roman" w:cs="Times New Roman"/>
          <w:sz w:val="24"/>
          <w:szCs w:val="24"/>
        </w:rPr>
        <w:t xml:space="preserve"> </w:t>
      </w:r>
      <w:r w:rsidR="00F16524">
        <w:rPr>
          <w:rFonts w:ascii="Times New Roman" w:hAnsi="Times New Roman" w:cs="Times New Roman"/>
          <w:sz w:val="24"/>
          <w:szCs w:val="24"/>
        </w:rPr>
        <w:t xml:space="preserve">Tom put the extra money back into areas which he had cut.  </w:t>
      </w:r>
      <w:r w:rsidR="00FD481E">
        <w:rPr>
          <w:rFonts w:ascii="Times New Roman" w:hAnsi="Times New Roman" w:cs="Times New Roman"/>
          <w:sz w:val="24"/>
          <w:szCs w:val="24"/>
        </w:rPr>
        <w:t xml:space="preserve"> </w:t>
      </w:r>
      <w:r w:rsidR="00F16524">
        <w:rPr>
          <w:rFonts w:ascii="Times New Roman" w:hAnsi="Times New Roman" w:cs="Times New Roman"/>
          <w:sz w:val="24"/>
          <w:szCs w:val="24"/>
        </w:rPr>
        <w:t>Tom said that it is important to note that the revisions all fall under TRT code.  Tom presented the 2019 Transit Room and Restaurant Proposal</w:t>
      </w:r>
      <w:r w:rsidR="00FD481E">
        <w:rPr>
          <w:rFonts w:ascii="Times New Roman" w:hAnsi="Times New Roman" w:cs="Times New Roman"/>
          <w:sz w:val="24"/>
          <w:szCs w:val="24"/>
        </w:rPr>
        <w:t xml:space="preserve"> for Wasatch County Parks &amp; Recreation SSD</w:t>
      </w:r>
      <w:r w:rsidR="00F16524">
        <w:rPr>
          <w:rFonts w:ascii="Times New Roman" w:hAnsi="Times New Roman" w:cs="Times New Roman"/>
          <w:sz w:val="24"/>
          <w:szCs w:val="24"/>
        </w:rPr>
        <w:t xml:space="preserve"> on the overhead and distributed copies to the Board</w:t>
      </w:r>
      <w:r w:rsidR="009A4BB1">
        <w:rPr>
          <w:rFonts w:ascii="Times New Roman" w:hAnsi="Times New Roman" w:cs="Times New Roman"/>
          <w:sz w:val="24"/>
          <w:szCs w:val="24"/>
        </w:rPr>
        <w:t>.</w:t>
      </w:r>
    </w:p>
    <w:p w:rsidR="009A4BB1" w:rsidRDefault="009A4BB1" w:rsidP="001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7F4" w:rsidRDefault="002B67F4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Monies were distributed as follows:</w:t>
      </w:r>
    </w:p>
    <w:p w:rsidR="002B67F4" w:rsidRDefault="002B67F4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$151,000. -  Advertising (Currently Receiving)</w:t>
      </w:r>
    </w:p>
    <w:p w:rsidR="002B67F4" w:rsidRDefault="002B67F4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$100,000. -  Building and Grounds Maintenance</w:t>
      </w:r>
    </w:p>
    <w:p w:rsidR="002B67F4" w:rsidRDefault="002B67F4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$100,000. -  Utilities</w:t>
      </w:r>
    </w:p>
    <w:p w:rsidR="002B67F4" w:rsidRDefault="002B67F4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$ 35,000.  -  Equipment Operating</w:t>
      </w:r>
    </w:p>
    <w:p w:rsidR="002B67F4" w:rsidRPr="002B67F4" w:rsidRDefault="002B67F4" w:rsidP="001837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B67F4">
        <w:rPr>
          <w:rFonts w:ascii="Times New Roman" w:hAnsi="Times New Roman" w:cs="Times New Roman"/>
          <w:sz w:val="24"/>
          <w:szCs w:val="24"/>
          <w:u w:val="single"/>
        </w:rPr>
        <w:t>$ 35,000.  -  Improvements other than Buildings</w:t>
      </w:r>
    </w:p>
    <w:p w:rsidR="002B67F4" w:rsidRDefault="002B67F4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$421,000. – Total Request </w:t>
      </w:r>
    </w:p>
    <w:p w:rsidR="009B14F2" w:rsidRDefault="009B14F2" w:rsidP="001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F2" w:rsidRDefault="009B14F2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r w:rsidR="00FA55D2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 xml:space="preserve">presented the Wasatch County Parks &amp; Recreation </w:t>
      </w:r>
      <w:r w:rsidR="007F454D">
        <w:rPr>
          <w:rFonts w:ascii="Times New Roman" w:hAnsi="Times New Roman" w:cs="Times New Roman"/>
          <w:sz w:val="24"/>
          <w:szCs w:val="24"/>
        </w:rPr>
        <w:t xml:space="preserve">SSD </w:t>
      </w:r>
      <w:r>
        <w:rPr>
          <w:rFonts w:ascii="Times New Roman" w:hAnsi="Times New Roman" w:cs="Times New Roman"/>
          <w:sz w:val="24"/>
          <w:szCs w:val="24"/>
        </w:rPr>
        <w:t>2019 Preliminary Budget</w:t>
      </w:r>
      <w:r w:rsidR="007F454D">
        <w:rPr>
          <w:rFonts w:ascii="Times New Roman" w:hAnsi="Times New Roman" w:cs="Times New Roman"/>
          <w:sz w:val="24"/>
          <w:szCs w:val="24"/>
        </w:rPr>
        <w:t xml:space="preserve"> on the overhead and distributed copies to the Board.</w:t>
      </w:r>
      <w:r>
        <w:rPr>
          <w:rFonts w:ascii="Times New Roman" w:hAnsi="Times New Roman" w:cs="Times New Roman"/>
          <w:sz w:val="24"/>
          <w:szCs w:val="24"/>
        </w:rPr>
        <w:t xml:space="preserve">  He </w:t>
      </w:r>
      <w:r w:rsidR="007F45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xplained th</w:t>
      </w:r>
      <w:r w:rsidR="007F454D">
        <w:rPr>
          <w:rFonts w:ascii="Times New Roman" w:hAnsi="Times New Roman" w:cs="Times New Roman"/>
          <w:sz w:val="24"/>
          <w:szCs w:val="24"/>
        </w:rPr>
        <w:t>e</w:t>
      </w:r>
      <w:r w:rsidR="00847757">
        <w:rPr>
          <w:rFonts w:ascii="Times New Roman" w:hAnsi="Times New Roman" w:cs="Times New Roman"/>
          <w:sz w:val="24"/>
          <w:szCs w:val="24"/>
        </w:rPr>
        <w:t xml:space="preserve"> </w:t>
      </w:r>
      <w:r w:rsidR="003966E4">
        <w:rPr>
          <w:rFonts w:ascii="Times New Roman" w:hAnsi="Times New Roman" w:cs="Times New Roman"/>
          <w:sz w:val="24"/>
          <w:szCs w:val="24"/>
        </w:rPr>
        <w:t>f</w:t>
      </w:r>
      <w:r w:rsidR="007F454D">
        <w:rPr>
          <w:rFonts w:ascii="Times New Roman" w:hAnsi="Times New Roman" w:cs="Times New Roman"/>
          <w:sz w:val="24"/>
          <w:szCs w:val="24"/>
        </w:rPr>
        <w:t>ollow</w:t>
      </w:r>
      <w:r w:rsidR="003966E4">
        <w:rPr>
          <w:rFonts w:ascii="Times New Roman" w:hAnsi="Times New Roman" w:cs="Times New Roman"/>
          <w:sz w:val="24"/>
          <w:szCs w:val="24"/>
        </w:rPr>
        <w:t>ing</w:t>
      </w:r>
      <w:r w:rsidR="007F454D">
        <w:rPr>
          <w:rFonts w:ascii="Times New Roman" w:hAnsi="Times New Roman" w:cs="Times New Roman"/>
          <w:sz w:val="24"/>
          <w:szCs w:val="24"/>
        </w:rPr>
        <w:t>:</w:t>
      </w:r>
    </w:p>
    <w:p w:rsidR="003966E4" w:rsidRDefault="003966E4" w:rsidP="0018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54D" w:rsidRDefault="003966E4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Revenue:</w:t>
      </w:r>
    </w:p>
    <w:p w:rsidR="007F454D" w:rsidRDefault="007F454D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$1,851,376.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Taxes</w:t>
      </w:r>
    </w:p>
    <w:p w:rsidR="007F454D" w:rsidRDefault="007F454D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$1,142,550.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Charges for Services:  Programs </w:t>
      </w:r>
    </w:p>
    <w:p w:rsidR="00847757" w:rsidRDefault="007F454D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   612,000.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Misc. Revenue</w:t>
      </w:r>
      <w:r w:rsidR="00847757">
        <w:rPr>
          <w:rFonts w:ascii="Times New Roman" w:hAnsi="Times New Roman" w:cs="Times New Roman"/>
          <w:sz w:val="24"/>
          <w:szCs w:val="24"/>
        </w:rPr>
        <w:t xml:space="preserve">:  Demolition Derby, Stall Barn, Camping, </w:t>
      </w:r>
      <w:r w:rsidR="00193CF6">
        <w:rPr>
          <w:rFonts w:ascii="Times New Roman" w:hAnsi="Times New Roman" w:cs="Times New Roman"/>
          <w:sz w:val="24"/>
          <w:szCs w:val="24"/>
        </w:rPr>
        <w:t xml:space="preserve">Park Rental, </w:t>
      </w:r>
      <w:r w:rsidR="00847757">
        <w:rPr>
          <w:rFonts w:ascii="Times New Roman" w:hAnsi="Times New Roman" w:cs="Times New Roman"/>
          <w:sz w:val="24"/>
          <w:szCs w:val="24"/>
        </w:rPr>
        <w:t>etc.</w:t>
      </w:r>
    </w:p>
    <w:p w:rsidR="00847757" w:rsidRDefault="00847757" w:rsidP="00183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   421,000.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Transfer from County Fund 44:  TRT</w:t>
      </w:r>
    </w:p>
    <w:p w:rsidR="00847757" w:rsidRDefault="00847757" w:rsidP="008477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6E4">
        <w:rPr>
          <w:rFonts w:ascii="Times New Roman" w:hAnsi="Times New Roman" w:cs="Times New Roman"/>
          <w:sz w:val="24"/>
          <w:szCs w:val="24"/>
          <w:u w:val="single"/>
        </w:rPr>
        <w:t>$   110.000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Transfer from County Fund 46:  Services P&amp;R provide back to the</w:t>
      </w:r>
    </w:p>
    <w:p w:rsidR="00EE5C9D" w:rsidRDefault="00847757" w:rsidP="008477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County</w:t>
      </w:r>
      <w:r w:rsidR="00EE5C9D">
        <w:rPr>
          <w:rFonts w:ascii="Times New Roman" w:hAnsi="Times New Roman" w:cs="Times New Roman"/>
          <w:sz w:val="24"/>
          <w:szCs w:val="24"/>
        </w:rPr>
        <w:t xml:space="preserve"> that they reimburse us for</w:t>
      </w:r>
      <w:r>
        <w:rPr>
          <w:rFonts w:ascii="Times New Roman" w:hAnsi="Times New Roman" w:cs="Times New Roman"/>
          <w:sz w:val="24"/>
          <w:szCs w:val="24"/>
        </w:rPr>
        <w:t>, such as:  County Fair, snow removal,</w:t>
      </w:r>
    </w:p>
    <w:p w:rsidR="00847757" w:rsidRDefault="00847757" w:rsidP="00EE5C9D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sprinklers,</w:t>
      </w:r>
      <w:r w:rsidR="00BF552B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3966E4" w:rsidRDefault="003966E4" w:rsidP="008477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FD1E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1E36">
        <w:rPr>
          <w:rFonts w:ascii="Times New Roman" w:hAnsi="Times New Roman" w:cs="Times New Roman"/>
          <w:sz w:val="24"/>
          <w:szCs w:val="24"/>
        </w:rPr>
        <w:t>136,926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</w:t>
      </w:r>
    </w:p>
    <w:p w:rsidR="003966E4" w:rsidRDefault="003966E4" w:rsidP="008477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6E4" w:rsidRDefault="003966E4" w:rsidP="008477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Danny asked about projected growth and Tom answered that there was no projected growth included in these revenue numbers.</w:t>
      </w:r>
    </w:p>
    <w:p w:rsidR="003966E4" w:rsidRDefault="003966E4" w:rsidP="008477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EFC" w:rsidRDefault="003966E4" w:rsidP="008477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preliminary budget showed an increase in the fund balance of $403,771. </w:t>
      </w:r>
      <w:r w:rsidR="00F9309C">
        <w:rPr>
          <w:rFonts w:ascii="Times New Roman" w:hAnsi="Times New Roman" w:cs="Times New Roman"/>
          <w:sz w:val="24"/>
          <w:szCs w:val="24"/>
        </w:rPr>
        <w:t xml:space="preserve"> T</w:t>
      </w:r>
      <w:r w:rsidR="00737687">
        <w:rPr>
          <w:rFonts w:ascii="Times New Roman" w:hAnsi="Times New Roman" w:cs="Times New Roman"/>
          <w:sz w:val="24"/>
          <w:szCs w:val="24"/>
        </w:rPr>
        <w:t>h</w:t>
      </w:r>
      <w:r w:rsidR="00F9309C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does not include our def</w:t>
      </w:r>
      <w:r w:rsidR="00737687">
        <w:rPr>
          <w:rFonts w:ascii="Times New Roman" w:hAnsi="Times New Roman" w:cs="Times New Roman"/>
          <w:sz w:val="24"/>
          <w:szCs w:val="24"/>
        </w:rPr>
        <w:t>icit payment back to the county which, at a minimum, is $203,000.</w:t>
      </w:r>
      <w:r w:rsidR="005E34C1">
        <w:rPr>
          <w:rFonts w:ascii="Times New Roman" w:hAnsi="Times New Roman" w:cs="Times New Roman"/>
          <w:sz w:val="24"/>
          <w:szCs w:val="24"/>
        </w:rPr>
        <w:t xml:space="preserve">  Tom explained </w:t>
      </w:r>
      <w:r w:rsidR="00BB6CD3">
        <w:rPr>
          <w:rFonts w:ascii="Times New Roman" w:hAnsi="Times New Roman" w:cs="Times New Roman"/>
          <w:sz w:val="24"/>
          <w:szCs w:val="24"/>
        </w:rPr>
        <w:t>that the balance is up to the Board how this money is appropriated.  Tom would like t</w:t>
      </w:r>
      <w:r w:rsidR="003C2EFC">
        <w:rPr>
          <w:rFonts w:ascii="Times New Roman" w:hAnsi="Times New Roman" w:cs="Times New Roman"/>
          <w:sz w:val="24"/>
          <w:szCs w:val="24"/>
        </w:rPr>
        <w:t>o see it go towards the deficit.</w:t>
      </w:r>
    </w:p>
    <w:p w:rsidR="00F9309C" w:rsidRDefault="00F9309C" w:rsidP="008477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09C" w:rsidRDefault="00547D60" w:rsidP="008477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</w:t>
      </w:r>
      <w:r w:rsidR="00F9309C">
        <w:rPr>
          <w:rFonts w:ascii="Times New Roman" w:hAnsi="Times New Roman" w:cs="Times New Roman"/>
          <w:sz w:val="24"/>
          <w:szCs w:val="24"/>
        </w:rPr>
        <w:t xml:space="preserve">asked </w:t>
      </w:r>
      <w:r>
        <w:rPr>
          <w:rFonts w:ascii="Times New Roman" w:hAnsi="Times New Roman" w:cs="Times New Roman"/>
          <w:sz w:val="24"/>
          <w:szCs w:val="24"/>
        </w:rPr>
        <w:t xml:space="preserve">if we are paying $100,000. </w:t>
      </w:r>
      <w:r w:rsidR="007D10F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the county for the bond</w:t>
      </w:r>
      <w:r w:rsidR="00F9309C">
        <w:rPr>
          <w:rFonts w:ascii="Times New Roman" w:hAnsi="Times New Roman" w:cs="Times New Roman"/>
          <w:sz w:val="24"/>
          <w:szCs w:val="24"/>
        </w:rPr>
        <w:t xml:space="preserve"> and Tom </w:t>
      </w:r>
      <w:r>
        <w:rPr>
          <w:rFonts w:ascii="Times New Roman" w:hAnsi="Times New Roman" w:cs="Times New Roman"/>
          <w:sz w:val="24"/>
          <w:szCs w:val="24"/>
        </w:rPr>
        <w:t xml:space="preserve">said that we used to pay that </w:t>
      </w:r>
      <w:r w:rsidR="007D10FB">
        <w:rPr>
          <w:rFonts w:ascii="Times New Roman" w:hAnsi="Times New Roman" w:cs="Times New Roman"/>
          <w:sz w:val="24"/>
          <w:szCs w:val="24"/>
        </w:rPr>
        <w:t xml:space="preserve">amount, </w:t>
      </w:r>
      <w:r>
        <w:rPr>
          <w:rFonts w:ascii="Times New Roman" w:hAnsi="Times New Roman" w:cs="Times New Roman"/>
          <w:sz w:val="24"/>
          <w:szCs w:val="24"/>
        </w:rPr>
        <w:t xml:space="preserve">but about six years ago </w:t>
      </w:r>
      <w:r w:rsidR="00C26032">
        <w:rPr>
          <w:rFonts w:ascii="Times New Roman" w:hAnsi="Times New Roman" w:cs="Times New Roman"/>
          <w:sz w:val="24"/>
          <w:szCs w:val="24"/>
        </w:rPr>
        <w:t>Mike Davis</w:t>
      </w:r>
      <w:r>
        <w:rPr>
          <w:rFonts w:ascii="Times New Roman" w:hAnsi="Times New Roman" w:cs="Times New Roman"/>
          <w:sz w:val="24"/>
          <w:szCs w:val="24"/>
        </w:rPr>
        <w:t xml:space="preserve"> decreased </w:t>
      </w:r>
      <w:r w:rsidR="007D10FB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to $50,000.</w:t>
      </w:r>
      <w:r w:rsidR="00C26032">
        <w:rPr>
          <w:rFonts w:ascii="Times New Roman" w:hAnsi="Times New Roman" w:cs="Times New Roman"/>
          <w:sz w:val="24"/>
          <w:szCs w:val="24"/>
        </w:rPr>
        <w:t xml:space="preserve">, instead of giving us more TRT money.  </w:t>
      </w:r>
      <w:r>
        <w:rPr>
          <w:rFonts w:ascii="Times New Roman" w:hAnsi="Times New Roman" w:cs="Times New Roman"/>
          <w:sz w:val="24"/>
          <w:szCs w:val="24"/>
        </w:rPr>
        <w:t xml:space="preserve">  Tom </w:t>
      </w:r>
      <w:r w:rsidR="00F9309C">
        <w:rPr>
          <w:rFonts w:ascii="Times New Roman" w:hAnsi="Times New Roman" w:cs="Times New Roman"/>
          <w:sz w:val="24"/>
          <w:szCs w:val="24"/>
        </w:rPr>
        <w:t xml:space="preserve">gave the following </w:t>
      </w:r>
      <w:r w:rsidR="000B6474">
        <w:rPr>
          <w:rFonts w:ascii="Times New Roman" w:hAnsi="Times New Roman" w:cs="Times New Roman"/>
          <w:sz w:val="24"/>
          <w:szCs w:val="24"/>
        </w:rPr>
        <w:t>breakdown</w:t>
      </w:r>
      <w:r>
        <w:rPr>
          <w:rFonts w:ascii="Times New Roman" w:hAnsi="Times New Roman" w:cs="Times New Roman"/>
          <w:sz w:val="24"/>
          <w:szCs w:val="24"/>
        </w:rPr>
        <w:t xml:space="preserve"> of what we pay the county</w:t>
      </w:r>
      <w:r w:rsidR="00A37B9B">
        <w:rPr>
          <w:rFonts w:ascii="Times New Roman" w:hAnsi="Times New Roman" w:cs="Times New Roman"/>
          <w:sz w:val="24"/>
          <w:szCs w:val="24"/>
        </w:rPr>
        <w:t xml:space="preserve"> for loans and agreements</w:t>
      </w:r>
      <w:r w:rsidR="00F9309C">
        <w:rPr>
          <w:rFonts w:ascii="Times New Roman" w:hAnsi="Times New Roman" w:cs="Times New Roman"/>
          <w:sz w:val="24"/>
          <w:szCs w:val="24"/>
        </w:rPr>
        <w:t>:</w:t>
      </w:r>
    </w:p>
    <w:p w:rsidR="00F9309C" w:rsidRDefault="00F9309C" w:rsidP="008477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$ 60,000.   Demolition Derby</w:t>
      </w:r>
    </w:p>
    <w:p w:rsidR="00F9309C" w:rsidRDefault="00F9309C" w:rsidP="008477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$ 50,000.   Bond</w:t>
      </w:r>
    </w:p>
    <w:p w:rsidR="00F9309C" w:rsidRDefault="00F9309C" w:rsidP="008477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$ 45,000.   Roof Loan</w:t>
      </w:r>
    </w:p>
    <w:p w:rsidR="00F9309C" w:rsidRDefault="00F9309C" w:rsidP="008477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09C">
        <w:rPr>
          <w:rFonts w:ascii="Times New Roman" w:hAnsi="Times New Roman" w:cs="Times New Roman"/>
          <w:sz w:val="24"/>
          <w:szCs w:val="24"/>
          <w:u w:val="single"/>
        </w:rPr>
        <w:t>$203,000</w:t>
      </w:r>
      <w:r>
        <w:rPr>
          <w:rFonts w:ascii="Times New Roman" w:hAnsi="Times New Roman" w:cs="Times New Roman"/>
          <w:sz w:val="24"/>
          <w:szCs w:val="24"/>
        </w:rPr>
        <w:t>.  Deficit</w:t>
      </w:r>
    </w:p>
    <w:p w:rsidR="007F454D" w:rsidRDefault="00F9309C" w:rsidP="008477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$358,000.  Total</w:t>
      </w:r>
      <w:r w:rsidR="00847757">
        <w:rPr>
          <w:rFonts w:ascii="Times New Roman" w:hAnsi="Times New Roman" w:cs="Times New Roman"/>
          <w:sz w:val="24"/>
          <w:szCs w:val="24"/>
        </w:rPr>
        <w:t xml:space="preserve"> </w:t>
      </w:r>
      <w:r w:rsidR="007F454D">
        <w:rPr>
          <w:rFonts w:ascii="Times New Roman" w:hAnsi="Times New Roman" w:cs="Times New Roman"/>
          <w:sz w:val="24"/>
          <w:szCs w:val="24"/>
        </w:rPr>
        <w:tab/>
      </w:r>
      <w:r w:rsidR="007F454D">
        <w:rPr>
          <w:rFonts w:ascii="Times New Roman" w:hAnsi="Times New Roman" w:cs="Times New Roman"/>
          <w:sz w:val="24"/>
          <w:szCs w:val="24"/>
        </w:rPr>
        <w:tab/>
      </w:r>
    </w:p>
    <w:p w:rsidR="00F9309C" w:rsidRDefault="00F9309C" w:rsidP="008477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67F" w:rsidRDefault="007D067F" w:rsidP="008477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Danny asked if there were any questions regarding the preliminary 2019 budget.</w:t>
      </w:r>
    </w:p>
    <w:p w:rsidR="007D067F" w:rsidRDefault="007D067F" w:rsidP="008477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67F" w:rsidRDefault="00F9309C" w:rsidP="008477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asked </w:t>
      </w:r>
      <w:r w:rsidR="0020273F">
        <w:rPr>
          <w:rFonts w:ascii="Times New Roman" w:hAnsi="Times New Roman" w:cs="Times New Roman"/>
          <w:sz w:val="24"/>
          <w:szCs w:val="24"/>
        </w:rPr>
        <w:t xml:space="preserve">where the Demolition Derby </w:t>
      </w:r>
      <w:r w:rsidR="004A4A6B">
        <w:rPr>
          <w:rFonts w:ascii="Times New Roman" w:hAnsi="Times New Roman" w:cs="Times New Roman"/>
          <w:sz w:val="24"/>
          <w:szCs w:val="24"/>
        </w:rPr>
        <w:t xml:space="preserve">money showed in the budget and Tom answered that it was in the Parks &amp; Recreation line.  He asked if the Derby would be the same as last year.  Tom responded that they will be talking to “Stirrin’ Dirt” to improve the Saturday night event.  </w:t>
      </w:r>
      <w:r w:rsidR="005E00E4">
        <w:rPr>
          <w:rFonts w:ascii="Times New Roman" w:hAnsi="Times New Roman" w:cs="Times New Roman"/>
          <w:sz w:val="24"/>
          <w:szCs w:val="24"/>
        </w:rPr>
        <w:t>Mike also asked about the person who was injured at the last Derby and Tom</w:t>
      </w:r>
      <w:r w:rsidR="007D067F">
        <w:rPr>
          <w:rFonts w:ascii="Times New Roman" w:hAnsi="Times New Roman" w:cs="Times New Roman"/>
          <w:sz w:val="24"/>
          <w:szCs w:val="24"/>
        </w:rPr>
        <w:t xml:space="preserve"> reported that he is doing well.</w:t>
      </w:r>
    </w:p>
    <w:p w:rsidR="007D067F" w:rsidRDefault="007D067F" w:rsidP="008477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0E4" w:rsidRDefault="005E00E4" w:rsidP="008477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Kendall asked about</w:t>
      </w:r>
      <w:r w:rsidR="007D067F">
        <w:rPr>
          <w:rFonts w:ascii="Times New Roman" w:hAnsi="Times New Roman" w:cs="Times New Roman"/>
          <w:sz w:val="24"/>
          <w:szCs w:val="24"/>
        </w:rPr>
        <w:t xml:space="preserve"> Lacrosse funds and Tom said that it was included in New Horizons.  Tom also stated that the Wrestling Program is run by the school district, we</w:t>
      </w:r>
      <w:r w:rsidR="00FA55D2">
        <w:rPr>
          <w:rFonts w:ascii="Times New Roman" w:hAnsi="Times New Roman" w:cs="Times New Roman"/>
          <w:sz w:val="24"/>
          <w:szCs w:val="24"/>
        </w:rPr>
        <w:t xml:space="preserve"> only</w:t>
      </w:r>
      <w:r w:rsidR="007D067F">
        <w:rPr>
          <w:rFonts w:ascii="Times New Roman" w:hAnsi="Times New Roman" w:cs="Times New Roman"/>
          <w:sz w:val="24"/>
          <w:szCs w:val="24"/>
        </w:rPr>
        <w:t xml:space="preserve"> do the registration. </w:t>
      </w:r>
    </w:p>
    <w:p w:rsidR="007D067F" w:rsidRDefault="007D067F" w:rsidP="008477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67F" w:rsidRDefault="007D067F" w:rsidP="008477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reminded the board that if they have any further questions to please call him or meet with him.</w:t>
      </w:r>
    </w:p>
    <w:p w:rsidR="00EF0068" w:rsidRDefault="00EF0068" w:rsidP="008477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068" w:rsidRDefault="00EF0068" w:rsidP="008477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Danny asked about the Advisory Board.  Tom responded that the application is ready to go and will be put out on all social media.  It </w:t>
      </w:r>
      <w:r w:rsidR="00D31A0F">
        <w:rPr>
          <w:rFonts w:ascii="Times New Roman" w:hAnsi="Times New Roman" w:cs="Times New Roman"/>
          <w:sz w:val="24"/>
          <w:szCs w:val="24"/>
        </w:rPr>
        <w:t>will also run in the Wave for two weeks.  Tom clarified that the Advisory Board was to be made up of two Board members, Mike Davis</w:t>
      </w:r>
      <w:r w:rsidR="00FA55D2">
        <w:rPr>
          <w:rFonts w:ascii="Times New Roman" w:hAnsi="Times New Roman" w:cs="Times New Roman"/>
          <w:sz w:val="24"/>
          <w:szCs w:val="24"/>
        </w:rPr>
        <w:t>,</w:t>
      </w:r>
      <w:r w:rsidR="00D31A0F">
        <w:rPr>
          <w:rFonts w:ascii="Times New Roman" w:hAnsi="Times New Roman" w:cs="Times New Roman"/>
          <w:sz w:val="24"/>
          <w:szCs w:val="24"/>
        </w:rPr>
        <w:t xml:space="preserve"> and four at large members.</w:t>
      </w:r>
    </w:p>
    <w:p w:rsidR="00D31A0F" w:rsidRDefault="00D31A0F" w:rsidP="008477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A0F" w:rsidRDefault="00D31A0F" w:rsidP="008477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Kendell Crittenden made a motion to adjourn</w:t>
      </w:r>
    </w:p>
    <w:p w:rsidR="00D31A0F" w:rsidRDefault="00D31A0F" w:rsidP="008477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Farrell 2</w:t>
      </w:r>
      <w:r w:rsidRPr="00D31A0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the motion.  Motion carries.  </w:t>
      </w:r>
    </w:p>
    <w:p w:rsidR="00D31A0F" w:rsidRDefault="00D31A0F" w:rsidP="008477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3:45 p.m.</w:t>
      </w:r>
    </w:p>
    <w:p w:rsidR="00D31A0F" w:rsidRDefault="00D31A0F" w:rsidP="008477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A0F" w:rsidRDefault="00D31A0F" w:rsidP="008477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A0F" w:rsidRDefault="00D31A0F" w:rsidP="008477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A0F" w:rsidRPr="00D31A0F" w:rsidRDefault="00D31A0F" w:rsidP="008477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1A0F">
        <w:rPr>
          <w:rFonts w:ascii="Times New Roman" w:hAnsi="Times New Roman" w:cs="Times New Roman"/>
          <w:sz w:val="18"/>
          <w:szCs w:val="18"/>
        </w:rPr>
        <w:t>Minutes prepared by Laurie Duke</w:t>
      </w:r>
    </w:p>
    <w:p w:rsidR="007D067F" w:rsidRDefault="007D067F" w:rsidP="008477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0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1C" w:rsidRDefault="005B581C" w:rsidP="005B581C">
      <w:pPr>
        <w:spacing w:after="0" w:line="240" w:lineRule="auto"/>
      </w:pPr>
      <w:r>
        <w:separator/>
      </w:r>
    </w:p>
  </w:endnote>
  <w:endnote w:type="continuationSeparator" w:id="0">
    <w:p w:rsidR="005B581C" w:rsidRDefault="005B581C" w:rsidP="005B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C0" w:rsidRDefault="005A3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512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171" w:rsidRDefault="00F141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2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581C" w:rsidRDefault="005B5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C0" w:rsidRDefault="005A3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1C" w:rsidRDefault="005B581C" w:rsidP="005B581C">
      <w:pPr>
        <w:spacing w:after="0" w:line="240" w:lineRule="auto"/>
      </w:pPr>
      <w:r>
        <w:separator/>
      </w:r>
    </w:p>
  </w:footnote>
  <w:footnote w:type="continuationSeparator" w:id="0">
    <w:p w:rsidR="005B581C" w:rsidRDefault="005B581C" w:rsidP="005B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C0" w:rsidRDefault="005A3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C" w:rsidRDefault="005B5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C0" w:rsidRDefault="005A3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87CFD"/>
    <w:multiLevelType w:val="hybridMultilevel"/>
    <w:tmpl w:val="9AEE2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92AC6"/>
    <w:multiLevelType w:val="hybridMultilevel"/>
    <w:tmpl w:val="6E02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61B90"/>
    <w:multiLevelType w:val="hybridMultilevel"/>
    <w:tmpl w:val="3292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CD"/>
    <w:rsid w:val="00003F4F"/>
    <w:rsid w:val="00021DC3"/>
    <w:rsid w:val="0004199E"/>
    <w:rsid w:val="00043DA4"/>
    <w:rsid w:val="00063008"/>
    <w:rsid w:val="0009576A"/>
    <w:rsid w:val="00095958"/>
    <w:rsid w:val="000A2A4A"/>
    <w:rsid w:val="000B3E11"/>
    <w:rsid w:val="000B6474"/>
    <w:rsid w:val="000D1C82"/>
    <w:rsid w:val="000D760D"/>
    <w:rsid w:val="000E35F1"/>
    <w:rsid w:val="001039D9"/>
    <w:rsid w:val="00116963"/>
    <w:rsid w:val="00167118"/>
    <w:rsid w:val="00183730"/>
    <w:rsid w:val="00185EBF"/>
    <w:rsid w:val="00193CF6"/>
    <w:rsid w:val="001951BA"/>
    <w:rsid w:val="001B431B"/>
    <w:rsid w:val="001B52F7"/>
    <w:rsid w:val="001F1EAD"/>
    <w:rsid w:val="0020273F"/>
    <w:rsid w:val="002052FA"/>
    <w:rsid w:val="0022462A"/>
    <w:rsid w:val="002248FA"/>
    <w:rsid w:val="0022716F"/>
    <w:rsid w:val="00236DB6"/>
    <w:rsid w:val="0024776F"/>
    <w:rsid w:val="00257AC0"/>
    <w:rsid w:val="00281966"/>
    <w:rsid w:val="002B11AC"/>
    <w:rsid w:val="002B67F4"/>
    <w:rsid w:val="002C5299"/>
    <w:rsid w:val="002D7E27"/>
    <w:rsid w:val="003116F5"/>
    <w:rsid w:val="00361DF6"/>
    <w:rsid w:val="00393423"/>
    <w:rsid w:val="0039353A"/>
    <w:rsid w:val="003966E4"/>
    <w:rsid w:val="003A506C"/>
    <w:rsid w:val="003B0E9E"/>
    <w:rsid w:val="003B5509"/>
    <w:rsid w:val="003C2EFC"/>
    <w:rsid w:val="003D1A0A"/>
    <w:rsid w:val="003E0D73"/>
    <w:rsid w:val="003E5972"/>
    <w:rsid w:val="003F76EB"/>
    <w:rsid w:val="004103AC"/>
    <w:rsid w:val="00415DD5"/>
    <w:rsid w:val="004252FF"/>
    <w:rsid w:val="004258E3"/>
    <w:rsid w:val="00443F23"/>
    <w:rsid w:val="00452CA8"/>
    <w:rsid w:val="00455393"/>
    <w:rsid w:val="00456978"/>
    <w:rsid w:val="00473DFF"/>
    <w:rsid w:val="004A4A6B"/>
    <w:rsid w:val="004C4BD6"/>
    <w:rsid w:val="004F74EE"/>
    <w:rsid w:val="00510995"/>
    <w:rsid w:val="005267CB"/>
    <w:rsid w:val="00547D60"/>
    <w:rsid w:val="005861F1"/>
    <w:rsid w:val="00594DE8"/>
    <w:rsid w:val="005A1E16"/>
    <w:rsid w:val="005A36C0"/>
    <w:rsid w:val="005A6AD8"/>
    <w:rsid w:val="005B581C"/>
    <w:rsid w:val="005B621C"/>
    <w:rsid w:val="005E00E4"/>
    <w:rsid w:val="005E34C1"/>
    <w:rsid w:val="006122F0"/>
    <w:rsid w:val="006271C1"/>
    <w:rsid w:val="00640031"/>
    <w:rsid w:val="006407C2"/>
    <w:rsid w:val="00656C96"/>
    <w:rsid w:val="00671BC3"/>
    <w:rsid w:val="006801EE"/>
    <w:rsid w:val="00686080"/>
    <w:rsid w:val="00693D13"/>
    <w:rsid w:val="006963B9"/>
    <w:rsid w:val="006A2AC5"/>
    <w:rsid w:val="006B3F6E"/>
    <w:rsid w:val="006B5A8E"/>
    <w:rsid w:val="006C321E"/>
    <w:rsid w:val="006D03D9"/>
    <w:rsid w:val="006F42E7"/>
    <w:rsid w:val="006F7B8F"/>
    <w:rsid w:val="00720816"/>
    <w:rsid w:val="00731171"/>
    <w:rsid w:val="00734282"/>
    <w:rsid w:val="00737687"/>
    <w:rsid w:val="00774473"/>
    <w:rsid w:val="007750EE"/>
    <w:rsid w:val="00782263"/>
    <w:rsid w:val="007A08C4"/>
    <w:rsid w:val="007A19F7"/>
    <w:rsid w:val="007A396C"/>
    <w:rsid w:val="007C3CF0"/>
    <w:rsid w:val="007D067F"/>
    <w:rsid w:val="007D10FB"/>
    <w:rsid w:val="007D770D"/>
    <w:rsid w:val="007F454D"/>
    <w:rsid w:val="0082511C"/>
    <w:rsid w:val="00826145"/>
    <w:rsid w:val="0082763A"/>
    <w:rsid w:val="00827D84"/>
    <w:rsid w:val="008309E8"/>
    <w:rsid w:val="0084008F"/>
    <w:rsid w:val="008437C9"/>
    <w:rsid w:val="00844127"/>
    <w:rsid w:val="0084473F"/>
    <w:rsid w:val="00847757"/>
    <w:rsid w:val="00853EC4"/>
    <w:rsid w:val="0087168C"/>
    <w:rsid w:val="00894E21"/>
    <w:rsid w:val="008A53C1"/>
    <w:rsid w:val="008C26A5"/>
    <w:rsid w:val="008D5CCC"/>
    <w:rsid w:val="00901C17"/>
    <w:rsid w:val="00905216"/>
    <w:rsid w:val="00907A75"/>
    <w:rsid w:val="00910458"/>
    <w:rsid w:val="00931FC2"/>
    <w:rsid w:val="0093344E"/>
    <w:rsid w:val="00937822"/>
    <w:rsid w:val="00941A6A"/>
    <w:rsid w:val="0094249F"/>
    <w:rsid w:val="00957788"/>
    <w:rsid w:val="00961C37"/>
    <w:rsid w:val="009736AF"/>
    <w:rsid w:val="009962D5"/>
    <w:rsid w:val="009A4BB1"/>
    <w:rsid w:val="009B14F2"/>
    <w:rsid w:val="009B2F24"/>
    <w:rsid w:val="009B7790"/>
    <w:rsid w:val="009C10A7"/>
    <w:rsid w:val="009C5E11"/>
    <w:rsid w:val="009D795F"/>
    <w:rsid w:val="009F0886"/>
    <w:rsid w:val="009F2469"/>
    <w:rsid w:val="009F2C5F"/>
    <w:rsid w:val="009F69F1"/>
    <w:rsid w:val="00A130F1"/>
    <w:rsid w:val="00A231CD"/>
    <w:rsid w:val="00A30545"/>
    <w:rsid w:val="00A37B9B"/>
    <w:rsid w:val="00A4057D"/>
    <w:rsid w:val="00A40AAF"/>
    <w:rsid w:val="00A43438"/>
    <w:rsid w:val="00A621A7"/>
    <w:rsid w:val="00A91510"/>
    <w:rsid w:val="00A932B8"/>
    <w:rsid w:val="00AA1B5B"/>
    <w:rsid w:val="00AA24B7"/>
    <w:rsid w:val="00AD50F7"/>
    <w:rsid w:val="00AF6B17"/>
    <w:rsid w:val="00B06290"/>
    <w:rsid w:val="00B249D5"/>
    <w:rsid w:val="00B3219D"/>
    <w:rsid w:val="00B4769D"/>
    <w:rsid w:val="00B552AE"/>
    <w:rsid w:val="00B703D0"/>
    <w:rsid w:val="00B74465"/>
    <w:rsid w:val="00B85A31"/>
    <w:rsid w:val="00BB34EB"/>
    <w:rsid w:val="00BB6CD3"/>
    <w:rsid w:val="00BC0C10"/>
    <w:rsid w:val="00BC4681"/>
    <w:rsid w:val="00BF3C28"/>
    <w:rsid w:val="00BF552B"/>
    <w:rsid w:val="00BF5AD6"/>
    <w:rsid w:val="00BF5E4A"/>
    <w:rsid w:val="00BF714B"/>
    <w:rsid w:val="00BF7219"/>
    <w:rsid w:val="00C17A54"/>
    <w:rsid w:val="00C23948"/>
    <w:rsid w:val="00C24C72"/>
    <w:rsid w:val="00C26032"/>
    <w:rsid w:val="00C34260"/>
    <w:rsid w:val="00C3468F"/>
    <w:rsid w:val="00C564DB"/>
    <w:rsid w:val="00C841DE"/>
    <w:rsid w:val="00C87FBA"/>
    <w:rsid w:val="00CC3CC0"/>
    <w:rsid w:val="00CC5FEA"/>
    <w:rsid w:val="00CC6398"/>
    <w:rsid w:val="00CD42CA"/>
    <w:rsid w:val="00CD5053"/>
    <w:rsid w:val="00CE7530"/>
    <w:rsid w:val="00CF6086"/>
    <w:rsid w:val="00CF6098"/>
    <w:rsid w:val="00D12E58"/>
    <w:rsid w:val="00D208FA"/>
    <w:rsid w:val="00D31A0F"/>
    <w:rsid w:val="00D31EC9"/>
    <w:rsid w:val="00D565AD"/>
    <w:rsid w:val="00D6603A"/>
    <w:rsid w:val="00D76762"/>
    <w:rsid w:val="00D83297"/>
    <w:rsid w:val="00D8359B"/>
    <w:rsid w:val="00D92FCB"/>
    <w:rsid w:val="00DA3D28"/>
    <w:rsid w:val="00DA5FC7"/>
    <w:rsid w:val="00DB206B"/>
    <w:rsid w:val="00DB73E6"/>
    <w:rsid w:val="00DC59D1"/>
    <w:rsid w:val="00DF42A3"/>
    <w:rsid w:val="00DF45FC"/>
    <w:rsid w:val="00DF6966"/>
    <w:rsid w:val="00DF7486"/>
    <w:rsid w:val="00E24FED"/>
    <w:rsid w:val="00E44698"/>
    <w:rsid w:val="00E6100C"/>
    <w:rsid w:val="00E63F7B"/>
    <w:rsid w:val="00E64701"/>
    <w:rsid w:val="00E65BCD"/>
    <w:rsid w:val="00E72A4E"/>
    <w:rsid w:val="00E8333A"/>
    <w:rsid w:val="00EB1EC4"/>
    <w:rsid w:val="00ED6560"/>
    <w:rsid w:val="00EE23D4"/>
    <w:rsid w:val="00EE5C9D"/>
    <w:rsid w:val="00EF0068"/>
    <w:rsid w:val="00EF64D3"/>
    <w:rsid w:val="00EF65FE"/>
    <w:rsid w:val="00F008CA"/>
    <w:rsid w:val="00F03426"/>
    <w:rsid w:val="00F14171"/>
    <w:rsid w:val="00F14FC9"/>
    <w:rsid w:val="00F16524"/>
    <w:rsid w:val="00F23725"/>
    <w:rsid w:val="00F24CCD"/>
    <w:rsid w:val="00F626BF"/>
    <w:rsid w:val="00F67D28"/>
    <w:rsid w:val="00F75CD4"/>
    <w:rsid w:val="00F77BF9"/>
    <w:rsid w:val="00F9309C"/>
    <w:rsid w:val="00FA558E"/>
    <w:rsid w:val="00FA55D2"/>
    <w:rsid w:val="00FA5C92"/>
    <w:rsid w:val="00FD1E36"/>
    <w:rsid w:val="00FD481E"/>
    <w:rsid w:val="00FD61E4"/>
    <w:rsid w:val="00FD69DF"/>
    <w:rsid w:val="00FE4A4F"/>
    <w:rsid w:val="00FE7C7D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5:chartTrackingRefBased/>
  <w15:docId w15:val="{C7D20953-81B0-4232-A8FF-E3A886E0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81C"/>
  </w:style>
  <w:style w:type="paragraph" w:styleId="Footer">
    <w:name w:val="footer"/>
    <w:basedOn w:val="Normal"/>
    <w:link w:val="FooterChar"/>
    <w:uiPriority w:val="99"/>
    <w:unhideWhenUsed/>
    <w:rsid w:val="005B5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81C"/>
  </w:style>
  <w:style w:type="paragraph" w:styleId="BalloonText">
    <w:name w:val="Balloon Text"/>
    <w:basedOn w:val="Normal"/>
    <w:link w:val="BalloonTextChar"/>
    <w:uiPriority w:val="99"/>
    <w:semiHidden/>
    <w:unhideWhenUsed/>
    <w:rsid w:val="00DF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Duke</dc:creator>
  <cp:keywords/>
  <dc:description/>
  <cp:lastModifiedBy>Laurie Duke</cp:lastModifiedBy>
  <cp:revision>52</cp:revision>
  <cp:lastPrinted>2018-11-27T18:37:00Z</cp:lastPrinted>
  <dcterms:created xsi:type="dcterms:W3CDTF">2018-11-13T23:24:00Z</dcterms:created>
  <dcterms:modified xsi:type="dcterms:W3CDTF">2018-12-13T02:40:00Z</dcterms:modified>
</cp:coreProperties>
</file>