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DEEB5FE" w14:textId="327BC9D8" w:rsidR="00CF131F" w:rsidRPr="005727CF" w:rsidRDefault="00CF131F" w:rsidP="005727CF">
      <w:pPr>
        <w:pStyle w:val="NoSpacing"/>
      </w:pPr>
    </w:p>
    <w:p w14:paraId="4A41624F" w14:textId="554BFBC5" w:rsidR="00734000" w:rsidRDefault="00734000" w:rsidP="00FC6948">
      <w:pPr>
        <w:spacing w:after="0"/>
        <w:jc w:val="both"/>
        <w:rPr>
          <w:sz w:val="24"/>
          <w:szCs w:val="24"/>
        </w:rPr>
      </w:pPr>
    </w:p>
    <w:p w14:paraId="5DAF2814" w14:textId="23A17EEE" w:rsidR="003A0358" w:rsidRDefault="003A0358">
      <w:pPr>
        <w:spacing w:after="0"/>
        <w:jc w:val="both"/>
        <w:rPr>
          <w:sz w:val="24"/>
          <w:szCs w:val="24"/>
        </w:rPr>
      </w:pPr>
    </w:p>
    <w:p w14:paraId="17A5EA46" w14:textId="6755507D" w:rsidR="00060E12" w:rsidRPr="005074B3" w:rsidRDefault="00060E12" w:rsidP="00060E12">
      <w:pPr>
        <w:pStyle w:val="NoSpacing"/>
        <w:jc w:val="center"/>
        <w:rPr>
          <w:rFonts w:cstheme="minorHAnsi"/>
          <w:b/>
          <w:sz w:val="24"/>
          <w:szCs w:val="24"/>
        </w:rPr>
      </w:pPr>
      <w:bookmarkStart w:id="0" w:name="_Hlk61594330"/>
      <w:r w:rsidRPr="005074B3">
        <w:rPr>
          <w:rFonts w:cstheme="minorHAnsi"/>
          <w:b/>
          <w:sz w:val="24"/>
          <w:szCs w:val="24"/>
        </w:rPr>
        <w:t>KANE COUNTY HUMAN RESOURCE SPECIAL SERVICE DISTRICT</w:t>
      </w:r>
    </w:p>
    <w:p w14:paraId="531931A1" w14:textId="77777777" w:rsidR="00060E12" w:rsidRPr="005074B3" w:rsidRDefault="00060E12" w:rsidP="00060E12">
      <w:pPr>
        <w:pStyle w:val="NoSpacing"/>
        <w:jc w:val="center"/>
        <w:rPr>
          <w:rFonts w:cstheme="minorHAnsi"/>
          <w:b/>
          <w:sz w:val="24"/>
          <w:szCs w:val="24"/>
        </w:rPr>
      </w:pPr>
      <w:r w:rsidRPr="005074B3">
        <w:rPr>
          <w:rFonts w:cstheme="minorHAnsi"/>
          <w:b/>
          <w:sz w:val="24"/>
          <w:szCs w:val="24"/>
        </w:rPr>
        <w:t>DBA KANE COUNTY HOSPTIAL</w:t>
      </w:r>
    </w:p>
    <w:p w14:paraId="0891E228" w14:textId="77777777" w:rsidR="00060E12" w:rsidRPr="005074B3" w:rsidRDefault="00060E12" w:rsidP="00060E12">
      <w:pPr>
        <w:pStyle w:val="NoSpacing"/>
        <w:jc w:val="center"/>
        <w:rPr>
          <w:rFonts w:cstheme="minorHAnsi"/>
          <w:b/>
          <w:sz w:val="24"/>
          <w:szCs w:val="24"/>
        </w:rPr>
      </w:pPr>
      <w:r w:rsidRPr="005074B3">
        <w:rPr>
          <w:rFonts w:cstheme="minorHAnsi"/>
          <w:b/>
          <w:sz w:val="24"/>
          <w:szCs w:val="24"/>
        </w:rPr>
        <w:t>REGULAR BOARD MEETING</w:t>
      </w:r>
    </w:p>
    <w:p w14:paraId="5F9DC4E3" w14:textId="77777777" w:rsidR="00060E12" w:rsidRPr="005074B3" w:rsidRDefault="00060E12" w:rsidP="00060E12">
      <w:pPr>
        <w:pStyle w:val="NoSpacing"/>
        <w:rPr>
          <w:rFonts w:cstheme="minorHAnsi"/>
          <w:sz w:val="24"/>
          <w:szCs w:val="24"/>
        </w:rPr>
      </w:pPr>
    </w:p>
    <w:p w14:paraId="429726AF" w14:textId="3D283999" w:rsidR="00060E12" w:rsidRPr="00751108" w:rsidRDefault="00060E12" w:rsidP="00060E12">
      <w:pPr>
        <w:pStyle w:val="NoSpacing"/>
        <w:rPr>
          <w:rFonts w:asciiTheme="majorHAnsi" w:hAnsiTheme="majorHAnsi" w:cstheme="majorHAnsi"/>
          <w:sz w:val="24"/>
          <w:szCs w:val="24"/>
        </w:rPr>
      </w:pPr>
      <w:r w:rsidRPr="005074B3">
        <w:rPr>
          <w:rFonts w:cstheme="minorHAnsi"/>
          <w:b/>
          <w:sz w:val="24"/>
          <w:szCs w:val="24"/>
        </w:rPr>
        <w:t>Date:</w:t>
      </w:r>
      <w:r w:rsidRPr="005074B3">
        <w:rPr>
          <w:rFonts w:cstheme="minorHAnsi"/>
          <w:sz w:val="24"/>
          <w:szCs w:val="24"/>
        </w:rPr>
        <w:t xml:space="preserve"> </w:t>
      </w:r>
      <w:r w:rsidR="002A13B3">
        <w:rPr>
          <w:rFonts w:cstheme="minorHAnsi"/>
          <w:sz w:val="24"/>
          <w:szCs w:val="24"/>
        </w:rPr>
        <w:t>September 2</w:t>
      </w:r>
      <w:r w:rsidR="006E3F7D" w:rsidRPr="00751108">
        <w:rPr>
          <w:rFonts w:asciiTheme="majorHAnsi" w:hAnsiTheme="majorHAnsi" w:cstheme="majorHAnsi"/>
          <w:sz w:val="24"/>
          <w:szCs w:val="24"/>
        </w:rPr>
        <w:t>, 202</w:t>
      </w:r>
      <w:r w:rsidR="00F36577" w:rsidRPr="00751108">
        <w:rPr>
          <w:rFonts w:asciiTheme="majorHAnsi" w:hAnsiTheme="majorHAnsi" w:cstheme="majorHAnsi"/>
          <w:sz w:val="24"/>
          <w:szCs w:val="24"/>
        </w:rPr>
        <w:t>5</w:t>
      </w:r>
    </w:p>
    <w:p w14:paraId="3BB3E8D5" w14:textId="77777777" w:rsidR="00060E12" w:rsidRPr="00751108" w:rsidRDefault="00060E12" w:rsidP="00060E12">
      <w:pPr>
        <w:pStyle w:val="NoSpacing"/>
        <w:rPr>
          <w:rFonts w:asciiTheme="majorHAnsi" w:hAnsiTheme="majorHAnsi" w:cstheme="majorHAnsi"/>
          <w:b/>
          <w:sz w:val="24"/>
          <w:szCs w:val="24"/>
        </w:rPr>
      </w:pPr>
    </w:p>
    <w:p w14:paraId="7FF8045F" w14:textId="51B8EBD2" w:rsidR="00060E12" w:rsidRPr="00751108" w:rsidRDefault="00060E12" w:rsidP="00060E12">
      <w:pPr>
        <w:pStyle w:val="NoSpacing"/>
        <w:rPr>
          <w:rFonts w:asciiTheme="majorHAnsi" w:hAnsiTheme="majorHAnsi" w:cstheme="majorHAnsi"/>
          <w:sz w:val="24"/>
          <w:szCs w:val="24"/>
        </w:rPr>
      </w:pPr>
      <w:r w:rsidRPr="00751108">
        <w:rPr>
          <w:rFonts w:asciiTheme="majorHAnsi" w:hAnsiTheme="majorHAnsi" w:cstheme="majorHAnsi"/>
          <w:b/>
          <w:sz w:val="24"/>
          <w:szCs w:val="24"/>
        </w:rPr>
        <w:t>Place</w:t>
      </w:r>
      <w:r w:rsidR="00FF7096" w:rsidRPr="00751108">
        <w:rPr>
          <w:rFonts w:asciiTheme="majorHAnsi" w:hAnsiTheme="majorHAnsi" w:cstheme="majorHAnsi"/>
          <w:b/>
          <w:sz w:val="24"/>
          <w:szCs w:val="24"/>
        </w:rPr>
        <w:t>:</w:t>
      </w:r>
      <w:r w:rsidR="00FF7096" w:rsidRPr="00751108">
        <w:rPr>
          <w:rFonts w:asciiTheme="majorHAnsi" w:hAnsiTheme="majorHAnsi" w:cstheme="majorHAnsi"/>
          <w:sz w:val="24"/>
          <w:szCs w:val="24"/>
        </w:rPr>
        <w:t xml:space="preserve"> KANE</w:t>
      </w:r>
      <w:r w:rsidRPr="00751108">
        <w:rPr>
          <w:rFonts w:asciiTheme="majorHAnsi" w:hAnsiTheme="majorHAnsi" w:cstheme="majorHAnsi"/>
          <w:sz w:val="24"/>
          <w:szCs w:val="24"/>
        </w:rPr>
        <w:t xml:space="preserve"> COUNTY HOSPITAL </w:t>
      </w:r>
      <w:r w:rsidR="00255365" w:rsidRPr="00751108">
        <w:rPr>
          <w:rFonts w:asciiTheme="majorHAnsi" w:hAnsiTheme="majorHAnsi" w:cstheme="majorHAnsi"/>
          <w:sz w:val="24"/>
          <w:szCs w:val="24"/>
        </w:rPr>
        <w:t>CONFERENCE ROOM</w:t>
      </w:r>
    </w:p>
    <w:p w14:paraId="68CCBE46" w14:textId="376C6594" w:rsidR="00060E12" w:rsidRPr="00751108" w:rsidRDefault="00060E12" w:rsidP="00060E12">
      <w:pPr>
        <w:pStyle w:val="NoSpacing"/>
        <w:rPr>
          <w:rFonts w:asciiTheme="majorHAnsi" w:hAnsiTheme="majorHAnsi" w:cstheme="majorHAnsi"/>
          <w:sz w:val="24"/>
          <w:szCs w:val="24"/>
        </w:rPr>
      </w:pPr>
      <w:r w:rsidRPr="00751108">
        <w:rPr>
          <w:rFonts w:asciiTheme="majorHAnsi" w:hAnsiTheme="majorHAnsi" w:cstheme="majorHAnsi"/>
          <w:sz w:val="24"/>
          <w:szCs w:val="24"/>
        </w:rPr>
        <w:tab/>
      </w:r>
      <w:r w:rsidR="00255365" w:rsidRPr="00751108">
        <w:rPr>
          <w:rFonts w:asciiTheme="majorHAnsi" w:hAnsiTheme="majorHAnsi" w:cstheme="majorHAnsi"/>
          <w:sz w:val="24"/>
          <w:szCs w:val="24"/>
        </w:rPr>
        <w:t>355 North Main Street</w:t>
      </w:r>
    </w:p>
    <w:p w14:paraId="11AC76BF" w14:textId="77777777" w:rsidR="00060E12" w:rsidRPr="00751108" w:rsidRDefault="00060E12" w:rsidP="00060E12">
      <w:pPr>
        <w:pStyle w:val="NoSpacing"/>
        <w:rPr>
          <w:rFonts w:asciiTheme="majorHAnsi" w:hAnsiTheme="majorHAnsi" w:cstheme="majorHAnsi"/>
          <w:sz w:val="24"/>
          <w:szCs w:val="24"/>
        </w:rPr>
      </w:pPr>
      <w:r w:rsidRPr="00751108">
        <w:rPr>
          <w:rFonts w:asciiTheme="majorHAnsi" w:hAnsiTheme="majorHAnsi" w:cstheme="majorHAnsi"/>
          <w:sz w:val="24"/>
          <w:szCs w:val="24"/>
        </w:rPr>
        <w:tab/>
        <w:t>KANAB, UTAH  84741</w:t>
      </w:r>
    </w:p>
    <w:p w14:paraId="205445C5" w14:textId="77777777" w:rsidR="00060E12" w:rsidRPr="00751108" w:rsidRDefault="00060E12" w:rsidP="00060E12">
      <w:pPr>
        <w:pStyle w:val="NoSpacing"/>
        <w:rPr>
          <w:rFonts w:asciiTheme="majorHAnsi" w:hAnsiTheme="majorHAnsi" w:cstheme="majorHAnsi"/>
          <w:sz w:val="24"/>
          <w:szCs w:val="24"/>
        </w:rPr>
      </w:pPr>
    </w:p>
    <w:p w14:paraId="5C055BE0" w14:textId="549F995B" w:rsidR="00060E12" w:rsidRPr="00751108" w:rsidRDefault="00060E12" w:rsidP="00060E12">
      <w:pPr>
        <w:pStyle w:val="NoSpacing"/>
        <w:rPr>
          <w:rFonts w:asciiTheme="majorHAnsi" w:hAnsiTheme="majorHAnsi" w:cstheme="majorHAnsi"/>
          <w:sz w:val="24"/>
          <w:szCs w:val="24"/>
        </w:rPr>
      </w:pPr>
      <w:r w:rsidRPr="00751108">
        <w:rPr>
          <w:rFonts w:asciiTheme="majorHAnsi" w:hAnsiTheme="majorHAnsi" w:cstheme="majorHAnsi"/>
          <w:b/>
          <w:sz w:val="24"/>
          <w:szCs w:val="24"/>
        </w:rPr>
        <w:t>TIME</w:t>
      </w:r>
      <w:r w:rsidR="001711CA" w:rsidRPr="00751108">
        <w:rPr>
          <w:rFonts w:asciiTheme="majorHAnsi" w:hAnsiTheme="majorHAnsi" w:cstheme="majorHAnsi"/>
          <w:b/>
          <w:sz w:val="24"/>
          <w:szCs w:val="24"/>
        </w:rPr>
        <w:t>:</w:t>
      </w:r>
      <w:r w:rsidR="001711CA" w:rsidRPr="00751108">
        <w:rPr>
          <w:rFonts w:asciiTheme="majorHAnsi" w:hAnsiTheme="majorHAnsi" w:cstheme="majorHAnsi"/>
          <w:sz w:val="24"/>
          <w:szCs w:val="24"/>
        </w:rPr>
        <w:t xml:space="preserve"> 7</w:t>
      </w:r>
      <w:r w:rsidRPr="00751108">
        <w:rPr>
          <w:rFonts w:asciiTheme="majorHAnsi" w:hAnsiTheme="majorHAnsi" w:cstheme="majorHAnsi"/>
          <w:sz w:val="24"/>
          <w:szCs w:val="24"/>
        </w:rPr>
        <w:t>:</w:t>
      </w:r>
      <w:r w:rsidR="00255365" w:rsidRPr="00751108">
        <w:rPr>
          <w:rFonts w:asciiTheme="majorHAnsi" w:hAnsiTheme="majorHAnsi" w:cstheme="majorHAnsi"/>
          <w:sz w:val="24"/>
          <w:szCs w:val="24"/>
        </w:rPr>
        <w:t>0</w:t>
      </w:r>
      <w:r w:rsidR="007719B0" w:rsidRPr="00751108">
        <w:rPr>
          <w:rFonts w:asciiTheme="majorHAnsi" w:hAnsiTheme="majorHAnsi" w:cstheme="majorHAnsi"/>
          <w:sz w:val="24"/>
          <w:szCs w:val="24"/>
        </w:rPr>
        <w:t>1</w:t>
      </w:r>
      <w:r w:rsidRPr="00751108">
        <w:rPr>
          <w:rFonts w:asciiTheme="majorHAnsi" w:hAnsiTheme="majorHAnsi" w:cstheme="majorHAnsi"/>
          <w:sz w:val="24"/>
          <w:szCs w:val="24"/>
        </w:rPr>
        <w:t xml:space="preserve"> p.m.</w:t>
      </w:r>
    </w:p>
    <w:p w14:paraId="54A27AE3" w14:textId="77777777" w:rsidR="00060E12" w:rsidRPr="00751108" w:rsidRDefault="00060E12" w:rsidP="00060E12">
      <w:pPr>
        <w:pStyle w:val="NoSpacing"/>
        <w:rPr>
          <w:rFonts w:asciiTheme="majorHAnsi" w:hAnsiTheme="majorHAnsi" w:cstheme="majorHAnsi"/>
          <w:sz w:val="24"/>
          <w:szCs w:val="24"/>
        </w:rPr>
      </w:pPr>
    </w:p>
    <w:p w14:paraId="7851407C" w14:textId="77777777" w:rsidR="00060E12" w:rsidRPr="00751108" w:rsidRDefault="00060E12" w:rsidP="00060E12">
      <w:pPr>
        <w:pStyle w:val="NoSpacing"/>
        <w:rPr>
          <w:rFonts w:asciiTheme="majorHAnsi" w:hAnsiTheme="majorHAnsi" w:cstheme="majorHAnsi"/>
          <w:b/>
          <w:sz w:val="24"/>
          <w:szCs w:val="24"/>
        </w:rPr>
      </w:pPr>
      <w:r w:rsidRPr="00751108">
        <w:rPr>
          <w:rFonts w:asciiTheme="majorHAnsi" w:hAnsiTheme="majorHAnsi" w:cstheme="majorHAnsi"/>
          <w:b/>
          <w:sz w:val="24"/>
          <w:szCs w:val="24"/>
        </w:rPr>
        <w:t>Members present</w:t>
      </w:r>
    </w:p>
    <w:p w14:paraId="59D868A6" w14:textId="3EE9D0FF" w:rsidR="00060E12" w:rsidRPr="00751108" w:rsidRDefault="00702796" w:rsidP="004005C1">
      <w:pPr>
        <w:pStyle w:val="NoSpacing"/>
        <w:ind w:left="720"/>
        <w:rPr>
          <w:rFonts w:asciiTheme="majorHAnsi" w:hAnsiTheme="majorHAnsi" w:cstheme="majorHAnsi"/>
          <w:sz w:val="24"/>
          <w:szCs w:val="24"/>
        </w:rPr>
      </w:pPr>
      <w:r w:rsidRPr="00751108">
        <w:rPr>
          <w:rFonts w:asciiTheme="majorHAnsi" w:hAnsiTheme="majorHAnsi" w:cstheme="majorHAnsi"/>
          <w:sz w:val="24"/>
          <w:szCs w:val="24"/>
        </w:rPr>
        <w:t>Jeff Mosdell</w:t>
      </w:r>
      <w:r w:rsidR="00060E12" w:rsidRPr="00751108">
        <w:rPr>
          <w:rFonts w:asciiTheme="majorHAnsi" w:hAnsiTheme="majorHAnsi" w:cstheme="majorHAnsi"/>
          <w:sz w:val="24"/>
          <w:szCs w:val="24"/>
        </w:rPr>
        <w:t xml:space="preserve">, Chairperson; </w:t>
      </w:r>
      <w:r w:rsidR="00C42452" w:rsidRPr="00751108">
        <w:rPr>
          <w:rFonts w:asciiTheme="majorHAnsi" w:hAnsiTheme="majorHAnsi" w:cstheme="majorHAnsi"/>
          <w:sz w:val="24"/>
          <w:szCs w:val="24"/>
        </w:rPr>
        <w:t>Ben Beckstead, Treasur</w:t>
      </w:r>
      <w:r w:rsidR="002A19D6" w:rsidRPr="00751108">
        <w:rPr>
          <w:rFonts w:asciiTheme="majorHAnsi" w:hAnsiTheme="majorHAnsi" w:cstheme="majorHAnsi"/>
          <w:sz w:val="24"/>
          <w:szCs w:val="24"/>
        </w:rPr>
        <w:t>er</w:t>
      </w:r>
      <w:r w:rsidR="00C42452" w:rsidRPr="00751108">
        <w:rPr>
          <w:rFonts w:asciiTheme="majorHAnsi" w:hAnsiTheme="majorHAnsi" w:cstheme="majorHAnsi"/>
          <w:sz w:val="24"/>
          <w:szCs w:val="24"/>
        </w:rPr>
        <w:t xml:space="preserve">; </w:t>
      </w:r>
      <w:r w:rsidRPr="00751108">
        <w:rPr>
          <w:rFonts w:asciiTheme="majorHAnsi" w:hAnsiTheme="majorHAnsi" w:cstheme="majorHAnsi"/>
          <w:sz w:val="24"/>
          <w:szCs w:val="24"/>
        </w:rPr>
        <w:t>Dr. Stuart Allan</w:t>
      </w:r>
      <w:r w:rsidR="002D3C3D" w:rsidRPr="00751108">
        <w:rPr>
          <w:rFonts w:asciiTheme="majorHAnsi" w:hAnsiTheme="majorHAnsi" w:cstheme="majorHAnsi"/>
          <w:sz w:val="24"/>
          <w:szCs w:val="24"/>
        </w:rPr>
        <w:t>,</w:t>
      </w:r>
      <w:r w:rsidR="00255365" w:rsidRPr="00751108">
        <w:rPr>
          <w:rFonts w:asciiTheme="majorHAnsi" w:hAnsiTheme="majorHAnsi" w:cstheme="majorHAnsi"/>
          <w:sz w:val="24"/>
          <w:szCs w:val="24"/>
        </w:rPr>
        <w:t xml:space="preserve"> </w:t>
      </w:r>
      <w:r w:rsidR="00F36577" w:rsidRPr="00751108">
        <w:rPr>
          <w:rFonts w:asciiTheme="majorHAnsi" w:hAnsiTheme="majorHAnsi" w:cstheme="majorHAnsi"/>
          <w:sz w:val="24"/>
          <w:szCs w:val="24"/>
        </w:rPr>
        <w:t xml:space="preserve">Board Member; </w:t>
      </w:r>
      <w:r w:rsidR="00905874" w:rsidRPr="00751108">
        <w:rPr>
          <w:rFonts w:asciiTheme="majorHAnsi" w:hAnsiTheme="majorHAnsi" w:cstheme="majorHAnsi"/>
          <w:sz w:val="24"/>
          <w:szCs w:val="24"/>
        </w:rPr>
        <w:t>Marybeth Kuntz,</w:t>
      </w:r>
      <w:r w:rsidR="00F36577" w:rsidRPr="00751108">
        <w:rPr>
          <w:rFonts w:asciiTheme="majorHAnsi" w:hAnsiTheme="majorHAnsi" w:cstheme="majorHAnsi"/>
          <w:sz w:val="24"/>
          <w:szCs w:val="24"/>
        </w:rPr>
        <w:t xml:space="preserve"> Vice-Chairperson;</w:t>
      </w:r>
      <w:r w:rsidR="00255365" w:rsidRPr="00751108">
        <w:rPr>
          <w:rFonts w:asciiTheme="majorHAnsi" w:hAnsiTheme="majorHAnsi" w:cstheme="majorHAnsi"/>
          <w:sz w:val="24"/>
          <w:szCs w:val="24"/>
        </w:rPr>
        <w:t xml:space="preserve"> Dr. Bruce </w:t>
      </w:r>
      <w:r w:rsidR="000C032B" w:rsidRPr="00751108">
        <w:rPr>
          <w:rFonts w:asciiTheme="majorHAnsi" w:hAnsiTheme="majorHAnsi" w:cstheme="majorHAnsi"/>
          <w:sz w:val="24"/>
          <w:szCs w:val="24"/>
        </w:rPr>
        <w:t>Goldberger, Board</w:t>
      </w:r>
      <w:r w:rsidR="00255365" w:rsidRPr="00751108">
        <w:rPr>
          <w:rFonts w:asciiTheme="majorHAnsi" w:hAnsiTheme="majorHAnsi" w:cstheme="majorHAnsi"/>
          <w:sz w:val="24"/>
          <w:szCs w:val="24"/>
        </w:rPr>
        <w:t xml:space="preserve"> Member</w:t>
      </w:r>
      <w:r w:rsidR="00F36577" w:rsidRPr="00751108">
        <w:rPr>
          <w:rFonts w:asciiTheme="majorHAnsi" w:hAnsiTheme="majorHAnsi" w:cstheme="majorHAnsi"/>
          <w:sz w:val="24"/>
          <w:szCs w:val="24"/>
        </w:rPr>
        <w:t xml:space="preserve">; </w:t>
      </w:r>
      <w:r w:rsidR="00255365" w:rsidRPr="00751108">
        <w:rPr>
          <w:rFonts w:asciiTheme="majorHAnsi" w:hAnsiTheme="majorHAnsi" w:cstheme="majorHAnsi"/>
          <w:sz w:val="24"/>
          <w:szCs w:val="24"/>
        </w:rPr>
        <w:t xml:space="preserve">Maggie Browning, </w:t>
      </w:r>
      <w:r w:rsidR="002F73D4" w:rsidRPr="00751108">
        <w:rPr>
          <w:rFonts w:asciiTheme="majorHAnsi" w:hAnsiTheme="majorHAnsi" w:cstheme="majorHAnsi"/>
          <w:sz w:val="24"/>
          <w:szCs w:val="24"/>
        </w:rPr>
        <w:t>Secretary,</w:t>
      </w:r>
      <w:r w:rsidR="000C032B" w:rsidRPr="00751108">
        <w:rPr>
          <w:rFonts w:asciiTheme="majorHAnsi" w:hAnsiTheme="majorHAnsi" w:cstheme="majorHAnsi"/>
          <w:sz w:val="24"/>
          <w:szCs w:val="24"/>
        </w:rPr>
        <w:t xml:space="preserve"> </w:t>
      </w:r>
      <w:r w:rsidR="00C92619" w:rsidRPr="00751108">
        <w:rPr>
          <w:rFonts w:asciiTheme="majorHAnsi" w:hAnsiTheme="majorHAnsi" w:cstheme="majorHAnsi"/>
          <w:sz w:val="24"/>
          <w:szCs w:val="24"/>
        </w:rPr>
        <w:t>and Karla Johnson, Board Member.</w:t>
      </w:r>
    </w:p>
    <w:p w14:paraId="17C0DE06" w14:textId="77777777" w:rsidR="004005C1" w:rsidRPr="00751108" w:rsidRDefault="004005C1" w:rsidP="004005C1">
      <w:pPr>
        <w:pStyle w:val="NoSpacing"/>
        <w:ind w:left="720"/>
        <w:rPr>
          <w:rFonts w:asciiTheme="majorHAnsi" w:hAnsiTheme="majorHAnsi" w:cstheme="majorHAnsi"/>
          <w:b/>
          <w:sz w:val="24"/>
          <w:szCs w:val="24"/>
        </w:rPr>
      </w:pPr>
    </w:p>
    <w:p w14:paraId="5E3388A9" w14:textId="77777777" w:rsidR="00060E12" w:rsidRPr="00751108" w:rsidRDefault="00060E12" w:rsidP="00060E12">
      <w:pPr>
        <w:pStyle w:val="NoSpacing"/>
        <w:rPr>
          <w:rFonts w:asciiTheme="majorHAnsi" w:hAnsiTheme="majorHAnsi" w:cstheme="majorHAnsi"/>
          <w:b/>
          <w:sz w:val="24"/>
          <w:szCs w:val="24"/>
        </w:rPr>
      </w:pPr>
      <w:r w:rsidRPr="00751108">
        <w:rPr>
          <w:rFonts w:asciiTheme="majorHAnsi" w:hAnsiTheme="majorHAnsi" w:cstheme="majorHAnsi"/>
          <w:b/>
          <w:sz w:val="24"/>
          <w:szCs w:val="24"/>
        </w:rPr>
        <w:t>Ex-Officio Member</w:t>
      </w:r>
    </w:p>
    <w:p w14:paraId="7A0EABDC" w14:textId="7AF5F505" w:rsidR="00060E12" w:rsidRPr="00751108" w:rsidRDefault="00060E12" w:rsidP="00060E12">
      <w:pPr>
        <w:pStyle w:val="NoSpacing"/>
        <w:rPr>
          <w:rFonts w:asciiTheme="majorHAnsi" w:hAnsiTheme="majorHAnsi" w:cstheme="majorHAnsi"/>
          <w:sz w:val="24"/>
          <w:szCs w:val="24"/>
        </w:rPr>
      </w:pPr>
      <w:r w:rsidRPr="00751108">
        <w:rPr>
          <w:rFonts w:asciiTheme="majorHAnsi" w:hAnsiTheme="majorHAnsi" w:cstheme="majorHAnsi"/>
          <w:sz w:val="24"/>
          <w:szCs w:val="24"/>
        </w:rPr>
        <w:tab/>
        <w:t xml:space="preserve"> </w:t>
      </w:r>
      <w:r w:rsidR="00702796" w:rsidRPr="00751108">
        <w:rPr>
          <w:rFonts w:asciiTheme="majorHAnsi" w:hAnsiTheme="majorHAnsi" w:cstheme="majorHAnsi"/>
          <w:sz w:val="24"/>
          <w:szCs w:val="24"/>
        </w:rPr>
        <w:t>Kurt Loveless, CEO</w:t>
      </w:r>
      <w:r w:rsidR="00C532F3" w:rsidRPr="00751108">
        <w:rPr>
          <w:rFonts w:asciiTheme="majorHAnsi" w:hAnsiTheme="majorHAnsi" w:cstheme="majorHAnsi"/>
          <w:sz w:val="24"/>
          <w:szCs w:val="24"/>
        </w:rPr>
        <w:t xml:space="preserve"> </w:t>
      </w:r>
    </w:p>
    <w:p w14:paraId="1FE4096A" w14:textId="77777777" w:rsidR="00060E12" w:rsidRPr="00751108" w:rsidRDefault="00060E12" w:rsidP="00060E12">
      <w:pPr>
        <w:pStyle w:val="NoSpacing"/>
        <w:rPr>
          <w:rFonts w:asciiTheme="majorHAnsi" w:hAnsiTheme="majorHAnsi" w:cstheme="majorHAnsi"/>
          <w:sz w:val="24"/>
          <w:szCs w:val="24"/>
        </w:rPr>
      </w:pPr>
    </w:p>
    <w:p w14:paraId="0A49EFF8" w14:textId="77777777" w:rsidR="00060E12" w:rsidRPr="00751108" w:rsidRDefault="00060E12" w:rsidP="00060E12">
      <w:pPr>
        <w:pStyle w:val="NoSpacing"/>
        <w:rPr>
          <w:rFonts w:asciiTheme="majorHAnsi" w:hAnsiTheme="majorHAnsi" w:cstheme="majorHAnsi"/>
          <w:b/>
          <w:sz w:val="24"/>
          <w:szCs w:val="24"/>
        </w:rPr>
      </w:pPr>
      <w:r w:rsidRPr="00751108">
        <w:rPr>
          <w:rFonts w:asciiTheme="majorHAnsi" w:hAnsiTheme="majorHAnsi" w:cstheme="majorHAnsi"/>
          <w:b/>
          <w:sz w:val="24"/>
          <w:szCs w:val="24"/>
        </w:rPr>
        <w:t>Staff Present</w:t>
      </w:r>
    </w:p>
    <w:p w14:paraId="60B5E160" w14:textId="7CB3DF03" w:rsidR="00D002C3" w:rsidRPr="00751108" w:rsidRDefault="00060E12" w:rsidP="00905874">
      <w:pPr>
        <w:pStyle w:val="NoSpacing"/>
        <w:ind w:left="720"/>
        <w:rPr>
          <w:rFonts w:asciiTheme="majorHAnsi" w:hAnsiTheme="majorHAnsi" w:cstheme="majorHAnsi"/>
          <w:sz w:val="24"/>
          <w:szCs w:val="24"/>
        </w:rPr>
      </w:pPr>
      <w:r w:rsidRPr="00751108">
        <w:rPr>
          <w:rFonts w:asciiTheme="majorHAnsi" w:hAnsiTheme="majorHAnsi" w:cstheme="majorHAnsi"/>
          <w:sz w:val="24"/>
          <w:szCs w:val="24"/>
        </w:rPr>
        <w:t xml:space="preserve"> </w:t>
      </w:r>
      <w:r w:rsidR="002A19D6" w:rsidRPr="00751108">
        <w:rPr>
          <w:rFonts w:asciiTheme="majorHAnsi" w:hAnsiTheme="majorHAnsi" w:cstheme="majorHAnsi"/>
          <w:sz w:val="24"/>
          <w:szCs w:val="24"/>
        </w:rPr>
        <w:t xml:space="preserve">Stephen Delrossi, CFO; </w:t>
      </w:r>
      <w:r w:rsidR="00B01D09" w:rsidRPr="00751108">
        <w:rPr>
          <w:rFonts w:asciiTheme="majorHAnsi" w:hAnsiTheme="majorHAnsi" w:cstheme="majorHAnsi"/>
          <w:sz w:val="24"/>
          <w:szCs w:val="24"/>
        </w:rPr>
        <w:t xml:space="preserve">Stephen Howells, </w:t>
      </w:r>
      <w:r w:rsidR="002A19D6" w:rsidRPr="00751108">
        <w:rPr>
          <w:rFonts w:asciiTheme="majorHAnsi" w:hAnsiTheme="majorHAnsi" w:cstheme="majorHAnsi"/>
          <w:sz w:val="24"/>
          <w:szCs w:val="24"/>
        </w:rPr>
        <w:t>Finance Director</w:t>
      </w:r>
      <w:r w:rsidR="00B01D09" w:rsidRPr="00751108">
        <w:rPr>
          <w:rFonts w:asciiTheme="majorHAnsi" w:hAnsiTheme="majorHAnsi" w:cstheme="majorHAnsi"/>
          <w:sz w:val="24"/>
          <w:szCs w:val="24"/>
        </w:rPr>
        <w:t>;</w:t>
      </w:r>
      <w:r w:rsidR="00AB664D" w:rsidRPr="00751108">
        <w:rPr>
          <w:rFonts w:asciiTheme="majorHAnsi" w:hAnsiTheme="majorHAnsi" w:cstheme="majorHAnsi"/>
          <w:sz w:val="24"/>
          <w:szCs w:val="24"/>
        </w:rPr>
        <w:t xml:space="preserve"> </w:t>
      </w:r>
      <w:r w:rsidR="004005C1" w:rsidRPr="00751108">
        <w:rPr>
          <w:rFonts w:asciiTheme="majorHAnsi" w:hAnsiTheme="majorHAnsi" w:cstheme="majorHAnsi"/>
          <w:sz w:val="24"/>
          <w:szCs w:val="24"/>
        </w:rPr>
        <w:t xml:space="preserve">Shauna Crosby, EA; </w:t>
      </w:r>
      <w:r w:rsidR="00DD2522" w:rsidRPr="00751108">
        <w:rPr>
          <w:rFonts w:asciiTheme="majorHAnsi" w:hAnsiTheme="majorHAnsi" w:cstheme="majorHAnsi"/>
          <w:sz w:val="24"/>
          <w:szCs w:val="24"/>
        </w:rPr>
        <w:t>Kim Nuttall, HR</w:t>
      </w:r>
      <w:r w:rsidR="00A9123A" w:rsidRPr="00751108">
        <w:rPr>
          <w:rFonts w:asciiTheme="majorHAnsi" w:hAnsiTheme="majorHAnsi" w:cstheme="majorHAnsi"/>
          <w:sz w:val="24"/>
          <w:szCs w:val="24"/>
        </w:rPr>
        <w:t>;</w:t>
      </w:r>
      <w:r w:rsidR="00255365" w:rsidRPr="00751108">
        <w:rPr>
          <w:rFonts w:asciiTheme="majorHAnsi" w:hAnsiTheme="majorHAnsi" w:cstheme="majorHAnsi"/>
          <w:sz w:val="24"/>
          <w:szCs w:val="24"/>
        </w:rPr>
        <w:t xml:space="preserve"> </w:t>
      </w:r>
      <w:r w:rsidR="00D002C3" w:rsidRPr="00751108">
        <w:rPr>
          <w:rFonts w:asciiTheme="majorHAnsi" w:hAnsiTheme="majorHAnsi" w:cstheme="majorHAnsi"/>
          <w:sz w:val="24"/>
          <w:szCs w:val="24"/>
        </w:rPr>
        <w:t>Julia Sbragia, CNO</w:t>
      </w:r>
      <w:r w:rsidR="002F29C8" w:rsidRPr="00751108">
        <w:rPr>
          <w:rFonts w:asciiTheme="majorHAnsi" w:hAnsiTheme="majorHAnsi" w:cstheme="majorHAnsi"/>
          <w:sz w:val="24"/>
          <w:szCs w:val="24"/>
        </w:rPr>
        <w:t>; and Ben Armstrong</w:t>
      </w:r>
      <w:r w:rsidR="00941DED" w:rsidRPr="00751108">
        <w:rPr>
          <w:rFonts w:asciiTheme="majorHAnsi" w:hAnsiTheme="majorHAnsi" w:cstheme="majorHAnsi"/>
          <w:sz w:val="24"/>
          <w:szCs w:val="24"/>
        </w:rPr>
        <w:t>; EMS</w:t>
      </w:r>
    </w:p>
    <w:p w14:paraId="44F446E4" w14:textId="77777777" w:rsidR="00BC1180" w:rsidRPr="00751108" w:rsidRDefault="00BC1180" w:rsidP="00905874">
      <w:pPr>
        <w:pStyle w:val="NoSpacing"/>
        <w:ind w:left="720"/>
        <w:rPr>
          <w:rFonts w:asciiTheme="majorHAnsi" w:hAnsiTheme="majorHAnsi" w:cstheme="majorHAnsi"/>
          <w:sz w:val="24"/>
          <w:szCs w:val="24"/>
        </w:rPr>
      </w:pPr>
    </w:p>
    <w:p w14:paraId="7A487C7A" w14:textId="504401B6" w:rsidR="00014CBF" w:rsidRPr="00751108" w:rsidRDefault="00060E12" w:rsidP="00E57343">
      <w:pPr>
        <w:pStyle w:val="NoSpacing"/>
        <w:rPr>
          <w:rFonts w:asciiTheme="majorHAnsi" w:hAnsiTheme="majorHAnsi" w:cstheme="majorHAnsi"/>
          <w:bCs/>
          <w:sz w:val="24"/>
          <w:szCs w:val="24"/>
        </w:rPr>
      </w:pPr>
      <w:r w:rsidRPr="00751108">
        <w:rPr>
          <w:rFonts w:asciiTheme="majorHAnsi" w:hAnsiTheme="majorHAnsi" w:cstheme="majorHAnsi"/>
          <w:b/>
          <w:sz w:val="24"/>
          <w:szCs w:val="24"/>
        </w:rPr>
        <w:t>Guests Present</w:t>
      </w:r>
      <w:r w:rsidR="00DB2F34" w:rsidRPr="00751108">
        <w:rPr>
          <w:rFonts w:asciiTheme="majorHAnsi" w:hAnsiTheme="majorHAnsi" w:cstheme="majorHAnsi"/>
          <w:bCs/>
          <w:sz w:val="24"/>
          <w:szCs w:val="24"/>
        </w:rPr>
        <w:t>:</w:t>
      </w:r>
      <w:r w:rsidR="008F70D9" w:rsidRPr="00751108">
        <w:rPr>
          <w:rFonts w:asciiTheme="majorHAnsi" w:hAnsiTheme="majorHAnsi" w:cstheme="majorHAnsi"/>
          <w:bCs/>
          <w:sz w:val="24"/>
          <w:szCs w:val="24"/>
        </w:rPr>
        <w:t xml:space="preserve"> David</w:t>
      </w:r>
      <w:r w:rsidR="00C42452" w:rsidRPr="00751108">
        <w:rPr>
          <w:rFonts w:asciiTheme="majorHAnsi" w:hAnsiTheme="majorHAnsi" w:cstheme="majorHAnsi"/>
          <w:bCs/>
          <w:sz w:val="24"/>
          <w:szCs w:val="24"/>
        </w:rPr>
        <w:t xml:space="preserve"> Fossi</w:t>
      </w:r>
      <w:r w:rsidR="006B0AF9" w:rsidRPr="00751108">
        <w:rPr>
          <w:rFonts w:asciiTheme="majorHAnsi" w:hAnsiTheme="majorHAnsi" w:cstheme="majorHAnsi"/>
          <w:bCs/>
          <w:sz w:val="24"/>
          <w:szCs w:val="24"/>
        </w:rPr>
        <w:t>,</w:t>
      </w:r>
      <w:r w:rsidR="000F0FFE" w:rsidRPr="00751108">
        <w:rPr>
          <w:rFonts w:asciiTheme="majorHAnsi" w:hAnsiTheme="majorHAnsi" w:cstheme="majorHAnsi"/>
          <w:bCs/>
          <w:sz w:val="24"/>
          <w:szCs w:val="24"/>
        </w:rPr>
        <w:t xml:space="preserve"> and Commissioner </w:t>
      </w:r>
      <w:r w:rsidR="006B0AF9" w:rsidRPr="00751108">
        <w:rPr>
          <w:rFonts w:asciiTheme="majorHAnsi" w:hAnsiTheme="majorHAnsi" w:cstheme="majorHAnsi"/>
          <w:bCs/>
          <w:sz w:val="24"/>
          <w:szCs w:val="24"/>
        </w:rPr>
        <w:t xml:space="preserve">Gwen </w:t>
      </w:r>
      <w:r w:rsidR="000F0FFE" w:rsidRPr="00751108">
        <w:rPr>
          <w:rFonts w:asciiTheme="majorHAnsi" w:hAnsiTheme="majorHAnsi" w:cstheme="majorHAnsi"/>
          <w:bCs/>
          <w:sz w:val="24"/>
          <w:szCs w:val="24"/>
        </w:rPr>
        <w:t>Brown</w:t>
      </w:r>
    </w:p>
    <w:p w14:paraId="2C2E0813" w14:textId="77777777" w:rsidR="00941DED" w:rsidRPr="00751108" w:rsidRDefault="00941DED" w:rsidP="00E57343">
      <w:pPr>
        <w:pStyle w:val="NoSpacing"/>
        <w:rPr>
          <w:rFonts w:asciiTheme="majorHAnsi" w:hAnsiTheme="majorHAnsi" w:cstheme="majorHAnsi"/>
          <w:bCs/>
          <w:sz w:val="24"/>
          <w:szCs w:val="24"/>
        </w:rPr>
      </w:pPr>
    </w:p>
    <w:p w14:paraId="390ACA34" w14:textId="1D9D8627" w:rsidR="00A1053A" w:rsidRPr="00751108" w:rsidRDefault="00EA7139" w:rsidP="00060E12">
      <w:pPr>
        <w:pStyle w:val="NoSpacing"/>
        <w:rPr>
          <w:rFonts w:asciiTheme="majorHAnsi" w:hAnsiTheme="majorHAnsi" w:cstheme="majorHAnsi"/>
          <w:bCs/>
          <w:sz w:val="24"/>
          <w:szCs w:val="24"/>
        </w:rPr>
      </w:pPr>
      <w:r w:rsidRPr="00751108">
        <w:rPr>
          <w:rFonts w:asciiTheme="majorHAnsi" w:hAnsiTheme="majorHAnsi" w:cstheme="majorHAnsi"/>
          <w:b/>
          <w:bCs/>
          <w:sz w:val="24"/>
          <w:szCs w:val="24"/>
        </w:rPr>
        <w:t>Excused:</w:t>
      </w:r>
      <w:r w:rsidR="002D281F" w:rsidRPr="00751108">
        <w:rPr>
          <w:rFonts w:asciiTheme="majorHAnsi" w:hAnsiTheme="majorHAnsi" w:cstheme="majorHAnsi"/>
          <w:bCs/>
          <w:sz w:val="24"/>
          <w:szCs w:val="24"/>
        </w:rPr>
        <w:t xml:space="preserve"> </w:t>
      </w:r>
      <w:r w:rsidR="000F0FFE" w:rsidRPr="00751108">
        <w:rPr>
          <w:rFonts w:asciiTheme="majorHAnsi" w:hAnsiTheme="majorHAnsi" w:cstheme="majorHAnsi"/>
          <w:bCs/>
          <w:sz w:val="24"/>
          <w:szCs w:val="24"/>
        </w:rPr>
        <w:t>Dr. Root</w:t>
      </w:r>
    </w:p>
    <w:p w14:paraId="3944DC30" w14:textId="77777777" w:rsidR="00CF444D" w:rsidRPr="00751108" w:rsidRDefault="00CF444D" w:rsidP="00060E12">
      <w:pPr>
        <w:pStyle w:val="NoSpacing"/>
        <w:rPr>
          <w:rFonts w:asciiTheme="majorHAnsi" w:hAnsiTheme="majorHAnsi" w:cstheme="majorHAnsi"/>
          <w:sz w:val="24"/>
          <w:szCs w:val="24"/>
        </w:rPr>
      </w:pPr>
    </w:p>
    <w:p w14:paraId="62945640" w14:textId="1E5EF81D" w:rsidR="00060E12" w:rsidRPr="00751108" w:rsidRDefault="00060E12" w:rsidP="00060E12">
      <w:pPr>
        <w:pStyle w:val="NoSpacing"/>
        <w:rPr>
          <w:rFonts w:asciiTheme="majorHAnsi" w:hAnsiTheme="majorHAnsi" w:cstheme="majorHAnsi"/>
          <w:sz w:val="24"/>
          <w:szCs w:val="24"/>
        </w:rPr>
      </w:pPr>
      <w:r w:rsidRPr="00751108">
        <w:rPr>
          <w:rFonts w:asciiTheme="majorHAnsi" w:hAnsiTheme="majorHAnsi" w:cstheme="majorHAnsi"/>
          <w:sz w:val="24"/>
          <w:szCs w:val="24"/>
        </w:rPr>
        <w:tab/>
        <w:t xml:space="preserve">Mr. </w:t>
      </w:r>
      <w:r w:rsidR="00702796" w:rsidRPr="00751108">
        <w:rPr>
          <w:rFonts w:asciiTheme="majorHAnsi" w:hAnsiTheme="majorHAnsi" w:cstheme="majorHAnsi"/>
          <w:sz w:val="24"/>
          <w:szCs w:val="24"/>
        </w:rPr>
        <w:t>Mosdell</w:t>
      </w:r>
      <w:r w:rsidRPr="00751108">
        <w:rPr>
          <w:rFonts w:asciiTheme="majorHAnsi" w:hAnsiTheme="majorHAnsi" w:cstheme="majorHAnsi"/>
          <w:sz w:val="24"/>
          <w:szCs w:val="24"/>
        </w:rPr>
        <w:t xml:space="preserve"> welcomed everyone to the meeting</w:t>
      </w:r>
      <w:r w:rsidR="00C92619" w:rsidRPr="00751108">
        <w:rPr>
          <w:rFonts w:asciiTheme="majorHAnsi" w:hAnsiTheme="majorHAnsi" w:cstheme="majorHAnsi"/>
          <w:sz w:val="24"/>
          <w:szCs w:val="24"/>
        </w:rPr>
        <w:t>.</w:t>
      </w:r>
    </w:p>
    <w:p w14:paraId="774D4623" w14:textId="77777777" w:rsidR="00C92619" w:rsidRPr="00751108" w:rsidRDefault="00C92619" w:rsidP="00060E12">
      <w:pPr>
        <w:pStyle w:val="NoSpacing"/>
        <w:rPr>
          <w:rFonts w:asciiTheme="majorHAnsi" w:hAnsiTheme="majorHAnsi" w:cstheme="majorHAnsi"/>
          <w:sz w:val="24"/>
          <w:szCs w:val="24"/>
        </w:rPr>
      </w:pPr>
    </w:p>
    <w:p w14:paraId="512FB0C2" w14:textId="0D67DB8D" w:rsidR="00802304" w:rsidRPr="00751108" w:rsidRDefault="00802304" w:rsidP="00060E12">
      <w:pPr>
        <w:pStyle w:val="NoSpacing"/>
        <w:rPr>
          <w:rFonts w:asciiTheme="majorHAnsi" w:hAnsiTheme="majorHAnsi" w:cstheme="majorHAnsi"/>
          <w:sz w:val="24"/>
          <w:szCs w:val="24"/>
        </w:rPr>
      </w:pPr>
      <w:r w:rsidRPr="00751108">
        <w:rPr>
          <w:rFonts w:asciiTheme="majorHAnsi" w:hAnsiTheme="majorHAnsi" w:cstheme="majorHAnsi"/>
          <w:sz w:val="24"/>
          <w:szCs w:val="24"/>
        </w:rPr>
        <w:tab/>
        <w:t>Mr. Mosdell asked for the approval of the consent agenda. Mr. Mosdell asked if anyone ha</w:t>
      </w:r>
      <w:r w:rsidR="00FC6ED3" w:rsidRPr="00751108">
        <w:rPr>
          <w:rFonts w:asciiTheme="majorHAnsi" w:hAnsiTheme="majorHAnsi" w:cstheme="majorHAnsi"/>
          <w:sz w:val="24"/>
          <w:szCs w:val="24"/>
        </w:rPr>
        <w:t>d</w:t>
      </w:r>
      <w:r w:rsidRPr="00751108">
        <w:rPr>
          <w:rFonts w:asciiTheme="majorHAnsi" w:hAnsiTheme="majorHAnsi" w:cstheme="majorHAnsi"/>
          <w:sz w:val="24"/>
          <w:szCs w:val="24"/>
        </w:rPr>
        <w:t xml:space="preserve"> any questions concerning the approval of minutes, nursing </w:t>
      </w:r>
      <w:r w:rsidR="00984B33" w:rsidRPr="00751108">
        <w:rPr>
          <w:rFonts w:asciiTheme="majorHAnsi" w:hAnsiTheme="majorHAnsi" w:cstheme="majorHAnsi"/>
          <w:sz w:val="24"/>
          <w:szCs w:val="24"/>
        </w:rPr>
        <w:t xml:space="preserve">report, </w:t>
      </w:r>
      <w:r w:rsidR="00014CBF" w:rsidRPr="00751108">
        <w:rPr>
          <w:rFonts w:asciiTheme="majorHAnsi" w:hAnsiTheme="majorHAnsi" w:cstheme="majorHAnsi"/>
          <w:sz w:val="24"/>
          <w:szCs w:val="24"/>
        </w:rPr>
        <w:t xml:space="preserve">and </w:t>
      </w:r>
      <w:r w:rsidR="00984B33" w:rsidRPr="00751108">
        <w:rPr>
          <w:rFonts w:asciiTheme="majorHAnsi" w:hAnsiTheme="majorHAnsi" w:cstheme="majorHAnsi"/>
          <w:sz w:val="24"/>
          <w:szCs w:val="24"/>
        </w:rPr>
        <w:t xml:space="preserve">human </w:t>
      </w:r>
      <w:r w:rsidR="00823186" w:rsidRPr="00751108">
        <w:rPr>
          <w:rFonts w:asciiTheme="majorHAnsi" w:hAnsiTheme="majorHAnsi" w:cstheme="majorHAnsi"/>
          <w:sz w:val="24"/>
          <w:szCs w:val="24"/>
        </w:rPr>
        <w:t>resource</w:t>
      </w:r>
      <w:r w:rsidR="00400028" w:rsidRPr="00751108">
        <w:rPr>
          <w:rFonts w:asciiTheme="majorHAnsi" w:hAnsiTheme="majorHAnsi" w:cstheme="majorHAnsi"/>
          <w:sz w:val="24"/>
          <w:szCs w:val="24"/>
        </w:rPr>
        <w:t xml:space="preserve"> report</w:t>
      </w:r>
      <w:r w:rsidR="00014CBF" w:rsidRPr="00751108">
        <w:rPr>
          <w:rFonts w:asciiTheme="majorHAnsi" w:hAnsiTheme="majorHAnsi" w:cstheme="majorHAnsi"/>
          <w:sz w:val="24"/>
          <w:szCs w:val="24"/>
        </w:rPr>
        <w:t>.</w:t>
      </w:r>
      <w:r w:rsidR="001711CA" w:rsidRPr="00751108">
        <w:rPr>
          <w:rFonts w:asciiTheme="majorHAnsi" w:hAnsiTheme="majorHAnsi" w:cstheme="majorHAnsi"/>
          <w:sz w:val="24"/>
          <w:szCs w:val="24"/>
        </w:rPr>
        <w:t xml:space="preserve">  </w:t>
      </w:r>
    </w:p>
    <w:p w14:paraId="62D4F32B" w14:textId="76F7E960" w:rsidR="003D24F8" w:rsidRPr="00751108" w:rsidRDefault="0074364C" w:rsidP="00A07A67">
      <w:pPr>
        <w:pStyle w:val="NoSpacing"/>
        <w:rPr>
          <w:rFonts w:asciiTheme="majorHAnsi" w:hAnsiTheme="majorHAnsi" w:cstheme="majorHAnsi"/>
          <w:b/>
          <w:bCs/>
          <w:sz w:val="24"/>
          <w:szCs w:val="24"/>
        </w:rPr>
      </w:pPr>
      <w:r w:rsidRPr="00751108">
        <w:rPr>
          <w:rFonts w:asciiTheme="majorHAnsi" w:hAnsiTheme="majorHAnsi" w:cstheme="majorHAnsi"/>
          <w:sz w:val="24"/>
          <w:szCs w:val="24"/>
        </w:rPr>
        <w:tab/>
      </w:r>
      <w:r w:rsidR="006B0AF9" w:rsidRPr="00751108">
        <w:rPr>
          <w:rFonts w:asciiTheme="majorHAnsi" w:hAnsiTheme="majorHAnsi" w:cstheme="majorHAnsi"/>
          <w:sz w:val="24"/>
          <w:szCs w:val="24"/>
        </w:rPr>
        <w:t xml:space="preserve"> </w:t>
      </w:r>
    </w:p>
    <w:p w14:paraId="3756EF4F" w14:textId="249C4AE6" w:rsidR="0074364C" w:rsidRPr="00751108" w:rsidRDefault="00356680" w:rsidP="0022221C">
      <w:pPr>
        <w:pStyle w:val="NoSpacing"/>
        <w:ind w:left="720"/>
        <w:rPr>
          <w:rFonts w:asciiTheme="majorHAnsi" w:hAnsiTheme="majorHAnsi" w:cstheme="majorHAnsi"/>
          <w:b/>
          <w:bCs/>
          <w:sz w:val="24"/>
          <w:szCs w:val="24"/>
        </w:rPr>
      </w:pPr>
      <w:r w:rsidRPr="00751108">
        <w:rPr>
          <w:rFonts w:asciiTheme="majorHAnsi" w:hAnsiTheme="majorHAnsi" w:cstheme="majorHAnsi"/>
          <w:b/>
          <w:bCs/>
          <w:sz w:val="24"/>
          <w:szCs w:val="24"/>
        </w:rPr>
        <w:t>Dr</w:t>
      </w:r>
      <w:r w:rsidR="00114C77" w:rsidRPr="00751108">
        <w:rPr>
          <w:rFonts w:asciiTheme="majorHAnsi" w:hAnsiTheme="majorHAnsi" w:cstheme="majorHAnsi"/>
          <w:b/>
          <w:bCs/>
          <w:sz w:val="24"/>
          <w:szCs w:val="24"/>
        </w:rPr>
        <w:t xml:space="preserve">. </w:t>
      </w:r>
      <w:r w:rsidR="002A13B3">
        <w:rPr>
          <w:rFonts w:asciiTheme="majorHAnsi" w:hAnsiTheme="majorHAnsi" w:cstheme="majorHAnsi"/>
          <w:b/>
          <w:bCs/>
          <w:sz w:val="24"/>
          <w:szCs w:val="24"/>
        </w:rPr>
        <w:t>Stuart Allan</w:t>
      </w:r>
      <w:r w:rsidR="00545BC5" w:rsidRPr="00751108">
        <w:rPr>
          <w:rFonts w:asciiTheme="majorHAnsi" w:hAnsiTheme="majorHAnsi" w:cstheme="majorHAnsi"/>
          <w:b/>
          <w:bCs/>
          <w:sz w:val="24"/>
          <w:szCs w:val="24"/>
        </w:rPr>
        <w:t xml:space="preserve"> ma</w:t>
      </w:r>
      <w:r w:rsidR="0074364C" w:rsidRPr="00751108">
        <w:rPr>
          <w:rFonts w:asciiTheme="majorHAnsi" w:hAnsiTheme="majorHAnsi" w:cstheme="majorHAnsi"/>
          <w:b/>
          <w:bCs/>
          <w:sz w:val="24"/>
          <w:szCs w:val="24"/>
        </w:rPr>
        <w:t xml:space="preserve">de a motion to approve the </w:t>
      </w:r>
      <w:r w:rsidR="00545378" w:rsidRPr="00751108">
        <w:rPr>
          <w:rFonts w:asciiTheme="majorHAnsi" w:hAnsiTheme="majorHAnsi" w:cstheme="majorHAnsi"/>
          <w:b/>
          <w:bCs/>
          <w:sz w:val="24"/>
          <w:szCs w:val="24"/>
        </w:rPr>
        <w:t xml:space="preserve">consent agenda </w:t>
      </w:r>
      <w:r w:rsidR="0074364C" w:rsidRPr="00751108">
        <w:rPr>
          <w:rFonts w:asciiTheme="majorHAnsi" w:hAnsiTheme="majorHAnsi" w:cstheme="majorHAnsi"/>
          <w:b/>
          <w:bCs/>
          <w:sz w:val="24"/>
          <w:szCs w:val="24"/>
        </w:rPr>
        <w:t>second</w:t>
      </w:r>
      <w:r w:rsidR="00422F39" w:rsidRPr="00751108">
        <w:rPr>
          <w:rFonts w:asciiTheme="majorHAnsi" w:hAnsiTheme="majorHAnsi" w:cstheme="majorHAnsi"/>
          <w:b/>
          <w:bCs/>
          <w:sz w:val="24"/>
          <w:szCs w:val="24"/>
        </w:rPr>
        <w:t>ed</w:t>
      </w:r>
      <w:r w:rsidR="00CF71F4" w:rsidRPr="00751108">
        <w:rPr>
          <w:rFonts w:asciiTheme="majorHAnsi" w:hAnsiTheme="majorHAnsi" w:cstheme="majorHAnsi"/>
          <w:b/>
          <w:bCs/>
          <w:sz w:val="24"/>
          <w:szCs w:val="24"/>
        </w:rPr>
        <w:t xml:space="preserve"> by</w:t>
      </w:r>
      <w:r w:rsidR="00114C77" w:rsidRPr="00751108">
        <w:rPr>
          <w:rFonts w:asciiTheme="majorHAnsi" w:hAnsiTheme="majorHAnsi" w:cstheme="majorHAnsi"/>
          <w:b/>
          <w:bCs/>
          <w:sz w:val="24"/>
          <w:szCs w:val="24"/>
        </w:rPr>
        <w:t xml:space="preserve"> Ms. </w:t>
      </w:r>
      <w:r w:rsidRPr="00751108">
        <w:rPr>
          <w:rFonts w:asciiTheme="majorHAnsi" w:hAnsiTheme="majorHAnsi" w:cstheme="majorHAnsi"/>
          <w:b/>
          <w:bCs/>
          <w:sz w:val="24"/>
          <w:szCs w:val="24"/>
        </w:rPr>
        <w:t>Kuntz</w:t>
      </w:r>
      <w:r w:rsidR="00255365" w:rsidRPr="00751108">
        <w:rPr>
          <w:rFonts w:asciiTheme="majorHAnsi" w:hAnsiTheme="majorHAnsi" w:cstheme="majorHAnsi"/>
          <w:b/>
          <w:bCs/>
          <w:sz w:val="24"/>
          <w:szCs w:val="24"/>
        </w:rPr>
        <w:t>.</w:t>
      </w:r>
      <w:r w:rsidR="0074364C" w:rsidRPr="00751108">
        <w:rPr>
          <w:rFonts w:asciiTheme="majorHAnsi" w:hAnsiTheme="majorHAnsi" w:cstheme="majorHAnsi"/>
          <w:b/>
          <w:bCs/>
          <w:sz w:val="24"/>
          <w:szCs w:val="24"/>
        </w:rPr>
        <w:t xml:space="preserve"> All in favor-Motion carried. </w:t>
      </w:r>
      <w:r w:rsidR="00045E7D" w:rsidRPr="00751108">
        <w:rPr>
          <w:rFonts w:asciiTheme="majorHAnsi" w:hAnsiTheme="majorHAnsi" w:cstheme="majorHAnsi"/>
          <w:b/>
          <w:bCs/>
          <w:sz w:val="24"/>
          <w:szCs w:val="24"/>
        </w:rPr>
        <w:t xml:space="preserve"> </w:t>
      </w:r>
    </w:p>
    <w:p w14:paraId="28E0083C" w14:textId="77777777" w:rsidR="00450ED5" w:rsidRPr="00751108" w:rsidRDefault="00450ED5" w:rsidP="00394E28">
      <w:pPr>
        <w:pStyle w:val="NoSpacing"/>
        <w:rPr>
          <w:rFonts w:asciiTheme="majorHAnsi" w:hAnsiTheme="majorHAnsi" w:cstheme="majorHAnsi"/>
          <w:b/>
          <w:bCs/>
          <w:sz w:val="24"/>
          <w:szCs w:val="24"/>
        </w:rPr>
      </w:pPr>
    </w:p>
    <w:p w14:paraId="57E42022" w14:textId="0D6FF379" w:rsidR="00394E28" w:rsidRPr="00751108" w:rsidRDefault="00394E28" w:rsidP="00394E28">
      <w:pPr>
        <w:pStyle w:val="NoSpacing"/>
        <w:rPr>
          <w:rFonts w:asciiTheme="majorHAnsi" w:hAnsiTheme="majorHAnsi" w:cstheme="majorHAnsi"/>
          <w:b/>
          <w:bCs/>
          <w:sz w:val="24"/>
          <w:szCs w:val="24"/>
        </w:rPr>
      </w:pPr>
      <w:r w:rsidRPr="00751108">
        <w:rPr>
          <w:rFonts w:asciiTheme="majorHAnsi" w:hAnsiTheme="majorHAnsi" w:cstheme="majorHAnsi"/>
          <w:b/>
          <w:bCs/>
          <w:sz w:val="24"/>
          <w:szCs w:val="24"/>
        </w:rPr>
        <w:t>Medical Staff</w:t>
      </w:r>
    </w:p>
    <w:p w14:paraId="29B3F260" w14:textId="257A8E2B" w:rsidR="00DC7D96" w:rsidRPr="00751108" w:rsidRDefault="0081323E" w:rsidP="009E2555">
      <w:pPr>
        <w:pStyle w:val="NoSpacing"/>
        <w:rPr>
          <w:rFonts w:asciiTheme="majorHAnsi" w:hAnsiTheme="majorHAnsi" w:cstheme="majorHAnsi"/>
          <w:sz w:val="24"/>
          <w:szCs w:val="24"/>
        </w:rPr>
      </w:pPr>
      <w:r w:rsidRPr="00751108">
        <w:rPr>
          <w:rFonts w:asciiTheme="majorHAnsi" w:hAnsiTheme="majorHAnsi" w:cstheme="majorHAnsi"/>
          <w:sz w:val="24"/>
          <w:szCs w:val="24"/>
        </w:rPr>
        <w:t xml:space="preserve">Dr. Root was excused. </w:t>
      </w:r>
    </w:p>
    <w:p w14:paraId="472BCD27" w14:textId="77777777" w:rsidR="00010804" w:rsidRDefault="00010804" w:rsidP="002F29C8">
      <w:pPr>
        <w:pStyle w:val="NoSpacing"/>
        <w:rPr>
          <w:rFonts w:asciiTheme="majorHAnsi" w:hAnsiTheme="majorHAnsi" w:cstheme="majorHAnsi"/>
          <w:sz w:val="24"/>
          <w:szCs w:val="24"/>
        </w:rPr>
      </w:pPr>
    </w:p>
    <w:p w14:paraId="727B59E5" w14:textId="77777777" w:rsidR="00EB66FD" w:rsidRPr="00751108" w:rsidRDefault="00EB66FD" w:rsidP="002F29C8">
      <w:pPr>
        <w:pStyle w:val="NoSpacing"/>
        <w:rPr>
          <w:rFonts w:asciiTheme="majorHAnsi" w:hAnsiTheme="majorHAnsi" w:cstheme="majorHAnsi"/>
          <w:sz w:val="24"/>
          <w:szCs w:val="24"/>
        </w:rPr>
      </w:pPr>
    </w:p>
    <w:p w14:paraId="5B2B2A82" w14:textId="77777777" w:rsidR="00EB66FD" w:rsidRDefault="00EB66FD" w:rsidP="002F29C8">
      <w:pPr>
        <w:pStyle w:val="NoSpacing"/>
        <w:rPr>
          <w:rFonts w:asciiTheme="majorHAnsi" w:hAnsiTheme="majorHAnsi" w:cstheme="majorHAnsi"/>
          <w:b/>
          <w:bCs/>
          <w:sz w:val="24"/>
          <w:szCs w:val="24"/>
        </w:rPr>
      </w:pPr>
    </w:p>
    <w:p w14:paraId="0FAAB244" w14:textId="77777777" w:rsidR="00EB66FD" w:rsidRDefault="00EB66FD" w:rsidP="002F29C8">
      <w:pPr>
        <w:pStyle w:val="NoSpacing"/>
        <w:rPr>
          <w:rFonts w:asciiTheme="majorHAnsi" w:hAnsiTheme="majorHAnsi" w:cstheme="majorHAnsi"/>
          <w:b/>
          <w:bCs/>
          <w:sz w:val="24"/>
          <w:szCs w:val="24"/>
        </w:rPr>
      </w:pPr>
    </w:p>
    <w:p w14:paraId="79DCFEAC" w14:textId="77777777" w:rsidR="00EB66FD" w:rsidRDefault="00EB66FD" w:rsidP="002F29C8">
      <w:pPr>
        <w:pStyle w:val="NoSpacing"/>
        <w:rPr>
          <w:rFonts w:asciiTheme="majorHAnsi" w:hAnsiTheme="majorHAnsi" w:cstheme="majorHAnsi"/>
          <w:b/>
          <w:bCs/>
          <w:sz w:val="24"/>
          <w:szCs w:val="24"/>
        </w:rPr>
      </w:pPr>
    </w:p>
    <w:p w14:paraId="5250B7A7" w14:textId="22859620" w:rsidR="00B25824" w:rsidRDefault="00B25824" w:rsidP="002F29C8">
      <w:pPr>
        <w:pStyle w:val="NoSpacing"/>
        <w:rPr>
          <w:rFonts w:asciiTheme="majorHAnsi" w:hAnsiTheme="majorHAnsi" w:cstheme="majorHAnsi"/>
          <w:b/>
          <w:bCs/>
          <w:sz w:val="24"/>
          <w:szCs w:val="24"/>
        </w:rPr>
      </w:pPr>
      <w:r w:rsidRPr="00751108">
        <w:rPr>
          <w:rFonts w:asciiTheme="majorHAnsi" w:hAnsiTheme="majorHAnsi" w:cstheme="majorHAnsi"/>
          <w:b/>
          <w:bCs/>
          <w:sz w:val="24"/>
          <w:szCs w:val="24"/>
        </w:rPr>
        <w:t>CNO</w:t>
      </w:r>
    </w:p>
    <w:bookmarkEnd w:id="0"/>
    <w:p w14:paraId="76189D78" w14:textId="64178A91" w:rsidR="00CA489A" w:rsidRDefault="00CA489A" w:rsidP="00441C54">
      <w:pPr>
        <w:pStyle w:val="NoSpacing"/>
        <w:rPr>
          <w:rFonts w:asciiTheme="majorHAnsi" w:hAnsiTheme="majorHAnsi" w:cstheme="majorHAnsi"/>
          <w:sz w:val="24"/>
          <w:szCs w:val="24"/>
        </w:rPr>
      </w:pPr>
      <w:r w:rsidRPr="00CA489A">
        <w:rPr>
          <w:rFonts w:asciiTheme="majorHAnsi" w:hAnsiTheme="majorHAnsi" w:cstheme="majorHAnsi"/>
          <w:sz w:val="24"/>
          <w:szCs w:val="24"/>
        </w:rPr>
        <w:t xml:space="preserve">Ms. Kuntz inquired about the ED visit numbers, noting that the count </w:t>
      </w:r>
      <w:r w:rsidR="004E39FB" w:rsidRPr="00CA489A">
        <w:rPr>
          <w:rFonts w:asciiTheme="majorHAnsi" w:hAnsiTheme="majorHAnsi" w:cstheme="majorHAnsi"/>
          <w:sz w:val="24"/>
          <w:szCs w:val="24"/>
        </w:rPr>
        <w:t>was</w:t>
      </w:r>
      <w:r w:rsidRPr="00CA489A">
        <w:rPr>
          <w:rFonts w:asciiTheme="majorHAnsi" w:hAnsiTheme="majorHAnsi" w:cstheme="majorHAnsi"/>
          <w:sz w:val="24"/>
          <w:szCs w:val="24"/>
        </w:rPr>
        <w:t xml:space="preserve"> 253 in January, whereas 405 is considered typical for this time of year, as shown on the graphs provided by Ms. Sbragia in her report. Ms. Sbragia indicated that the July figure of 405 is slightly higher than usual. Mr. Loveless observed this trend by referencing the ER year-over-year graph and mentioned that, according to Finstat data report, ER visits have decreased by over 400 compared to previous years. He also noted uncertainty regarding how current figures compare to previous years' growth patterns. Mr. Howells clarified that his report showed no admissions over the past two months, but Ms. Sbragia explained that there is an ongoing system issue under investigation affecting those numbers. Ms. Kuntz asked whether the hospital compares its data with other critical access hospitals, to which Ms. Mosdell suggested reviewing data from the other Rural 9 hospitals. Ms. Kuntz inquired whether data collection is structured through specific forms, and Ms. Sbragia confirmed that data can be collected via text, email, or paper forms. Mr. Loveless emphasized that, as a CMS requirement, patient surveys must be conducted without face-to-face or phone contact to prevent influencing responses. Additionally, Ms. Sbragia highlighted that discharge planning efforts are currently low, particularly regarding patient instructions, understanding, medications, and recognizing when to return. These materials are posted on a bulletin board and shared with medical staff. Ms. Kuntz asked whether the feedback pertains to local residents or visitors; Ms. Sbragia responded that this information is not distinguished. The hospital is working with Press Ganey to expand outreach, and Ms. Sbragia reported that, contrary to previous reports of low numbers, survey responses have increased from a small initial number to 41. Mr. Fossi raised concerns about the low response rate when discharges are </w:t>
      </w:r>
      <w:r w:rsidR="00615009" w:rsidRPr="00CA489A">
        <w:rPr>
          <w:rFonts w:asciiTheme="majorHAnsi" w:hAnsiTheme="majorHAnsi" w:cstheme="majorHAnsi"/>
          <w:sz w:val="24"/>
          <w:szCs w:val="24"/>
        </w:rPr>
        <w:t>divided and</w:t>
      </w:r>
      <w:r w:rsidRPr="00CA489A">
        <w:rPr>
          <w:rFonts w:asciiTheme="majorHAnsi" w:hAnsiTheme="majorHAnsi" w:cstheme="majorHAnsi"/>
          <w:sz w:val="24"/>
          <w:szCs w:val="24"/>
        </w:rPr>
        <w:t xml:space="preserve"> inquired about follow-up procedures. Ms. Sbragia confirmed that social workers conduct follow-up calls with ER patients, while nurse educators follow up with inpatients. Mr. Fossi </w:t>
      </w:r>
      <w:r w:rsidR="004E39FB" w:rsidRPr="00CA489A">
        <w:rPr>
          <w:rFonts w:asciiTheme="majorHAnsi" w:hAnsiTheme="majorHAnsi" w:cstheme="majorHAnsi"/>
          <w:sz w:val="24"/>
          <w:szCs w:val="24"/>
        </w:rPr>
        <w:t>said</w:t>
      </w:r>
      <w:r w:rsidRPr="00CA489A">
        <w:rPr>
          <w:rFonts w:asciiTheme="majorHAnsi" w:hAnsiTheme="majorHAnsi" w:cstheme="majorHAnsi"/>
          <w:sz w:val="24"/>
          <w:szCs w:val="24"/>
        </w:rPr>
        <w:t xml:space="preserve"> that he has never received follow-up calls himself, despite visiting the ER three times, and Ms. Sbragia assured him she would follow up to ensure this process is </w:t>
      </w:r>
      <w:r w:rsidR="00615009" w:rsidRPr="00CA489A">
        <w:rPr>
          <w:rFonts w:asciiTheme="majorHAnsi" w:hAnsiTheme="majorHAnsi" w:cstheme="majorHAnsi"/>
          <w:sz w:val="24"/>
          <w:szCs w:val="24"/>
        </w:rPr>
        <w:t>carried</w:t>
      </w:r>
      <w:r w:rsidRPr="00CA489A">
        <w:rPr>
          <w:rFonts w:asciiTheme="majorHAnsi" w:hAnsiTheme="majorHAnsi" w:cstheme="majorHAnsi"/>
          <w:sz w:val="24"/>
          <w:szCs w:val="24"/>
        </w:rPr>
        <w:t xml:space="preserve"> out effectively.</w:t>
      </w:r>
    </w:p>
    <w:p w14:paraId="3FA3EA81" w14:textId="7113C562" w:rsidR="00441C54" w:rsidRDefault="00F330A0" w:rsidP="00441C54">
      <w:pPr>
        <w:pStyle w:val="NoSpacing"/>
        <w:rPr>
          <w:rFonts w:asciiTheme="majorHAnsi" w:hAnsiTheme="majorHAnsi" w:cstheme="majorHAnsi"/>
          <w:sz w:val="24"/>
          <w:szCs w:val="24"/>
        </w:rPr>
      </w:pPr>
      <w:r w:rsidRPr="00F330A0">
        <w:rPr>
          <w:rFonts w:asciiTheme="majorHAnsi" w:hAnsiTheme="majorHAnsi" w:cstheme="majorHAnsi"/>
          <w:sz w:val="24"/>
          <w:szCs w:val="24"/>
        </w:rPr>
        <w:t>Ms. Johnson mentioned that she received numerous Press Ganey mail surveys during her husband's illness, although she would often dispose of them without response. She noted that these surveys were sent from various facilities</w:t>
      </w:r>
      <w:r w:rsidR="00EB66FD">
        <w:rPr>
          <w:rFonts w:asciiTheme="majorHAnsi" w:hAnsiTheme="majorHAnsi" w:cstheme="majorHAnsi"/>
          <w:sz w:val="24"/>
          <w:szCs w:val="24"/>
        </w:rPr>
        <w:t xml:space="preserve"> and can be</w:t>
      </w:r>
      <w:r>
        <w:rPr>
          <w:rFonts w:asciiTheme="majorHAnsi" w:hAnsiTheme="majorHAnsi" w:cstheme="majorHAnsi"/>
          <w:sz w:val="24"/>
          <w:szCs w:val="24"/>
        </w:rPr>
        <w:t xml:space="preserve"> overwhelming</w:t>
      </w:r>
      <w:r w:rsidRPr="00F330A0">
        <w:rPr>
          <w:rFonts w:asciiTheme="majorHAnsi" w:hAnsiTheme="majorHAnsi" w:cstheme="majorHAnsi"/>
          <w:sz w:val="24"/>
          <w:szCs w:val="24"/>
        </w:rPr>
        <w:t>. Ms. Sbragia clarified that our organization does not systematically send surveys to every patient, nor do we follow up with patients transferred to other facilities</w:t>
      </w:r>
      <w:r>
        <w:rPr>
          <w:rFonts w:asciiTheme="majorHAnsi" w:hAnsiTheme="majorHAnsi" w:cstheme="majorHAnsi"/>
          <w:sz w:val="24"/>
          <w:szCs w:val="24"/>
        </w:rPr>
        <w:t xml:space="preserve"> or behavioral patients</w:t>
      </w:r>
      <w:r w:rsidRPr="00F330A0">
        <w:rPr>
          <w:rFonts w:asciiTheme="majorHAnsi" w:hAnsiTheme="majorHAnsi" w:cstheme="majorHAnsi"/>
          <w:sz w:val="24"/>
          <w:szCs w:val="24"/>
        </w:rPr>
        <w:t>.</w:t>
      </w:r>
    </w:p>
    <w:p w14:paraId="3E58546C" w14:textId="77777777" w:rsidR="00F330A0" w:rsidRDefault="00F330A0" w:rsidP="00441C54">
      <w:pPr>
        <w:pStyle w:val="NoSpacing"/>
        <w:rPr>
          <w:rFonts w:asciiTheme="majorHAnsi" w:hAnsiTheme="majorHAnsi" w:cstheme="majorHAnsi"/>
          <w:sz w:val="24"/>
          <w:szCs w:val="24"/>
        </w:rPr>
      </w:pPr>
    </w:p>
    <w:p w14:paraId="01573E27" w14:textId="0DBC38CA" w:rsidR="00F330A0" w:rsidRDefault="00C216FF" w:rsidP="00441C54">
      <w:pPr>
        <w:pStyle w:val="NoSpacing"/>
        <w:rPr>
          <w:rFonts w:asciiTheme="majorHAnsi" w:hAnsiTheme="majorHAnsi" w:cstheme="majorHAnsi"/>
          <w:sz w:val="24"/>
          <w:szCs w:val="24"/>
        </w:rPr>
      </w:pPr>
      <w:r w:rsidRPr="00C216FF">
        <w:rPr>
          <w:rFonts w:asciiTheme="majorHAnsi" w:hAnsiTheme="majorHAnsi" w:cstheme="majorHAnsi"/>
          <w:sz w:val="24"/>
          <w:szCs w:val="24"/>
        </w:rPr>
        <w:t>Ms. Sbragia indicated that the Quality Process and Improvement Program policies were included in the board packet and have been thoroughly reviewed by the Quality and Policy Committee.</w:t>
      </w:r>
    </w:p>
    <w:p w14:paraId="641832CB" w14:textId="77777777" w:rsidR="00C216FF" w:rsidRDefault="00C216FF" w:rsidP="00441C54">
      <w:pPr>
        <w:pStyle w:val="NoSpacing"/>
        <w:rPr>
          <w:rFonts w:asciiTheme="majorHAnsi" w:hAnsiTheme="majorHAnsi" w:cstheme="majorHAnsi"/>
          <w:sz w:val="24"/>
          <w:szCs w:val="24"/>
        </w:rPr>
      </w:pPr>
    </w:p>
    <w:p w14:paraId="39040078" w14:textId="0F618CCF" w:rsidR="00F330A0" w:rsidRDefault="00F330A0" w:rsidP="00C216FF">
      <w:pPr>
        <w:pStyle w:val="NoSpacing"/>
        <w:ind w:left="720"/>
        <w:rPr>
          <w:rFonts w:asciiTheme="majorHAnsi" w:hAnsiTheme="majorHAnsi" w:cstheme="majorHAnsi"/>
          <w:b/>
          <w:bCs/>
          <w:sz w:val="24"/>
          <w:szCs w:val="24"/>
        </w:rPr>
      </w:pPr>
      <w:r w:rsidRPr="00C216FF">
        <w:rPr>
          <w:rFonts w:asciiTheme="majorHAnsi" w:hAnsiTheme="majorHAnsi" w:cstheme="majorHAnsi"/>
          <w:b/>
          <w:bCs/>
          <w:sz w:val="24"/>
          <w:szCs w:val="24"/>
        </w:rPr>
        <w:t xml:space="preserve">Ms. Kuntz made a motion to approve </w:t>
      </w:r>
      <w:r w:rsidR="00C216FF" w:rsidRPr="00C216FF">
        <w:rPr>
          <w:rFonts w:asciiTheme="majorHAnsi" w:hAnsiTheme="majorHAnsi" w:cstheme="majorHAnsi"/>
          <w:b/>
          <w:bCs/>
          <w:sz w:val="24"/>
          <w:szCs w:val="24"/>
        </w:rPr>
        <w:t xml:space="preserve">the Quality Improvement policy seconded by Dr. Bruce Goldberger. All in favor-motion carried. </w:t>
      </w:r>
    </w:p>
    <w:p w14:paraId="06E63902" w14:textId="77777777" w:rsidR="00C216FF" w:rsidRDefault="00C216FF" w:rsidP="00C216FF">
      <w:pPr>
        <w:pStyle w:val="NoSpacing"/>
        <w:ind w:left="720"/>
        <w:rPr>
          <w:rFonts w:asciiTheme="majorHAnsi" w:hAnsiTheme="majorHAnsi" w:cstheme="majorHAnsi"/>
          <w:b/>
          <w:bCs/>
          <w:sz w:val="24"/>
          <w:szCs w:val="24"/>
        </w:rPr>
      </w:pPr>
    </w:p>
    <w:p w14:paraId="0E2D2B64" w14:textId="77777777" w:rsidR="00EB66FD" w:rsidRDefault="00EB66FD" w:rsidP="00A349E8">
      <w:pPr>
        <w:pStyle w:val="Default"/>
        <w:rPr>
          <w:rFonts w:asciiTheme="majorHAnsi" w:hAnsiTheme="majorHAnsi" w:cstheme="majorHAnsi"/>
          <w:b/>
        </w:rPr>
      </w:pPr>
    </w:p>
    <w:p w14:paraId="2121D2B9" w14:textId="77777777" w:rsidR="00EB66FD" w:rsidRDefault="00EB66FD" w:rsidP="00A349E8">
      <w:pPr>
        <w:pStyle w:val="Default"/>
        <w:rPr>
          <w:rFonts w:asciiTheme="majorHAnsi" w:hAnsiTheme="majorHAnsi" w:cstheme="majorHAnsi"/>
          <w:b/>
        </w:rPr>
      </w:pPr>
    </w:p>
    <w:p w14:paraId="25A68485" w14:textId="77777777" w:rsidR="00EB66FD" w:rsidRDefault="00EB66FD" w:rsidP="00A349E8">
      <w:pPr>
        <w:pStyle w:val="Default"/>
        <w:rPr>
          <w:rFonts w:asciiTheme="majorHAnsi" w:hAnsiTheme="majorHAnsi" w:cstheme="majorHAnsi"/>
          <w:b/>
        </w:rPr>
      </w:pPr>
    </w:p>
    <w:p w14:paraId="4BE07E9A" w14:textId="77777777" w:rsidR="00EB66FD" w:rsidRDefault="00EB66FD" w:rsidP="00A349E8">
      <w:pPr>
        <w:pStyle w:val="Default"/>
        <w:rPr>
          <w:rFonts w:asciiTheme="majorHAnsi" w:hAnsiTheme="majorHAnsi" w:cstheme="majorHAnsi"/>
          <w:b/>
        </w:rPr>
      </w:pPr>
    </w:p>
    <w:p w14:paraId="21EAE0D5" w14:textId="77777777" w:rsidR="00EB66FD" w:rsidRDefault="00EB66FD" w:rsidP="00A349E8">
      <w:pPr>
        <w:pStyle w:val="Default"/>
        <w:rPr>
          <w:rFonts w:asciiTheme="majorHAnsi" w:hAnsiTheme="majorHAnsi" w:cstheme="majorHAnsi"/>
          <w:b/>
        </w:rPr>
      </w:pPr>
    </w:p>
    <w:p w14:paraId="47F92BAC" w14:textId="77777777" w:rsidR="00EB66FD" w:rsidRDefault="00EB66FD" w:rsidP="00A349E8">
      <w:pPr>
        <w:pStyle w:val="Default"/>
        <w:rPr>
          <w:rFonts w:asciiTheme="majorHAnsi" w:hAnsiTheme="majorHAnsi" w:cstheme="majorHAnsi"/>
          <w:b/>
        </w:rPr>
      </w:pPr>
    </w:p>
    <w:p w14:paraId="76EDF13C" w14:textId="4AC02285" w:rsidR="00EB66FD" w:rsidRDefault="001E4ACA" w:rsidP="00A349E8">
      <w:pPr>
        <w:pStyle w:val="Default"/>
        <w:rPr>
          <w:rFonts w:asciiTheme="majorHAnsi" w:hAnsiTheme="majorHAnsi" w:cstheme="majorHAnsi"/>
          <w:b/>
        </w:rPr>
      </w:pPr>
      <w:r w:rsidRPr="00751108">
        <w:rPr>
          <w:rFonts w:asciiTheme="majorHAnsi" w:hAnsiTheme="majorHAnsi" w:cstheme="majorHAnsi"/>
          <w:b/>
        </w:rPr>
        <w:t>Human Resources</w:t>
      </w:r>
    </w:p>
    <w:p w14:paraId="10C1FA29" w14:textId="0F602812" w:rsidR="00A349E8" w:rsidRPr="00A349E8" w:rsidRDefault="00A349E8" w:rsidP="00A349E8">
      <w:pPr>
        <w:pStyle w:val="Default"/>
        <w:rPr>
          <w:rFonts w:asciiTheme="majorHAnsi" w:hAnsiTheme="majorHAnsi" w:cstheme="majorHAnsi"/>
          <w:bCs/>
        </w:rPr>
      </w:pPr>
      <w:r w:rsidRPr="00A349E8">
        <w:rPr>
          <w:rFonts w:asciiTheme="majorHAnsi" w:hAnsiTheme="majorHAnsi" w:cstheme="majorHAnsi"/>
          <w:bCs/>
        </w:rPr>
        <w:t>Ms. Nuttall distributed the provider report card, noting that there was only one review received in the past month. The report indicates that the click-through rate is 34%, with 28% of those clicks resulting in reviews for the providers.</w:t>
      </w:r>
    </w:p>
    <w:p w14:paraId="7CA6BAED" w14:textId="77777777" w:rsidR="00A349E8" w:rsidRPr="00A349E8" w:rsidRDefault="00A349E8" w:rsidP="00A349E8">
      <w:pPr>
        <w:pStyle w:val="Default"/>
        <w:rPr>
          <w:rFonts w:asciiTheme="majorHAnsi" w:hAnsiTheme="majorHAnsi" w:cstheme="majorHAnsi"/>
          <w:bCs/>
        </w:rPr>
      </w:pPr>
    </w:p>
    <w:p w14:paraId="387549B4" w14:textId="4BB5F720" w:rsidR="00A349E8" w:rsidRDefault="00A349E8" w:rsidP="00A349E8">
      <w:pPr>
        <w:pStyle w:val="Default"/>
        <w:rPr>
          <w:rFonts w:asciiTheme="majorHAnsi" w:hAnsiTheme="majorHAnsi" w:cstheme="majorHAnsi"/>
          <w:bCs/>
        </w:rPr>
      </w:pPr>
      <w:r w:rsidRPr="00A349E8">
        <w:rPr>
          <w:rFonts w:asciiTheme="majorHAnsi" w:hAnsiTheme="majorHAnsi" w:cstheme="majorHAnsi"/>
          <w:bCs/>
        </w:rPr>
        <w:t xml:space="preserve">Mr. Loveless explained that the review process involves receiving a text message that directs individuals to complete a review. Currently, 34% of recipients click on the link, and 28% of those leave a review. The organization manages reviews for seven physicians, with 50% of the reviews solicited </w:t>
      </w:r>
      <w:r w:rsidR="007D0AA2">
        <w:rPr>
          <w:rFonts w:asciiTheme="majorHAnsi" w:hAnsiTheme="majorHAnsi" w:cstheme="majorHAnsi"/>
          <w:bCs/>
        </w:rPr>
        <w:t>for</w:t>
      </w:r>
      <w:r w:rsidRPr="00A349E8">
        <w:rPr>
          <w:rFonts w:asciiTheme="majorHAnsi" w:hAnsiTheme="majorHAnsi" w:cstheme="majorHAnsi"/>
          <w:bCs/>
        </w:rPr>
        <w:t xml:space="preserve"> hospital and the remaining 50% </w:t>
      </w:r>
      <w:r w:rsidR="007D0AA2">
        <w:rPr>
          <w:rFonts w:asciiTheme="majorHAnsi" w:hAnsiTheme="majorHAnsi" w:cstheme="majorHAnsi"/>
          <w:bCs/>
        </w:rPr>
        <w:t>for</w:t>
      </w:r>
      <w:r w:rsidRPr="00A349E8">
        <w:rPr>
          <w:rFonts w:asciiTheme="majorHAnsi" w:hAnsiTheme="majorHAnsi" w:cstheme="majorHAnsi"/>
          <w:bCs/>
        </w:rPr>
        <w:t xml:space="preserve"> provider</w:t>
      </w:r>
      <w:r>
        <w:rPr>
          <w:rFonts w:asciiTheme="majorHAnsi" w:hAnsiTheme="majorHAnsi" w:cstheme="majorHAnsi"/>
          <w:bCs/>
        </w:rPr>
        <w:t>.</w:t>
      </w:r>
      <w:r w:rsidRPr="00A349E8">
        <w:rPr>
          <w:rFonts w:asciiTheme="majorHAnsi" w:hAnsiTheme="majorHAnsi" w:cstheme="majorHAnsi"/>
          <w:bCs/>
        </w:rPr>
        <w:t xml:space="preserve"> </w:t>
      </w:r>
    </w:p>
    <w:p w14:paraId="434527D5" w14:textId="77777777" w:rsidR="00A349E8" w:rsidRDefault="00A349E8" w:rsidP="00A349E8">
      <w:pPr>
        <w:pStyle w:val="Default"/>
        <w:rPr>
          <w:rFonts w:asciiTheme="majorHAnsi" w:hAnsiTheme="majorHAnsi" w:cstheme="majorHAnsi"/>
          <w:bCs/>
        </w:rPr>
      </w:pPr>
    </w:p>
    <w:p w14:paraId="52F3D24A" w14:textId="06995456" w:rsidR="00A349E8" w:rsidRPr="00A349E8" w:rsidRDefault="00A349E8" w:rsidP="00A349E8">
      <w:pPr>
        <w:pStyle w:val="Default"/>
        <w:rPr>
          <w:rFonts w:asciiTheme="majorHAnsi" w:hAnsiTheme="majorHAnsi" w:cstheme="majorHAnsi"/>
          <w:bCs/>
        </w:rPr>
      </w:pPr>
      <w:r w:rsidRPr="00A349E8">
        <w:rPr>
          <w:rFonts w:asciiTheme="majorHAnsi" w:hAnsiTheme="majorHAnsi" w:cstheme="majorHAnsi"/>
          <w:bCs/>
        </w:rPr>
        <w:t>It was also clarified that reviews for primary care providers are not currently solicited, as they are not employed staff. Part of the strategy involves search engine optimization (SEO); participating in surveys and obtaining reviews on platforms like Google helps improve the organization’s visibility in search engine results.</w:t>
      </w:r>
    </w:p>
    <w:p w14:paraId="6ED741EA" w14:textId="77777777" w:rsidR="00A349E8" w:rsidRPr="00A349E8" w:rsidRDefault="00A349E8" w:rsidP="00A349E8">
      <w:pPr>
        <w:pStyle w:val="Default"/>
        <w:rPr>
          <w:rFonts w:asciiTheme="majorHAnsi" w:hAnsiTheme="majorHAnsi" w:cstheme="majorHAnsi"/>
          <w:bCs/>
        </w:rPr>
      </w:pPr>
    </w:p>
    <w:p w14:paraId="4F450E10" w14:textId="53089076" w:rsidR="000677EB" w:rsidRDefault="00A349E8" w:rsidP="00A349E8">
      <w:pPr>
        <w:pStyle w:val="Default"/>
        <w:rPr>
          <w:rFonts w:asciiTheme="majorHAnsi" w:hAnsiTheme="majorHAnsi" w:cstheme="majorHAnsi"/>
          <w:bCs/>
        </w:rPr>
      </w:pPr>
      <w:r w:rsidRPr="00A349E8">
        <w:rPr>
          <w:rFonts w:asciiTheme="majorHAnsi" w:hAnsiTheme="majorHAnsi" w:cstheme="majorHAnsi"/>
          <w:bCs/>
        </w:rPr>
        <w:t>Additionally, the organization actively seeks feedback on the performance of the specialty clinic and conducts employee reviews through platforms such as Glassdoor and Indeed, which are aimed at attracting professional employment opportunities. This approach helps to enhance the organization’s reputation both as a healthcare provider and an employer.</w:t>
      </w:r>
    </w:p>
    <w:p w14:paraId="591D32B2" w14:textId="77777777" w:rsidR="00A349E8" w:rsidRDefault="00A349E8" w:rsidP="00A349E8">
      <w:pPr>
        <w:pStyle w:val="Default"/>
        <w:rPr>
          <w:rFonts w:asciiTheme="majorHAnsi" w:hAnsiTheme="majorHAnsi" w:cstheme="majorHAnsi"/>
          <w:bCs/>
        </w:rPr>
      </w:pPr>
    </w:p>
    <w:p w14:paraId="692E60C0" w14:textId="77777777" w:rsidR="00A349E8" w:rsidRDefault="000677EB" w:rsidP="00FF321D">
      <w:pPr>
        <w:pStyle w:val="Default"/>
        <w:rPr>
          <w:rFonts w:asciiTheme="majorHAnsi" w:hAnsiTheme="majorHAnsi" w:cstheme="majorHAnsi"/>
          <w:bCs/>
        </w:rPr>
      </w:pPr>
      <w:r>
        <w:rPr>
          <w:rFonts w:asciiTheme="majorHAnsi" w:hAnsiTheme="majorHAnsi" w:cstheme="majorHAnsi"/>
          <w:bCs/>
        </w:rPr>
        <w:t xml:space="preserve">Ms. Nuttall stated that we had no write in candidates for the election. Mr. Mosdell stated that </w:t>
      </w:r>
      <w:r w:rsidR="00915E0B">
        <w:rPr>
          <w:rFonts w:asciiTheme="majorHAnsi" w:hAnsiTheme="majorHAnsi" w:cstheme="majorHAnsi"/>
          <w:bCs/>
        </w:rPr>
        <w:t>this is the Resolution 2025-1</w:t>
      </w:r>
      <w:r w:rsidR="00A349E8">
        <w:rPr>
          <w:rFonts w:asciiTheme="majorHAnsi" w:hAnsiTheme="majorHAnsi" w:cstheme="majorHAnsi"/>
          <w:bCs/>
        </w:rPr>
        <w:t>.</w:t>
      </w:r>
    </w:p>
    <w:p w14:paraId="5F94585C" w14:textId="2F9F3EA3" w:rsidR="00915E0B" w:rsidRDefault="00A349E8" w:rsidP="00FF321D">
      <w:pPr>
        <w:pStyle w:val="Default"/>
        <w:rPr>
          <w:rFonts w:asciiTheme="majorHAnsi" w:hAnsiTheme="majorHAnsi" w:cstheme="majorHAnsi"/>
          <w:bCs/>
        </w:rPr>
      </w:pPr>
      <w:r>
        <w:rPr>
          <w:rFonts w:asciiTheme="majorHAnsi" w:hAnsiTheme="majorHAnsi" w:cstheme="majorHAnsi"/>
          <w:bCs/>
        </w:rPr>
        <w:t>W</w:t>
      </w:r>
      <w:r w:rsidR="00915E0B">
        <w:rPr>
          <w:rFonts w:asciiTheme="majorHAnsi" w:hAnsiTheme="majorHAnsi" w:cstheme="majorHAnsi"/>
          <w:bCs/>
        </w:rPr>
        <w:t xml:space="preserve">hereas Kane County Human Resources SSD has three positions that were to be filled by election in Kane County, Utah this year. </w:t>
      </w:r>
    </w:p>
    <w:p w14:paraId="1567E285" w14:textId="1A069D16" w:rsidR="00915E0B" w:rsidRDefault="00915E0B" w:rsidP="00FF321D">
      <w:pPr>
        <w:pStyle w:val="Default"/>
        <w:rPr>
          <w:rFonts w:asciiTheme="majorHAnsi" w:hAnsiTheme="majorHAnsi" w:cstheme="majorHAnsi"/>
          <w:bCs/>
        </w:rPr>
      </w:pPr>
      <w:r>
        <w:rPr>
          <w:rFonts w:asciiTheme="majorHAnsi" w:hAnsiTheme="majorHAnsi" w:cstheme="majorHAnsi"/>
          <w:bCs/>
        </w:rPr>
        <w:t xml:space="preserve">Whereas there are only three individuals that declared their candidacy and there are no write-in candidates who declared their intent to run in this election. </w:t>
      </w:r>
    </w:p>
    <w:p w14:paraId="2EB83C0D" w14:textId="77777777" w:rsidR="00915E0B" w:rsidRDefault="00915E0B" w:rsidP="00FF321D">
      <w:pPr>
        <w:pStyle w:val="Default"/>
        <w:rPr>
          <w:rFonts w:asciiTheme="majorHAnsi" w:hAnsiTheme="majorHAnsi" w:cstheme="majorHAnsi"/>
          <w:bCs/>
        </w:rPr>
      </w:pPr>
      <w:r>
        <w:rPr>
          <w:rFonts w:asciiTheme="majorHAnsi" w:hAnsiTheme="majorHAnsi" w:cstheme="majorHAnsi"/>
          <w:bCs/>
        </w:rPr>
        <w:t xml:space="preserve">Be it resolved that the Kane County Human Resources SSE withdraws their Election of open Board trustee Positions in the 2025 Geneal Election in Kane County.  </w:t>
      </w:r>
    </w:p>
    <w:p w14:paraId="3232A0AE" w14:textId="007322DB" w:rsidR="00915E0B" w:rsidRDefault="00C41BA1" w:rsidP="00915E0B">
      <w:pPr>
        <w:pStyle w:val="Default"/>
        <w:ind w:left="720"/>
        <w:rPr>
          <w:rFonts w:asciiTheme="majorHAnsi" w:hAnsiTheme="majorHAnsi" w:cstheme="majorHAnsi"/>
          <w:bCs/>
        </w:rPr>
      </w:pPr>
      <w:r>
        <w:rPr>
          <w:rFonts w:asciiTheme="majorHAnsi" w:hAnsiTheme="majorHAnsi" w:cstheme="majorHAnsi"/>
          <w:bCs/>
        </w:rPr>
        <w:t xml:space="preserve">        </w:t>
      </w:r>
    </w:p>
    <w:p w14:paraId="60ADE837" w14:textId="77777777" w:rsidR="00B712F9" w:rsidRDefault="00C41BA1" w:rsidP="00915E0B">
      <w:pPr>
        <w:pStyle w:val="Default"/>
        <w:ind w:left="720"/>
        <w:rPr>
          <w:rFonts w:asciiTheme="majorHAnsi" w:hAnsiTheme="majorHAnsi" w:cstheme="majorHAnsi"/>
          <w:b/>
        </w:rPr>
      </w:pPr>
      <w:r>
        <w:rPr>
          <w:rFonts w:asciiTheme="majorHAnsi" w:hAnsiTheme="majorHAnsi" w:cstheme="majorHAnsi"/>
          <w:bCs/>
        </w:rPr>
        <w:t xml:space="preserve"> </w:t>
      </w:r>
      <w:r w:rsidR="00915E0B" w:rsidRPr="00B712F9">
        <w:rPr>
          <w:rFonts w:asciiTheme="majorHAnsi" w:hAnsiTheme="majorHAnsi" w:cstheme="majorHAnsi"/>
          <w:b/>
        </w:rPr>
        <w:t>Mr. Mosdell, called for a vote on Resolution 2025-1. A roll call vote was conducted, and the motion carried unanimously.</w:t>
      </w:r>
      <w:r w:rsidRPr="00B712F9">
        <w:rPr>
          <w:rFonts w:asciiTheme="majorHAnsi" w:hAnsiTheme="majorHAnsi" w:cstheme="majorHAnsi"/>
          <w:b/>
        </w:rPr>
        <w:t xml:space="preserve">       </w:t>
      </w:r>
    </w:p>
    <w:p w14:paraId="0862E77B" w14:textId="77777777" w:rsidR="00B712F9" w:rsidRDefault="00B712F9" w:rsidP="00B712F9">
      <w:pPr>
        <w:pStyle w:val="Default"/>
        <w:rPr>
          <w:rFonts w:asciiTheme="majorHAnsi" w:hAnsiTheme="majorHAnsi" w:cstheme="majorHAnsi"/>
          <w:b/>
        </w:rPr>
      </w:pPr>
    </w:p>
    <w:p w14:paraId="606457DA" w14:textId="60CACCB4" w:rsidR="00B712F9" w:rsidRPr="00A349E8" w:rsidRDefault="00B712F9" w:rsidP="00B712F9">
      <w:pPr>
        <w:pStyle w:val="Default"/>
        <w:rPr>
          <w:rFonts w:asciiTheme="majorHAnsi" w:hAnsiTheme="majorHAnsi" w:cstheme="majorHAnsi"/>
          <w:bCs/>
        </w:rPr>
      </w:pPr>
      <w:r w:rsidRPr="00A349E8">
        <w:rPr>
          <w:rFonts w:asciiTheme="majorHAnsi" w:hAnsiTheme="majorHAnsi" w:cstheme="majorHAnsi"/>
          <w:bCs/>
        </w:rPr>
        <w:t xml:space="preserve">Mr. Mosdell mentioned that several patients' families inquired about the piano located in the Long-Term Care Unit. He asked Ms. Nuttall to assess whether the current piano requires tuning or if a replacement is necessary. </w:t>
      </w:r>
    </w:p>
    <w:p w14:paraId="048B2F66" w14:textId="77777777" w:rsidR="00B712F9" w:rsidRPr="00A349E8" w:rsidRDefault="00B712F9" w:rsidP="00B712F9">
      <w:pPr>
        <w:pStyle w:val="Default"/>
        <w:rPr>
          <w:rFonts w:asciiTheme="majorHAnsi" w:hAnsiTheme="majorHAnsi" w:cstheme="majorHAnsi"/>
          <w:bCs/>
        </w:rPr>
      </w:pPr>
    </w:p>
    <w:p w14:paraId="6AA6106D" w14:textId="3A0B03E2" w:rsidR="00B712F9" w:rsidRPr="00A349E8" w:rsidRDefault="00B712F9" w:rsidP="00B712F9">
      <w:pPr>
        <w:pStyle w:val="Default"/>
        <w:rPr>
          <w:rFonts w:asciiTheme="majorHAnsi" w:hAnsiTheme="majorHAnsi" w:cstheme="majorHAnsi"/>
          <w:bCs/>
        </w:rPr>
      </w:pPr>
      <w:r w:rsidRPr="00A349E8">
        <w:rPr>
          <w:rFonts w:asciiTheme="majorHAnsi" w:hAnsiTheme="majorHAnsi" w:cstheme="majorHAnsi"/>
          <w:bCs/>
        </w:rPr>
        <w:t xml:space="preserve">Wondering if purchasing a new piano would cost approximately $1,500. Additionally, Ms. Kuntz reported that the Catholic Church is considering disposal of their piano, which may be available. </w:t>
      </w:r>
    </w:p>
    <w:p w14:paraId="7FD12486" w14:textId="77777777" w:rsidR="00B712F9" w:rsidRPr="00A349E8" w:rsidRDefault="00B712F9" w:rsidP="00B712F9">
      <w:pPr>
        <w:pStyle w:val="Default"/>
        <w:rPr>
          <w:rFonts w:asciiTheme="majorHAnsi" w:hAnsiTheme="majorHAnsi" w:cstheme="majorHAnsi"/>
          <w:bCs/>
        </w:rPr>
      </w:pPr>
    </w:p>
    <w:p w14:paraId="3F6E6E65" w14:textId="77777777" w:rsidR="00EB66FD" w:rsidRDefault="00EB66FD" w:rsidP="00B712F9">
      <w:pPr>
        <w:pStyle w:val="Default"/>
        <w:rPr>
          <w:rFonts w:asciiTheme="majorHAnsi" w:hAnsiTheme="majorHAnsi" w:cstheme="majorHAnsi"/>
          <w:bCs/>
        </w:rPr>
      </w:pPr>
    </w:p>
    <w:p w14:paraId="02422138" w14:textId="77777777" w:rsidR="00EB66FD" w:rsidRDefault="00EB66FD" w:rsidP="00B712F9">
      <w:pPr>
        <w:pStyle w:val="Default"/>
        <w:rPr>
          <w:rFonts w:asciiTheme="majorHAnsi" w:hAnsiTheme="majorHAnsi" w:cstheme="majorHAnsi"/>
          <w:bCs/>
        </w:rPr>
      </w:pPr>
    </w:p>
    <w:p w14:paraId="4CFB31C5" w14:textId="77777777" w:rsidR="00EB66FD" w:rsidRDefault="00EB66FD" w:rsidP="00B712F9">
      <w:pPr>
        <w:pStyle w:val="Default"/>
        <w:rPr>
          <w:rFonts w:asciiTheme="majorHAnsi" w:hAnsiTheme="majorHAnsi" w:cstheme="majorHAnsi"/>
          <w:bCs/>
        </w:rPr>
      </w:pPr>
    </w:p>
    <w:p w14:paraId="37FB7834" w14:textId="77777777" w:rsidR="00EB66FD" w:rsidRDefault="00EB66FD" w:rsidP="00B712F9">
      <w:pPr>
        <w:pStyle w:val="Default"/>
        <w:rPr>
          <w:rFonts w:asciiTheme="majorHAnsi" w:hAnsiTheme="majorHAnsi" w:cstheme="majorHAnsi"/>
          <w:bCs/>
        </w:rPr>
      </w:pPr>
    </w:p>
    <w:p w14:paraId="23FB9B46" w14:textId="77777777" w:rsidR="00EB66FD" w:rsidRDefault="00EB66FD" w:rsidP="00B712F9">
      <w:pPr>
        <w:pStyle w:val="Default"/>
        <w:rPr>
          <w:rFonts w:asciiTheme="majorHAnsi" w:hAnsiTheme="majorHAnsi" w:cstheme="majorHAnsi"/>
          <w:bCs/>
        </w:rPr>
      </w:pPr>
    </w:p>
    <w:p w14:paraId="3400F835" w14:textId="453F2F05" w:rsidR="00A349E8" w:rsidRDefault="00B712F9" w:rsidP="00B712F9">
      <w:pPr>
        <w:pStyle w:val="Default"/>
        <w:rPr>
          <w:rFonts w:asciiTheme="majorHAnsi" w:hAnsiTheme="majorHAnsi" w:cstheme="majorHAnsi"/>
          <w:bCs/>
        </w:rPr>
      </w:pPr>
      <w:r w:rsidRPr="00A349E8">
        <w:rPr>
          <w:rFonts w:asciiTheme="majorHAnsi" w:hAnsiTheme="majorHAnsi" w:cstheme="majorHAnsi"/>
          <w:bCs/>
        </w:rPr>
        <w:t>Mr. Loveless expressed interest in investigating this possibility and requested that Ms. Nuttall follow up to determine whether the piano needs tuning or if arrangements should be made to acquire the church’s piano. Ms. Walker or Ms. Short will follow up to facilitate this process.</w:t>
      </w:r>
      <w:r w:rsidR="00C41BA1" w:rsidRPr="00A349E8">
        <w:rPr>
          <w:rFonts w:asciiTheme="majorHAnsi" w:hAnsiTheme="majorHAnsi" w:cstheme="majorHAnsi"/>
          <w:bCs/>
        </w:rPr>
        <w:t xml:space="preserve">      </w:t>
      </w:r>
    </w:p>
    <w:p w14:paraId="4CBD54E1" w14:textId="77777777" w:rsidR="00A349E8" w:rsidRDefault="00A349E8" w:rsidP="00B712F9">
      <w:pPr>
        <w:pStyle w:val="Default"/>
        <w:rPr>
          <w:rFonts w:asciiTheme="majorHAnsi" w:hAnsiTheme="majorHAnsi" w:cstheme="majorHAnsi"/>
          <w:bCs/>
        </w:rPr>
      </w:pPr>
    </w:p>
    <w:p w14:paraId="3927C543" w14:textId="77777777" w:rsidR="00A349E8" w:rsidRDefault="00A349E8" w:rsidP="00B712F9">
      <w:pPr>
        <w:pStyle w:val="Default"/>
        <w:rPr>
          <w:rFonts w:asciiTheme="majorHAnsi" w:hAnsiTheme="majorHAnsi" w:cstheme="majorHAnsi"/>
          <w:bCs/>
        </w:rPr>
      </w:pPr>
      <w:r w:rsidRPr="00A349E8">
        <w:rPr>
          <w:rFonts w:asciiTheme="majorHAnsi" w:hAnsiTheme="majorHAnsi" w:cstheme="majorHAnsi"/>
          <w:bCs/>
        </w:rPr>
        <w:t>Ms. Nuttall has announced that we will be hosting an employee art show beginning on September 25th. If you would like to participate and contribute artwork for display, please feel free to bring in your pieces.</w:t>
      </w:r>
      <w:r w:rsidR="00C41BA1" w:rsidRPr="00A349E8">
        <w:rPr>
          <w:rFonts w:asciiTheme="majorHAnsi" w:hAnsiTheme="majorHAnsi" w:cstheme="majorHAnsi"/>
          <w:bCs/>
        </w:rPr>
        <w:t xml:space="preserve">     </w:t>
      </w:r>
    </w:p>
    <w:p w14:paraId="4853B331" w14:textId="35583577" w:rsidR="00B436C3" w:rsidRPr="00A349E8" w:rsidRDefault="00C41BA1" w:rsidP="00B712F9">
      <w:pPr>
        <w:pStyle w:val="Default"/>
        <w:rPr>
          <w:rFonts w:asciiTheme="majorHAnsi" w:hAnsiTheme="majorHAnsi" w:cstheme="majorHAnsi"/>
          <w:bCs/>
        </w:rPr>
      </w:pPr>
      <w:r w:rsidRPr="00A349E8">
        <w:rPr>
          <w:rFonts w:asciiTheme="majorHAnsi" w:hAnsiTheme="majorHAnsi" w:cstheme="majorHAnsi"/>
          <w:bCs/>
        </w:rPr>
        <w:t xml:space="preserve">                      </w:t>
      </w:r>
    </w:p>
    <w:p w14:paraId="1AAAD2AA" w14:textId="27E2F167" w:rsidR="00E06066" w:rsidRDefault="00E06066" w:rsidP="00FF321D">
      <w:pPr>
        <w:pStyle w:val="Default"/>
        <w:rPr>
          <w:rFonts w:asciiTheme="majorHAnsi" w:hAnsiTheme="majorHAnsi" w:cstheme="majorHAnsi"/>
          <w:b/>
        </w:rPr>
      </w:pPr>
      <w:r w:rsidRPr="00751108">
        <w:rPr>
          <w:rFonts w:asciiTheme="majorHAnsi" w:hAnsiTheme="majorHAnsi" w:cstheme="majorHAnsi"/>
          <w:b/>
        </w:rPr>
        <w:t>Administration Recommendations and Update</w:t>
      </w:r>
    </w:p>
    <w:p w14:paraId="102A267C" w14:textId="10FA0F57" w:rsidR="007A625C" w:rsidRPr="00751108" w:rsidRDefault="007A625C" w:rsidP="00FF321D">
      <w:pPr>
        <w:pStyle w:val="Default"/>
        <w:rPr>
          <w:rFonts w:asciiTheme="majorHAnsi" w:hAnsiTheme="majorHAnsi" w:cstheme="majorHAnsi"/>
          <w:b/>
        </w:rPr>
      </w:pPr>
      <w:r>
        <w:rPr>
          <w:rFonts w:asciiTheme="majorHAnsi" w:hAnsiTheme="majorHAnsi" w:cstheme="majorHAnsi"/>
          <w:b/>
        </w:rPr>
        <w:t>Online Training</w:t>
      </w:r>
    </w:p>
    <w:p w14:paraId="758825FE" w14:textId="19C3CD53" w:rsidR="00A349E8" w:rsidRDefault="00877DFB" w:rsidP="006F24EE">
      <w:pPr>
        <w:pStyle w:val="NoSpacing"/>
        <w:rPr>
          <w:rFonts w:asciiTheme="majorHAnsi" w:hAnsiTheme="majorHAnsi" w:cstheme="majorHAnsi"/>
          <w:sz w:val="24"/>
          <w:szCs w:val="24"/>
        </w:rPr>
      </w:pPr>
      <w:r w:rsidRPr="00877DFB">
        <w:rPr>
          <w:rFonts w:asciiTheme="majorHAnsi" w:hAnsiTheme="majorHAnsi" w:cstheme="majorHAnsi"/>
          <w:sz w:val="24"/>
          <w:szCs w:val="24"/>
        </w:rPr>
        <w:t>Mr. Loveless indicated that during the recent audit, the board members completed their annual training through an online course. Ms. Crosby will be sending the link to the online training platform for you to complete the required course. This training is a mandatory component of our audit requirements. Once you have finished the course, please email Ms. Crosby so she can retain a copy in the board file.</w:t>
      </w:r>
    </w:p>
    <w:p w14:paraId="6DEBF75C" w14:textId="77777777" w:rsidR="00877DFB" w:rsidRDefault="00877DFB" w:rsidP="006F24EE">
      <w:pPr>
        <w:pStyle w:val="NoSpacing"/>
        <w:rPr>
          <w:rFonts w:asciiTheme="majorHAnsi" w:hAnsiTheme="majorHAnsi" w:cstheme="majorHAnsi"/>
          <w:sz w:val="24"/>
          <w:szCs w:val="24"/>
        </w:rPr>
      </w:pPr>
    </w:p>
    <w:p w14:paraId="691407D4" w14:textId="59BBA8BE" w:rsidR="007A625C" w:rsidRPr="007A625C" w:rsidRDefault="007A625C" w:rsidP="006F24EE">
      <w:pPr>
        <w:pStyle w:val="NoSpacing"/>
        <w:rPr>
          <w:rFonts w:asciiTheme="majorHAnsi" w:hAnsiTheme="majorHAnsi" w:cstheme="majorHAnsi"/>
          <w:b/>
          <w:bCs/>
          <w:sz w:val="24"/>
          <w:szCs w:val="24"/>
        </w:rPr>
      </w:pPr>
      <w:r w:rsidRPr="007A625C">
        <w:rPr>
          <w:rFonts w:asciiTheme="majorHAnsi" w:hAnsiTheme="majorHAnsi" w:cstheme="majorHAnsi"/>
          <w:b/>
          <w:bCs/>
          <w:sz w:val="24"/>
          <w:szCs w:val="24"/>
        </w:rPr>
        <w:t>Conferences</w:t>
      </w:r>
    </w:p>
    <w:p w14:paraId="55CFA295" w14:textId="31F4930E" w:rsidR="00877DFB" w:rsidRDefault="00877DFB" w:rsidP="006F24EE">
      <w:pPr>
        <w:pStyle w:val="NoSpacing"/>
        <w:rPr>
          <w:rFonts w:asciiTheme="majorHAnsi" w:hAnsiTheme="majorHAnsi" w:cstheme="majorHAnsi"/>
          <w:sz w:val="24"/>
          <w:szCs w:val="24"/>
        </w:rPr>
      </w:pPr>
      <w:r w:rsidRPr="00877DFB">
        <w:rPr>
          <w:rFonts w:asciiTheme="majorHAnsi" w:hAnsiTheme="majorHAnsi" w:cstheme="majorHAnsi"/>
          <w:sz w:val="24"/>
          <w:szCs w:val="24"/>
        </w:rPr>
        <w:t>Mr. Loveless informed us that the UASSD training for special service districts will take place from November 5th through November 7th. During our recent planning meeting, we discussed the Stonehenge Center and the possibility of attending the SSD training, followed by a visit to one of the Stonehenge facilities, which would partially satisfy the oversight requirements for those sites. Ms. Sbragia will be present for the clinical portion of the training to fulfill our clinical requirements. Additionally, Ms. Johnson and Ms. Browing have expressed interest in participating in this training alongside Ms. Sbragia. Ms. Crosby will handle the registration process; please inform her if anyone else would like to attend.</w:t>
      </w:r>
    </w:p>
    <w:p w14:paraId="486486FF" w14:textId="77777777" w:rsidR="00877DFB" w:rsidRDefault="00877DFB" w:rsidP="006F24EE">
      <w:pPr>
        <w:pStyle w:val="NoSpacing"/>
        <w:rPr>
          <w:rFonts w:asciiTheme="majorHAnsi" w:hAnsiTheme="majorHAnsi" w:cstheme="majorHAnsi"/>
          <w:sz w:val="24"/>
          <w:szCs w:val="24"/>
        </w:rPr>
      </w:pPr>
    </w:p>
    <w:p w14:paraId="55C8B18D" w14:textId="4CC88D44" w:rsidR="005328B8" w:rsidRDefault="007A625C" w:rsidP="00283F71">
      <w:pPr>
        <w:pStyle w:val="Default"/>
        <w:rPr>
          <w:rFonts w:asciiTheme="majorHAnsi" w:hAnsiTheme="majorHAnsi" w:cstheme="majorHAnsi"/>
          <w:bCs/>
        </w:rPr>
      </w:pPr>
      <w:r w:rsidRPr="007A625C">
        <w:rPr>
          <w:rFonts w:asciiTheme="majorHAnsi" w:hAnsiTheme="majorHAnsi" w:cstheme="majorHAnsi"/>
          <w:bCs/>
        </w:rPr>
        <w:t xml:space="preserve">Ms. Loveless indicated that we have previously explored the Governance Institute, the National Rural Institute, and the AHA. The consensus is to attend the upcoming AHA conference, which will be held in San Antonio from February 7th through 11th. Please inform Ms. Crosby if you plan to attend so we can proceed with early registration. Mr. Mosdell inquired about the Rural 9 for </w:t>
      </w:r>
      <w:r w:rsidR="004E39FB" w:rsidRPr="007A625C">
        <w:rPr>
          <w:rFonts w:asciiTheme="majorHAnsi" w:hAnsiTheme="majorHAnsi" w:cstheme="majorHAnsi"/>
          <w:bCs/>
        </w:rPr>
        <w:t>board</w:t>
      </w:r>
      <w:r w:rsidRPr="007A625C">
        <w:rPr>
          <w:rFonts w:asciiTheme="majorHAnsi" w:hAnsiTheme="majorHAnsi" w:cstheme="majorHAnsi"/>
          <w:bCs/>
        </w:rPr>
        <w:t xml:space="preserve"> chair and credentialing. Mr. Loveless stated </w:t>
      </w:r>
      <w:r w:rsidR="004E39FB" w:rsidRPr="007A625C">
        <w:rPr>
          <w:rFonts w:asciiTheme="majorHAnsi" w:hAnsiTheme="majorHAnsi" w:cstheme="majorHAnsi"/>
          <w:bCs/>
        </w:rPr>
        <w:t>that Mr.</w:t>
      </w:r>
      <w:r w:rsidRPr="007A625C">
        <w:rPr>
          <w:rFonts w:asciiTheme="majorHAnsi" w:hAnsiTheme="majorHAnsi" w:cstheme="majorHAnsi"/>
          <w:bCs/>
        </w:rPr>
        <w:t xml:space="preserve"> Mosdell, Ms. Kuntz, and Ms. Crosby will be attending this event in Salt Lake City. Mr. Loveless will be driving.</w:t>
      </w:r>
    </w:p>
    <w:p w14:paraId="2AF72676" w14:textId="77777777" w:rsidR="002401D9" w:rsidRPr="00751108" w:rsidRDefault="002401D9" w:rsidP="00283F71">
      <w:pPr>
        <w:pStyle w:val="Default"/>
        <w:rPr>
          <w:rFonts w:asciiTheme="majorHAnsi" w:hAnsiTheme="majorHAnsi" w:cstheme="majorHAnsi"/>
          <w:bCs/>
        </w:rPr>
      </w:pPr>
    </w:p>
    <w:p w14:paraId="058DE8DA" w14:textId="6FFB051C" w:rsidR="002401D9" w:rsidRDefault="002401D9" w:rsidP="00283F71">
      <w:pPr>
        <w:pStyle w:val="Default"/>
        <w:rPr>
          <w:rFonts w:asciiTheme="majorHAnsi" w:hAnsiTheme="majorHAnsi" w:cstheme="majorHAnsi"/>
          <w:b/>
        </w:rPr>
      </w:pPr>
      <w:r w:rsidRPr="00751108">
        <w:rPr>
          <w:rFonts w:asciiTheme="majorHAnsi" w:hAnsiTheme="majorHAnsi" w:cstheme="majorHAnsi"/>
          <w:b/>
        </w:rPr>
        <w:t>Cardiology Solutions</w:t>
      </w:r>
    </w:p>
    <w:p w14:paraId="1AF4B6E0" w14:textId="77777777" w:rsidR="008E1E9B" w:rsidRDefault="008E1E9B" w:rsidP="00283F71">
      <w:pPr>
        <w:pStyle w:val="Default"/>
        <w:rPr>
          <w:rFonts w:asciiTheme="majorHAnsi" w:hAnsiTheme="majorHAnsi" w:cstheme="majorHAnsi"/>
          <w:bCs/>
        </w:rPr>
      </w:pPr>
      <w:r w:rsidRPr="008E1E9B">
        <w:rPr>
          <w:rFonts w:asciiTheme="majorHAnsi" w:hAnsiTheme="majorHAnsi" w:cstheme="majorHAnsi"/>
          <w:bCs/>
        </w:rPr>
        <w:t xml:space="preserve">Mr. Loveless thanked Ms. Johnson for reviewing the contract and said he wants to look into the program more and see if there’s another company that does something similar. After our board meeting last month, he asked about the contract and then called Dr. Callhan to talk about all the edits they found. During the call, Dr. Callhan mentioned he’s leaving his current company to start his own, which is similar to the company that’s been helping us, Mr. Greer’s company. Mr. Loveless mentioned, Dr. Callhan has been waiting ten months for his contract. He said that Dr. Callhan is working with Blue Mountain now and thinks Mr. Greer might know what’s going on. </w:t>
      </w:r>
    </w:p>
    <w:p w14:paraId="775019F8" w14:textId="77777777" w:rsidR="008E1E9B" w:rsidRDefault="008E1E9B" w:rsidP="00283F71">
      <w:pPr>
        <w:pStyle w:val="Default"/>
        <w:rPr>
          <w:rFonts w:asciiTheme="majorHAnsi" w:hAnsiTheme="majorHAnsi" w:cstheme="majorHAnsi"/>
          <w:bCs/>
        </w:rPr>
      </w:pPr>
    </w:p>
    <w:p w14:paraId="6367F511" w14:textId="77777777" w:rsidR="008E1E9B" w:rsidRDefault="008E1E9B" w:rsidP="00283F71">
      <w:pPr>
        <w:pStyle w:val="Default"/>
        <w:rPr>
          <w:rFonts w:asciiTheme="majorHAnsi" w:hAnsiTheme="majorHAnsi" w:cstheme="majorHAnsi"/>
          <w:bCs/>
        </w:rPr>
      </w:pPr>
    </w:p>
    <w:p w14:paraId="543247C0" w14:textId="77777777" w:rsidR="00EB66FD" w:rsidRDefault="00EB66FD" w:rsidP="00283F71">
      <w:pPr>
        <w:pStyle w:val="Default"/>
        <w:rPr>
          <w:rFonts w:asciiTheme="majorHAnsi" w:hAnsiTheme="majorHAnsi" w:cstheme="majorHAnsi"/>
          <w:bCs/>
        </w:rPr>
      </w:pPr>
    </w:p>
    <w:p w14:paraId="2E2CE408" w14:textId="40108104" w:rsidR="008E1E9B" w:rsidRPr="008E1E9B" w:rsidRDefault="008E1E9B" w:rsidP="00283F71">
      <w:pPr>
        <w:pStyle w:val="Default"/>
        <w:rPr>
          <w:rFonts w:asciiTheme="majorHAnsi" w:hAnsiTheme="majorHAnsi" w:cstheme="majorHAnsi"/>
          <w:bCs/>
        </w:rPr>
      </w:pPr>
      <w:r w:rsidRPr="008E1E9B">
        <w:rPr>
          <w:rFonts w:asciiTheme="majorHAnsi" w:hAnsiTheme="majorHAnsi" w:cstheme="majorHAnsi"/>
          <w:bCs/>
        </w:rPr>
        <w:t xml:space="preserve">He still likes the program and wants to move forward, but he feels it’s important that Mr. Greer knows about Dr. Callhan starting his own company. We’re also getting bids for ultrasound and echo equipment, and Mr. Loveless mentioned that an echo tech is interested in coming here, which should work out since we have enough work for him. Mr. Mosdell mentioned that it sounds like there’s some shake-up in the company and suggested maybe waiting a couple of months before making big decisions, but we can start getting equipment slowly. Since Dr. Callhan is the cardiologist and his role as CMO without a contract, Mr. Loveless is a bit concerned and thinks Mr. Greer should be aware of what Dr. Callhan is doing. Mr. Beckstead asked about Ely and why Dr. Callhan is leaving, wondering if we've talked to other </w:t>
      </w:r>
      <w:r w:rsidR="004E39FB" w:rsidRPr="008E1E9B">
        <w:rPr>
          <w:rFonts w:asciiTheme="majorHAnsi" w:hAnsiTheme="majorHAnsi" w:cstheme="majorHAnsi"/>
          <w:bCs/>
        </w:rPr>
        <w:t>facilit</w:t>
      </w:r>
      <w:r w:rsidR="00EB66FD">
        <w:rPr>
          <w:rFonts w:asciiTheme="majorHAnsi" w:hAnsiTheme="majorHAnsi" w:cstheme="majorHAnsi"/>
          <w:bCs/>
        </w:rPr>
        <w:t>ies</w:t>
      </w:r>
      <w:r w:rsidRPr="008E1E9B">
        <w:rPr>
          <w:rFonts w:asciiTheme="majorHAnsi" w:hAnsiTheme="majorHAnsi" w:cstheme="majorHAnsi"/>
          <w:bCs/>
        </w:rPr>
        <w:t xml:space="preserve"> about how they work with the company. If it is unorganized that would make sense, </w:t>
      </w:r>
      <w:r>
        <w:rPr>
          <w:rFonts w:asciiTheme="majorHAnsi" w:hAnsiTheme="majorHAnsi" w:cstheme="majorHAnsi"/>
          <w:bCs/>
        </w:rPr>
        <w:t xml:space="preserve">do they do </w:t>
      </w:r>
      <w:r w:rsidR="004E39FB">
        <w:rPr>
          <w:rFonts w:asciiTheme="majorHAnsi" w:hAnsiTheme="majorHAnsi" w:cstheme="majorHAnsi"/>
          <w:bCs/>
        </w:rPr>
        <w:t>their</w:t>
      </w:r>
      <w:r>
        <w:rPr>
          <w:rFonts w:asciiTheme="majorHAnsi" w:hAnsiTheme="majorHAnsi" w:cstheme="majorHAnsi"/>
          <w:bCs/>
        </w:rPr>
        <w:t xml:space="preserve"> paperwork, and good care. Did Blue Mountain know that there are two companies. Mr. Loveless stated yes.</w:t>
      </w:r>
      <w:r w:rsidRPr="008E1E9B">
        <w:rPr>
          <w:rFonts w:asciiTheme="majorHAnsi" w:hAnsiTheme="majorHAnsi" w:cstheme="majorHAnsi"/>
          <w:bCs/>
        </w:rPr>
        <w:t xml:space="preserve"> </w:t>
      </w:r>
      <w:r w:rsidR="00CB1440">
        <w:rPr>
          <w:rFonts w:asciiTheme="majorHAnsi" w:hAnsiTheme="majorHAnsi" w:cstheme="majorHAnsi"/>
          <w:bCs/>
        </w:rPr>
        <w:t>That would make it more understandable why Dr.</w:t>
      </w:r>
      <w:r w:rsidRPr="008E1E9B">
        <w:rPr>
          <w:rFonts w:asciiTheme="majorHAnsi" w:hAnsiTheme="majorHAnsi" w:cstheme="majorHAnsi"/>
          <w:bCs/>
        </w:rPr>
        <w:t xml:space="preserve"> Callhan would want to leave his CMO position. Mr. Loveless asked to put this on hold for now</w:t>
      </w:r>
      <w:r w:rsidR="00CB1440">
        <w:rPr>
          <w:rFonts w:asciiTheme="majorHAnsi" w:hAnsiTheme="majorHAnsi" w:cstheme="majorHAnsi"/>
          <w:bCs/>
        </w:rPr>
        <w:t xml:space="preserve"> and will do more investigation. Mr. Beckstead asked to add it to the agenda next month for a follow-up discussion. </w:t>
      </w:r>
    </w:p>
    <w:p w14:paraId="340D4C78" w14:textId="77777777" w:rsidR="00725AC3" w:rsidRDefault="00725AC3" w:rsidP="006A1CB2">
      <w:pPr>
        <w:pStyle w:val="Default"/>
        <w:ind w:left="720"/>
        <w:rPr>
          <w:rFonts w:asciiTheme="majorHAnsi" w:hAnsiTheme="majorHAnsi" w:cstheme="majorHAnsi"/>
          <w:b/>
        </w:rPr>
      </w:pPr>
    </w:p>
    <w:p w14:paraId="4FB78930" w14:textId="26DE2A66" w:rsidR="006A1CB2" w:rsidRPr="00751108" w:rsidRDefault="006A1CB2" w:rsidP="006A1CB2">
      <w:pPr>
        <w:pStyle w:val="Default"/>
        <w:ind w:left="720"/>
        <w:rPr>
          <w:rFonts w:asciiTheme="majorHAnsi" w:hAnsiTheme="majorHAnsi" w:cstheme="majorHAnsi"/>
          <w:b/>
        </w:rPr>
      </w:pPr>
      <w:r>
        <w:rPr>
          <w:rFonts w:asciiTheme="majorHAnsi" w:hAnsiTheme="majorHAnsi" w:cstheme="majorHAnsi"/>
          <w:b/>
        </w:rPr>
        <w:t>Ms. Johnson made a motion to table the cardiology program un</w:t>
      </w:r>
      <w:r w:rsidR="000016DE">
        <w:rPr>
          <w:rFonts w:asciiTheme="majorHAnsi" w:hAnsiTheme="majorHAnsi" w:cstheme="majorHAnsi"/>
          <w:b/>
        </w:rPr>
        <w:t>til</w:t>
      </w:r>
      <w:r>
        <w:rPr>
          <w:rFonts w:asciiTheme="majorHAnsi" w:hAnsiTheme="majorHAnsi" w:cstheme="majorHAnsi"/>
          <w:b/>
        </w:rPr>
        <w:t xml:space="preserve"> we have more information next month seconded by Mr. Beckstead. All in favor- motion carried. </w:t>
      </w:r>
    </w:p>
    <w:p w14:paraId="2CD4F4A8" w14:textId="77777777" w:rsidR="00042C1E" w:rsidRPr="00751108" w:rsidRDefault="00042C1E" w:rsidP="00042C1E">
      <w:pPr>
        <w:pStyle w:val="Default"/>
        <w:rPr>
          <w:rFonts w:asciiTheme="majorHAnsi" w:hAnsiTheme="majorHAnsi" w:cstheme="majorHAnsi"/>
          <w:bCs/>
        </w:rPr>
      </w:pPr>
    </w:p>
    <w:p w14:paraId="5B21DF9D" w14:textId="174C8988" w:rsidR="005A1D8C" w:rsidRPr="00725AC3" w:rsidRDefault="00725AC3" w:rsidP="0078775D">
      <w:pPr>
        <w:pStyle w:val="Default"/>
        <w:rPr>
          <w:rFonts w:asciiTheme="majorHAnsi" w:hAnsiTheme="majorHAnsi" w:cstheme="majorHAnsi"/>
          <w:b/>
        </w:rPr>
      </w:pPr>
      <w:r w:rsidRPr="00725AC3">
        <w:rPr>
          <w:rFonts w:asciiTheme="majorHAnsi" w:hAnsiTheme="majorHAnsi" w:cstheme="majorHAnsi"/>
          <w:b/>
        </w:rPr>
        <w:t xml:space="preserve">A/C </w:t>
      </w:r>
      <w:r w:rsidR="008162A1" w:rsidRPr="00725AC3">
        <w:rPr>
          <w:rFonts w:asciiTheme="majorHAnsi" w:hAnsiTheme="majorHAnsi" w:cstheme="majorHAnsi"/>
          <w:b/>
        </w:rPr>
        <w:t>Compressor</w:t>
      </w:r>
    </w:p>
    <w:p w14:paraId="1486F785" w14:textId="77777777" w:rsidR="00725AC3" w:rsidRDefault="00725AC3" w:rsidP="00FF321D">
      <w:pPr>
        <w:pStyle w:val="Default"/>
        <w:rPr>
          <w:rFonts w:asciiTheme="majorHAnsi" w:hAnsiTheme="majorHAnsi" w:cstheme="majorHAnsi"/>
          <w:bCs/>
        </w:rPr>
      </w:pPr>
      <w:r w:rsidRPr="00725AC3">
        <w:rPr>
          <w:rFonts w:asciiTheme="majorHAnsi" w:hAnsiTheme="majorHAnsi" w:cstheme="majorHAnsi"/>
          <w:bCs/>
        </w:rPr>
        <w:t xml:space="preserve">Mr. Loveless indicated that the A/C unit operated by </w:t>
      </w:r>
      <w:r>
        <w:rPr>
          <w:rFonts w:asciiTheme="majorHAnsi" w:hAnsiTheme="majorHAnsi" w:cstheme="majorHAnsi"/>
          <w:bCs/>
        </w:rPr>
        <w:t xml:space="preserve">the </w:t>
      </w:r>
      <w:r w:rsidRPr="00725AC3">
        <w:rPr>
          <w:rFonts w:asciiTheme="majorHAnsi" w:hAnsiTheme="majorHAnsi" w:cstheme="majorHAnsi"/>
          <w:bCs/>
        </w:rPr>
        <w:t xml:space="preserve">compressor is continuously running, prompting Mr. Jones to obtain a quote of $26,750 for its replacement. Our facility houses two units, each equipped with multiple compressors; however, only one compressor requires replacement. Dr. Stuart Allan requested several bids for this work, noting some discrepancies especially given the urgency if the current compressor is nearing the end of its service life. The quoted price pertains to a single compressor. The Board </w:t>
      </w:r>
      <w:r>
        <w:rPr>
          <w:rFonts w:asciiTheme="majorHAnsi" w:hAnsiTheme="majorHAnsi" w:cstheme="majorHAnsi"/>
          <w:bCs/>
        </w:rPr>
        <w:t>asked to contact</w:t>
      </w:r>
      <w:r w:rsidRPr="00725AC3">
        <w:rPr>
          <w:rFonts w:asciiTheme="majorHAnsi" w:hAnsiTheme="majorHAnsi" w:cstheme="majorHAnsi"/>
          <w:bCs/>
        </w:rPr>
        <w:t xml:space="preserve"> Mr. Jones to determine if this project qualifies as patient care, as it may influence prioritization. Mr. Beckstead inquired whether these compressors were installed during the last remodel, to which Mr. Howells confirmed they were. Mr. Jones explained that the compressor is part of the chiller system, </w:t>
      </w:r>
    </w:p>
    <w:p w14:paraId="4483757A" w14:textId="7D5B18BA" w:rsidR="0040083C" w:rsidRDefault="00725AC3" w:rsidP="00FF321D">
      <w:pPr>
        <w:pStyle w:val="Default"/>
        <w:rPr>
          <w:rFonts w:asciiTheme="majorHAnsi" w:hAnsiTheme="majorHAnsi" w:cstheme="majorHAnsi"/>
          <w:bCs/>
        </w:rPr>
      </w:pPr>
      <w:r w:rsidRPr="00725AC3">
        <w:rPr>
          <w:rFonts w:asciiTheme="majorHAnsi" w:hAnsiTheme="majorHAnsi" w:cstheme="majorHAnsi"/>
          <w:bCs/>
        </w:rPr>
        <w:t xml:space="preserve">which comprises four </w:t>
      </w:r>
      <w:r w:rsidR="004E39FB" w:rsidRPr="00725AC3">
        <w:rPr>
          <w:rFonts w:asciiTheme="majorHAnsi" w:hAnsiTheme="majorHAnsi" w:cstheme="majorHAnsi"/>
          <w:bCs/>
        </w:rPr>
        <w:t xml:space="preserve">sections, </w:t>
      </w:r>
      <w:r w:rsidRPr="00725AC3">
        <w:rPr>
          <w:rFonts w:asciiTheme="majorHAnsi" w:hAnsiTheme="majorHAnsi" w:cstheme="majorHAnsi"/>
          <w:bCs/>
        </w:rPr>
        <w:t>two chillers with two sections each, with one section containing three compressors and the other two, operating in staging on and off. In total, there are ten compressors. Mr. Mosdell raised concerns about whether replacing this compressor might strain the system, and the consensus among the group was to seek additional bids for review at the next Board meeting. Mr. Beckstead also suggested soliciting proposals from local vendors to support our communit</w:t>
      </w:r>
      <w:r>
        <w:rPr>
          <w:rFonts w:asciiTheme="majorHAnsi" w:hAnsiTheme="majorHAnsi" w:cstheme="majorHAnsi"/>
          <w:bCs/>
        </w:rPr>
        <w:t>y.</w:t>
      </w:r>
    </w:p>
    <w:p w14:paraId="5DFF5148" w14:textId="77777777" w:rsidR="00725AC3" w:rsidRPr="00751108" w:rsidRDefault="00725AC3" w:rsidP="00FF321D">
      <w:pPr>
        <w:pStyle w:val="Default"/>
        <w:rPr>
          <w:rFonts w:asciiTheme="majorHAnsi" w:hAnsiTheme="majorHAnsi" w:cstheme="majorHAnsi"/>
          <w:bCs/>
        </w:rPr>
      </w:pPr>
    </w:p>
    <w:p w14:paraId="5DEC73BD" w14:textId="38EEFA16" w:rsidR="00FF321D" w:rsidRDefault="00FF321D" w:rsidP="00FF321D">
      <w:pPr>
        <w:pStyle w:val="Default"/>
        <w:rPr>
          <w:rFonts w:asciiTheme="majorHAnsi" w:hAnsiTheme="majorHAnsi" w:cstheme="majorHAnsi"/>
          <w:b/>
        </w:rPr>
      </w:pPr>
      <w:r w:rsidRPr="00751108">
        <w:rPr>
          <w:rFonts w:asciiTheme="majorHAnsi" w:hAnsiTheme="majorHAnsi" w:cstheme="majorHAnsi"/>
          <w:b/>
        </w:rPr>
        <w:t>County Commission</w:t>
      </w:r>
    </w:p>
    <w:p w14:paraId="18FC5360" w14:textId="77777777" w:rsidR="00AE1636" w:rsidRDefault="00D12D5E" w:rsidP="00FF321D">
      <w:pPr>
        <w:pStyle w:val="Default"/>
        <w:rPr>
          <w:rFonts w:asciiTheme="majorHAnsi" w:hAnsiTheme="majorHAnsi" w:cstheme="majorHAnsi"/>
          <w:bCs/>
        </w:rPr>
      </w:pPr>
      <w:r w:rsidRPr="005C01CF">
        <w:rPr>
          <w:rFonts w:asciiTheme="majorHAnsi" w:hAnsiTheme="majorHAnsi" w:cstheme="majorHAnsi"/>
          <w:bCs/>
        </w:rPr>
        <w:t xml:space="preserve">Commissioner Brown announced that the feasibility study for Kane County has commenced, and several individuals will be contacted as part of the process before its completion. Mr. Loveless attended a site visit with the commission to evaluate potential locations for fire stations east of town; this topic will be discussed in the SSD meeting scheduled for tomorrow at 10:00 a.m., which is traditionally held on the first Wednesday of each month. Ms. Mosdell inquired whether </w:t>
      </w:r>
    </w:p>
    <w:p w14:paraId="503A191B" w14:textId="77777777" w:rsidR="00AE1636" w:rsidRDefault="00AE1636" w:rsidP="00FF321D">
      <w:pPr>
        <w:pStyle w:val="Default"/>
        <w:rPr>
          <w:rFonts w:asciiTheme="majorHAnsi" w:hAnsiTheme="majorHAnsi" w:cstheme="majorHAnsi"/>
          <w:bCs/>
        </w:rPr>
      </w:pPr>
    </w:p>
    <w:p w14:paraId="7A7F0DCD" w14:textId="77777777" w:rsidR="00AE1636" w:rsidRDefault="00AE1636" w:rsidP="00FF321D">
      <w:pPr>
        <w:pStyle w:val="Default"/>
        <w:rPr>
          <w:rFonts w:asciiTheme="majorHAnsi" w:hAnsiTheme="majorHAnsi" w:cstheme="majorHAnsi"/>
          <w:bCs/>
        </w:rPr>
      </w:pPr>
    </w:p>
    <w:p w14:paraId="25930182" w14:textId="77777777" w:rsidR="00AE1636" w:rsidRDefault="00AE1636" w:rsidP="00FF321D">
      <w:pPr>
        <w:pStyle w:val="Default"/>
        <w:rPr>
          <w:rFonts w:asciiTheme="majorHAnsi" w:hAnsiTheme="majorHAnsi" w:cstheme="majorHAnsi"/>
          <w:bCs/>
        </w:rPr>
      </w:pPr>
    </w:p>
    <w:p w14:paraId="0C1E2A21" w14:textId="77417784" w:rsidR="00D12D5E" w:rsidRDefault="00D12D5E" w:rsidP="00FF321D">
      <w:pPr>
        <w:pStyle w:val="Default"/>
        <w:rPr>
          <w:rFonts w:asciiTheme="majorHAnsi" w:hAnsiTheme="majorHAnsi" w:cstheme="majorHAnsi"/>
          <w:bCs/>
        </w:rPr>
      </w:pPr>
      <w:r w:rsidRPr="005C01CF">
        <w:rPr>
          <w:rFonts w:asciiTheme="majorHAnsi" w:hAnsiTheme="majorHAnsi" w:cstheme="majorHAnsi"/>
          <w:bCs/>
        </w:rPr>
        <w:t xml:space="preserve">an ambulance would be stationed there or if it would remain based out of Kanab. Mr. Loveless mentioned that this issue was discussed earlier, and there is a consideration to establish a station there. However, Commissioner Brown clarified that no final decisions have been made, and funding has not yet been secured. Mr. Loveless also noted that his preferred site is Crescent Butte. Regarding licensing, Commissioner Brown stated that they are working on a letter with Cedar Mountain to synchronize licensing efforts. Mr. Loveless added that the city manager indicated they plan to proceed independently, Mr. Loveless emphasized that </w:t>
      </w:r>
      <w:r w:rsidR="00A650FD" w:rsidRPr="005C01CF">
        <w:rPr>
          <w:rFonts w:asciiTheme="majorHAnsi" w:hAnsiTheme="majorHAnsi" w:cstheme="majorHAnsi"/>
          <w:bCs/>
        </w:rPr>
        <w:t xml:space="preserve">they want </w:t>
      </w:r>
      <w:r w:rsidRPr="005C01CF">
        <w:rPr>
          <w:rFonts w:asciiTheme="majorHAnsi" w:hAnsiTheme="majorHAnsi" w:cstheme="majorHAnsi"/>
          <w:bCs/>
        </w:rPr>
        <w:t xml:space="preserve">each municipality, not just the county, </w:t>
      </w:r>
      <w:r w:rsidR="00A650FD" w:rsidRPr="005C01CF">
        <w:rPr>
          <w:rFonts w:asciiTheme="majorHAnsi" w:hAnsiTheme="majorHAnsi" w:cstheme="majorHAnsi"/>
          <w:bCs/>
        </w:rPr>
        <w:t>to</w:t>
      </w:r>
      <w:r w:rsidRPr="005C01CF">
        <w:rPr>
          <w:rFonts w:asciiTheme="majorHAnsi" w:hAnsiTheme="majorHAnsi" w:cstheme="majorHAnsi"/>
          <w:bCs/>
        </w:rPr>
        <w:t xml:space="preserve"> conduct its own RFP process, as there are only two ambulance providers in the county, </w:t>
      </w:r>
      <w:r w:rsidR="00A650FD" w:rsidRPr="005C01CF">
        <w:rPr>
          <w:rFonts w:asciiTheme="majorHAnsi" w:hAnsiTheme="majorHAnsi" w:cstheme="majorHAnsi"/>
          <w:bCs/>
        </w:rPr>
        <w:t xml:space="preserve">they want to allow for </w:t>
      </w:r>
      <w:r w:rsidR="005C01CF" w:rsidRPr="005C01CF">
        <w:rPr>
          <w:rFonts w:asciiTheme="majorHAnsi" w:hAnsiTheme="majorHAnsi" w:cstheme="majorHAnsi"/>
          <w:bCs/>
        </w:rPr>
        <w:t>a formal</w:t>
      </w:r>
      <w:r w:rsidRPr="005C01CF">
        <w:rPr>
          <w:rFonts w:asciiTheme="majorHAnsi" w:hAnsiTheme="majorHAnsi" w:cstheme="majorHAnsi"/>
          <w:bCs/>
        </w:rPr>
        <w:t xml:space="preserve"> bidding process</w:t>
      </w:r>
      <w:r w:rsidR="00A650FD" w:rsidRPr="005C01CF">
        <w:rPr>
          <w:rFonts w:asciiTheme="majorHAnsi" w:hAnsiTheme="majorHAnsi" w:cstheme="majorHAnsi"/>
          <w:bCs/>
        </w:rPr>
        <w:t>.</w:t>
      </w:r>
      <w:r w:rsidRPr="005C01CF">
        <w:rPr>
          <w:rFonts w:asciiTheme="majorHAnsi" w:hAnsiTheme="majorHAnsi" w:cstheme="majorHAnsi"/>
          <w:bCs/>
        </w:rPr>
        <w:t xml:space="preserve"> Mr. Armstrong mentioned that while the city </w:t>
      </w:r>
      <w:r w:rsidR="00A650FD" w:rsidRPr="005C01CF">
        <w:rPr>
          <w:rFonts w:asciiTheme="majorHAnsi" w:hAnsiTheme="majorHAnsi" w:cstheme="majorHAnsi"/>
          <w:bCs/>
        </w:rPr>
        <w:t>councilmen are</w:t>
      </w:r>
      <w:r w:rsidRPr="005C01CF">
        <w:rPr>
          <w:rFonts w:asciiTheme="majorHAnsi" w:hAnsiTheme="majorHAnsi" w:cstheme="majorHAnsi"/>
          <w:bCs/>
        </w:rPr>
        <w:t xml:space="preserve"> generally aligned with integrating into the established hierarchy, there may be discrepancies between the city manager and city attorney on this matter. </w:t>
      </w:r>
      <w:r w:rsidR="005C01CF" w:rsidRPr="005C01CF">
        <w:rPr>
          <w:rFonts w:asciiTheme="majorHAnsi" w:hAnsiTheme="majorHAnsi" w:cstheme="majorHAnsi"/>
          <w:bCs/>
        </w:rPr>
        <w:t>T</w:t>
      </w:r>
      <w:r w:rsidRPr="005C01CF">
        <w:rPr>
          <w:rFonts w:asciiTheme="majorHAnsi" w:hAnsiTheme="majorHAnsi" w:cstheme="majorHAnsi"/>
          <w:bCs/>
        </w:rPr>
        <w:t>he city council members are collaborating to address these issues.</w:t>
      </w:r>
    </w:p>
    <w:p w14:paraId="04D9DE2E" w14:textId="77777777" w:rsidR="00612369" w:rsidRDefault="00612369" w:rsidP="00FF321D">
      <w:pPr>
        <w:pStyle w:val="Default"/>
        <w:rPr>
          <w:rFonts w:asciiTheme="majorHAnsi" w:hAnsiTheme="majorHAnsi" w:cstheme="majorHAnsi"/>
          <w:bCs/>
        </w:rPr>
      </w:pPr>
    </w:p>
    <w:p w14:paraId="01584F95" w14:textId="04CC862B" w:rsidR="005C01CF" w:rsidRDefault="00612369" w:rsidP="00FF321D">
      <w:pPr>
        <w:pStyle w:val="Default"/>
        <w:rPr>
          <w:rFonts w:asciiTheme="majorHAnsi" w:hAnsiTheme="majorHAnsi" w:cstheme="majorHAnsi"/>
          <w:bCs/>
        </w:rPr>
      </w:pPr>
      <w:r w:rsidRPr="00612369">
        <w:rPr>
          <w:rFonts w:asciiTheme="majorHAnsi" w:hAnsiTheme="majorHAnsi" w:cstheme="majorHAnsi"/>
          <w:bCs/>
        </w:rPr>
        <w:t>Mr. Mosdell inquired about the status of Western Days at the reservoir. Commissioner Brown responded that most vendors preferred to bring the event back to downtown, as the lack of tourists and the challenging walking conditions—particularly the dirt—deterred attendance. This topic will be discussed further at our upcoming meeting. Additionally, we are exploring the possibility of leasing the former elementary school site to host community activities similar to Western Days.</w:t>
      </w:r>
      <w:r>
        <w:rPr>
          <w:rFonts w:asciiTheme="majorHAnsi" w:hAnsiTheme="majorHAnsi" w:cstheme="majorHAnsi"/>
          <w:bCs/>
        </w:rPr>
        <w:t xml:space="preserve"> </w:t>
      </w:r>
    </w:p>
    <w:p w14:paraId="03C7519F" w14:textId="77777777" w:rsidR="00612369" w:rsidRPr="005C01CF" w:rsidRDefault="00612369" w:rsidP="00FF321D">
      <w:pPr>
        <w:pStyle w:val="Default"/>
        <w:rPr>
          <w:rFonts w:asciiTheme="majorHAnsi" w:hAnsiTheme="majorHAnsi" w:cstheme="majorHAnsi"/>
          <w:bCs/>
        </w:rPr>
      </w:pPr>
    </w:p>
    <w:p w14:paraId="65391111" w14:textId="349EA9EB" w:rsidR="00BF6E81" w:rsidRPr="00751108" w:rsidRDefault="00BF6E81" w:rsidP="00BF6E81">
      <w:pPr>
        <w:pStyle w:val="NoSpacing"/>
        <w:tabs>
          <w:tab w:val="left" w:pos="90"/>
        </w:tabs>
        <w:rPr>
          <w:rFonts w:asciiTheme="majorHAnsi" w:hAnsiTheme="majorHAnsi" w:cstheme="majorHAnsi"/>
          <w:b/>
          <w:sz w:val="24"/>
          <w:szCs w:val="24"/>
        </w:rPr>
      </w:pPr>
      <w:r w:rsidRPr="00751108">
        <w:rPr>
          <w:rFonts w:asciiTheme="majorHAnsi" w:hAnsiTheme="majorHAnsi" w:cstheme="majorHAnsi"/>
          <w:b/>
          <w:sz w:val="24"/>
          <w:szCs w:val="24"/>
        </w:rPr>
        <w:t>Committee Reports</w:t>
      </w:r>
    </w:p>
    <w:p w14:paraId="44AF380F" w14:textId="77777777" w:rsidR="0070270F" w:rsidRDefault="00BF6E81" w:rsidP="00780A67">
      <w:pPr>
        <w:pStyle w:val="NoSpacing"/>
        <w:tabs>
          <w:tab w:val="left" w:pos="90"/>
        </w:tabs>
        <w:rPr>
          <w:rFonts w:asciiTheme="majorHAnsi" w:hAnsiTheme="majorHAnsi" w:cstheme="majorHAnsi"/>
          <w:b/>
          <w:sz w:val="24"/>
          <w:szCs w:val="24"/>
        </w:rPr>
      </w:pPr>
      <w:r w:rsidRPr="00751108">
        <w:rPr>
          <w:rFonts w:asciiTheme="majorHAnsi" w:hAnsiTheme="majorHAnsi" w:cstheme="majorHAnsi"/>
          <w:b/>
          <w:sz w:val="24"/>
          <w:szCs w:val="24"/>
        </w:rPr>
        <w:tab/>
      </w:r>
      <w:r w:rsidRPr="00751108">
        <w:rPr>
          <w:rFonts w:asciiTheme="majorHAnsi" w:hAnsiTheme="majorHAnsi" w:cstheme="majorHAnsi"/>
          <w:b/>
          <w:sz w:val="24"/>
          <w:szCs w:val="24"/>
        </w:rPr>
        <w:tab/>
        <w:t xml:space="preserve">Planning: </w:t>
      </w:r>
    </w:p>
    <w:p w14:paraId="71F7CEDE" w14:textId="2570B5A1" w:rsidR="00D5244A" w:rsidRDefault="00B47C42" w:rsidP="00780A67">
      <w:pPr>
        <w:pStyle w:val="NoSpacing"/>
        <w:tabs>
          <w:tab w:val="left" w:pos="90"/>
        </w:tabs>
        <w:rPr>
          <w:rFonts w:asciiTheme="majorHAnsi" w:hAnsiTheme="majorHAnsi" w:cstheme="majorHAnsi"/>
          <w:b/>
          <w:sz w:val="24"/>
          <w:szCs w:val="24"/>
        </w:rPr>
      </w:pPr>
      <w:r>
        <w:rPr>
          <w:rFonts w:asciiTheme="majorHAnsi" w:hAnsiTheme="majorHAnsi" w:cstheme="majorHAnsi"/>
          <w:b/>
          <w:sz w:val="24"/>
          <w:szCs w:val="24"/>
        </w:rPr>
        <w:tab/>
      </w:r>
      <w:r>
        <w:rPr>
          <w:rFonts w:asciiTheme="majorHAnsi" w:hAnsiTheme="majorHAnsi" w:cstheme="majorHAnsi"/>
          <w:b/>
          <w:sz w:val="24"/>
          <w:szCs w:val="24"/>
        </w:rPr>
        <w:tab/>
      </w:r>
      <w:r w:rsidR="00D5244A">
        <w:rPr>
          <w:rFonts w:asciiTheme="majorHAnsi" w:hAnsiTheme="majorHAnsi" w:cstheme="majorHAnsi"/>
          <w:b/>
          <w:sz w:val="24"/>
          <w:szCs w:val="24"/>
        </w:rPr>
        <w:t>Physician Recruitment</w:t>
      </w:r>
    </w:p>
    <w:p w14:paraId="04C85D23" w14:textId="6D115564" w:rsidR="00B47C42" w:rsidRDefault="00D5244A" w:rsidP="00780A67">
      <w:pPr>
        <w:pStyle w:val="NoSpacing"/>
        <w:tabs>
          <w:tab w:val="left" w:pos="90"/>
        </w:tabs>
        <w:rPr>
          <w:rFonts w:asciiTheme="majorHAnsi" w:hAnsiTheme="majorHAnsi" w:cstheme="majorHAnsi"/>
          <w:bCs/>
          <w:sz w:val="24"/>
          <w:szCs w:val="24"/>
        </w:rPr>
      </w:pPr>
      <w:r>
        <w:rPr>
          <w:rFonts w:asciiTheme="majorHAnsi" w:hAnsiTheme="majorHAnsi" w:cstheme="majorHAnsi"/>
          <w:b/>
          <w:sz w:val="24"/>
          <w:szCs w:val="24"/>
        </w:rPr>
        <w:tab/>
      </w:r>
      <w:r>
        <w:rPr>
          <w:rFonts w:asciiTheme="majorHAnsi" w:hAnsiTheme="majorHAnsi" w:cstheme="majorHAnsi"/>
          <w:b/>
          <w:sz w:val="24"/>
          <w:szCs w:val="24"/>
        </w:rPr>
        <w:tab/>
      </w:r>
      <w:r w:rsidR="00EB66FD" w:rsidRPr="00EB66FD">
        <w:rPr>
          <w:rFonts w:asciiTheme="majorHAnsi" w:hAnsiTheme="majorHAnsi" w:cstheme="majorHAnsi"/>
          <w:bCs/>
          <w:sz w:val="24"/>
          <w:szCs w:val="24"/>
        </w:rPr>
        <w:t>Ms. Browning stated that we are talking with providers to join our facility.</w:t>
      </w:r>
      <w:r w:rsidR="00EB66FD">
        <w:rPr>
          <w:rFonts w:asciiTheme="majorHAnsi" w:hAnsiTheme="majorHAnsi" w:cstheme="majorHAnsi"/>
          <w:b/>
          <w:sz w:val="24"/>
          <w:szCs w:val="24"/>
        </w:rPr>
        <w:t xml:space="preserve"> </w:t>
      </w:r>
      <w:r w:rsidRPr="00D5244A">
        <w:rPr>
          <w:rFonts w:asciiTheme="majorHAnsi" w:hAnsiTheme="majorHAnsi" w:cstheme="majorHAnsi"/>
          <w:bCs/>
          <w:sz w:val="24"/>
          <w:szCs w:val="24"/>
        </w:rPr>
        <w:t>Mr. Loveless informed us that Dr. Rebeki has declined our offer and has decided to pursue opportunities elsewhere. Dr. Cragun remains committed to joining our team; however, she has not yet finalized whether she will do so as an independent practitioner or as an employee.</w:t>
      </w:r>
    </w:p>
    <w:p w14:paraId="12AECA7B" w14:textId="77777777" w:rsidR="00D5244A" w:rsidRDefault="00D5244A" w:rsidP="00780A67">
      <w:pPr>
        <w:pStyle w:val="NoSpacing"/>
        <w:tabs>
          <w:tab w:val="left" w:pos="90"/>
        </w:tabs>
        <w:rPr>
          <w:rFonts w:asciiTheme="majorHAnsi" w:hAnsiTheme="majorHAnsi" w:cstheme="majorHAnsi"/>
          <w:bCs/>
          <w:sz w:val="24"/>
          <w:szCs w:val="24"/>
        </w:rPr>
      </w:pPr>
    </w:p>
    <w:p w14:paraId="2B523773" w14:textId="5077619E" w:rsidR="00D5244A" w:rsidRDefault="00D5244A" w:rsidP="00780A67">
      <w:pPr>
        <w:pStyle w:val="NoSpacing"/>
        <w:tabs>
          <w:tab w:val="left" w:pos="90"/>
        </w:tabs>
        <w:rPr>
          <w:rFonts w:asciiTheme="majorHAnsi" w:hAnsiTheme="majorHAnsi" w:cstheme="majorHAnsi"/>
          <w:b/>
          <w:sz w:val="24"/>
          <w:szCs w:val="24"/>
        </w:rPr>
      </w:pPr>
      <w:r>
        <w:rPr>
          <w:rFonts w:asciiTheme="majorHAnsi" w:hAnsiTheme="majorHAnsi" w:cstheme="majorHAnsi"/>
          <w:bCs/>
          <w:sz w:val="24"/>
          <w:szCs w:val="24"/>
        </w:rPr>
        <w:tab/>
      </w:r>
      <w:r>
        <w:rPr>
          <w:rFonts w:asciiTheme="majorHAnsi" w:hAnsiTheme="majorHAnsi" w:cstheme="majorHAnsi"/>
          <w:bCs/>
          <w:sz w:val="24"/>
          <w:szCs w:val="24"/>
        </w:rPr>
        <w:tab/>
      </w:r>
      <w:r w:rsidRPr="00D5244A">
        <w:rPr>
          <w:rFonts w:asciiTheme="majorHAnsi" w:hAnsiTheme="majorHAnsi" w:cstheme="majorHAnsi"/>
          <w:b/>
          <w:sz w:val="24"/>
          <w:szCs w:val="24"/>
        </w:rPr>
        <w:t>Construction Update</w:t>
      </w:r>
    </w:p>
    <w:p w14:paraId="0A84D25B" w14:textId="2251144B" w:rsidR="006E058E" w:rsidRPr="006457B9" w:rsidRDefault="00D5244A" w:rsidP="006E058E">
      <w:pPr>
        <w:pStyle w:val="NoSpacing"/>
        <w:tabs>
          <w:tab w:val="left" w:pos="90"/>
        </w:tabs>
        <w:rPr>
          <w:rFonts w:asciiTheme="majorHAnsi" w:hAnsiTheme="majorHAnsi" w:cstheme="majorHAnsi"/>
          <w:bCs/>
          <w:sz w:val="24"/>
          <w:szCs w:val="24"/>
        </w:rPr>
      </w:pPr>
      <w:r>
        <w:rPr>
          <w:rFonts w:asciiTheme="majorHAnsi" w:hAnsiTheme="majorHAnsi" w:cstheme="majorHAnsi"/>
          <w:b/>
          <w:sz w:val="24"/>
          <w:szCs w:val="24"/>
        </w:rPr>
        <w:tab/>
      </w:r>
      <w:r>
        <w:rPr>
          <w:rFonts w:asciiTheme="majorHAnsi" w:hAnsiTheme="majorHAnsi" w:cstheme="majorHAnsi"/>
          <w:b/>
          <w:sz w:val="24"/>
          <w:szCs w:val="24"/>
        </w:rPr>
        <w:tab/>
      </w:r>
      <w:r w:rsidR="006E058E" w:rsidRPr="006457B9">
        <w:rPr>
          <w:rFonts w:asciiTheme="majorHAnsi" w:hAnsiTheme="majorHAnsi" w:cstheme="majorHAnsi"/>
          <w:bCs/>
          <w:sz w:val="24"/>
          <w:szCs w:val="24"/>
        </w:rPr>
        <w:t xml:space="preserve">Mr. Loveless noted that, if observed, the numerous concrete trucks delivering material have resulted in a total of 160 yards of concrete, with an additional 100 yards remaining. The footings are currently three feet wide in most areas, with some sections extending to five feet wide. The back wall is planned to be 16 feet tall and five feet thick. Metal L-shaped supports are being installed on top of the footings, followed by bolting down the remaining metal components. All that concrete work is subterranean. He further mentioned that the architects are back up to speed, and Hughes has not indicated any need for delays. The project is projected to be completed by the end of February or March 2027. </w:t>
      </w:r>
    </w:p>
    <w:p w14:paraId="15A7747A" w14:textId="77777777" w:rsidR="006457B9" w:rsidRPr="006457B9" w:rsidRDefault="006457B9" w:rsidP="006E058E">
      <w:pPr>
        <w:pStyle w:val="NoSpacing"/>
        <w:tabs>
          <w:tab w:val="left" w:pos="90"/>
        </w:tabs>
        <w:rPr>
          <w:rFonts w:asciiTheme="majorHAnsi" w:hAnsiTheme="majorHAnsi" w:cstheme="majorHAnsi"/>
          <w:bCs/>
          <w:sz w:val="24"/>
          <w:szCs w:val="24"/>
        </w:rPr>
      </w:pPr>
    </w:p>
    <w:p w14:paraId="3B3D7F7D" w14:textId="77777777" w:rsidR="006457B9" w:rsidRDefault="006457B9" w:rsidP="006E058E">
      <w:pPr>
        <w:pStyle w:val="NoSpacing"/>
        <w:tabs>
          <w:tab w:val="left" w:pos="90"/>
        </w:tabs>
        <w:rPr>
          <w:rFonts w:asciiTheme="majorHAnsi" w:hAnsiTheme="majorHAnsi" w:cstheme="majorHAnsi"/>
          <w:bCs/>
          <w:sz w:val="24"/>
          <w:szCs w:val="24"/>
        </w:rPr>
      </w:pPr>
      <w:r w:rsidRPr="006457B9">
        <w:rPr>
          <w:rFonts w:asciiTheme="majorHAnsi" w:hAnsiTheme="majorHAnsi" w:cstheme="majorHAnsi"/>
          <w:bCs/>
          <w:sz w:val="24"/>
          <w:szCs w:val="24"/>
        </w:rPr>
        <w:t xml:space="preserve">Mr. Mosdell inquired about the elevator accessibility, to which Mr. Loveless responded that transporting a stretcher via the elevator is feasible with specific arrangements. He explained that two EMS technicians would be positioned at opposite corners of the elevator: one inside with </w:t>
      </w:r>
    </w:p>
    <w:p w14:paraId="51E71358" w14:textId="77777777" w:rsidR="006457B9" w:rsidRDefault="006457B9" w:rsidP="006E058E">
      <w:pPr>
        <w:pStyle w:val="NoSpacing"/>
        <w:tabs>
          <w:tab w:val="left" w:pos="90"/>
        </w:tabs>
        <w:rPr>
          <w:rFonts w:asciiTheme="majorHAnsi" w:hAnsiTheme="majorHAnsi" w:cstheme="majorHAnsi"/>
          <w:bCs/>
          <w:sz w:val="24"/>
          <w:szCs w:val="24"/>
        </w:rPr>
      </w:pPr>
    </w:p>
    <w:p w14:paraId="63BFBA24" w14:textId="77777777" w:rsidR="006457B9" w:rsidRDefault="006457B9" w:rsidP="006E058E">
      <w:pPr>
        <w:pStyle w:val="NoSpacing"/>
        <w:tabs>
          <w:tab w:val="left" w:pos="90"/>
        </w:tabs>
        <w:rPr>
          <w:rFonts w:asciiTheme="majorHAnsi" w:hAnsiTheme="majorHAnsi" w:cstheme="majorHAnsi"/>
          <w:bCs/>
          <w:sz w:val="24"/>
          <w:szCs w:val="24"/>
        </w:rPr>
      </w:pPr>
    </w:p>
    <w:p w14:paraId="49D6F96E" w14:textId="77777777" w:rsidR="006457B9" w:rsidRDefault="006457B9" w:rsidP="006E058E">
      <w:pPr>
        <w:pStyle w:val="NoSpacing"/>
        <w:tabs>
          <w:tab w:val="left" w:pos="90"/>
        </w:tabs>
        <w:rPr>
          <w:rFonts w:asciiTheme="majorHAnsi" w:hAnsiTheme="majorHAnsi" w:cstheme="majorHAnsi"/>
          <w:bCs/>
          <w:sz w:val="24"/>
          <w:szCs w:val="24"/>
        </w:rPr>
      </w:pPr>
    </w:p>
    <w:p w14:paraId="3BB34B17" w14:textId="4D54D0B1" w:rsidR="006E058E" w:rsidRPr="006457B9" w:rsidRDefault="006457B9" w:rsidP="006E058E">
      <w:pPr>
        <w:pStyle w:val="NoSpacing"/>
        <w:tabs>
          <w:tab w:val="left" w:pos="90"/>
        </w:tabs>
        <w:rPr>
          <w:rFonts w:asciiTheme="majorHAnsi" w:hAnsiTheme="majorHAnsi" w:cstheme="majorHAnsi"/>
          <w:bCs/>
          <w:sz w:val="24"/>
          <w:szCs w:val="24"/>
        </w:rPr>
      </w:pPr>
      <w:r w:rsidRPr="006457B9">
        <w:rPr>
          <w:rFonts w:asciiTheme="majorHAnsi" w:hAnsiTheme="majorHAnsi" w:cstheme="majorHAnsi"/>
          <w:bCs/>
          <w:sz w:val="24"/>
          <w:szCs w:val="24"/>
        </w:rPr>
        <w:t>the stretcher, tilted appropriately, and another outside to assist as needed. The stretcher, which fits door-to-door, can be adjusted in size to accommodate patients who can tolerate a more compact form. Mr. Loveless noted that if patients are on the second floor, they generally would not require elevator use and would instead be transported directly by ambulance. For patients on the first floor, transportation to the hospital would typically be via ambulance, while the situation on the third floor remains uncertain at this time. Mr. Armstrong questioned whether any specialized equipment had been considered, to which Mr. Loveless responded that the maximum dimensions provided account for current equipment, and that the stretcher can be downsized if necessary, especially for patients who need to remain flat. Mr. Loveless clarified that there are regulations governing transportation across the parking lot. He indicated that a waiver might be obtainable, and if required, ambulance transport would be utilized. Lastly, Mr. Armstrong raised concerns regarding the diagonal clearance needed for gurney movement, prompting Mr. Loveless to confirm that the outlined dimensions and gurney outline have been taken into account in planning. C</w:t>
      </w:r>
      <w:r w:rsidR="006E058E" w:rsidRPr="006457B9">
        <w:rPr>
          <w:rFonts w:asciiTheme="majorHAnsi" w:hAnsiTheme="majorHAnsi" w:cstheme="majorHAnsi"/>
          <w:bCs/>
          <w:sz w:val="24"/>
          <w:szCs w:val="24"/>
        </w:rPr>
        <w:t>onstruction remains on track, with steel components progressing rapidly.</w:t>
      </w:r>
    </w:p>
    <w:p w14:paraId="0254B008" w14:textId="77777777" w:rsidR="00996ED2" w:rsidRDefault="00996ED2" w:rsidP="00780A67">
      <w:pPr>
        <w:pStyle w:val="NoSpacing"/>
        <w:tabs>
          <w:tab w:val="left" w:pos="90"/>
        </w:tabs>
        <w:rPr>
          <w:rFonts w:asciiTheme="majorHAnsi" w:hAnsiTheme="majorHAnsi" w:cstheme="majorHAnsi"/>
          <w:b/>
          <w:sz w:val="24"/>
          <w:szCs w:val="24"/>
        </w:rPr>
      </w:pPr>
    </w:p>
    <w:p w14:paraId="6C4D0CA4" w14:textId="193334A4" w:rsidR="006E058E" w:rsidRDefault="00996ED2" w:rsidP="00780A67">
      <w:pPr>
        <w:pStyle w:val="NoSpacing"/>
        <w:tabs>
          <w:tab w:val="left" w:pos="90"/>
        </w:tabs>
        <w:rPr>
          <w:rFonts w:asciiTheme="majorHAnsi" w:hAnsiTheme="majorHAnsi" w:cstheme="majorHAnsi"/>
          <w:b/>
          <w:sz w:val="24"/>
          <w:szCs w:val="24"/>
        </w:rPr>
      </w:pPr>
      <w:r>
        <w:rPr>
          <w:rFonts w:asciiTheme="majorHAnsi" w:hAnsiTheme="majorHAnsi" w:cstheme="majorHAnsi"/>
          <w:b/>
          <w:sz w:val="24"/>
          <w:szCs w:val="24"/>
        </w:rPr>
        <w:tab/>
      </w:r>
      <w:r>
        <w:rPr>
          <w:rFonts w:asciiTheme="majorHAnsi" w:hAnsiTheme="majorHAnsi" w:cstheme="majorHAnsi"/>
          <w:b/>
          <w:sz w:val="24"/>
          <w:szCs w:val="24"/>
        </w:rPr>
        <w:tab/>
      </w:r>
      <w:r w:rsidR="006E058E">
        <w:rPr>
          <w:rFonts w:asciiTheme="majorHAnsi" w:hAnsiTheme="majorHAnsi" w:cstheme="majorHAnsi"/>
          <w:b/>
          <w:sz w:val="24"/>
          <w:szCs w:val="24"/>
        </w:rPr>
        <w:t>Strategic Planning</w:t>
      </w:r>
    </w:p>
    <w:p w14:paraId="23BF3532" w14:textId="3C6907AB" w:rsidR="006E058E" w:rsidRPr="006E058E" w:rsidRDefault="006E058E" w:rsidP="00780A67">
      <w:pPr>
        <w:pStyle w:val="NoSpacing"/>
        <w:tabs>
          <w:tab w:val="left" w:pos="90"/>
        </w:tabs>
        <w:rPr>
          <w:rFonts w:asciiTheme="majorHAnsi" w:hAnsiTheme="majorHAnsi" w:cstheme="majorHAnsi"/>
          <w:bCs/>
          <w:sz w:val="24"/>
          <w:szCs w:val="24"/>
        </w:rPr>
      </w:pPr>
      <w:r>
        <w:rPr>
          <w:rFonts w:asciiTheme="majorHAnsi" w:hAnsiTheme="majorHAnsi" w:cstheme="majorHAnsi"/>
          <w:b/>
          <w:sz w:val="24"/>
          <w:szCs w:val="24"/>
        </w:rPr>
        <w:tab/>
      </w:r>
      <w:r>
        <w:rPr>
          <w:rFonts w:asciiTheme="majorHAnsi" w:hAnsiTheme="majorHAnsi" w:cstheme="majorHAnsi"/>
          <w:b/>
          <w:sz w:val="24"/>
          <w:szCs w:val="24"/>
        </w:rPr>
        <w:tab/>
      </w:r>
      <w:r w:rsidRPr="006E058E">
        <w:rPr>
          <w:rFonts w:asciiTheme="majorHAnsi" w:hAnsiTheme="majorHAnsi" w:cstheme="majorHAnsi"/>
          <w:bCs/>
          <w:sz w:val="24"/>
          <w:szCs w:val="24"/>
        </w:rPr>
        <w:t>Ms. Browning remarked that Ms. Crosby selected an appealing graphic for the Strategic Planning book. Mr. Loveless noted that the approach to strategic planning resembles the process we followed in 2022. He emphasized that strategic plans are fluid and subject to change; therefore, it is essential to establish a reference point by focusing on our mission and vision. Additionally, we conducted a SWOT analysis to identify our strengths, weaknesses, opportunities, and threats—serving as a guiding tool in our planning process. We have demonstrated some of our work and are prepared to present and roll out the strategic plan to the board shortly.</w:t>
      </w:r>
    </w:p>
    <w:p w14:paraId="15A1B24B" w14:textId="77777777" w:rsidR="00D5244A" w:rsidRPr="006E058E" w:rsidRDefault="00D5244A" w:rsidP="00780A67">
      <w:pPr>
        <w:pStyle w:val="NoSpacing"/>
        <w:tabs>
          <w:tab w:val="left" w:pos="90"/>
        </w:tabs>
        <w:rPr>
          <w:rFonts w:asciiTheme="majorHAnsi" w:hAnsiTheme="majorHAnsi" w:cstheme="majorHAnsi"/>
          <w:bCs/>
          <w:sz w:val="24"/>
          <w:szCs w:val="24"/>
        </w:rPr>
      </w:pPr>
    </w:p>
    <w:p w14:paraId="22C9F197" w14:textId="77777777" w:rsidR="006457B9" w:rsidRPr="000877AA" w:rsidRDefault="00730307" w:rsidP="00BF6E81">
      <w:pPr>
        <w:pStyle w:val="NoSpacing"/>
        <w:tabs>
          <w:tab w:val="left" w:pos="90"/>
        </w:tabs>
        <w:rPr>
          <w:rFonts w:asciiTheme="majorHAnsi" w:hAnsiTheme="majorHAnsi" w:cstheme="majorHAnsi"/>
          <w:b/>
          <w:sz w:val="24"/>
          <w:szCs w:val="24"/>
        </w:rPr>
      </w:pPr>
      <w:r w:rsidRPr="00D5244A">
        <w:rPr>
          <w:rFonts w:asciiTheme="majorHAnsi" w:hAnsiTheme="majorHAnsi" w:cstheme="majorHAnsi"/>
          <w:bCs/>
          <w:sz w:val="24"/>
          <w:szCs w:val="24"/>
        </w:rPr>
        <w:tab/>
      </w:r>
      <w:r w:rsidRPr="00D5244A">
        <w:rPr>
          <w:rFonts w:asciiTheme="majorHAnsi" w:hAnsiTheme="majorHAnsi" w:cstheme="majorHAnsi"/>
          <w:bCs/>
          <w:sz w:val="24"/>
          <w:szCs w:val="24"/>
        </w:rPr>
        <w:tab/>
      </w:r>
      <w:r w:rsidR="00784B1B" w:rsidRPr="00D5244A">
        <w:rPr>
          <w:rFonts w:asciiTheme="majorHAnsi" w:hAnsiTheme="majorHAnsi" w:cstheme="majorHAnsi"/>
          <w:bCs/>
          <w:sz w:val="24"/>
          <w:szCs w:val="24"/>
        </w:rPr>
        <w:t xml:space="preserve"> </w:t>
      </w:r>
      <w:r w:rsidR="006457B9" w:rsidRPr="000877AA">
        <w:rPr>
          <w:rFonts w:asciiTheme="majorHAnsi" w:hAnsiTheme="majorHAnsi" w:cstheme="majorHAnsi"/>
          <w:b/>
          <w:sz w:val="24"/>
          <w:szCs w:val="24"/>
        </w:rPr>
        <w:t>Chamber Luncheon</w:t>
      </w:r>
    </w:p>
    <w:p w14:paraId="649852B4" w14:textId="3B1D70EF" w:rsidR="000877AA" w:rsidRDefault="006457B9" w:rsidP="00BF6E81">
      <w:pPr>
        <w:pStyle w:val="NoSpacing"/>
        <w:tabs>
          <w:tab w:val="left" w:pos="90"/>
        </w:tabs>
        <w:rPr>
          <w:rFonts w:asciiTheme="majorHAnsi" w:hAnsiTheme="majorHAnsi" w:cstheme="majorHAnsi"/>
          <w:bCs/>
          <w:sz w:val="24"/>
          <w:szCs w:val="24"/>
        </w:rPr>
      </w:pPr>
      <w:r>
        <w:rPr>
          <w:rFonts w:asciiTheme="majorHAnsi" w:hAnsiTheme="majorHAnsi" w:cstheme="majorHAnsi"/>
          <w:bCs/>
          <w:sz w:val="24"/>
          <w:szCs w:val="24"/>
        </w:rPr>
        <w:tab/>
      </w:r>
      <w:r>
        <w:rPr>
          <w:rFonts w:asciiTheme="majorHAnsi" w:hAnsiTheme="majorHAnsi" w:cstheme="majorHAnsi"/>
          <w:bCs/>
          <w:sz w:val="24"/>
          <w:szCs w:val="24"/>
        </w:rPr>
        <w:tab/>
      </w:r>
      <w:r w:rsidR="000877AA" w:rsidRPr="000877AA">
        <w:rPr>
          <w:rFonts w:asciiTheme="majorHAnsi" w:hAnsiTheme="majorHAnsi" w:cstheme="majorHAnsi"/>
          <w:bCs/>
          <w:sz w:val="24"/>
          <w:szCs w:val="24"/>
        </w:rPr>
        <w:t>Mr. Loveless reported that the hospital hosted the recent Chamber Luncheon, during which an overview of ongoing construction, the dieticians’ services, and surgical programs was provided. Speakers at the event included Ms. Johnson, Ms. Giles, and Mr. Loveless. Additionally, at the meeting, the two providers opening the new urgent care facility were present. We extended our best wishes to them, acknowledging that they will be offering a much-needed service in the community. Dr. Bergin noted that the opening of an urgent care typically results in increased patient flow to the Emergency Room, which is generally a positive development for us. He emphasized that while people are more inclined to visit urgent care for minor issues, they still need to seek emergency services when appropriate.</w:t>
      </w:r>
    </w:p>
    <w:p w14:paraId="3F99E949" w14:textId="77777777" w:rsidR="006457B9" w:rsidRDefault="006457B9" w:rsidP="00BF6E81">
      <w:pPr>
        <w:pStyle w:val="NoSpacing"/>
        <w:tabs>
          <w:tab w:val="left" w:pos="90"/>
        </w:tabs>
        <w:rPr>
          <w:rFonts w:asciiTheme="majorHAnsi" w:hAnsiTheme="majorHAnsi" w:cstheme="majorHAnsi"/>
          <w:bCs/>
          <w:sz w:val="24"/>
          <w:szCs w:val="24"/>
        </w:rPr>
      </w:pPr>
    </w:p>
    <w:p w14:paraId="1CEB7155" w14:textId="6AD45DD1" w:rsidR="00BF6E81" w:rsidRPr="00751108" w:rsidRDefault="000877AA" w:rsidP="00BF6E81">
      <w:pPr>
        <w:pStyle w:val="NoSpacing"/>
        <w:tabs>
          <w:tab w:val="left" w:pos="90"/>
        </w:tabs>
        <w:rPr>
          <w:rFonts w:asciiTheme="majorHAnsi" w:hAnsiTheme="majorHAnsi" w:cstheme="majorHAnsi"/>
          <w:b/>
          <w:sz w:val="24"/>
          <w:szCs w:val="24"/>
        </w:rPr>
      </w:pPr>
      <w:r>
        <w:rPr>
          <w:rFonts w:asciiTheme="majorHAnsi" w:hAnsiTheme="majorHAnsi" w:cstheme="majorHAnsi"/>
          <w:b/>
          <w:sz w:val="24"/>
          <w:szCs w:val="24"/>
        </w:rPr>
        <w:tab/>
      </w:r>
      <w:r>
        <w:rPr>
          <w:rFonts w:asciiTheme="majorHAnsi" w:hAnsiTheme="majorHAnsi" w:cstheme="majorHAnsi"/>
          <w:b/>
          <w:sz w:val="24"/>
          <w:szCs w:val="24"/>
        </w:rPr>
        <w:tab/>
      </w:r>
      <w:r w:rsidR="00BF6E81" w:rsidRPr="00751108">
        <w:rPr>
          <w:rFonts w:asciiTheme="majorHAnsi" w:hAnsiTheme="majorHAnsi" w:cstheme="majorHAnsi"/>
          <w:b/>
          <w:sz w:val="24"/>
          <w:szCs w:val="24"/>
        </w:rPr>
        <w:t>Finance:</w:t>
      </w:r>
    </w:p>
    <w:p w14:paraId="5A36CF39" w14:textId="77777777" w:rsidR="00EB66FD" w:rsidRDefault="00784B1B" w:rsidP="009B182A">
      <w:pPr>
        <w:pStyle w:val="NoSpacing"/>
        <w:tabs>
          <w:tab w:val="left" w:pos="90"/>
        </w:tabs>
        <w:rPr>
          <w:rFonts w:asciiTheme="majorHAnsi" w:hAnsiTheme="majorHAnsi" w:cstheme="majorHAnsi"/>
          <w:bCs/>
          <w:sz w:val="24"/>
          <w:szCs w:val="24"/>
        </w:rPr>
      </w:pPr>
      <w:r w:rsidRPr="00751108">
        <w:rPr>
          <w:rFonts w:asciiTheme="majorHAnsi" w:hAnsiTheme="majorHAnsi" w:cstheme="majorHAnsi"/>
          <w:b/>
          <w:sz w:val="24"/>
          <w:szCs w:val="24"/>
        </w:rPr>
        <w:tab/>
      </w:r>
      <w:r w:rsidR="005A11A0" w:rsidRPr="00751108">
        <w:rPr>
          <w:rFonts w:asciiTheme="majorHAnsi" w:hAnsiTheme="majorHAnsi" w:cstheme="majorHAnsi"/>
          <w:b/>
          <w:sz w:val="24"/>
          <w:szCs w:val="24"/>
        </w:rPr>
        <w:tab/>
      </w:r>
      <w:r w:rsidR="00493011" w:rsidRPr="004E39FB">
        <w:rPr>
          <w:rFonts w:asciiTheme="majorHAnsi" w:hAnsiTheme="majorHAnsi" w:cstheme="majorHAnsi"/>
          <w:bCs/>
          <w:sz w:val="24"/>
          <w:szCs w:val="24"/>
        </w:rPr>
        <w:t xml:space="preserve">Mr. Delrossi reported that the current operational revenue stands at $2.153 million; however, this figure does not clearly reflect ambulance revenue, which is down approximately $155,000 from the budget due to issues with transfers. Regarding outpatient contractual </w:t>
      </w:r>
    </w:p>
    <w:p w14:paraId="5EF620DC" w14:textId="77777777" w:rsidR="00EB66FD" w:rsidRDefault="00EB66FD" w:rsidP="009B182A">
      <w:pPr>
        <w:pStyle w:val="NoSpacing"/>
        <w:tabs>
          <w:tab w:val="left" w:pos="90"/>
        </w:tabs>
        <w:rPr>
          <w:rFonts w:asciiTheme="majorHAnsi" w:hAnsiTheme="majorHAnsi" w:cstheme="majorHAnsi"/>
          <w:bCs/>
          <w:sz w:val="24"/>
          <w:szCs w:val="24"/>
        </w:rPr>
      </w:pPr>
    </w:p>
    <w:p w14:paraId="71B33DF5" w14:textId="77777777" w:rsidR="00EB66FD" w:rsidRDefault="00EB66FD" w:rsidP="009B182A">
      <w:pPr>
        <w:pStyle w:val="NoSpacing"/>
        <w:tabs>
          <w:tab w:val="left" w:pos="90"/>
        </w:tabs>
        <w:rPr>
          <w:rFonts w:asciiTheme="majorHAnsi" w:hAnsiTheme="majorHAnsi" w:cstheme="majorHAnsi"/>
          <w:bCs/>
          <w:sz w:val="24"/>
          <w:szCs w:val="24"/>
        </w:rPr>
      </w:pPr>
    </w:p>
    <w:p w14:paraId="7B2336C9" w14:textId="77777777" w:rsidR="00EB66FD" w:rsidRDefault="00EB66FD" w:rsidP="009B182A">
      <w:pPr>
        <w:pStyle w:val="NoSpacing"/>
        <w:tabs>
          <w:tab w:val="left" w:pos="90"/>
        </w:tabs>
        <w:rPr>
          <w:rFonts w:asciiTheme="majorHAnsi" w:hAnsiTheme="majorHAnsi" w:cstheme="majorHAnsi"/>
          <w:bCs/>
          <w:sz w:val="24"/>
          <w:szCs w:val="24"/>
        </w:rPr>
      </w:pPr>
    </w:p>
    <w:p w14:paraId="760755D1" w14:textId="045CE754" w:rsidR="00493011" w:rsidRPr="004E39FB" w:rsidRDefault="00493011" w:rsidP="009B182A">
      <w:pPr>
        <w:pStyle w:val="NoSpacing"/>
        <w:tabs>
          <w:tab w:val="left" w:pos="90"/>
        </w:tabs>
        <w:rPr>
          <w:rFonts w:asciiTheme="majorHAnsi" w:hAnsiTheme="majorHAnsi" w:cstheme="majorHAnsi"/>
          <w:bCs/>
          <w:sz w:val="24"/>
          <w:szCs w:val="24"/>
        </w:rPr>
      </w:pPr>
      <w:r w:rsidRPr="004E39FB">
        <w:rPr>
          <w:rFonts w:asciiTheme="majorHAnsi" w:hAnsiTheme="majorHAnsi" w:cstheme="majorHAnsi"/>
          <w:bCs/>
          <w:sz w:val="24"/>
          <w:szCs w:val="24"/>
        </w:rPr>
        <w:t xml:space="preserve">services, he explained that while we are investigating the increase—currently at $612,000 compared to $335,000 last year—the rise of approximately $300,000 is consistent with previous trends. Additionally, bad debt has increased by about $9,000 relative to the budget. He cautioned that over the next year, the amounts categorized as bad debt, contractual, and charity accounts may fluctuate as we work to allocate outstanding accounts receivable (A/R) accurately. As of </w:t>
      </w:r>
      <w:r w:rsidR="004E39FB" w:rsidRPr="004E39FB">
        <w:rPr>
          <w:rFonts w:asciiTheme="majorHAnsi" w:hAnsiTheme="majorHAnsi" w:cstheme="majorHAnsi"/>
          <w:bCs/>
          <w:sz w:val="24"/>
          <w:szCs w:val="24"/>
        </w:rPr>
        <w:t>July the</w:t>
      </w:r>
      <w:r w:rsidRPr="004E39FB">
        <w:rPr>
          <w:rFonts w:asciiTheme="majorHAnsi" w:hAnsiTheme="majorHAnsi" w:cstheme="majorHAnsi"/>
          <w:bCs/>
          <w:sz w:val="24"/>
          <w:szCs w:val="24"/>
        </w:rPr>
        <w:t xml:space="preserve"> total outstanding A/R is $8.694 million, which includes balances related to Senior </w:t>
      </w:r>
      <w:r w:rsidR="004E39FB" w:rsidRPr="004E39FB">
        <w:rPr>
          <w:rFonts w:asciiTheme="majorHAnsi" w:hAnsiTheme="majorHAnsi" w:cstheme="majorHAnsi"/>
          <w:bCs/>
          <w:sz w:val="24"/>
          <w:szCs w:val="24"/>
        </w:rPr>
        <w:t>Life Program</w:t>
      </w:r>
      <w:r w:rsidRPr="004E39FB">
        <w:rPr>
          <w:rFonts w:asciiTheme="majorHAnsi" w:hAnsiTheme="majorHAnsi" w:cstheme="majorHAnsi"/>
          <w:bCs/>
          <w:sz w:val="24"/>
          <w:szCs w:val="24"/>
        </w:rPr>
        <w:t>. Due to Medicare billing procedures, we cannot simply adjust sequences; when an outpatient charge is billed and subsequently identified as an overcharge, we are required to refund the amount and submit a corrected, clean bill—an ongoing process that may be prolonged. Mr. Delrossi mentioned he plans to contact Medicare to explore the possibility of a one-time adjustment but does not anticipate approval. He also provided an update on the Senior Life program, indicating the A/R balance is approximately $1.7 million. M</w:t>
      </w:r>
      <w:r w:rsidR="004E39FB" w:rsidRPr="004E39FB">
        <w:rPr>
          <w:rFonts w:asciiTheme="majorHAnsi" w:hAnsiTheme="majorHAnsi" w:cstheme="majorHAnsi"/>
          <w:bCs/>
          <w:sz w:val="24"/>
          <w:szCs w:val="24"/>
        </w:rPr>
        <w:t>r</w:t>
      </w:r>
      <w:r w:rsidRPr="004E39FB">
        <w:rPr>
          <w:rFonts w:asciiTheme="majorHAnsi" w:hAnsiTheme="majorHAnsi" w:cstheme="majorHAnsi"/>
          <w:bCs/>
          <w:sz w:val="24"/>
          <w:szCs w:val="24"/>
        </w:rPr>
        <w:t xml:space="preserve">. Mosdell noted that </w:t>
      </w:r>
      <w:r w:rsidR="004E39FB" w:rsidRPr="004E39FB">
        <w:rPr>
          <w:rFonts w:asciiTheme="majorHAnsi" w:hAnsiTheme="majorHAnsi" w:cstheme="majorHAnsi"/>
          <w:bCs/>
          <w:sz w:val="24"/>
          <w:szCs w:val="24"/>
        </w:rPr>
        <w:t>he</w:t>
      </w:r>
      <w:r w:rsidRPr="004E39FB">
        <w:rPr>
          <w:rFonts w:asciiTheme="majorHAnsi" w:hAnsiTheme="majorHAnsi" w:cstheme="majorHAnsi"/>
          <w:bCs/>
          <w:sz w:val="24"/>
          <w:szCs w:val="24"/>
        </w:rPr>
        <w:t xml:space="preserve"> has spoken with individuals experienced with the Senior Life program who speak highly of it. In response to a question from Mr. Beckstead regarding A/R targets, Mr. Delrossi stated that while 37 days is the benchmark he was trained on, they are aiming for a target range of 45 to 60 days, with a goal of achieving an A/R gross of around 60 days. He emphasized that resolving these issues and establishing an effective program could take up to a year, as staff are being trained to handle previously unfamiliar processes.</w:t>
      </w:r>
    </w:p>
    <w:p w14:paraId="0AFD773A" w14:textId="77777777" w:rsidR="00493011" w:rsidRDefault="00493011" w:rsidP="009B182A">
      <w:pPr>
        <w:pStyle w:val="NoSpacing"/>
        <w:tabs>
          <w:tab w:val="left" w:pos="90"/>
        </w:tabs>
        <w:rPr>
          <w:rFonts w:asciiTheme="majorHAnsi" w:hAnsiTheme="majorHAnsi" w:cstheme="majorHAnsi"/>
          <w:b/>
          <w:sz w:val="24"/>
          <w:szCs w:val="24"/>
        </w:rPr>
      </w:pPr>
    </w:p>
    <w:p w14:paraId="0E062E98" w14:textId="11903408" w:rsidR="00493011" w:rsidRPr="004E39FB" w:rsidRDefault="004E39FB" w:rsidP="009B182A">
      <w:pPr>
        <w:pStyle w:val="NoSpacing"/>
        <w:tabs>
          <w:tab w:val="left" w:pos="90"/>
        </w:tabs>
        <w:rPr>
          <w:rFonts w:asciiTheme="majorHAnsi" w:hAnsiTheme="majorHAnsi" w:cstheme="majorHAnsi"/>
          <w:bCs/>
          <w:sz w:val="24"/>
          <w:szCs w:val="24"/>
        </w:rPr>
      </w:pPr>
      <w:r w:rsidRPr="004E39FB">
        <w:rPr>
          <w:rFonts w:asciiTheme="majorHAnsi" w:hAnsiTheme="majorHAnsi" w:cstheme="majorHAnsi"/>
          <w:bCs/>
          <w:sz w:val="24"/>
          <w:szCs w:val="24"/>
        </w:rPr>
        <w:t>Ms. Nuttall stated that the organization donated the grand prize for the POW POW event held at the tribe.</w:t>
      </w:r>
    </w:p>
    <w:p w14:paraId="0F3E9CDE" w14:textId="77777777" w:rsidR="004E39FB" w:rsidRPr="004E39FB" w:rsidRDefault="004E39FB" w:rsidP="009B182A">
      <w:pPr>
        <w:pStyle w:val="NoSpacing"/>
        <w:tabs>
          <w:tab w:val="left" w:pos="90"/>
        </w:tabs>
        <w:rPr>
          <w:rFonts w:asciiTheme="majorHAnsi" w:hAnsiTheme="majorHAnsi" w:cstheme="majorHAnsi"/>
          <w:bCs/>
          <w:sz w:val="24"/>
          <w:szCs w:val="24"/>
        </w:rPr>
      </w:pPr>
    </w:p>
    <w:p w14:paraId="2C1D4080" w14:textId="0CDB3B9E" w:rsidR="003A6566" w:rsidRPr="004E39FB" w:rsidRDefault="004E39FB" w:rsidP="009B182A">
      <w:pPr>
        <w:pStyle w:val="NoSpacing"/>
        <w:tabs>
          <w:tab w:val="left" w:pos="90"/>
        </w:tabs>
        <w:rPr>
          <w:rFonts w:asciiTheme="majorHAnsi" w:hAnsiTheme="majorHAnsi" w:cstheme="majorHAnsi"/>
          <w:bCs/>
          <w:sz w:val="24"/>
          <w:szCs w:val="24"/>
        </w:rPr>
      </w:pPr>
      <w:r w:rsidRPr="004E39FB">
        <w:rPr>
          <w:rFonts w:asciiTheme="majorHAnsi" w:hAnsiTheme="majorHAnsi" w:cstheme="majorHAnsi"/>
          <w:bCs/>
          <w:sz w:val="24"/>
          <w:szCs w:val="24"/>
        </w:rPr>
        <w:t>Ms. Crosby mentioned that, in coordination with the Marketing Committee, we will be distributing promotional footballs bearing our information at upcoming football games. Additionally, we plan to hand out reflector bracelets during the upcoming Trunk-or-Treat event to promote safety and community engagement.</w:t>
      </w:r>
    </w:p>
    <w:p w14:paraId="09613571" w14:textId="77777777" w:rsidR="003A6566" w:rsidRPr="00751108" w:rsidRDefault="003A6566" w:rsidP="009B182A">
      <w:pPr>
        <w:pStyle w:val="NoSpacing"/>
        <w:tabs>
          <w:tab w:val="left" w:pos="90"/>
        </w:tabs>
        <w:rPr>
          <w:rFonts w:asciiTheme="majorHAnsi" w:hAnsiTheme="majorHAnsi" w:cstheme="majorHAnsi"/>
          <w:bCs/>
          <w:sz w:val="24"/>
          <w:szCs w:val="24"/>
        </w:rPr>
      </w:pPr>
    </w:p>
    <w:p w14:paraId="5D0CE580" w14:textId="77777777" w:rsidR="001D1075" w:rsidRPr="00751108" w:rsidRDefault="001D1075" w:rsidP="001D1075">
      <w:pPr>
        <w:pStyle w:val="NoSpacing"/>
        <w:tabs>
          <w:tab w:val="left" w:pos="90"/>
        </w:tabs>
        <w:rPr>
          <w:rFonts w:asciiTheme="majorHAnsi" w:hAnsiTheme="majorHAnsi" w:cstheme="majorHAnsi"/>
          <w:b/>
          <w:sz w:val="24"/>
          <w:szCs w:val="24"/>
        </w:rPr>
      </w:pPr>
      <w:r w:rsidRPr="00751108">
        <w:rPr>
          <w:rFonts w:asciiTheme="majorHAnsi" w:hAnsiTheme="majorHAnsi" w:cstheme="majorHAnsi"/>
          <w:b/>
          <w:sz w:val="24"/>
          <w:szCs w:val="24"/>
        </w:rPr>
        <w:t>OLD BUSINESS</w:t>
      </w:r>
    </w:p>
    <w:p w14:paraId="52CD3C43" w14:textId="77777777" w:rsidR="001D1075" w:rsidRDefault="001D1075" w:rsidP="001D1075">
      <w:pPr>
        <w:pStyle w:val="NoSpacing"/>
        <w:tabs>
          <w:tab w:val="left" w:pos="90"/>
        </w:tabs>
        <w:rPr>
          <w:rFonts w:asciiTheme="majorHAnsi" w:hAnsiTheme="majorHAnsi" w:cstheme="majorHAnsi"/>
          <w:bCs/>
          <w:sz w:val="24"/>
          <w:szCs w:val="24"/>
        </w:rPr>
      </w:pPr>
      <w:r w:rsidRPr="00751108">
        <w:rPr>
          <w:rFonts w:asciiTheme="majorHAnsi" w:hAnsiTheme="majorHAnsi" w:cstheme="majorHAnsi"/>
          <w:bCs/>
          <w:sz w:val="24"/>
          <w:szCs w:val="24"/>
        </w:rPr>
        <w:t>None</w:t>
      </w:r>
      <w:r w:rsidRPr="00751108">
        <w:rPr>
          <w:rFonts w:asciiTheme="majorHAnsi" w:hAnsiTheme="majorHAnsi" w:cstheme="majorHAnsi"/>
          <w:bCs/>
          <w:sz w:val="24"/>
          <w:szCs w:val="24"/>
        </w:rPr>
        <w:tab/>
      </w:r>
    </w:p>
    <w:p w14:paraId="2CF29F64" w14:textId="77777777" w:rsidR="002277B1" w:rsidRPr="00751108" w:rsidRDefault="002277B1" w:rsidP="003E6453">
      <w:pPr>
        <w:pStyle w:val="NoSpacing"/>
        <w:tabs>
          <w:tab w:val="left" w:pos="90"/>
        </w:tabs>
        <w:ind w:left="720"/>
        <w:rPr>
          <w:rFonts w:asciiTheme="majorHAnsi" w:hAnsiTheme="majorHAnsi" w:cstheme="majorHAnsi"/>
          <w:b/>
          <w:sz w:val="24"/>
          <w:szCs w:val="24"/>
        </w:rPr>
      </w:pPr>
    </w:p>
    <w:p w14:paraId="19D206C1" w14:textId="70B61282" w:rsidR="009E36AD" w:rsidRPr="00751108" w:rsidRDefault="003A6566" w:rsidP="003A6566">
      <w:pPr>
        <w:pStyle w:val="NoSpacing"/>
        <w:tabs>
          <w:tab w:val="left" w:pos="90"/>
        </w:tabs>
        <w:ind w:left="720"/>
        <w:rPr>
          <w:rFonts w:asciiTheme="majorHAnsi" w:hAnsiTheme="majorHAnsi" w:cstheme="majorHAnsi"/>
          <w:b/>
          <w:bCs/>
          <w:sz w:val="24"/>
          <w:szCs w:val="24"/>
        </w:rPr>
      </w:pPr>
      <w:r w:rsidRPr="00751108">
        <w:rPr>
          <w:rFonts w:asciiTheme="majorHAnsi" w:hAnsiTheme="majorHAnsi" w:cstheme="majorHAnsi"/>
          <w:b/>
          <w:bCs/>
          <w:sz w:val="24"/>
          <w:szCs w:val="24"/>
        </w:rPr>
        <w:t>Ms. Kuntz made a motion to go into a closed session to discuss legal and contracts at 9:15 pm at Kane County Hospital, 355 North Main Street, Kanab, Utah 84741 seconded by Ms. Browning.</w:t>
      </w:r>
    </w:p>
    <w:p w14:paraId="12FBC33F" w14:textId="77777777" w:rsidR="002277B1" w:rsidRPr="00751108" w:rsidRDefault="002277B1" w:rsidP="009E36AD">
      <w:pPr>
        <w:pStyle w:val="NoSpacing"/>
        <w:tabs>
          <w:tab w:val="left" w:pos="90"/>
        </w:tabs>
        <w:rPr>
          <w:rFonts w:asciiTheme="majorHAnsi" w:hAnsiTheme="majorHAnsi" w:cstheme="majorHAnsi"/>
          <w:b/>
          <w:bCs/>
          <w:sz w:val="24"/>
          <w:szCs w:val="24"/>
        </w:rPr>
      </w:pPr>
    </w:p>
    <w:p w14:paraId="47212583" w14:textId="071DB5BF" w:rsidR="006732C8" w:rsidRPr="00751108" w:rsidRDefault="00C23876" w:rsidP="009E36AD">
      <w:pPr>
        <w:pStyle w:val="NoSpacing"/>
        <w:tabs>
          <w:tab w:val="left" w:pos="90"/>
        </w:tabs>
        <w:rPr>
          <w:rFonts w:asciiTheme="majorHAnsi" w:hAnsiTheme="majorHAnsi" w:cstheme="majorHAnsi"/>
          <w:b/>
          <w:bCs/>
          <w:sz w:val="24"/>
          <w:szCs w:val="24"/>
        </w:rPr>
      </w:pPr>
      <w:r w:rsidRPr="00751108">
        <w:rPr>
          <w:rFonts w:asciiTheme="majorHAnsi" w:hAnsiTheme="majorHAnsi" w:cstheme="majorHAnsi"/>
          <w:b/>
          <w:bCs/>
          <w:sz w:val="24"/>
          <w:szCs w:val="24"/>
        </w:rPr>
        <w:t>Adjourned</w:t>
      </w:r>
    </w:p>
    <w:p w14:paraId="4B427DCE" w14:textId="77777777" w:rsidR="00C23876" w:rsidRPr="00751108" w:rsidRDefault="00C23876" w:rsidP="00060E12">
      <w:pPr>
        <w:pStyle w:val="NoSpacing"/>
        <w:tabs>
          <w:tab w:val="left" w:pos="90"/>
        </w:tabs>
        <w:ind w:left="720"/>
        <w:rPr>
          <w:rFonts w:asciiTheme="majorHAnsi" w:hAnsiTheme="majorHAnsi" w:cstheme="majorHAnsi"/>
          <w:b/>
          <w:bCs/>
          <w:sz w:val="24"/>
          <w:szCs w:val="24"/>
        </w:rPr>
      </w:pPr>
    </w:p>
    <w:p w14:paraId="66E72640" w14:textId="77777777" w:rsidR="00C23876" w:rsidRPr="00751108" w:rsidRDefault="00C23876" w:rsidP="00060E12">
      <w:pPr>
        <w:pStyle w:val="NoSpacing"/>
        <w:tabs>
          <w:tab w:val="left" w:pos="90"/>
        </w:tabs>
        <w:ind w:left="720"/>
        <w:rPr>
          <w:rFonts w:asciiTheme="majorHAnsi" w:hAnsiTheme="majorHAnsi" w:cstheme="majorHAnsi"/>
          <w:b/>
          <w:bCs/>
          <w:sz w:val="24"/>
          <w:szCs w:val="24"/>
        </w:rPr>
      </w:pPr>
    </w:p>
    <w:p w14:paraId="69F17CEE" w14:textId="77777777" w:rsidR="00C23876" w:rsidRPr="00751108" w:rsidRDefault="00C23876" w:rsidP="00060E12">
      <w:pPr>
        <w:pStyle w:val="NoSpacing"/>
        <w:tabs>
          <w:tab w:val="left" w:pos="90"/>
        </w:tabs>
        <w:ind w:left="720"/>
        <w:rPr>
          <w:rFonts w:asciiTheme="majorHAnsi" w:hAnsiTheme="majorHAnsi" w:cstheme="majorHAnsi"/>
          <w:b/>
          <w:bCs/>
          <w:sz w:val="24"/>
          <w:szCs w:val="24"/>
        </w:rPr>
      </w:pPr>
    </w:p>
    <w:p w14:paraId="34342B59" w14:textId="77777777" w:rsidR="00C23876" w:rsidRPr="00751108" w:rsidRDefault="00C23876" w:rsidP="00060E12">
      <w:pPr>
        <w:pStyle w:val="NoSpacing"/>
        <w:tabs>
          <w:tab w:val="left" w:pos="90"/>
        </w:tabs>
        <w:ind w:left="720"/>
        <w:rPr>
          <w:rFonts w:asciiTheme="majorHAnsi" w:hAnsiTheme="majorHAnsi" w:cstheme="majorHAnsi"/>
          <w:b/>
          <w:bCs/>
          <w:sz w:val="24"/>
          <w:szCs w:val="24"/>
        </w:rPr>
      </w:pPr>
    </w:p>
    <w:p w14:paraId="574A2541" w14:textId="05AD7229" w:rsidR="00461346" w:rsidRPr="00751108" w:rsidRDefault="00461346" w:rsidP="009E36AD">
      <w:pPr>
        <w:pStyle w:val="NoSpacing"/>
        <w:tabs>
          <w:tab w:val="left" w:pos="90"/>
        </w:tabs>
        <w:rPr>
          <w:rFonts w:asciiTheme="majorHAnsi" w:hAnsiTheme="majorHAnsi" w:cstheme="majorHAnsi"/>
          <w:b/>
          <w:bCs/>
          <w:sz w:val="24"/>
          <w:szCs w:val="24"/>
        </w:rPr>
      </w:pPr>
      <w:r w:rsidRPr="00751108">
        <w:rPr>
          <w:rFonts w:asciiTheme="majorHAnsi" w:hAnsiTheme="majorHAnsi" w:cstheme="majorHAnsi"/>
          <w:b/>
          <w:bCs/>
          <w:sz w:val="24"/>
          <w:szCs w:val="24"/>
        </w:rPr>
        <w:t>_____________________________</w:t>
      </w:r>
    </w:p>
    <w:p w14:paraId="35118F88" w14:textId="6E8B4BA1" w:rsidR="00461346" w:rsidRPr="00751108" w:rsidRDefault="00461346" w:rsidP="009E36AD">
      <w:pPr>
        <w:pStyle w:val="NoSpacing"/>
        <w:tabs>
          <w:tab w:val="left" w:pos="90"/>
        </w:tabs>
        <w:rPr>
          <w:rFonts w:asciiTheme="majorHAnsi" w:hAnsiTheme="majorHAnsi" w:cstheme="majorHAnsi"/>
          <w:b/>
          <w:bCs/>
          <w:sz w:val="24"/>
          <w:szCs w:val="24"/>
        </w:rPr>
      </w:pPr>
      <w:r w:rsidRPr="00751108">
        <w:rPr>
          <w:rFonts w:asciiTheme="majorHAnsi" w:hAnsiTheme="majorHAnsi" w:cstheme="majorHAnsi"/>
          <w:b/>
          <w:bCs/>
          <w:sz w:val="24"/>
          <w:szCs w:val="24"/>
        </w:rPr>
        <w:t>Mr. Jeff Mosdell, Chairperson</w:t>
      </w:r>
    </w:p>
    <w:sectPr w:rsidR="00461346" w:rsidRPr="00751108" w:rsidSect="00DF6EF0">
      <w:headerReference w:type="default" r:id="rId8"/>
      <w:footerReference w:type="default" r:id="rId9"/>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711742" w14:textId="77777777" w:rsidR="00AE6C39" w:rsidRDefault="00AE6C39" w:rsidP="00FC6948">
      <w:pPr>
        <w:spacing w:after="0" w:line="240" w:lineRule="auto"/>
      </w:pPr>
      <w:r>
        <w:separator/>
      </w:r>
    </w:p>
  </w:endnote>
  <w:endnote w:type="continuationSeparator" w:id="0">
    <w:p w14:paraId="0E8F9EA2" w14:textId="77777777" w:rsidR="00AE6C39" w:rsidRDefault="00AE6C39" w:rsidP="00FC69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78997768"/>
      <w:docPartObj>
        <w:docPartGallery w:val="Page Numbers (Bottom of Page)"/>
        <w:docPartUnique/>
      </w:docPartObj>
    </w:sdtPr>
    <w:sdtEndPr>
      <w:rPr>
        <w:noProof/>
      </w:rPr>
    </w:sdtEndPr>
    <w:sdtContent>
      <w:p w14:paraId="7A9F0465" w14:textId="4AEE192E" w:rsidR="002366F3" w:rsidRDefault="002366F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959B580" w14:textId="7DD54AAF" w:rsidR="00FC6948" w:rsidRDefault="00FC694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28E3D9C" w14:textId="77777777" w:rsidR="00AE6C39" w:rsidRDefault="00AE6C39" w:rsidP="00FC6948">
      <w:pPr>
        <w:spacing w:after="0" w:line="240" w:lineRule="auto"/>
      </w:pPr>
      <w:r>
        <w:separator/>
      </w:r>
    </w:p>
  </w:footnote>
  <w:footnote w:type="continuationSeparator" w:id="0">
    <w:p w14:paraId="59F3AB71" w14:textId="77777777" w:rsidR="00AE6C39" w:rsidRDefault="00AE6C39" w:rsidP="00FC694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5CC5B1" w14:textId="4F564C57" w:rsidR="00FC6948" w:rsidRDefault="00276EE3">
    <w:pPr>
      <w:pStyle w:val="Header"/>
    </w:pPr>
    <w:r>
      <w:rPr>
        <w:noProof/>
      </w:rPr>
      <w:drawing>
        <wp:anchor distT="0" distB="0" distL="114300" distR="114300" simplePos="0" relativeHeight="251657728" behindDoc="0" locked="0" layoutInCell="1" allowOverlap="1" wp14:anchorId="7BDB1CA8" wp14:editId="435018FD">
          <wp:simplePos x="0" y="0"/>
          <wp:positionH relativeFrom="column">
            <wp:posOffset>1760220</wp:posOffset>
          </wp:positionH>
          <wp:positionV relativeFrom="paragraph">
            <wp:posOffset>-154305</wp:posOffset>
          </wp:positionV>
          <wp:extent cx="1874520" cy="132588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
                    <a:extLst>
                      <a:ext uri="{28A0092B-C50C-407E-A947-70E740481C1C}">
                        <a14:useLocalDpi xmlns:a14="http://schemas.microsoft.com/office/drawing/2010/main" val="0"/>
                      </a:ext>
                    </a:extLst>
                  </a:blip>
                  <a:stretch>
                    <a:fillRect/>
                  </a:stretch>
                </pic:blipFill>
                <pic:spPr>
                  <a:xfrm>
                    <a:off x="0" y="0"/>
                    <a:ext cx="1874520" cy="1325880"/>
                  </a:xfrm>
                  <a:prstGeom prst="rect">
                    <a:avLst/>
                  </a:prstGeom>
                </pic:spPr>
              </pic:pic>
            </a:graphicData>
          </a:graphic>
          <wp14:sizeRelH relativeFrom="margin">
            <wp14:pctWidth>0</wp14:pctWidth>
          </wp14:sizeRelH>
          <wp14:sizeRelV relativeFrom="margin">
            <wp14:pctHeight>0</wp14:pctHeight>
          </wp14:sizeRelV>
        </wp:anchor>
      </w:drawing>
    </w:r>
    <w:r w:rsidR="00FC6948">
      <w:rPr>
        <w:noProof/>
      </w:rPr>
      <mc:AlternateContent>
        <mc:Choice Requires="wps">
          <w:drawing>
            <wp:anchor distT="0" distB="0" distL="114300" distR="114300" simplePos="0" relativeHeight="251656704" behindDoc="1" locked="0" layoutInCell="1" allowOverlap="1" wp14:anchorId="4278A200" wp14:editId="73B8FBF8">
              <wp:simplePos x="0" y="0"/>
              <wp:positionH relativeFrom="page">
                <wp:align>left</wp:align>
              </wp:positionH>
              <wp:positionV relativeFrom="paragraph">
                <wp:posOffset>-714375</wp:posOffset>
              </wp:positionV>
              <wp:extent cx="8058150" cy="914400"/>
              <wp:effectExtent l="0" t="0" r="19050" b="19050"/>
              <wp:wrapNone/>
              <wp:docPr id="2" name="Rectangle 2"/>
              <wp:cNvGraphicFramePr/>
              <a:graphic xmlns:a="http://schemas.openxmlformats.org/drawingml/2006/main">
                <a:graphicData uri="http://schemas.microsoft.com/office/word/2010/wordprocessingShape">
                  <wps:wsp>
                    <wps:cNvSpPr/>
                    <wps:spPr>
                      <a:xfrm>
                        <a:off x="0" y="0"/>
                        <a:ext cx="8058150" cy="914400"/>
                      </a:xfrm>
                      <a:prstGeom prst="rect">
                        <a:avLst/>
                      </a:prstGeom>
                      <a:solidFill>
                        <a:srgbClr val="D95A2A"/>
                      </a:solid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C82E69A" id="Rectangle 2" o:spid="_x0000_s1026" style="position:absolute;margin-left:0;margin-top:-56.25pt;width:634.5pt;height:1in;z-index:-251659776;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" fillcolor="#d95a2a" strokecolor="#ed7d31 [3205]" strokeweight="1pt">
              <w10:wrap anchorx="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8A411E"/>
    <w:multiLevelType w:val="hybridMultilevel"/>
    <w:tmpl w:val="E17289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0E270F1"/>
    <w:multiLevelType w:val="hybridMultilevel"/>
    <w:tmpl w:val="60DE8C0E"/>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 w15:restartNumberingAfterBreak="0">
    <w:nsid w:val="21126F6A"/>
    <w:multiLevelType w:val="hybridMultilevel"/>
    <w:tmpl w:val="2ACC5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1A20BFF"/>
    <w:multiLevelType w:val="hybridMultilevel"/>
    <w:tmpl w:val="36B4F0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CD535CE"/>
    <w:multiLevelType w:val="hybridMultilevel"/>
    <w:tmpl w:val="B278328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7A5F5E77"/>
    <w:multiLevelType w:val="hybridMultilevel"/>
    <w:tmpl w:val="78D64D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64074774">
    <w:abstractNumId w:val="0"/>
  </w:num>
  <w:num w:numId="2" w16cid:durableId="945888588">
    <w:abstractNumId w:val="1"/>
  </w:num>
  <w:num w:numId="3" w16cid:durableId="319577841">
    <w:abstractNumId w:val="2"/>
  </w:num>
  <w:num w:numId="4" w16cid:durableId="434637962">
    <w:abstractNumId w:val="5"/>
  </w:num>
  <w:num w:numId="5" w16cid:durableId="401027157">
    <w:abstractNumId w:val="4"/>
  </w:num>
  <w:num w:numId="6" w16cid:durableId="77702033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6948"/>
    <w:rsid w:val="00000736"/>
    <w:rsid w:val="00000F57"/>
    <w:rsid w:val="00001552"/>
    <w:rsid w:val="000015E6"/>
    <w:rsid w:val="000016DE"/>
    <w:rsid w:val="00001825"/>
    <w:rsid w:val="00001B6B"/>
    <w:rsid w:val="000026F2"/>
    <w:rsid w:val="00002E28"/>
    <w:rsid w:val="00003372"/>
    <w:rsid w:val="0000529F"/>
    <w:rsid w:val="00005D22"/>
    <w:rsid w:val="0000672E"/>
    <w:rsid w:val="00006888"/>
    <w:rsid w:val="00006EA2"/>
    <w:rsid w:val="000075D6"/>
    <w:rsid w:val="00007838"/>
    <w:rsid w:val="00010422"/>
    <w:rsid w:val="000104A7"/>
    <w:rsid w:val="00010804"/>
    <w:rsid w:val="00010ADC"/>
    <w:rsid w:val="00010C67"/>
    <w:rsid w:val="000113CE"/>
    <w:rsid w:val="00011876"/>
    <w:rsid w:val="00012002"/>
    <w:rsid w:val="00013842"/>
    <w:rsid w:val="00013E9E"/>
    <w:rsid w:val="00014CBF"/>
    <w:rsid w:val="00015154"/>
    <w:rsid w:val="000152A2"/>
    <w:rsid w:val="000158B8"/>
    <w:rsid w:val="00017182"/>
    <w:rsid w:val="00020956"/>
    <w:rsid w:val="00020BA8"/>
    <w:rsid w:val="00021AD3"/>
    <w:rsid w:val="00021B3B"/>
    <w:rsid w:val="00022765"/>
    <w:rsid w:val="00022AF4"/>
    <w:rsid w:val="000232E7"/>
    <w:rsid w:val="00023ECE"/>
    <w:rsid w:val="00024856"/>
    <w:rsid w:val="00025794"/>
    <w:rsid w:val="000259B4"/>
    <w:rsid w:val="00025C03"/>
    <w:rsid w:val="00025C82"/>
    <w:rsid w:val="000269C8"/>
    <w:rsid w:val="00026D53"/>
    <w:rsid w:val="00026EF6"/>
    <w:rsid w:val="00026FD0"/>
    <w:rsid w:val="00027E05"/>
    <w:rsid w:val="00030539"/>
    <w:rsid w:val="000308DC"/>
    <w:rsid w:val="00030BC8"/>
    <w:rsid w:val="00032618"/>
    <w:rsid w:val="000351D7"/>
    <w:rsid w:val="0003607E"/>
    <w:rsid w:val="00036B8F"/>
    <w:rsid w:val="00037278"/>
    <w:rsid w:val="0004231F"/>
    <w:rsid w:val="00042590"/>
    <w:rsid w:val="00042C1E"/>
    <w:rsid w:val="0004352E"/>
    <w:rsid w:val="00043654"/>
    <w:rsid w:val="00043C4A"/>
    <w:rsid w:val="00043D2B"/>
    <w:rsid w:val="00044241"/>
    <w:rsid w:val="0004459B"/>
    <w:rsid w:val="00044A85"/>
    <w:rsid w:val="00045D03"/>
    <w:rsid w:val="00045E7D"/>
    <w:rsid w:val="000467E3"/>
    <w:rsid w:val="00046A5D"/>
    <w:rsid w:val="000478DC"/>
    <w:rsid w:val="00047989"/>
    <w:rsid w:val="00050B90"/>
    <w:rsid w:val="00051274"/>
    <w:rsid w:val="00051B3F"/>
    <w:rsid w:val="00051EBF"/>
    <w:rsid w:val="00052375"/>
    <w:rsid w:val="00052C0B"/>
    <w:rsid w:val="00053327"/>
    <w:rsid w:val="00053505"/>
    <w:rsid w:val="00054B87"/>
    <w:rsid w:val="000565BE"/>
    <w:rsid w:val="00057F15"/>
    <w:rsid w:val="000604A5"/>
    <w:rsid w:val="00060E12"/>
    <w:rsid w:val="00061978"/>
    <w:rsid w:val="0006220F"/>
    <w:rsid w:val="0006223F"/>
    <w:rsid w:val="00062645"/>
    <w:rsid w:val="00063F8D"/>
    <w:rsid w:val="00063F96"/>
    <w:rsid w:val="00064AAC"/>
    <w:rsid w:val="000653DC"/>
    <w:rsid w:val="000657CB"/>
    <w:rsid w:val="00065F4A"/>
    <w:rsid w:val="0006663E"/>
    <w:rsid w:val="000677EB"/>
    <w:rsid w:val="00067D8C"/>
    <w:rsid w:val="00070811"/>
    <w:rsid w:val="000739E1"/>
    <w:rsid w:val="000755B3"/>
    <w:rsid w:val="0007624F"/>
    <w:rsid w:val="00076598"/>
    <w:rsid w:val="00076ABD"/>
    <w:rsid w:val="00077F00"/>
    <w:rsid w:val="00081664"/>
    <w:rsid w:val="00081713"/>
    <w:rsid w:val="000825AC"/>
    <w:rsid w:val="00082E46"/>
    <w:rsid w:val="0008410A"/>
    <w:rsid w:val="00084F53"/>
    <w:rsid w:val="00086493"/>
    <w:rsid w:val="000877AA"/>
    <w:rsid w:val="0009065D"/>
    <w:rsid w:val="00090BE5"/>
    <w:rsid w:val="0009178E"/>
    <w:rsid w:val="00092E99"/>
    <w:rsid w:val="0009303C"/>
    <w:rsid w:val="00093115"/>
    <w:rsid w:val="000935AE"/>
    <w:rsid w:val="0009556A"/>
    <w:rsid w:val="0009577F"/>
    <w:rsid w:val="00095C97"/>
    <w:rsid w:val="00095D8A"/>
    <w:rsid w:val="00096E32"/>
    <w:rsid w:val="000A033D"/>
    <w:rsid w:val="000A272E"/>
    <w:rsid w:val="000A301F"/>
    <w:rsid w:val="000A336B"/>
    <w:rsid w:val="000A3490"/>
    <w:rsid w:val="000A4946"/>
    <w:rsid w:val="000A4FD8"/>
    <w:rsid w:val="000A523B"/>
    <w:rsid w:val="000A523D"/>
    <w:rsid w:val="000A61C5"/>
    <w:rsid w:val="000A67DF"/>
    <w:rsid w:val="000A6FC4"/>
    <w:rsid w:val="000A7061"/>
    <w:rsid w:val="000A7F3B"/>
    <w:rsid w:val="000B05CB"/>
    <w:rsid w:val="000B19E5"/>
    <w:rsid w:val="000B26A8"/>
    <w:rsid w:val="000B2C1B"/>
    <w:rsid w:val="000B3319"/>
    <w:rsid w:val="000B5A03"/>
    <w:rsid w:val="000B64CC"/>
    <w:rsid w:val="000B65FD"/>
    <w:rsid w:val="000B70BA"/>
    <w:rsid w:val="000B79F6"/>
    <w:rsid w:val="000B7D0A"/>
    <w:rsid w:val="000C032B"/>
    <w:rsid w:val="000C1580"/>
    <w:rsid w:val="000C1610"/>
    <w:rsid w:val="000C187F"/>
    <w:rsid w:val="000C18D7"/>
    <w:rsid w:val="000C19D1"/>
    <w:rsid w:val="000C1DAE"/>
    <w:rsid w:val="000C1E9C"/>
    <w:rsid w:val="000C2306"/>
    <w:rsid w:val="000C2D25"/>
    <w:rsid w:val="000C3683"/>
    <w:rsid w:val="000C38B6"/>
    <w:rsid w:val="000C3E38"/>
    <w:rsid w:val="000C568B"/>
    <w:rsid w:val="000C68A4"/>
    <w:rsid w:val="000C70AD"/>
    <w:rsid w:val="000C710A"/>
    <w:rsid w:val="000D03CE"/>
    <w:rsid w:val="000D0A64"/>
    <w:rsid w:val="000D0D19"/>
    <w:rsid w:val="000D3711"/>
    <w:rsid w:val="000D3F15"/>
    <w:rsid w:val="000D42B5"/>
    <w:rsid w:val="000D5B4B"/>
    <w:rsid w:val="000D5C60"/>
    <w:rsid w:val="000D5E76"/>
    <w:rsid w:val="000D65EB"/>
    <w:rsid w:val="000D6B6B"/>
    <w:rsid w:val="000D77F7"/>
    <w:rsid w:val="000E022D"/>
    <w:rsid w:val="000E1E4E"/>
    <w:rsid w:val="000E2ED0"/>
    <w:rsid w:val="000E3B85"/>
    <w:rsid w:val="000E4447"/>
    <w:rsid w:val="000E46A4"/>
    <w:rsid w:val="000E533D"/>
    <w:rsid w:val="000E77AD"/>
    <w:rsid w:val="000E7D40"/>
    <w:rsid w:val="000E7EA9"/>
    <w:rsid w:val="000F02AC"/>
    <w:rsid w:val="000F04A1"/>
    <w:rsid w:val="000F0F01"/>
    <w:rsid w:val="000F0FFE"/>
    <w:rsid w:val="000F1E56"/>
    <w:rsid w:val="000F2A43"/>
    <w:rsid w:val="000F44DA"/>
    <w:rsid w:val="000F4B3F"/>
    <w:rsid w:val="000F5C5C"/>
    <w:rsid w:val="000F627F"/>
    <w:rsid w:val="000F64AC"/>
    <w:rsid w:val="000F6840"/>
    <w:rsid w:val="000F6A03"/>
    <w:rsid w:val="000F7F13"/>
    <w:rsid w:val="00100459"/>
    <w:rsid w:val="00100EB3"/>
    <w:rsid w:val="0010184F"/>
    <w:rsid w:val="001018FB"/>
    <w:rsid w:val="00101A54"/>
    <w:rsid w:val="0010205A"/>
    <w:rsid w:val="001023E5"/>
    <w:rsid w:val="00102634"/>
    <w:rsid w:val="00102B29"/>
    <w:rsid w:val="001033B3"/>
    <w:rsid w:val="0010480A"/>
    <w:rsid w:val="00104D37"/>
    <w:rsid w:val="00105A46"/>
    <w:rsid w:val="00106353"/>
    <w:rsid w:val="00107F9C"/>
    <w:rsid w:val="00110461"/>
    <w:rsid w:val="00110734"/>
    <w:rsid w:val="00111841"/>
    <w:rsid w:val="00111A8F"/>
    <w:rsid w:val="00112586"/>
    <w:rsid w:val="001134C0"/>
    <w:rsid w:val="00113974"/>
    <w:rsid w:val="00113AB6"/>
    <w:rsid w:val="00113F6B"/>
    <w:rsid w:val="00114858"/>
    <w:rsid w:val="00114C77"/>
    <w:rsid w:val="00115316"/>
    <w:rsid w:val="00115470"/>
    <w:rsid w:val="00115D83"/>
    <w:rsid w:val="00115FF0"/>
    <w:rsid w:val="0011602E"/>
    <w:rsid w:val="00117B9F"/>
    <w:rsid w:val="00120BDC"/>
    <w:rsid w:val="00121449"/>
    <w:rsid w:val="00122375"/>
    <w:rsid w:val="00122986"/>
    <w:rsid w:val="00122E5A"/>
    <w:rsid w:val="001246EE"/>
    <w:rsid w:val="00124AB6"/>
    <w:rsid w:val="00126FC6"/>
    <w:rsid w:val="00127BFE"/>
    <w:rsid w:val="00127D09"/>
    <w:rsid w:val="001315FE"/>
    <w:rsid w:val="0013280D"/>
    <w:rsid w:val="00132AC9"/>
    <w:rsid w:val="001330A2"/>
    <w:rsid w:val="00134139"/>
    <w:rsid w:val="001348CE"/>
    <w:rsid w:val="00134F8C"/>
    <w:rsid w:val="001354FA"/>
    <w:rsid w:val="001355F7"/>
    <w:rsid w:val="00135873"/>
    <w:rsid w:val="00136432"/>
    <w:rsid w:val="00137D27"/>
    <w:rsid w:val="00140652"/>
    <w:rsid w:val="00141793"/>
    <w:rsid w:val="00142A16"/>
    <w:rsid w:val="00142E9E"/>
    <w:rsid w:val="0014304C"/>
    <w:rsid w:val="00143651"/>
    <w:rsid w:val="001436D0"/>
    <w:rsid w:val="001442B8"/>
    <w:rsid w:val="00144863"/>
    <w:rsid w:val="00145666"/>
    <w:rsid w:val="00146F45"/>
    <w:rsid w:val="0015090F"/>
    <w:rsid w:val="00150915"/>
    <w:rsid w:val="00150FF8"/>
    <w:rsid w:val="001514F5"/>
    <w:rsid w:val="00151E3E"/>
    <w:rsid w:val="0015200B"/>
    <w:rsid w:val="00152021"/>
    <w:rsid w:val="00153F4F"/>
    <w:rsid w:val="001546B2"/>
    <w:rsid w:val="0015470C"/>
    <w:rsid w:val="00154744"/>
    <w:rsid w:val="001561E0"/>
    <w:rsid w:val="001574DF"/>
    <w:rsid w:val="001576E2"/>
    <w:rsid w:val="00160FEB"/>
    <w:rsid w:val="001613D2"/>
    <w:rsid w:val="00161B4B"/>
    <w:rsid w:val="00161BB0"/>
    <w:rsid w:val="001624ED"/>
    <w:rsid w:val="00163388"/>
    <w:rsid w:val="001635CA"/>
    <w:rsid w:val="00164041"/>
    <w:rsid w:val="001654C5"/>
    <w:rsid w:val="00165C49"/>
    <w:rsid w:val="00166088"/>
    <w:rsid w:val="00166879"/>
    <w:rsid w:val="0016698D"/>
    <w:rsid w:val="0016714A"/>
    <w:rsid w:val="001671B7"/>
    <w:rsid w:val="00167608"/>
    <w:rsid w:val="001711CA"/>
    <w:rsid w:val="00172B92"/>
    <w:rsid w:val="001732D3"/>
    <w:rsid w:val="00173631"/>
    <w:rsid w:val="001757A5"/>
    <w:rsid w:val="001762F0"/>
    <w:rsid w:val="0017721E"/>
    <w:rsid w:val="00177B09"/>
    <w:rsid w:val="0018011F"/>
    <w:rsid w:val="00180BD4"/>
    <w:rsid w:val="00180E5A"/>
    <w:rsid w:val="00181737"/>
    <w:rsid w:val="00182D5B"/>
    <w:rsid w:val="00183306"/>
    <w:rsid w:val="0018356F"/>
    <w:rsid w:val="001854A0"/>
    <w:rsid w:val="00185896"/>
    <w:rsid w:val="00186260"/>
    <w:rsid w:val="00186A89"/>
    <w:rsid w:val="00186B37"/>
    <w:rsid w:val="001870E4"/>
    <w:rsid w:val="00187334"/>
    <w:rsid w:val="00187D2E"/>
    <w:rsid w:val="00190417"/>
    <w:rsid w:val="001904FC"/>
    <w:rsid w:val="001917E7"/>
    <w:rsid w:val="00192676"/>
    <w:rsid w:val="00192C08"/>
    <w:rsid w:val="00192FE7"/>
    <w:rsid w:val="00194358"/>
    <w:rsid w:val="00194388"/>
    <w:rsid w:val="00194C92"/>
    <w:rsid w:val="00196841"/>
    <w:rsid w:val="00196F87"/>
    <w:rsid w:val="001975DE"/>
    <w:rsid w:val="001979AB"/>
    <w:rsid w:val="001A1215"/>
    <w:rsid w:val="001A24C3"/>
    <w:rsid w:val="001A2AD0"/>
    <w:rsid w:val="001A3CD6"/>
    <w:rsid w:val="001A4C50"/>
    <w:rsid w:val="001A64EE"/>
    <w:rsid w:val="001A6BBA"/>
    <w:rsid w:val="001A7232"/>
    <w:rsid w:val="001A774B"/>
    <w:rsid w:val="001B1360"/>
    <w:rsid w:val="001B3E9E"/>
    <w:rsid w:val="001B45C8"/>
    <w:rsid w:val="001B48CF"/>
    <w:rsid w:val="001B53BC"/>
    <w:rsid w:val="001B53C2"/>
    <w:rsid w:val="001B5A25"/>
    <w:rsid w:val="001C0508"/>
    <w:rsid w:val="001C0BC6"/>
    <w:rsid w:val="001C0EC9"/>
    <w:rsid w:val="001C12A4"/>
    <w:rsid w:val="001C1A32"/>
    <w:rsid w:val="001C2BE6"/>
    <w:rsid w:val="001C4F43"/>
    <w:rsid w:val="001C50F1"/>
    <w:rsid w:val="001C5A93"/>
    <w:rsid w:val="001C5F0B"/>
    <w:rsid w:val="001C621D"/>
    <w:rsid w:val="001C71DB"/>
    <w:rsid w:val="001C7A36"/>
    <w:rsid w:val="001D0BC1"/>
    <w:rsid w:val="001D0CE4"/>
    <w:rsid w:val="001D1075"/>
    <w:rsid w:val="001D16CA"/>
    <w:rsid w:val="001D342E"/>
    <w:rsid w:val="001D3799"/>
    <w:rsid w:val="001D386D"/>
    <w:rsid w:val="001D3CC8"/>
    <w:rsid w:val="001D40ED"/>
    <w:rsid w:val="001D4733"/>
    <w:rsid w:val="001D4BC4"/>
    <w:rsid w:val="001D5272"/>
    <w:rsid w:val="001D555B"/>
    <w:rsid w:val="001D5BD6"/>
    <w:rsid w:val="001D5DC5"/>
    <w:rsid w:val="001D7039"/>
    <w:rsid w:val="001D77C8"/>
    <w:rsid w:val="001D7852"/>
    <w:rsid w:val="001E02FB"/>
    <w:rsid w:val="001E0CD9"/>
    <w:rsid w:val="001E1334"/>
    <w:rsid w:val="001E3195"/>
    <w:rsid w:val="001E37C1"/>
    <w:rsid w:val="001E3DE0"/>
    <w:rsid w:val="001E4ACA"/>
    <w:rsid w:val="001E4BCB"/>
    <w:rsid w:val="001E5E74"/>
    <w:rsid w:val="001E67C0"/>
    <w:rsid w:val="001E7075"/>
    <w:rsid w:val="001F0413"/>
    <w:rsid w:val="001F1208"/>
    <w:rsid w:val="001F16CB"/>
    <w:rsid w:val="001F1CFD"/>
    <w:rsid w:val="001F1D8D"/>
    <w:rsid w:val="001F2366"/>
    <w:rsid w:val="001F3B06"/>
    <w:rsid w:val="001F3CA2"/>
    <w:rsid w:val="001F59B0"/>
    <w:rsid w:val="001F5F99"/>
    <w:rsid w:val="001F631C"/>
    <w:rsid w:val="001F6548"/>
    <w:rsid w:val="001F6939"/>
    <w:rsid w:val="001F6D9A"/>
    <w:rsid w:val="001F711E"/>
    <w:rsid w:val="001F7EDB"/>
    <w:rsid w:val="002005FF"/>
    <w:rsid w:val="00200BD3"/>
    <w:rsid w:val="00201DAB"/>
    <w:rsid w:val="0020302A"/>
    <w:rsid w:val="00203FCF"/>
    <w:rsid w:val="00205523"/>
    <w:rsid w:val="002057BD"/>
    <w:rsid w:val="00206627"/>
    <w:rsid w:val="00207239"/>
    <w:rsid w:val="00207272"/>
    <w:rsid w:val="00210C52"/>
    <w:rsid w:val="00212170"/>
    <w:rsid w:val="002122ED"/>
    <w:rsid w:val="00213F02"/>
    <w:rsid w:val="00214184"/>
    <w:rsid w:val="00214404"/>
    <w:rsid w:val="002145F9"/>
    <w:rsid w:val="00214C71"/>
    <w:rsid w:val="00214F8B"/>
    <w:rsid w:val="00216BC7"/>
    <w:rsid w:val="00217526"/>
    <w:rsid w:val="0021755E"/>
    <w:rsid w:val="0022221C"/>
    <w:rsid w:val="00223D9B"/>
    <w:rsid w:val="00224B86"/>
    <w:rsid w:val="00224F54"/>
    <w:rsid w:val="00225340"/>
    <w:rsid w:val="00225790"/>
    <w:rsid w:val="002267D9"/>
    <w:rsid w:val="00227568"/>
    <w:rsid w:val="00227647"/>
    <w:rsid w:val="002277B1"/>
    <w:rsid w:val="00230250"/>
    <w:rsid w:val="00230555"/>
    <w:rsid w:val="0023145A"/>
    <w:rsid w:val="002328E8"/>
    <w:rsid w:val="00232B18"/>
    <w:rsid w:val="00232BC7"/>
    <w:rsid w:val="00234569"/>
    <w:rsid w:val="002347BC"/>
    <w:rsid w:val="00234A68"/>
    <w:rsid w:val="002366F3"/>
    <w:rsid w:val="00236BB8"/>
    <w:rsid w:val="00237077"/>
    <w:rsid w:val="00237740"/>
    <w:rsid w:val="00237D5A"/>
    <w:rsid w:val="002401D9"/>
    <w:rsid w:val="00240370"/>
    <w:rsid w:val="00241C03"/>
    <w:rsid w:val="00241DF1"/>
    <w:rsid w:val="00242053"/>
    <w:rsid w:val="002429B6"/>
    <w:rsid w:val="0024425C"/>
    <w:rsid w:val="002446E7"/>
    <w:rsid w:val="0024590D"/>
    <w:rsid w:val="00246D40"/>
    <w:rsid w:val="002470E2"/>
    <w:rsid w:val="002509DB"/>
    <w:rsid w:val="00254059"/>
    <w:rsid w:val="0025414A"/>
    <w:rsid w:val="002551CB"/>
    <w:rsid w:val="00255365"/>
    <w:rsid w:val="00255865"/>
    <w:rsid w:val="00255CA8"/>
    <w:rsid w:val="00256369"/>
    <w:rsid w:val="00256942"/>
    <w:rsid w:val="002569EA"/>
    <w:rsid w:val="00256FEA"/>
    <w:rsid w:val="002574DD"/>
    <w:rsid w:val="0025776B"/>
    <w:rsid w:val="002579C9"/>
    <w:rsid w:val="0026054B"/>
    <w:rsid w:val="00260763"/>
    <w:rsid w:val="00261169"/>
    <w:rsid w:val="0026185E"/>
    <w:rsid w:val="00261B16"/>
    <w:rsid w:val="0026212E"/>
    <w:rsid w:val="002632A2"/>
    <w:rsid w:val="002635DA"/>
    <w:rsid w:val="00263780"/>
    <w:rsid w:val="002640E6"/>
    <w:rsid w:val="002649AD"/>
    <w:rsid w:val="00265AE7"/>
    <w:rsid w:val="00266D4E"/>
    <w:rsid w:val="00267784"/>
    <w:rsid w:val="0027025E"/>
    <w:rsid w:val="00271974"/>
    <w:rsid w:val="00271B5E"/>
    <w:rsid w:val="00271D03"/>
    <w:rsid w:val="0027208E"/>
    <w:rsid w:val="0027210A"/>
    <w:rsid w:val="00272618"/>
    <w:rsid w:val="002740B9"/>
    <w:rsid w:val="002742E8"/>
    <w:rsid w:val="00274451"/>
    <w:rsid w:val="002750DB"/>
    <w:rsid w:val="002751A6"/>
    <w:rsid w:val="00275281"/>
    <w:rsid w:val="00275B24"/>
    <w:rsid w:val="002762D7"/>
    <w:rsid w:val="002768B5"/>
    <w:rsid w:val="00276EE3"/>
    <w:rsid w:val="0027733C"/>
    <w:rsid w:val="00277A8B"/>
    <w:rsid w:val="00280103"/>
    <w:rsid w:val="00281ADB"/>
    <w:rsid w:val="00281B44"/>
    <w:rsid w:val="002823DA"/>
    <w:rsid w:val="00282C76"/>
    <w:rsid w:val="00283746"/>
    <w:rsid w:val="00283F71"/>
    <w:rsid w:val="00284B36"/>
    <w:rsid w:val="0028538A"/>
    <w:rsid w:val="002859FD"/>
    <w:rsid w:val="00285B2B"/>
    <w:rsid w:val="00285D25"/>
    <w:rsid w:val="0028676F"/>
    <w:rsid w:val="00286D98"/>
    <w:rsid w:val="00287A88"/>
    <w:rsid w:val="00287E08"/>
    <w:rsid w:val="00287F52"/>
    <w:rsid w:val="00287FED"/>
    <w:rsid w:val="00290107"/>
    <w:rsid w:val="00290ADB"/>
    <w:rsid w:val="00292A38"/>
    <w:rsid w:val="002930B9"/>
    <w:rsid w:val="00293574"/>
    <w:rsid w:val="002939D1"/>
    <w:rsid w:val="0029428E"/>
    <w:rsid w:val="00295C5D"/>
    <w:rsid w:val="0029620E"/>
    <w:rsid w:val="00297452"/>
    <w:rsid w:val="00297DCA"/>
    <w:rsid w:val="002A099F"/>
    <w:rsid w:val="002A0CA6"/>
    <w:rsid w:val="002A132D"/>
    <w:rsid w:val="002A13B3"/>
    <w:rsid w:val="002A17E0"/>
    <w:rsid w:val="002A19D6"/>
    <w:rsid w:val="002A23B1"/>
    <w:rsid w:val="002A26E9"/>
    <w:rsid w:val="002A36D2"/>
    <w:rsid w:val="002A38A0"/>
    <w:rsid w:val="002A392E"/>
    <w:rsid w:val="002A3988"/>
    <w:rsid w:val="002A4E8D"/>
    <w:rsid w:val="002A5209"/>
    <w:rsid w:val="002A5B57"/>
    <w:rsid w:val="002A5F7A"/>
    <w:rsid w:val="002A63CC"/>
    <w:rsid w:val="002A6AE2"/>
    <w:rsid w:val="002A7AC9"/>
    <w:rsid w:val="002B092D"/>
    <w:rsid w:val="002B0CB3"/>
    <w:rsid w:val="002B1FD2"/>
    <w:rsid w:val="002B292F"/>
    <w:rsid w:val="002B33A9"/>
    <w:rsid w:val="002B3D0A"/>
    <w:rsid w:val="002B4BA3"/>
    <w:rsid w:val="002B4F3C"/>
    <w:rsid w:val="002B62E7"/>
    <w:rsid w:val="002C04AC"/>
    <w:rsid w:val="002C07C9"/>
    <w:rsid w:val="002C117F"/>
    <w:rsid w:val="002C1B1C"/>
    <w:rsid w:val="002C1CEF"/>
    <w:rsid w:val="002C2746"/>
    <w:rsid w:val="002C4439"/>
    <w:rsid w:val="002C4C7C"/>
    <w:rsid w:val="002C4E0F"/>
    <w:rsid w:val="002C531B"/>
    <w:rsid w:val="002C5CE8"/>
    <w:rsid w:val="002C6DF6"/>
    <w:rsid w:val="002C7BA7"/>
    <w:rsid w:val="002D0A89"/>
    <w:rsid w:val="002D1261"/>
    <w:rsid w:val="002D1604"/>
    <w:rsid w:val="002D281F"/>
    <w:rsid w:val="002D34AA"/>
    <w:rsid w:val="002D390E"/>
    <w:rsid w:val="002D3C3D"/>
    <w:rsid w:val="002D4118"/>
    <w:rsid w:val="002D4A44"/>
    <w:rsid w:val="002D54BD"/>
    <w:rsid w:val="002D6A2B"/>
    <w:rsid w:val="002E0082"/>
    <w:rsid w:val="002E0A02"/>
    <w:rsid w:val="002E18B8"/>
    <w:rsid w:val="002E1907"/>
    <w:rsid w:val="002E1934"/>
    <w:rsid w:val="002E1E36"/>
    <w:rsid w:val="002E309F"/>
    <w:rsid w:val="002E3106"/>
    <w:rsid w:val="002E343E"/>
    <w:rsid w:val="002E376B"/>
    <w:rsid w:val="002E3E6C"/>
    <w:rsid w:val="002E3FCA"/>
    <w:rsid w:val="002E4975"/>
    <w:rsid w:val="002E5945"/>
    <w:rsid w:val="002F02E3"/>
    <w:rsid w:val="002F130C"/>
    <w:rsid w:val="002F21E0"/>
    <w:rsid w:val="002F2420"/>
    <w:rsid w:val="002F29C8"/>
    <w:rsid w:val="002F5484"/>
    <w:rsid w:val="002F5CBD"/>
    <w:rsid w:val="002F73D4"/>
    <w:rsid w:val="00300049"/>
    <w:rsid w:val="003002DF"/>
    <w:rsid w:val="003005AE"/>
    <w:rsid w:val="003019BA"/>
    <w:rsid w:val="00302382"/>
    <w:rsid w:val="00302CAF"/>
    <w:rsid w:val="003038A6"/>
    <w:rsid w:val="003038D5"/>
    <w:rsid w:val="00303948"/>
    <w:rsid w:val="00303B63"/>
    <w:rsid w:val="00304A9D"/>
    <w:rsid w:val="0030569D"/>
    <w:rsid w:val="00305AD1"/>
    <w:rsid w:val="00305CEA"/>
    <w:rsid w:val="00306371"/>
    <w:rsid w:val="0030650D"/>
    <w:rsid w:val="003072EA"/>
    <w:rsid w:val="003078BD"/>
    <w:rsid w:val="00310668"/>
    <w:rsid w:val="003108E0"/>
    <w:rsid w:val="003110E1"/>
    <w:rsid w:val="003115B4"/>
    <w:rsid w:val="003127BA"/>
    <w:rsid w:val="0031289F"/>
    <w:rsid w:val="00312A8C"/>
    <w:rsid w:val="003136AE"/>
    <w:rsid w:val="00313D19"/>
    <w:rsid w:val="00314C62"/>
    <w:rsid w:val="00315412"/>
    <w:rsid w:val="00315D3A"/>
    <w:rsid w:val="00316729"/>
    <w:rsid w:val="00317865"/>
    <w:rsid w:val="00317C76"/>
    <w:rsid w:val="00321134"/>
    <w:rsid w:val="00321272"/>
    <w:rsid w:val="003229B3"/>
    <w:rsid w:val="00322D80"/>
    <w:rsid w:val="00324ACB"/>
    <w:rsid w:val="003251F7"/>
    <w:rsid w:val="00326BBF"/>
    <w:rsid w:val="00326C89"/>
    <w:rsid w:val="0032715E"/>
    <w:rsid w:val="00327E74"/>
    <w:rsid w:val="00331028"/>
    <w:rsid w:val="00331E34"/>
    <w:rsid w:val="00331F70"/>
    <w:rsid w:val="003326A2"/>
    <w:rsid w:val="003326A9"/>
    <w:rsid w:val="003327B3"/>
    <w:rsid w:val="0033373F"/>
    <w:rsid w:val="00333A8E"/>
    <w:rsid w:val="00334136"/>
    <w:rsid w:val="00334217"/>
    <w:rsid w:val="003345E8"/>
    <w:rsid w:val="003346A6"/>
    <w:rsid w:val="00334F98"/>
    <w:rsid w:val="0033632C"/>
    <w:rsid w:val="003377C8"/>
    <w:rsid w:val="00337D30"/>
    <w:rsid w:val="00342227"/>
    <w:rsid w:val="003427B2"/>
    <w:rsid w:val="00342B2B"/>
    <w:rsid w:val="0034327F"/>
    <w:rsid w:val="0034332A"/>
    <w:rsid w:val="00343344"/>
    <w:rsid w:val="00343547"/>
    <w:rsid w:val="003436EB"/>
    <w:rsid w:val="003443DF"/>
    <w:rsid w:val="0034572C"/>
    <w:rsid w:val="00345C2D"/>
    <w:rsid w:val="00350DF8"/>
    <w:rsid w:val="00353672"/>
    <w:rsid w:val="00353A3F"/>
    <w:rsid w:val="00353BAA"/>
    <w:rsid w:val="00353E6C"/>
    <w:rsid w:val="00356680"/>
    <w:rsid w:val="003571EA"/>
    <w:rsid w:val="003579F8"/>
    <w:rsid w:val="00360133"/>
    <w:rsid w:val="003604F6"/>
    <w:rsid w:val="00360E72"/>
    <w:rsid w:val="00361124"/>
    <w:rsid w:val="003626DE"/>
    <w:rsid w:val="003627FF"/>
    <w:rsid w:val="00363B98"/>
    <w:rsid w:val="0036422C"/>
    <w:rsid w:val="00366EDD"/>
    <w:rsid w:val="00367B9B"/>
    <w:rsid w:val="00370CFC"/>
    <w:rsid w:val="0037105B"/>
    <w:rsid w:val="0037155A"/>
    <w:rsid w:val="00372A05"/>
    <w:rsid w:val="00372B83"/>
    <w:rsid w:val="00373113"/>
    <w:rsid w:val="0037489E"/>
    <w:rsid w:val="00374C8C"/>
    <w:rsid w:val="00376397"/>
    <w:rsid w:val="00380B7D"/>
    <w:rsid w:val="00380C14"/>
    <w:rsid w:val="0038101A"/>
    <w:rsid w:val="0038118C"/>
    <w:rsid w:val="003834EC"/>
    <w:rsid w:val="003836F3"/>
    <w:rsid w:val="00383BFF"/>
    <w:rsid w:val="003850E5"/>
    <w:rsid w:val="0038541C"/>
    <w:rsid w:val="00385695"/>
    <w:rsid w:val="00385DE0"/>
    <w:rsid w:val="00385DEC"/>
    <w:rsid w:val="0038642D"/>
    <w:rsid w:val="00387EA6"/>
    <w:rsid w:val="00390185"/>
    <w:rsid w:val="003907A0"/>
    <w:rsid w:val="00390D7C"/>
    <w:rsid w:val="003915D1"/>
    <w:rsid w:val="0039192F"/>
    <w:rsid w:val="00391E2A"/>
    <w:rsid w:val="00391F80"/>
    <w:rsid w:val="003929EA"/>
    <w:rsid w:val="0039301D"/>
    <w:rsid w:val="003943A8"/>
    <w:rsid w:val="00394E28"/>
    <w:rsid w:val="00395653"/>
    <w:rsid w:val="00395B37"/>
    <w:rsid w:val="00395DB1"/>
    <w:rsid w:val="00396698"/>
    <w:rsid w:val="00397009"/>
    <w:rsid w:val="003A0358"/>
    <w:rsid w:val="003A1D0D"/>
    <w:rsid w:val="003A1E38"/>
    <w:rsid w:val="003A2DCB"/>
    <w:rsid w:val="003A2FC3"/>
    <w:rsid w:val="003A3194"/>
    <w:rsid w:val="003A4780"/>
    <w:rsid w:val="003A6566"/>
    <w:rsid w:val="003A6A80"/>
    <w:rsid w:val="003A6D67"/>
    <w:rsid w:val="003B0C56"/>
    <w:rsid w:val="003B1151"/>
    <w:rsid w:val="003B3B02"/>
    <w:rsid w:val="003B6DA7"/>
    <w:rsid w:val="003B6E60"/>
    <w:rsid w:val="003B6ECC"/>
    <w:rsid w:val="003B6F8E"/>
    <w:rsid w:val="003B78D4"/>
    <w:rsid w:val="003C0FCA"/>
    <w:rsid w:val="003C131E"/>
    <w:rsid w:val="003C13B2"/>
    <w:rsid w:val="003C14E0"/>
    <w:rsid w:val="003C23B8"/>
    <w:rsid w:val="003C29A1"/>
    <w:rsid w:val="003C2B51"/>
    <w:rsid w:val="003C2D0A"/>
    <w:rsid w:val="003C2F60"/>
    <w:rsid w:val="003C36F3"/>
    <w:rsid w:val="003C497C"/>
    <w:rsid w:val="003C4A14"/>
    <w:rsid w:val="003C4D61"/>
    <w:rsid w:val="003C6201"/>
    <w:rsid w:val="003C65DF"/>
    <w:rsid w:val="003C6E39"/>
    <w:rsid w:val="003C72CD"/>
    <w:rsid w:val="003C7766"/>
    <w:rsid w:val="003D0745"/>
    <w:rsid w:val="003D09D4"/>
    <w:rsid w:val="003D0A19"/>
    <w:rsid w:val="003D121A"/>
    <w:rsid w:val="003D2365"/>
    <w:rsid w:val="003D2367"/>
    <w:rsid w:val="003D24F8"/>
    <w:rsid w:val="003D37C1"/>
    <w:rsid w:val="003D3EE6"/>
    <w:rsid w:val="003D4573"/>
    <w:rsid w:val="003D5DE8"/>
    <w:rsid w:val="003D7C19"/>
    <w:rsid w:val="003D7F57"/>
    <w:rsid w:val="003E1C92"/>
    <w:rsid w:val="003E21E6"/>
    <w:rsid w:val="003E22DF"/>
    <w:rsid w:val="003E23FF"/>
    <w:rsid w:val="003E30A8"/>
    <w:rsid w:val="003E366C"/>
    <w:rsid w:val="003E3F99"/>
    <w:rsid w:val="003E421B"/>
    <w:rsid w:val="003E4AC4"/>
    <w:rsid w:val="003E4BDF"/>
    <w:rsid w:val="003E4CA2"/>
    <w:rsid w:val="003E5051"/>
    <w:rsid w:val="003E5804"/>
    <w:rsid w:val="003E6065"/>
    <w:rsid w:val="003E6453"/>
    <w:rsid w:val="003F0840"/>
    <w:rsid w:val="003F1C91"/>
    <w:rsid w:val="003F26BD"/>
    <w:rsid w:val="003F28E2"/>
    <w:rsid w:val="003F2E9D"/>
    <w:rsid w:val="003F343E"/>
    <w:rsid w:val="003F3A99"/>
    <w:rsid w:val="003F42A2"/>
    <w:rsid w:val="003F56F0"/>
    <w:rsid w:val="003F60C8"/>
    <w:rsid w:val="003F6958"/>
    <w:rsid w:val="003F7B7B"/>
    <w:rsid w:val="00400028"/>
    <w:rsid w:val="00400238"/>
    <w:rsid w:val="00400491"/>
    <w:rsid w:val="004005C1"/>
    <w:rsid w:val="0040083C"/>
    <w:rsid w:val="00401C94"/>
    <w:rsid w:val="00402074"/>
    <w:rsid w:val="004021AC"/>
    <w:rsid w:val="0040367B"/>
    <w:rsid w:val="00403B35"/>
    <w:rsid w:val="00403EB5"/>
    <w:rsid w:val="00403FE1"/>
    <w:rsid w:val="004049FA"/>
    <w:rsid w:val="00404CAC"/>
    <w:rsid w:val="004064DA"/>
    <w:rsid w:val="0040658C"/>
    <w:rsid w:val="00407F41"/>
    <w:rsid w:val="00410616"/>
    <w:rsid w:val="00410CC0"/>
    <w:rsid w:val="00410E6E"/>
    <w:rsid w:val="00412667"/>
    <w:rsid w:val="0041273D"/>
    <w:rsid w:val="00412C24"/>
    <w:rsid w:val="004142DD"/>
    <w:rsid w:val="004145FF"/>
    <w:rsid w:val="00414CDF"/>
    <w:rsid w:val="00415291"/>
    <w:rsid w:val="00415D8C"/>
    <w:rsid w:val="00415F78"/>
    <w:rsid w:val="004166AA"/>
    <w:rsid w:val="00416E68"/>
    <w:rsid w:val="00417DD7"/>
    <w:rsid w:val="00420082"/>
    <w:rsid w:val="00420F71"/>
    <w:rsid w:val="00420F8C"/>
    <w:rsid w:val="0042108F"/>
    <w:rsid w:val="00421BDD"/>
    <w:rsid w:val="00422298"/>
    <w:rsid w:val="00422F39"/>
    <w:rsid w:val="00423866"/>
    <w:rsid w:val="004255AE"/>
    <w:rsid w:val="00425ACB"/>
    <w:rsid w:val="00426106"/>
    <w:rsid w:val="00430886"/>
    <w:rsid w:val="004309E7"/>
    <w:rsid w:val="004317BF"/>
    <w:rsid w:val="00431CD1"/>
    <w:rsid w:val="004327BA"/>
    <w:rsid w:val="004333D2"/>
    <w:rsid w:val="004335BB"/>
    <w:rsid w:val="00434233"/>
    <w:rsid w:val="00434FA8"/>
    <w:rsid w:val="00435E93"/>
    <w:rsid w:val="00436503"/>
    <w:rsid w:val="00436D65"/>
    <w:rsid w:val="0043710D"/>
    <w:rsid w:val="00437316"/>
    <w:rsid w:val="00437CBE"/>
    <w:rsid w:val="00441C54"/>
    <w:rsid w:val="00441F8B"/>
    <w:rsid w:val="004425BE"/>
    <w:rsid w:val="00442788"/>
    <w:rsid w:val="00442A74"/>
    <w:rsid w:val="00442AA7"/>
    <w:rsid w:val="00442C9E"/>
    <w:rsid w:val="00442CB5"/>
    <w:rsid w:val="00443360"/>
    <w:rsid w:val="0044391C"/>
    <w:rsid w:val="00443CD5"/>
    <w:rsid w:val="00444395"/>
    <w:rsid w:val="00444477"/>
    <w:rsid w:val="004445BB"/>
    <w:rsid w:val="00444ADA"/>
    <w:rsid w:val="00444D62"/>
    <w:rsid w:val="00444D73"/>
    <w:rsid w:val="00446233"/>
    <w:rsid w:val="00447EF2"/>
    <w:rsid w:val="00450ED5"/>
    <w:rsid w:val="00451256"/>
    <w:rsid w:val="00451441"/>
    <w:rsid w:val="004516A5"/>
    <w:rsid w:val="004516DF"/>
    <w:rsid w:val="00451ACA"/>
    <w:rsid w:val="00451B92"/>
    <w:rsid w:val="00452073"/>
    <w:rsid w:val="00453AD6"/>
    <w:rsid w:val="00453EDD"/>
    <w:rsid w:val="00453FB4"/>
    <w:rsid w:val="004540B1"/>
    <w:rsid w:val="00455170"/>
    <w:rsid w:val="004553B2"/>
    <w:rsid w:val="004556C6"/>
    <w:rsid w:val="00461346"/>
    <w:rsid w:val="00461656"/>
    <w:rsid w:val="00461803"/>
    <w:rsid w:val="00461928"/>
    <w:rsid w:val="00462A27"/>
    <w:rsid w:val="00463201"/>
    <w:rsid w:val="004633F6"/>
    <w:rsid w:val="004635BC"/>
    <w:rsid w:val="00463605"/>
    <w:rsid w:val="00463629"/>
    <w:rsid w:val="0046374A"/>
    <w:rsid w:val="00463788"/>
    <w:rsid w:val="00463A8D"/>
    <w:rsid w:val="00464185"/>
    <w:rsid w:val="004652C9"/>
    <w:rsid w:val="004653B1"/>
    <w:rsid w:val="004669DD"/>
    <w:rsid w:val="00467D23"/>
    <w:rsid w:val="0047059C"/>
    <w:rsid w:val="00470A70"/>
    <w:rsid w:val="004712B8"/>
    <w:rsid w:val="00471667"/>
    <w:rsid w:val="00471B40"/>
    <w:rsid w:val="0047359C"/>
    <w:rsid w:val="00473DB5"/>
    <w:rsid w:val="004744B4"/>
    <w:rsid w:val="0047480D"/>
    <w:rsid w:val="00474A75"/>
    <w:rsid w:val="004751B8"/>
    <w:rsid w:val="00475561"/>
    <w:rsid w:val="004757E1"/>
    <w:rsid w:val="0047734C"/>
    <w:rsid w:val="0047748A"/>
    <w:rsid w:val="00477D9F"/>
    <w:rsid w:val="00480E43"/>
    <w:rsid w:val="00482A5D"/>
    <w:rsid w:val="004838DE"/>
    <w:rsid w:val="004838E0"/>
    <w:rsid w:val="00484CA3"/>
    <w:rsid w:val="00484D7A"/>
    <w:rsid w:val="00484DF9"/>
    <w:rsid w:val="00485CCA"/>
    <w:rsid w:val="0048686C"/>
    <w:rsid w:val="0048746B"/>
    <w:rsid w:val="0048777A"/>
    <w:rsid w:val="0049065D"/>
    <w:rsid w:val="00490BB5"/>
    <w:rsid w:val="00490D12"/>
    <w:rsid w:val="00491DA8"/>
    <w:rsid w:val="004928C7"/>
    <w:rsid w:val="00492F72"/>
    <w:rsid w:val="00493011"/>
    <w:rsid w:val="004938BA"/>
    <w:rsid w:val="00493B19"/>
    <w:rsid w:val="004946F6"/>
    <w:rsid w:val="00495443"/>
    <w:rsid w:val="0049563C"/>
    <w:rsid w:val="00495CA8"/>
    <w:rsid w:val="00495D3E"/>
    <w:rsid w:val="004963BA"/>
    <w:rsid w:val="004963C8"/>
    <w:rsid w:val="00497538"/>
    <w:rsid w:val="00497548"/>
    <w:rsid w:val="004975AC"/>
    <w:rsid w:val="00497A19"/>
    <w:rsid w:val="00497BB8"/>
    <w:rsid w:val="00497C14"/>
    <w:rsid w:val="004A0039"/>
    <w:rsid w:val="004A0E52"/>
    <w:rsid w:val="004A21BD"/>
    <w:rsid w:val="004A45DD"/>
    <w:rsid w:val="004A490B"/>
    <w:rsid w:val="004A4958"/>
    <w:rsid w:val="004A51E6"/>
    <w:rsid w:val="004A54F7"/>
    <w:rsid w:val="004A563E"/>
    <w:rsid w:val="004A5D78"/>
    <w:rsid w:val="004A78FB"/>
    <w:rsid w:val="004A7AA4"/>
    <w:rsid w:val="004B01A5"/>
    <w:rsid w:val="004B07D8"/>
    <w:rsid w:val="004B1C51"/>
    <w:rsid w:val="004B32DE"/>
    <w:rsid w:val="004B32F4"/>
    <w:rsid w:val="004B33EF"/>
    <w:rsid w:val="004B430F"/>
    <w:rsid w:val="004B4563"/>
    <w:rsid w:val="004B53E3"/>
    <w:rsid w:val="004B59E5"/>
    <w:rsid w:val="004B5D32"/>
    <w:rsid w:val="004B5DA6"/>
    <w:rsid w:val="004B6D92"/>
    <w:rsid w:val="004B70C4"/>
    <w:rsid w:val="004B7652"/>
    <w:rsid w:val="004C0070"/>
    <w:rsid w:val="004C043F"/>
    <w:rsid w:val="004C09C6"/>
    <w:rsid w:val="004C0D7C"/>
    <w:rsid w:val="004C1B36"/>
    <w:rsid w:val="004C1D11"/>
    <w:rsid w:val="004C2588"/>
    <w:rsid w:val="004C2D1F"/>
    <w:rsid w:val="004C30CD"/>
    <w:rsid w:val="004C3985"/>
    <w:rsid w:val="004C3F11"/>
    <w:rsid w:val="004C46C9"/>
    <w:rsid w:val="004C5AA0"/>
    <w:rsid w:val="004C5B0F"/>
    <w:rsid w:val="004C6BA9"/>
    <w:rsid w:val="004C71C6"/>
    <w:rsid w:val="004C75C2"/>
    <w:rsid w:val="004C76A1"/>
    <w:rsid w:val="004C76ED"/>
    <w:rsid w:val="004C7F91"/>
    <w:rsid w:val="004D0ED2"/>
    <w:rsid w:val="004D1EB2"/>
    <w:rsid w:val="004D24D1"/>
    <w:rsid w:val="004D279D"/>
    <w:rsid w:val="004D29DB"/>
    <w:rsid w:val="004D3227"/>
    <w:rsid w:val="004D3914"/>
    <w:rsid w:val="004D4432"/>
    <w:rsid w:val="004D536B"/>
    <w:rsid w:val="004D6221"/>
    <w:rsid w:val="004D78B7"/>
    <w:rsid w:val="004D7910"/>
    <w:rsid w:val="004E148D"/>
    <w:rsid w:val="004E25BF"/>
    <w:rsid w:val="004E26A5"/>
    <w:rsid w:val="004E31C5"/>
    <w:rsid w:val="004E39FB"/>
    <w:rsid w:val="004E3A14"/>
    <w:rsid w:val="004E41A0"/>
    <w:rsid w:val="004E4BA0"/>
    <w:rsid w:val="004E4C91"/>
    <w:rsid w:val="004E566A"/>
    <w:rsid w:val="004E5A72"/>
    <w:rsid w:val="004E5A7B"/>
    <w:rsid w:val="004E5C0D"/>
    <w:rsid w:val="004E62CA"/>
    <w:rsid w:val="004E731D"/>
    <w:rsid w:val="004E7EBC"/>
    <w:rsid w:val="004F007E"/>
    <w:rsid w:val="004F4666"/>
    <w:rsid w:val="004F48E0"/>
    <w:rsid w:val="004F4BCC"/>
    <w:rsid w:val="004F7D36"/>
    <w:rsid w:val="00503468"/>
    <w:rsid w:val="0050362F"/>
    <w:rsid w:val="0050371F"/>
    <w:rsid w:val="00503E3A"/>
    <w:rsid w:val="00504C19"/>
    <w:rsid w:val="005053B6"/>
    <w:rsid w:val="00506894"/>
    <w:rsid w:val="005074B3"/>
    <w:rsid w:val="00510059"/>
    <w:rsid w:val="00510307"/>
    <w:rsid w:val="00510D79"/>
    <w:rsid w:val="00511486"/>
    <w:rsid w:val="00511C9D"/>
    <w:rsid w:val="00511ED4"/>
    <w:rsid w:val="00512837"/>
    <w:rsid w:val="00512895"/>
    <w:rsid w:val="005129FC"/>
    <w:rsid w:val="00512B92"/>
    <w:rsid w:val="0051520C"/>
    <w:rsid w:val="00516CD2"/>
    <w:rsid w:val="00516F00"/>
    <w:rsid w:val="00517336"/>
    <w:rsid w:val="0051739B"/>
    <w:rsid w:val="00517409"/>
    <w:rsid w:val="0051758A"/>
    <w:rsid w:val="005200F7"/>
    <w:rsid w:val="0052039F"/>
    <w:rsid w:val="0052062C"/>
    <w:rsid w:val="00520762"/>
    <w:rsid w:val="00521210"/>
    <w:rsid w:val="0052195E"/>
    <w:rsid w:val="00522026"/>
    <w:rsid w:val="0052265B"/>
    <w:rsid w:val="0052333A"/>
    <w:rsid w:val="005236ED"/>
    <w:rsid w:val="00523ACE"/>
    <w:rsid w:val="00523B83"/>
    <w:rsid w:val="005241D1"/>
    <w:rsid w:val="00524472"/>
    <w:rsid w:val="005247FB"/>
    <w:rsid w:val="0052517F"/>
    <w:rsid w:val="00525E11"/>
    <w:rsid w:val="00526019"/>
    <w:rsid w:val="0052696F"/>
    <w:rsid w:val="00530315"/>
    <w:rsid w:val="00530CF0"/>
    <w:rsid w:val="005311C7"/>
    <w:rsid w:val="005328B8"/>
    <w:rsid w:val="00533251"/>
    <w:rsid w:val="00534A68"/>
    <w:rsid w:val="00535198"/>
    <w:rsid w:val="005351DB"/>
    <w:rsid w:val="00535225"/>
    <w:rsid w:val="005356AB"/>
    <w:rsid w:val="00535824"/>
    <w:rsid w:val="00535C11"/>
    <w:rsid w:val="0053659F"/>
    <w:rsid w:val="00536C33"/>
    <w:rsid w:val="00540433"/>
    <w:rsid w:val="00540518"/>
    <w:rsid w:val="00541003"/>
    <w:rsid w:val="00541756"/>
    <w:rsid w:val="00541960"/>
    <w:rsid w:val="00542679"/>
    <w:rsid w:val="00544C98"/>
    <w:rsid w:val="00545378"/>
    <w:rsid w:val="005453D6"/>
    <w:rsid w:val="00545420"/>
    <w:rsid w:val="0054567C"/>
    <w:rsid w:val="00545BC5"/>
    <w:rsid w:val="00546680"/>
    <w:rsid w:val="00547241"/>
    <w:rsid w:val="005476D1"/>
    <w:rsid w:val="005504AF"/>
    <w:rsid w:val="00550940"/>
    <w:rsid w:val="00550E28"/>
    <w:rsid w:val="0055159F"/>
    <w:rsid w:val="005517E1"/>
    <w:rsid w:val="00551B7D"/>
    <w:rsid w:val="00551D9C"/>
    <w:rsid w:val="00552323"/>
    <w:rsid w:val="005525C5"/>
    <w:rsid w:val="00553A45"/>
    <w:rsid w:val="0055471C"/>
    <w:rsid w:val="00555A81"/>
    <w:rsid w:val="0055621C"/>
    <w:rsid w:val="0055668A"/>
    <w:rsid w:val="005578D7"/>
    <w:rsid w:val="005600A8"/>
    <w:rsid w:val="005613C6"/>
    <w:rsid w:val="00561BA9"/>
    <w:rsid w:val="00561DEE"/>
    <w:rsid w:val="005620D5"/>
    <w:rsid w:val="005623B8"/>
    <w:rsid w:val="0056257E"/>
    <w:rsid w:val="00563A4A"/>
    <w:rsid w:val="00564E43"/>
    <w:rsid w:val="00565B27"/>
    <w:rsid w:val="00566DD8"/>
    <w:rsid w:val="00567027"/>
    <w:rsid w:val="005674C2"/>
    <w:rsid w:val="00567E0E"/>
    <w:rsid w:val="00570635"/>
    <w:rsid w:val="00570E5B"/>
    <w:rsid w:val="00571C07"/>
    <w:rsid w:val="00571DAD"/>
    <w:rsid w:val="005727CF"/>
    <w:rsid w:val="00573A38"/>
    <w:rsid w:val="005750A1"/>
    <w:rsid w:val="005751F1"/>
    <w:rsid w:val="005752A8"/>
    <w:rsid w:val="005760C6"/>
    <w:rsid w:val="005760FF"/>
    <w:rsid w:val="005761B0"/>
    <w:rsid w:val="0057672C"/>
    <w:rsid w:val="0057729E"/>
    <w:rsid w:val="005772ED"/>
    <w:rsid w:val="00581295"/>
    <w:rsid w:val="0058202B"/>
    <w:rsid w:val="0058478F"/>
    <w:rsid w:val="00585538"/>
    <w:rsid w:val="00585837"/>
    <w:rsid w:val="00587173"/>
    <w:rsid w:val="0058717B"/>
    <w:rsid w:val="00587718"/>
    <w:rsid w:val="00587EBA"/>
    <w:rsid w:val="00591563"/>
    <w:rsid w:val="005916D1"/>
    <w:rsid w:val="00591D39"/>
    <w:rsid w:val="00592E01"/>
    <w:rsid w:val="005932FE"/>
    <w:rsid w:val="00593ED0"/>
    <w:rsid w:val="005942E2"/>
    <w:rsid w:val="00594CA4"/>
    <w:rsid w:val="00595FA5"/>
    <w:rsid w:val="00596155"/>
    <w:rsid w:val="005968E6"/>
    <w:rsid w:val="00596E3D"/>
    <w:rsid w:val="005970DB"/>
    <w:rsid w:val="00597C98"/>
    <w:rsid w:val="00597FD3"/>
    <w:rsid w:val="005A11A0"/>
    <w:rsid w:val="005A1D8C"/>
    <w:rsid w:val="005A1DA0"/>
    <w:rsid w:val="005A2041"/>
    <w:rsid w:val="005A328B"/>
    <w:rsid w:val="005A384F"/>
    <w:rsid w:val="005A3C0F"/>
    <w:rsid w:val="005A3C70"/>
    <w:rsid w:val="005A464B"/>
    <w:rsid w:val="005A573D"/>
    <w:rsid w:val="005A6097"/>
    <w:rsid w:val="005A6529"/>
    <w:rsid w:val="005A7547"/>
    <w:rsid w:val="005A7894"/>
    <w:rsid w:val="005B1333"/>
    <w:rsid w:val="005B1375"/>
    <w:rsid w:val="005B407E"/>
    <w:rsid w:val="005B4930"/>
    <w:rsid w:val="005B4C93"/>
    <w:rsid w:val="005B4E35"/>
    <w:rsid w:val="005B500E"/>
    <w:rsid w:val="005B6736"/>
    <w:rsid w:val="005B715D"/>
    <w:rsid w:val="005B7C21"/>
    <w:rsid w:val="005C01CF"/>
    <w:rsid w:val="005C09BE"/>
    <w:rsid w:val="005C0C5F"/>
    <w:rsid w:val="005C0C7D"/>
    <w:rsid w:val="005C1285"/>
    <w:rsid w:val="005C181D"/>
    <w:rsid w:val="005C2F46"/>
    <w:rsid w:val="005C434D"/>
    <w:rsid w:val="005C5089"/>
    <w:rsid w:val="005C7769"/>
    <w:rsid w:val="005D19EA"/>
    <w:rsid w:val="005D26E6"/>
    <w:rsid w:val="005D3546"/>
    <w:rsid w:val="005D3687"/>
    <w:rsid w:val="005D3BEC"/>
    <w:rsid w:val="005D4E17"/>
    <w:rsid w:val="005D5B7E"/>
    <w:rsid w:val="005D5FD4"/>
    <w:rsid w:val="005D68BC"/>
    <w:rsid w:val="005D729D"/>
    <w:rsid w:val="005D7F84"/>
    <w:rsid w:val="005E0896"/>
    <w:rsid w:val="005E2722"/>
    <w:rsid w:val="005E27A0"/>
    <w:rsid w:val="005E2B40"/>
    <w:rsid w:val="005E2B43"/>
    <w:rsid w:val="005E3ACC"/>
    <w:rsid w:val="005E429D"/>
    <w:rsid w:val="005E46DF"/>
    <w:rsid w:val="005E72CC"/>
    <w:rsid w:val="005E72CD"/>
    <w:rsid w:val="005F0303"/>
    <w:rsid w:val="005F088A"/>
    <w:rsid w:val="005F116B"/>
    <w:rsid w:val="005F1194"/>
    <w:rsid w:val="005F2076"/>
    <w:rsid w:val="005F250B"/>
    <w:rsid w:val="005F306F"/>
    <w:rsid w:val="005F32B8"/>
    <w:rsid w:val="005F368B"/>
    <w:rsid w:val="005F385B"/>
    <w:rsid w:val="005F42EC"/>
    <w:rsid w:val="005F52C0"/>
    <w:rsid w:val="005F5419"/>
    <w:rsid w:val="005F5DF4"/>
    <w:rsid w:val="005F6074"/>
    <w:rsid w:val="006003B0"/>
    <w:rsid w:val="006007F8"/>
    <w:rsid w:val="006008AF"/>
    <w:rsid w:val="00600B69"/>
    <w:rsid w:val="00601948"/>
    <w:rsid w:val="00602B63"/>
    <w:rsid w:val="0060433C"/>
    <w:rsid w:val="0060447B"/>
    <w:rsid w:val="00604B6F"/>
    <w:rsid w:val="006057F4"/>
    <w:rsid w:val="00605A72"/>
    <w:rsid w:val="00605FC5"/>
    <w:rsid w:val="00606067"/>
    <w:rsid w:val="006061E8"/>
    <w:rsid w:val="0060739E"/>
    <w:rsid w:val="00607DC9"/>
    <w:rsid w:val="006119D5"/>
    <w:rsid w:val="00612369"/>
    <w:rsid w:val="00612DCA"/>
    <w:rsid w:val="00612F51"/>
    <w:rsid w:val="00613845"/>
    <w:rsid w:val="00613984"/>
    <w:rsid w:val="0061445E"/>
    <w:rsid w:val="00614B16"/>
    <w:rsid w:val="00614E8A"/>
    <w:rsid w:val="00615009"/>
    <w:rsid w:val="00615674"/>
    <w:rsid w:val="00615716"/>
    <w:rsid w:val="00615CB7"/>
    <w:rsid w:val="00615EBE"/>
    <w:rsid w:val="00616487"/>
    <w:rsid w:val="00617556"/>
    <w:rsid w:val="006201CD"/>
    <w:rsid w:val="00622A5D"/>
    <w:rsid w:val="00622AF5"/>
    <w:rsid w:val="006240D0"/>
    <w:rsid w:val="0062460F"/>
    <w:rsid w:val="006248BC"/>
    <w:rsid w:val="00624E9A"/>
    <w:rsid w:val="00630E36"/>
    <w:rsid w:val="0063190C"/>
    <w:rsid w:val="006322ED"/>
    <w:rsid w:val="006325B5"/>
    <w:rsid w:val="0063335E"/>
    <w:rsid w:val="006335E1"/>
    <w:rsid w:val="006339CF"/>
    <w:rsid w:val="00634EA7"/>
    <w:rsid w:val="006366B0"/>
    <w:rsid w:val="00641272"/>
    <w:rsid w:val="006419BD"/>
    <w:rsid w:val="00641A00"/>
    <w:rsid w:val="00641CB6"/>
    <w:rsid w:val="00641E17"/>
    <w:rsid w:val="00641E43"/>
    <w:rsid w:val="006430C1"/>
    <w:rsid w:val="0064381B"/>
    <w:rsid w:val="006455B2"/>
    <w:rsid w:val="006456A9"/>
    <w:rsid w:val="006457B9"/>
    <w:rsid w:val="00645EE9"/>
    <w:rsid w:val="00646782"/>
    <w:rsid w:val="00647E5F"/>
    <w:rsid w:val="006508FB"/>
    <w:rsid w:val="00651355"/>
    <w:rsid w:val="0065169B"/>
    <w:rsid w:val="00651952"/>
    <w:rsid w:val="00652472"/>
    <w:rsid w:val="0065270B"/>
    <w:rsid w:val="00652BF1"/>
    <w:rsid w:val="006546B5"/>
    <w:rsid w:val="006554FC"/>
    <w:rsid w:val="006576E3"/>
    <w:rsid w:val="0066018F"/>
    <w:rsid w:val="00660B98"/>
    <w:rsid w:val="00660BA5"/>
    <w:rsid w:val="00661053"/>
    <w:rsid w:val="006636D7"/>
    <w:rsid w:val="006637BF"/>
    <w:rsid w:val="00663DD4"/>
    <w:rsid w:val="00664048"/>
    <w:rsid w:val="00664C7F"/>
    <w:rsid w:val="00665624"/>
    <w:rsid w:val="00666372"/>
    <w:rsid w:val="0066697A"/>
    <w:rsid w:val="00667277"/>
    <w:rsid w:val="00667739"/>
    <w:rsid w:val="00667C4D"/>
    <w:rsid w:val="00671043"/>
    <w:rsid w:val="00671D7E"/>
    <w:rsid w:val="00672330"/>
    <w:rsid w:val="0067329D"/>
    <w:rsid w:val="006732C8"/>
    <w:rsid w:val="00673467"/>
    <w:rsid w:val="00675A7B"/>
    <w:rsid w:val="00676EF7"/>
    <w:rsid w:val="00677133"/>
    <w:rsid w:val="00677DE5"/>
    <w:rsid w:val="00680C9B"/>
    <w:rsid w:val="00680CCB"/>
    <w:rsid w:val="00680E31"/>
    <w:rsid w:val="006831D2"/>
    <w:rsid w:val="00684066"/>
    <w:rsid w:val="006845AC"/>
    <w:rsid w:val="00684A90"/>
    <w:rsid w:val="00685122"/>
    <w:rsid w:val="0068552B"/>
    <w:rsid w:val="00685FB1"/>
    <w:rsid w:val="006865E6"/>
    <w:rsid w:val="006869A0"/>
    <w:rsid w:val="00687BAD"/>
    <w:rsid w:val="0069029E"/>
    <w:rsid w:val="006924BC"/>
    <w:rsid w:val="006941AF"/>
    <w:rsid w:val="006941EC"/>
    <w:rsid w:val="006945BB"/>
    <w:rsid w:val="00695097"/>
    <w:rsid w:val="00695AB6"/>
    <w:rsid w:val="00695D70"/>
    <w:rsid w:val="00696320"/>
    <w:rsid w:val="006A0898"/>
    <w:rsid w:val="006A0C7C"/>
    <w:rsid w:val="006A1272"/>
    <w:rsid w:val="006A191B"/>
    <w:rsid w:val="006A1CB2"/>
    <w:rsid w:val="006A2D5F"/>
    <w:rsid w:val="006A4C3A"/>
    <w:rsid w:val="006A5F96"/>
    <w:rsid w:val="006B0349"/>
    <w:rsid w:val="006B0AF9"/>
    <w:rsid w:val="006B0E24"/>
    <w:rsid w:val="006B180F"/>
    <w:rsid w:val="006B1A12"/>
    <w:rsid w:val="006B1A6A"/>
    <w:rsid w:val="006B1DE6"/>
    <w:rsid w:val="006B2146"/>
    <w:rsid w:val="006B2894"/>
    <w:rsid w:val="006B295E"/>
    <w:rsid w:val="006B371D"/>
    <w:rsid w:val="006B3822"/>
    <w:rsid w:val="006B48FF"/>
    <w:rsid w:val="006B49F7"/>
    <w:rsid w:val="006B4FF6"/>
    <w:rsid w:val="006B5470"/>
    <w:rsid w:val="006B55BF"/>
    <w:rsid w:val="006B57AF"/>
    <w:rsid w:val="006B5918"/>
    <w:rsid w:val="006B5DCA"/>
    <w:rsid w:val="006B780D"/>
    <w:rsid w:val="006B7AF9"/>
    <w:rsid w:val="006C0C5B"/>
    <w:rsid w:val="006C3EE6"/>
    <w:rsid w:val="006C4141"/>
    <w:rsid w:val="006C4DEB"/>
    <w:rsid w:val="006C5316"/>
    <w:rsid w:val="006C55F3"/>
    <w:rsid w:val="006C5D71"/>
    <w:rsid w:val="006C5F09"/>
    <w:rsid w:val="006C6392"/>
    <w:rsid w:val="006C644A"/>
    <w:rsid w:val="006D0DB5"/>
    <w:rsid w:val="006D1302"/>
    <w:rsid w:val="006D297A"/>
    <w:rsid w:val="006D354F"/>
    <w:rsid w:val="006D3D85"/>
    <w:rsid w:val="006D3E25"/>
    <w:rsid w:val="006D44C4"/>
    <w:rsid w:val="006D4F94"/>
    <w:rsid w:val="006D746F"/>
    <w:rsid w:val="006D77B5"/>
    <w:rsid w:val="006D79E1"/>
    <w:rsid w:val="006E0301"/>
    <w:rsid w:val="006E0326"/>
    <w:rsid w:val="006E053D"/>
    <w:rsid w:val="006E058E"/>
    <w:rsid w:val="006E0E95"/>
    <w:rsid w:val="006E190F"/>
    <w:rsid w:val="006E3F7D"/>
    <w:rsid w:val="006E49F1"/>
    <w:rsid w:val="006E4D68"/>
    <w:rsid w:val="006E549A"/>
    <w:rsid w:val="006E632C"/>
    <w:rsid w:val="006E672D"/>
    <w:rsid w:val="006E737F"/>
    <w:rsid w:val="006F0542"/>
    <w:rsid w:val="006F109C"/>
    <w:rsid w:val="006F1934"/>
    <w:rsid w:val="006F2094"/>
    <w:rsid w:val="006F2118"/>
    <w:rsid w:val="006F24EE"/>
    <w:rsid w:val="006F251B"/>
    <w:rsid w:val="006F2BBF"/>
    <w:rsid w:val="006F30C1"/>
    <w:rsid w:val="006F3C5C"/>
    <w:rsid w:val="006F4896"/>
    <w:rsid w:val="006F7A7D"/>
    <w:rsid w:val="006F7B57"/>
    <w:rsid w:val="00700038"/>
    <w:rsid w:val="00700410"/>
    <w:rsid w:val="007005FA"/>
    <w:rsid w:val="00700E39"/>
    <w:rsid w:val="00701F5D"/>
    <w:rsid w:val="0070270F"/>
    <w:rsid w:val="00702796"/>
    <w:rsid w:val="00702C36"/>
    <w:rsid w:val="00702C5F"/>
    <w:rsid w:val="00704063"/>
    <w:rsid w:val="007041C3"/>
    <w:rsid w:val="0070427E"/>
    <w:rsid w:val="0070505C"/>
    <w:rsid w:val="0070618A"/>
    <w:rsid w:val="0070706D"/>
    <w:rsid w:val="00707FAB"/>
    <w:rsid w:val="00711056"/>
    <w:rsid w:val="007111C6"/>
    <w:rsid w:val="007117FC"/>
    <w:rsid w:val="00711B37"/>
    <w:rsid w:val="00712DD9"/>
    <w:rsid w:val="00713FFB"/>
    <w:rsid w:val="0071566C"/>
    <w:rsid w:val="007156DC"/>
    <w:rsid w:val="00715933"/>
    <w:rsid w:val="00715C4D"/>
    <w:rsid w:val="00716416"/>
    <w:rsid w:val="007167D2"/>
    <w:rsid w:val="00716B31"/>
    <w:rsid w:val="00717E5B"/>
    <w:rsid w:val="007200EC"/>
    <w:rsid w:val="00720108"/>
    <w:rsid w:val="007206C2"/>
    <w:rsid w:val="007216DC"/>
    <w:rsid w:val="00721959"/>
    <w:rsid w:val="00721CB6"/>
    <w:rsid w:val="007232B6"/>
    <w:rsid w:val="007248A6"/>
    <w:rsid w:val="00724995"/>
    <w:rsid w:val="00725AC3"/>
    <w:rsid w:val="00725F35"/>
    <w:rsid w:val="00727924"/>
    <w:rsid w:val="00730307"/>
    <w:rsid w:val="007308EC"/>
    <w:rsid w:val="00733307"/>
    <w:rsid w:val="007333BE"/>
    <w:rsid w:val="0073372F"/>
    <w:rsid w:val="00733C65"/>
    <w:rsid w:val="00734000"/>
    <w:rsid w:val="00734AFC"/>
    <w:rsid w:val="00734BFF"/>
    <w:rsid w:val="00735BC2"/>
    <w:rsid w:val="00735DD0"/>
    <w:rsid w:val="007367BD"/>
    <w:rsid w:val="00736F1F"/>
    <w:rsid w:val="007370D6"/>
    <w:rsid w:val="00737692"/>
    <w:rsid w:val="0074364C"/>
    <w:rsid w:val="0074393D"/>
    <w:rsid w:val="0074540C"/>
    <w:rsid w:val="00746D7D"/>
    <w:rsid w:val="007473CE"/>
    <w:rsid w:val="00747643"/>
    <w:rsid w:val="007501E9"/>
    <w:rsid w:val="007502F5"/>
    <w:rsid w:val="00751108"/>
    <w:rsid w:val="0075122A"/>
    <w:rsid w:val="007513C5"/>
    <w:rsid w:val="00751CD7"/>
    <w:rsid w:val="00753A68"/>
    <w:rsid w:val="0075462E"/>
    <w:rsid w:val="00754870"/>
    <w:rsid w:val="007549FC"/>
    <w:rsid w:val="00754F14"/>
    <w:rsid w:val="00756054"/>
    <w:rsid w:val="00756708"/>
    <w:rsid w:val="00756D4B"/>
    <w:rsid w:val="0075729B"/>
    <w:rsid w:val="00760697"/>
    <w:rsid w:val="0076120F"/>
    <w:rsid w:val="0076230E"/>
    <w:rsid w:val="0076390A"/>
    <w:rsid w:val="00764CBD"/>
    <w:rsid w:val="00764F4C"/>
    <w:rsid w:val="0076535C"/>
    <w:rsid w:val="00765B7B"/>
    <w:rsid w:val="00766CCE"/>
    <w:rsid w:val="007702A3"/>
    <w:rsid w:val="00770B8C"/>
    <w:rsid w:val="007712D3"/>
    <w:rsid w:val="0077173B"/>
    <w:rsid w:val="007719B0"/>
    <w:rsid w:val="00772242"/>
    <w:rsid w:val="0077226E"/>
    <w:rsid w:val="007722D1"/>
    <w:rsid w:val="00772C12"/>
    <w:rsid w:val="0077350C"/>
    <w:rsid w:val="00773C5E"/>
    <w:rsid w:val="0077438D"/>
    <w:rsid w:val="00775015"/>
    <w:rsid w:val="00775227"/>
    <w:rsid w:val="00775944"/>
    <w:rsid w:val="00775A8C"/>
    <w:rsid w:val="00775AB6"/>
    <w:rsid w:val="007761C0"/>
    <w:rsid w:val="0077686F"/>
    <w:rsid w:val="00776BBF"/>
    <w:rsid w:val="007770D0"/>
    <w:rsid w:val="00777388"/>
    <w:rsid w:val="00777F77"/>
    <w:rsid w:val="00780A67"/>
    <w:rsid w:val="00780E13"/>
    <w:rsid w:val="00780E24"/>
    <w:rsid w:val="0078153E"/>
    <w:rsid w:val="007815CA"/>
    <w:rsid w:val="007817B9"/>
    <w:rsid w:val="0078187B"/>
    <w:rsid w:val="0078378E"/>
    <w:rsid w:val="00783B68"/>
    <w:rsid w:val="00784985"/>
    <w:rsid w:val="00784B1B"/>
    <w:rsid w:val="007859CF"/>
    <w:rsid w:val="007867DA"/>
    <w:rsid w:val="00786875"/>
    <w:rsid w:val="00786930"/>
    <w:rsid w:val="007876AD"/>
    <w:rsid w:val="0078775D"/>
    <w:rsid w:val="007915A5"/>
    <w:rsid w:val="00791F14"/>
    <w:rsid w:val="007920A6"/>
    <w:rsid w:val="00792CE4"/>
    <w:rsid w:val="00793077"/>
    <w:rsid w:val="00794EE6"/>
    <w:rsid w:val="00794F7C"/>
    <w:rsid w:val="00795825"/>
    <w:rsid w:val="00795BED"/>
    <w:rsid w:val="00795C62"/>
    <w:rsid w:val="00795DD1"/>
    <w:rsid w:val="00796548"/>
    <w:rsid w:val="00796A2C"/>
    <w:rsid w:val="00796C34"/>
    <w:rsid w:val="00797384"/>
    <w:rsid w:val="00797B57"/>
    <w:rsid w:val="007A0291"/>
    <w:rsid w:val="007A2968"/>
    <w:rsid w:val="007A32C9"/>
    <w:rsid w:val="007A49D5"/>
    <w:rsid w:val="007A4EFF"/>
    <w:rsid w:val="007A5C27"/>
    <w:rsid w:val="007A625C"/>
    <w:rsid w:val="007A65D5"/>
    <w:rsid w:val="007A679E"/>
    <w:rsid w:val="007A6844"/>
    <w:rsid w:val="007B02AD"/>
    <w:rsid w:val="007B11AD"/>
    <w:rsid w:val="007B1EFA"/>
    <w:rsid w:val="007B2914"/>
    <w:rsid w:val="007B2A48"/>
    <w:rsid w:val="007B3324"/>
    <w:rsid w:val="007B396B"/>
    <w:rsid w:val="007B4522"/>
    <w:rsid w:val="007B487C"/>
    <w:rsid w:val="007B4CA4"/>
    <w:rsid w:val="007B57BA"/>
    <w:rsid w:val="007B5CC4"/>
    <w:rsid w:val="007B6150"/>
    <w:rsid w:val="007B6168"/>
    <w:rsid w:val="007B6417"/>
    <w:rsid w:val="007B6849"/>
    <w:rsid w:val="007B6D73"/>
    <w:rsid w:val="007B7D7B"/>
    <w:rsid w:val="007B7EB7"/>
    <w:rsid w:val="007C03DA"/>
    <w:rsid w:val="007C1089"/>
    <w:rsid w:val="007C13AD"/>
    <w:rsid w:val="007C1D7D"/>
    <w:rsid w:val="007C3BE3"/>
    <w:rsid w:val="007C4191"/>
    <w:rsid w:val="007C4464"/>
    <w:rsid w:val="007C54FC"/>
    <w:rsid w:val="007C5792"/>
    <w:rsid w:val="007C7056"/>
    <w:rsid w:val="007C77DD"/>
    <w:rsid w:val="007D0AA2"/>
    <w:rsid w:val="007D0E2E"/>
    <w:rsid w:val="007D143B"/>
    <w:rsid w:val="007D16F6"/>
    <w:rsid w:val="007D22AA"/>
    <w:rsid w:val="007D22DF"/>
    <w:rsid w:val="007D2F9D"/>
    <w:rsid w:val="007D34A4"/>
    <w:rsid w:val="007D35D0"/>
    <w:rsid w:val="007D3755"/>
    <w:rsid w:val="007D4691"/>
    <w:rsid w:val="007D5B30"/>
    <w:rsid w:val="007D5C04"/>
    <w:rsid w:val="007D7B68"/>
    <w:rsid w:val="007E0054"/>
    <w:rsid w:val="007E052A"/>
    <w:rsid w:val="007E0B39"/>
    <w:rsid w:val="007E1EEA"/>
    <w:rsid w:val="007E3617"/>
    <w:rsid w:val="007E39F7"/>
    <w:rsid w:val="007E3C17"/>
    <w:rsid w:val="007E4996"/>
    <w:rsid w:val="007E4A4E"/>
    <w:rsid w:val="007E589C"/>
    <w:rsid w:val="007E6F0F"/>
    <w:rsid w:val="007E783D"/>
    <w:rsid w:val="007E7E70"/>
    <w:rsid w:val="007E7EE8"/>
    <w:rsid w:val="007F0C6F"/>
    <w:rsid w:val="007F1171"/>
    <w:rsid w:val="007F1ADF"/>
    <w:rsid w:val="007F289F"/>
    <w:rsid w:val="007F3475"/>
    <w:rsid w:val="007F3952"/>
    <w:rsid w:val="007F3BAC"/>
    <w:rsid w:val="007F3BAD"/>
    <w:rsid w:val="007F4729"/>
    <w:rsid w:val="007F49DD"/>
    <w:rsid w:val="007F4A53"/>
    <w:rsid w:val="007F6C96"/>
    <w:rsid w:val="007F6E78"/>
    <w:rsid w:val="008005DE"/>
    <w:rsid w:val="00800655"/>
    <w:rsid w:val="00801DC0"/>
    <w:rsid w:val="00802225"/>
    <w:rsid w:val="00802304"/>
    <w:rsid w:val="00803337"/>
    <w:rsid w:val="00803EAF"/>
    <w:rsid w:val="00804385"/>
    <w:rsid w:val="008050FE"/>
    <w:rsid w:val="00806717"/>
    <w:rsid w:val="00807CB4"/>
    <w:rsid w:val="00810B63"/>
    <w:rsid w:val="00810ED9"/>
    <w:rsid w:val="00810FAE"/>
    <w:rsid w:val="00811051"/>
    <w:rsid w:val="00811779"/>
    <w:rsid w:val="00812E23"/>
    <w:rsid w:val="00812E63"/>
    <w:rsid w:val="0081323E"/>
    <w:rsid w:val="00814A70"/>
    <w:rsid w:val="00814F0F"/>
    <w:rsid w:val="00815191"/>
    <w:rsid w:val="008156B2"/>
    <w:rsid w:val="008162A1"/>
    <w:rsid w:val="00816DCB"/>
    <w:rsid w:val="008175EA"/>
    <w:rsid w:val="00817F06"/>
    <w:rsid w:val="00820213"/>
    <w:rsid w:val="00821419"/>
    <w:rsid w:val="00821EA8"/>
    <w:rsid w:val="008220F5"/>
    <w:rsid w:val="008221E0"/>
    <w:rsid w:val="00822531"/>
    <w:rsid w:val="00822823"/>
    <w:rsid w:val="00822ACF"/>
    <w:rsid w:val="00823186"/>
    <w:rsid w:val="00823222"/>
    <w:rsid w:val="008238B7"/>
    <w:rsid w:val="0082394A"/>
    <w:rsid w:val="00825C3C"/>
    <w:rsid w:val="00827711"/>
    <w:rsid w:val="00827970"/>
    <w:rsid w:val="00830537"/>
    <w:rsid w:val="00831BD1"/>
    <w:rsid w:val="008334A9"/>
    <w:rsid w:val="008337B1"/>
    <w:rsid w:val="00835A2E"/>
    <w:rsid w:val="00835B22"/>
    <w:rsid w:val="00837A03"/>
    <w:rsid w:val="00840471"/>
    <w:rsid w:val="00840FF8"/>
    <w:rsid w:val="00841590"/>
    <w:rsid w:val="00842576"/>
    <w:rsid w:val="00842D58"/>
    <w:rsid w:val="00844337"/>
    <w:rsid w:val="00844D25"/>
    <w:rsid w:val="00844E1D"/>
    <w:rsid w:val="00845580"/>
    <w:rsid w:val="00845FF1"/>
    <w:rsid w:val="00846413"/>
    <w:rsid w:val="00846D63"/>
    <w:rsid w:val="00847C5A"/>
    <w:rsid w:val="00851241"/>
    <w:rsid w:val="00852DD8"/>
    <w:rsid w:val="008535CE"/>
    <w:rsid w:val="00853A85"/>
    <w:rsid w:val="00853D11"/>
    <w:rsid w:val="00854A45"/>
    <w:rsid w:val="00854E4F"/>
    <w:rsid w:val="0085624E"/>
    <w:rsid w:val="00857057"/>
    <w:rsid w:val="0085705F"/>
    <w:rsid w:val="00857A82"/>
    <w:rsid w:val="00860B6C"/>
    <w:rsid w:val="0086197A"/>
    <w:rsid w:val="00861F46"/>
    <w:rsid w:val="00862979"/>
    <w:rsid w:val="008629F5"/>
    <w:rsid w:val="008640AD"/>
    <w:rsid w:val="008646EE"/>
    <w:rsid w:val="0086499A"/>
    <w:rsid w:val="008653D8"/>
    <w:rsid w:val="00865CBE"/>
    <w:rsid w:val="00866D02"/>
    <w:rsid w:val="00867F3D"/>
    <w:rsid w:val="00870519"/>
    <w:rsid w:val="00870A6D"/>
    <w:rsid w:val="00871355"/>
    <w:rsid w:val="00872B0B"/>
    <w:rsid w:val="008736EC"/>
    <w:rsid w:val="00874E49"/>
    <w:rsid w:val="008751C1"/>
    <w:rsid w:val="008756BA"/>
    <w:rsid w:val="00875733"/>
    <w:rsid w:val="00876784"/>
    <w:rsid w:val="00876DEC"/>
    <w:rsid w:val="0087734E"/>
    <w:rsid w:val="00877591"/>
    <w:rsid w:val="00877DFB"/>
    <w:rsid w:val="00880349"/>
    <w:rsid w:val="008807BE"/>
    <w:rsid w:val="00880F48"/>
    <w:rsid w:val="008817C4"/>
    <w:rsid w:val="00881D5A"/>
    <w:rsid w:val="008820F0"/>
    <w:rsid w:val="0088356C"/>
    <w:rsid w:val="00883661"/>
    <w:rsid w:val="008838F0"/>
    <w:rsid w:val="00884D05"/>
    <w:rsid w:val="008900EE"/>
    <w:rsid w:val="00890990"/>
    <w:rsid w:val="00892028"/>
    <w:rsid w:val="00895D5B"/>
    <w:rsid w:val="00895FAF"/>
    <w:rsid w:val="00896949"/>
    <w:rsid w:val="00896C03"/>
    <w:rsid w:val="008970A8"/>
    <w:rsid w:val="00897218"/>
    <w:rsid w:val="008972CE"/>
    <w:rsid w:val="00897C44"/>
    <w:rsid w:val="00897CB9"/>
    <w:rsid w:val="008A00E6"/>
    <w:rsid w:val="008A0430"/>
    <w:rsid w:val="008A0ED3"/>
    <w:rsid w:val="008A19A2"/>
    <w:rsid w:val="008A1C70"/>
    <w:rsid w:val="008A1EFB"/>
    <w:rsid w:val="008A23D1"/>
    <w:rsid w:val="008A490A"/>
    <w:rsid w:val="008A4A1F"/>
    <w:rsid w:val="008A5674"/>
    <w:rsid w:val="008A63A8"/>
    <w:rsid w:val="008A6865"/>
    <w:rsid w:val="008A68BB"/>
    <w:rsid w:val="008A75DE"/>
    <w:rsid w:val="008A7A0B"/>
    <w:rsid w:val="008B0F44"/>
    <w:rsid w:val="008B4279"/>
    <w:rsid w:val="008B4328"/>
    <w:rsid w:val="008B4AF8"/>
    <w:rsid w:val="008B55A6"/>
    <w:rsid w:val="008B5A18"/>
    <w:rsid w:val="008B6609"/>
    <w:rsid w:val="008B6802"/>
    <w:rsid w:val="008B6F40"/>
    <w:rsid w:val="008C16B3"/>
    <w:rsid w:val="008C1732"/>
    <w:rsid w:val="008C29A4"/>
    <w:rsid w:val="008C2D69"/>
    <w:rsid w:val="008C395D"/>
    <w:rsid w:val="008C4143"/>
    <w:rsid w:val="008C42DA"/>
    <w:rsid w:val="008C42F0"/>
    <w:rsid w:val="008C4A2F"/>
    <w:rsid w:val="008C4B0C"/>
    <w:rsid w:val="008C5664"/>
    <w:rsid w:val="008C58D9"/>
    <w:rsid w:val="008C6822"/>
    <w:rsid w:val="008C6D43"/>
    <w:rsid w:val="008C799A"/>
    <w:rsid w:val="008C7EBF"/>
    <w:rsid w:val="008D00B4"/>
    <w:rsid w:val="008D16DF"/>
    <w:rsid w:val="008D1A9D"/>
    <w:rsid w:val="008D219D"/>
    <w:rsid w:val="008D227A"/>
    <w:rsid w:val="008D3015"/>
    <w:rsid w:val="008D416F"/>
    <w:rsid w:val="008D420B"/>
    <w:rsid w:val="008D46EF"/>
    <w:rsid w:val="008D493E"/>
    <w:rsid w:val="008D4D70"/>
    <w:rsid w:val="008D5011"/>
    <w:rsid w:val="008D5CD2"/>
    <w:rsid w:val="008D6F5E"/>
    <w:rsid w:val="008D7BC1"/>
    <w:rsid w:val="008E0D34"/>
    <w:rsid w:val="008E0EB8"/>
    <w:rsid w:val="008E174D"/>
    <w:rsid w:val="008E1D7D"/>
    <w:rsid w:val="008E1E47"/>
    <w:rsid w:val="008E1E9B"/>
    <w:rsid w:val="008E1EA7"/>
    <w:rsid w:val="008E24CF"/>
    <w:rsid w:val="008E315F"/>
    <w:rsid w:val="008E3B4F"/>
    <w:rsid w:val="008E3C78"/>
    <w:rsid w:val="008E49BB"/>
    <w:rsid w:val="008E4AC5"/>
    <w:rsid w:val="008E4D6F"/>
    <w:rsid w:val="008E4E67"/>
    <w:rsid w:val="008E4EA4"/>
    <w:rsid w:val="008E4F8F"/>
    <w:rsid w:val="008E504F"/>
    <w:rsid w:val="008E50B5"/>
    <w:rsid w:val="008E51D8"/>
    <w:rsid w:val="008E75C7"/>
    <w:rsid w:val="008F06C2"/>
    <w:rsid w:val="008F2246"/>
    <w:rsid w:val="008F2A4A"/>
    <w:rsid w:val="008F5A48"/>
    <w:rsid w:val="008F62FE"/>
    <w:rsid w:val="008F6D82"/>
    <w:rsid w:val="008F70D9"/>
    <w:rsid w:val="008F7199"/>
    <w:rsid w:val="008F7C46"/>
    <w:rsid w:val="00900866"/>
    <w:rsid w:val="009010D9"/>
    <w:rsid w:val="009017FF"/>
    <w:rsid w:val="0090247D"/>
    <w:rsid w:val="00902712"/>
    <w:rsid w:val="0090448C"/>
    <w:rsid w:val="00905874"/>
    <w:rsid w:val="00905A29"/>
    <w:rsid w:val="00905D93"/>
    <w:rsid w:val="00906C07"/>
    <w:rsid w:val="00912597"/>
    <w:rsid w:val="00912CFF"/>
    <w:rsid w:val="00913339"/>
    <w:rsid w:val="00913701"/>
    <w:rsid w:val="00913EEC"/>
    <w:rsid w:val="00914761"/>
    <w:rsid w:val="00914CE0"/>
    <w:rsid w:val="00914E4F"/>
    <w:rsid w:val="00915461"/>
    <w:rsid w:val="009158BE"/>
    <w:rsid w:val="00915C77"/>
    <w:rsid w:val="00915E0B"/>
    <w:rsid w:val="0091615A"/>
    <w:rsid w:val="0091626C"/>
    <w:rsid w:val="00916B4E"/>
    <w:rsid w:val="00916E14"/>
    <w:rsid w:val="009171E9"/>
    <w:rsid w:val="009175F5"/>
    <w:rsid w:val="00917B49"/>
    <w:rsid w:val="0092022F"/>
    <w:rsid w:val="00920530"/>
    <w:rsid w:val="00920972"/>
    <w:rsid w:val="009213CD"/>
    <w:rsid w:val="00921CC5"/>
    <w:rsid w:val="00922B18"/>
    <w:rsid w:val="00923C68"/>
    <w:rsid w:val="00925EDB"/>
    <w:rsid w:val="009269FF"/>
    <w:rsid w:val="00926A1F"/>
    <w:rsid w:val="00927278"/>
    <w:rsid w:val="00927D2F"/>
    <w:rsid w:val="0093005C"/>
    <w:rsid w:val="00931264"/>
    <w:rsid w:val="00931C3C"/>
    <w:rsid w:val="00931F6C"/>
    <w:rsid w:val="009324B3"/>
    <w:rsid w:val="00934674"/>
    <w:rsid w:val="00934AFF"/>
    <w:rsid w:val="00937464"/>
    <w:rsid w:val="00937855"/>
    <w:rsid w:val="00937E48"/>
    <w:rsid w:val="00937F05"/>
    <w:rsid w:val="00940797"/>
    <w:rsid w:val="00941DED"/>
    <w:rsid w:val="0094290E"/>
    <w:rsid w:val="00943193"/>
    <w:rsid w:val="00944045"/>
    <w:rsid w:val="009440AD"/>
    <w:rsid w:val="0094612B"/>
    <w:rsid w:val="00946B31"/>
    <w:rsid w:val="00946CF8"/>
    <w:rsid w:val="0094733C"/>
    <w:rsid w:val="009474BE"/>
    <w:rsid w:val="00947515"/>
    <w:rsid w:val="00947999"/>
    <w:rsid w:val="00947B9F"/>
    <w:rsid w:val="00950FE0"/>
    <w:rsid w:val="00951AAB"/>
    <w:rsid w:val="009522E8"/>
    <w:rsid w:val="00953062"/>
    <w:rsid w:val="00953B23"/>
    <w:rsid w:val="00953CD9"/>
    <w:rsid w:val="00953D1F"/>
    <w:rsid w:val="00954D03"/>
    <w:rsid w:val="00955119"/>
    <w:rsid w:val="00955748"/>
    <w:rsid w:val="00956EB9"/>
    <w:rsid w:val="0095749E"/>
    <w:rsid w:val="009605E3"/>
    <w:rsid w:val="009612BF"/>
    <w:rsid w:val="0096169E"/>
    <w:rsid w:val="00961B8F"/>
    <w:rsid w:val="00962046"/>
    <w:rsid w:val="009622C4"/>
    <w:rsid w:val="00962BAF"/>
    <w:rsid w:val="009640E9"/>
    <w:rsid w:val="00965BED"/>
    <w:rsid w:val="00970226"/>
    <w:rsid w:val="00971856"/>
    <w:rsid w:val="00971C1B"/>
    <w:rsid w:val="00976265"/>
    <w:rsid w:val="00977662"/>
    <w:rsid w:val="0098023A"/>
    <w:rsid w:val="009804BF"/>
    <w:rsid w:val="00980F84"/>
    <w:rsid w:val="0098124E"/>
    <w:rsid w:val="00981956"/>
    <w:rsid w:val="00982EAF"/>
    <w:rsid w:val="00983835"/>
    <w:rsid w:val="009839DC"/>
    <w:rsid w:val="00984B33"/>
    <w:rsid w:val="00984F20"/>
    <w:rsid w:val="00985CD0"/>
    <w:rsid w:val="00986C54"/>
    <w:rsid w:val="0098707D"/>
    <w:rsid w:val="00991BE4"/>
    <w:rsid w:val="00992253"/>
    <w:rsid w:val="009929B0"/>
    <w:rsid w:val="00992FEE"/>
    <w:rsid w:val="009936B4"/>
    <w:rsid w:val="0099403C"/>
    <w:rsid w:val="0099460B"/>
    <w:rsid w:val="00994705"/>
    <w:rsid w:val="00994719"/>
    <w:rsid w:val="009950E5"/>
    <w:rsid w:val="009960F6"/>
    <w:rsid w:val="00996ED2"/>
    <w:rsid w:val="00997AE0"/>
    <w:rsid w:val="009A2608"/>
    <w:rsid w:val="009A26CF"/>
    <w:rsid w:val="009A2C8A"/>
    <w:rsid w:val="009A2E7C"/>
    <w:rsid w:val="009A376D"/>
    <w:rsid w:val="009A3984"/>
    <w:rsid w:val="009A3B86"/>
    <w:rsid w:val="009A3CB3"/>
    <w:rsid w:val="009A3E14"/>
    <w:rsid w:val="009A3E3E"/>
    <w:rsid w:val="009A3EE0"/>
    <w:rsid w:val="009A45A7"/>
    <w:rsid w:val="009A46BC"/>
    <w:rsid w:val="009A49ED"/>
    <w:rsid w:val="009A532E"/>
    <w:rsid w:val="009A5360"/>
    <w:rsid w:val="009A74D2"/>
    <w:rsid w:val="009A74F5"/>
    <w:rsid w:val="009B0377"/>
    <w:rsid w:val="009B09F3"/>
    <w:rsid w:val="009B0DD7"/>
    <w:rsid w:val="009B0F28"/>
    <w:rsid w:val="009B10FF"/>
    <w:rsid w:val="009B182A"/>
    <w:rsid w:val="009B2064"/>
    <w:rsid w:val="009B3B4A"/>
    <w:rsid w:val="009B4A40"/>
    <w:rsid w:val="009B4D41"/>
    <w:rsid w:val="009B5001"/>
    <w:rsid w:val="009B5A93"/>
    <w:rsid w:val="009B5D2C"/>
    <w:rsid w:val="009B74B7"/>
    <w:rsid w:val="009B76C9"/>
    <w:rsid w:val="009B77E1"/>
    <w:rsid w:val="009C0E02"/>
    <w:rsid w:val="009C1460"/>
    <w:rsid w:val="009C2447"/>
    <w:rsid w:val="009C2DBA"/>
    <w:rsid w:val="009C3155"/>
    <w:rsid w:val="009C3826"/>
    <w:rsid w:val="009C3922"/>
    <w:rsid w:val="009C3C09"/>
    <w:rsid w:val="009C46D7"/>
    <w:rsid w:val="009C562E"/>
    <w:rsid w:val="009C591F"/>
    <w:rsid w:val="009C7ED9"/>
    <w:rsid w:val="009D0210"/>
    <w:rsid w:val="009D18D9"/>
    <w:rsid w:val="009D1D85"/>
    <w:rsid w:val="009D239C"/>
    <w:rsid w:val="009D29D9"/>
    <w:rsid w:val="009D4744"/>
    <w:rsid w:val="009D5990"/>
    <w:rsid w:val="009D6645"/>
    <w:rsid w:val="009D67AC"/>
    <w:rsid w:val="009D68E5"/>
    <w:rsid w:val="009D7F1F"/>
    <w:rsid w:val="009E1243"/>
    <w:rsid w:val="009E1C58"/>
    <w:rsid w:val="009E1CD3"/>
    <w:rsid w:val="009E205A"/>
    <w:rsid w:val="009E20E0"/>
    <w:rsid w:val="009E230E"/>
    <w:rsid w:val="009E2555"/>
    <w:rsid w:val="009E36AD"/>
    <w:rsid w:val="009E37D0"/>
    <w:rsid w:val="009E469D"/>
    <w:rsid w:val="009E571F"/>
    <w:rsid w:val="009E592C"/>
    <w:rsid w:val="009E70A2"/>
    <w:rsid w:val="009E764B"/>
    <w:rsid w:val="009E7A67"/>
    <w:rsid w:val="009F09FF"/>
    <w:rsid w:val="009F1684"/>
    <w:rsid w:val="009F1CC4"/>
    <w:rsid w:val="009F2D0F"/>
    <w:rsid w:val="009F3211"/>
    <w:rsid w:val="009F3E53"/>
    <w:rsid w:val="009F42AD"/>
    <w:rsid w:val="009F45AE"/>
    <w:rsid w:val="009F4AA6"/>
    <w:rsid w:val="009F5455"/>
    <w:rsid w:val="009F66B5"/>
    <w:rsid w:val="009F6713"/>
    <w:rsid w:val="009F74F7"/>
    <w:rsid w:val="009F761E"/>
    <w:rsid w:val="009F7825"/>
    <w:rsid w:val="00A002DB"/>
    <w:rsid w:val="00A0254A"/>
    <w:rsid w:val="00A02FF8"/>
    <w:rsid w:val="00A03575"/>
    <w:rsid w:val="00A0406A"/>
    <w:rsid w:val="00A04848"/>
    <w:rsid w:val="00A04937"/>
    <w:rsid w:val="00A052E1"/>
    <w:rsid w:val="00A05397"/>
    <w:rsid w:val="00A05443"/>
    <w:rsid w:val="00A06708"/>
    <w:rsid w:val="00A07A67"/>
    <w:rsid w:val="00A102CA"/>
    <w:rsid w:val="00A1053A"/>
    <w:rsid w:val="00A107E3"/>
    <w:rsid w:val="00A10961"/>
    <w:rsid w:val="00A11000"/>
    <w:rsid w:val="00A114BF"/>
    <w:rsid w:val="00A114CB"/>
    <w:rsid w:val="00A11E3A"/>
    <w:rsid w:val="00A129C9"/>
    <w:rsid w:val="00A12B41"/>
    <w:rsid w:val="00A13633"/>
    <w:rsid w:val="00A13BA5"/>
    <w:rsid w:val="00A13CF9"/>
    <w:rsid w:val="00A13DE0"/>
    <w:rsid w:val="00A146D1"/>
    <w:rsid w:val="00A14B11"/>
    <w:rsid w:val="00A155E5"/>
    <w:rsid w:val="00A208DF"/>
    <w:rsid w:val="00A20C7D"/>
    <w:rsid w:val="00A21236"/>
    <w:rsid w:val="00A21706"/>
    <w:rsid w:val="00A22A12"/>
    <w:rsid w:val="00A2360A"/>
    <w:rsid w:val="00A2361B"/>
    <w:rsid w:val="00A23FA7"/>
    <w:rsid w:val="00A23FF9"/>
    <w:rsid w:val="00A24BDD"/>
    <w:rsid w:val="00A25832"/>
    <w:rsid w:val="00A27982"/>
    <w:rsid w:val="00A30E4C"/>
    <w:rsid w:val="00A30EF6"/>
    <w:rsid w:val="00A31473"/>
    <w:rsid w:val="00A31554"/>
    <w:rsid w:val="00A32466"/>
    <w:rsid w:val="00A32A6C"/>
    <w:rsid w:val="00A32D89"/>
    <w:rsid w:val="00A336FB"/>
    <w:rsid w:val="00A33BE1"/>
    <w:rsid w:val="00A349E8"/>
    <w:rsid w:val="00A3625E"/>
    <w:rsid w:val="00A3663D"/>
    <w:rsid w:val="00A370EA"/>
    <w:rsid w:val="00A375A7"/>
    <w:rsid w:val="00A37ABD"/>
    <w:rsid w:val="00A40269"/>
    <w:rsid w:val="00A42FA9"/>
    <w:rsid w:val="00A43FFE"/>
    <w:rsid w:val="00A4594C"/>
    <w:rsid w:val="00A45E08"/>
    <w:rsid w:val="00A46893"/>
    <w:rsid w:val="00A46ED7"/>
    <w:rsid w:val="00A504BE"/>
    <w:rsid w:val="00A50836"/>
    <w:rsid w:val="00A5110D"/>
    <w:rsid w:val="00A52482"/>
    <w:rsid w:val="00A536D2"/>
    <w:rsid w:val="00A53F38"/>
    <w:rsid w:val="00A54E19"/>
    <w:rsid w:val="00A55723"/>
    <w:rsid w:val="00A560B3"/>
    <w:rsid w:val="00A56A89"/>
    <w:rsid w:val="00A57944"/>
    <w:rsid w:val="00A57C55"/>
    <w:rsid w:val="00A6071C"/>
    <w:rsid w:val="00A60B1C"/>
    <w:rsid w:val="00A60E4D"/>
    <w:rsid w:val="00A614F0"/>
    <w:rsid w:val="00A61B9E"/>
    <w:rsid w:val="00A622F4"/>
    <w:rsid w:val="00A6257D"/>
    <w:rsid w:val="00A62ADE"/>
    <w:rsid w:val="00A62B26"/>
    <w:rsid w:val="00A63634"/>
    <w:rsid w:val="00A63CB3"/>
    <w:rsid w:val="00A64518"/>
    <w:rsid w:val="00A64843"/>
    <w:rsid w:val="00A650FD"/>
    <w:rsid w:val="00A65691"/>
    <w:rsid w:val="00A65C57"/>
    <w:rsid w:val="00A66110"/>
    <w:rsid w:val="00A669AD"/>
    <w:rsid w:val="00A66EDB"/>
    <w:rsid w:val="00A67424"/>
    <w:rsid w:val="00A67F05"/>
    <w:rsid w:val="00A715CF"/>
    <w:rsid w:val="00A71B18"/>
    <w:rsid w:val="00A71B60"/>
    <w:rsid w:val="00A736BF"/>
    <w:rsid w:val="00A74ED6"/>
    <w:rsid w:val="00A750DA"/>
    <w:rsid w:val="00A7536A"/>
    <w:rsid w:val="00A753F9"/>
    <w:rsid w:val="00A7656D"/>
    <w:rsid w:val="00A76AFD"/>
    <w:rsid w:val="00A77D33"/>
    <w:rsid w:val="00A8004C"/>
    <w:rsid w:val="00A802B4"/>
    <w:rsid w:val="00A80469"/>
    <w:rsid w:val="00A81B6B"/>
    <w:rsid w:val="00A821A3"/>
    <w:rsid w:val="00A82857"/>
    <w:rsid w:val="00A8288E"/>
    <w:rsid w:val="00A83D4D"/>
    <w:rsid w:val="00A84046"/>
    <w:rsid w:val="00A85788"/>
    <w:rsid w:val="00A866BA"/>
    <w:rsid w:val="00A8753D"/>
    <w:rsid w:val="00A8763D"/>
    <w:rsid w:val="00A904A0"/>
    <w:rsid w:val="00A904C4"/>
    <w:rsid w:val="00A9123A"/>
    <w:rsid w:val="00A91B27"/>
    <w:rsid w:val="00A922C9"/>
    <w:rsid w:val="00A9246C"/>
    <w:rsid w:val="00A92A3F"/>
    <w:rsid w:val="00A94000"/>
    <w:rsid w:val="00A94548"/>
    <w:rsid w:val="00A9523C"/>
    <w:rsid w:val="00A95E61"/>
    <w:rsid w:val="00A97131"/>
    <w:rsid w:val="00A97363"/>
    <w:rsid w:val="00AA06A5"/>
    <w:rsid w:val="00AA14DA"/>
    <w:rsid w:val="00AA1E9B"/>
    <w:rsid w:val="00AA272E"/>
    <w:rsid w:val="00AA340E"/>
    <w:rsid w:val="00AA4708"/>
    <w:rsid w:val="00AA52C0"/>
    <w:rsid w:val="00AA551D"/>
    <w:rsid w:val="00AA58C6"/>
    <w:rsid w:val="00AA58D9"/>
    <w:rsid w:val="00AA614F"/>
    <w:rsid w:val="00AA649D"/>
    <w:rsid w:val="00AA72B8"/>
    <w:rsid w:val="00AA7431"/>
    <w:rsid w:val="00AB03BC"/>
    <w:rsid w:val="00AB27D6"/>
    <w:rsid w:val="00AB48C7"/>
    <w:rsid w:val="00AB4C26"/>
    <w:rsid w:val="00AB53E7"/>
    <w:rsid w:val="00AB57A8"/>
    <w:rsid w:val="00AB629A"/>
    <w:rsid w:val="00AB65E2"/>
    <w:rsid w:val="00AB663A"/>
    <w:rsid w:val="00AB664D"/>
    <w:rsid w:val="00AC07C1"/>
    <w:rsid w:val="00AC08A2"/>
    <w:rsid w:val="00AC125A"/>
    <w:rsid w:val="00AC1D1D"/>
    <w:rsid w:val="00AC2048"/>
    <w:rsid w:val="00AC23DF"/>
    <w:rsid w:val="00AC29DC"/>
    <w:rsid w:val="00AC2B4E"/>
    <w:rsid w:val="00AC2D32"/>
    <w:rsid w:val="00AC3026"/>
    <w:rsid w:val="00AC3871"/>
    <w:rsid w:val="00AC3C2B"/>
    <w:rsid w:val="00AC3DB3"/>
    <w:rsid w:val="00AC5123"/>
    <w:rsid w:val="00AC563C"/>
    <w:rsid w:val="00AC6B7C"/>
    <w:rsid w:val="00AC700E"/>
    <w:rsid w:val="00AC77F7"/>
    <w:rsid w:val="00AC796B"/>
    <w:rsid w:val="00AC79BE"/>
    <w:rsid w:val="00AD0BBF"/>
    <w:rsid w:val="00AD1151"/>
    <w:rsid w:val="00AD3539"/>
    <w:rsid w:val="00AD3A52"/>
    <w:rsid w:val="00AD4B07"/>
    <w:rsid w:val="00AD5027"/>
    <w:rsid w:val="00AD64F8"/>
    <w:rsid w:val="00AD7405"/>
    <w:rsid w:val="00AD7556"/>
    <w:rsid w:val="00AE10CF"/>
    <w:rsid w:val="00AE1636"/>
    <w:rsid w:val="00AE1E78"/>
    <w:rsid w:val="00AE22E7"/>
    <w:rsid w:val="00AE2336"/>
    <w:rsid w:val="00AE2A73"/>
    <w:rsid w:val="00AE38B3"/>
    <w:rsid w:val="00AE415F"/>
    <w:rsid w:val="00AE4260"/>
    <w:rsid w:val="00AE4EAA"/>
    <w:rsid w:val="00AE51DF"/>
    <w:rsid w:val="00AE532A"/>
    <w:rsid w:val="00AE695D"/>
    <w:rsid w:val="00AE6A15"/>
    <w:rsid w:val="00AE6C39"/>
    <w:rsid w:val="00AE7843"/>
    <w:rsid w:val="00AE7CAB"/>
    <w:rsid w:val="00AE7D65"/>
    <w:rsid w:val="00AF072D"/>
    <w:rsid w:val="00AF1049"/>
    <w:rsid w:val="00AF2DAC"/>
    <w:rsid w:val="00AF34CD"/>
    <w:rsid w:val="00AF5D75"/>
    <w:rsid w:val="00AF691A"/>
    <w:rsid w:val="00AF7929"/>
    <w:rsid w:val="00AF7CF5"/>
    <w:rsid w:val="00AF7FCF"/>
    <w:rsid w:val="00B0063D"/>
    <w:rsid w:val="00B013EA"/>
    <w:rsid w:val="00B01D09"/>
    <w:rsid w:val="00B03408"/>
    <w:rsid w:val="00B04B5E"/>
    <w:rsid w:val="00B04D1B"/>
    <w:rsid w:val="00B05871"/>
    <w:rsid w:val="00B065F5"/>
    <w:rsid w:val="00B06CA9"/>
    <w:rsid w:val="00B11475"/>
    <w:rsid w:val="00B11D0B"/>
    <w:rsid w:val="00B11ED0"/>
    <w:rsid w:val="00B12022"/>
    <w:rsid w:val="00B123B2"/>
    <w:rsid w:val="00B12777"/>
    <w:rsid w:val="00B14699"/>
    <w:rsid w:val="00B14A5C"/>
    <w:rsid w:val="00B15CC5"/>
    <w:rsid w:val="00B163A3"/>
    <w:rsid w:val="00B1795B"/>
    <w:rsid w:val="00B2244F"/>
    <w:rsid w:val="00B224D6"/>
    <w:rsid w:val="00B234AE"/>
    <w:rsid w:val="00B2454A"/>
    <w:rsid w:val="00B24B98"/>
    <w:rsid w:val="00B24CA0"/>
    <w:rsid w:val="00B25262"/>
    <w:rsid w:val="00B25824"/>
    <w:rsid w:val="00B26881"/>
    <w:rsid w:val="00B272F2"/>
    <w:rsid w:val="00B277EE"/>
    <w:rsid w:val="00B27E08"/>
    <w:rsid w:val="00B30527"/>
    <w:rsid w:val="00B30F7C"/>
    <w:rsid w:val="00B319B0"/>
    <w:rsid w:val="00B31BD1"/>
    <w:rsid w:val="00B337A8"/>
    <w:rsid w:val="00B33966"/>
    <w:rsid w:val="00B33FCF"/>
    <w:rsid w:val="00B3457C"/>
    <w:rsid w:val="00B35853"/>
    <w:rsid w:val="00B359A3"/>
    <w:rsid w:val="00B360FE"/>
    <w:rsid w:val="00B362F3"/>
    <w:rsid w:val="00B36BA1"/>
    <w:rsid w:val="00B36C7B"/>
    <w:rsid w:val="00B37B17"/>
    <w:rsid w:val="00B40297"/>
    <w:rsid w:val="00B402FC"/>
    <w:rsid w:val="00B4076C"/>
    <w:rsid w:val="00B420B8"/>
    <w:rsid w:val="00B42ACC"/>
    <w:rsid w:val="00B430F4"/>
    <w:rsid w:val="00B436C3"/>
    <w:rsid w:val="00B43AD5"/>
    <w:rsid w:val="00B447D4"/>
    <w:rsid w:val="00B4531C"/>
    <w:rsid w:val="00B46B1B"/>
    <w:rsid w:val="00B476DF"/>
    <w:rsid w:val="00B47C42"/>
    <w:rsid w:val="00B47C77"/>
    <w:rsid w:val="00B5053F"/>
    <w:rsid w:val="00B508BC"/>
    <w:rsid w:val="00B50C64"/>
    <w:rsid w:val="00B51309"/>
    <w:rsid w:val="00B519C5"/>
    <w:rsid w:val="00B536B7"/>
    <w:rsid w:val="00B55FBF"/>
    <w:rsid w:val="00B56F92"/>
    <w:rsid w:val="00B574D7"/>
    <w:rsid w:val="00B57892"/>
    <w:rsid w:val="00B57A2C"/>
    <w:rsid w:val="00B60ADC"/>
    <w:rsid w:val="00B60F70"/>
    <w:rsid w:val="00B61C44"/>
    <w:rsid w:val="00B62358"/>
    <w:rsid w:val="00B626BE"/>
    <w:rsid w:val="00B62CFA"/>
    <w:rsid w:val="00B63628"/>
    <w:rsid w:val="00B63C25"/>
    <w:rsid w:val="00B64FF8"/>
    <w:rsid w:val="00B66295"/>
    <w:rsid w:val="00B66896"/>
    <w:rsid w:val="00B67002"/>
    <w:rsid w:val="00B67D82"/>
    <w:rsid w:val="00B67E8E"/>
    <w:rsid w:val="00B67EFD"/>
    <w:rsid w:val="00B70357"/>
    <w:rsid w:val="00B70E88"/>
    <w:rsid w:val="00B712DD"/>
    <w:rsid w:val="00B712F9"/>
    <w:rsid w:val="00B71789"/>
    <w:rsid w:val="00B71BD1"/>
    <w:rsid w:val="00B724F0"/>
    <w:rsid w:val="00B72AB3"/>
    <w:rsid w:val="00B72F65"/>
    <w:rsid w:val="00B72F88"/>
    <w:rsid w:val="00B7319A"/>
    <w:rsid w:val="00B736B2"/>
    <w:rsid w:val="00B73E68"/>
    <w:rsid w:val="00B7414D"/>
    <w:rsid w:val="00B75EAE"/>
    <w:rsid w:val="00B8066D"/>
    <w:rsid w:val="00B81090"/>
    <w:rsid w:val="00B810D3"/>
    <w:rsid w:val="00B83A43"/>
    <w:rsid w:val="00B84657"/>
    <w:rsid w:val="00B85A7B"/>
    <w:rsid w:val="00B8629C"/>
    <w:rsid w:val="00B86BB6"/>
    <w:rsid w:val="00B90F6A"/>
    <w:rsid w:val="00B90F79"/>
    <w:rsid w:val="00B91681"/>
    <w:rsid w:val="00B92711"/>
    <w:rsid w:val="00B92BFB"/>
    <w:rsid w:val="00B92D42"/>
    <w:rsid w:val="00B934E6"/>
    <w:rsid w:val="00B94407"/>
    <w:rsid w:val="00B94D2A"/>
    <w:rsid w:val="00B9580A"/>
    <w:rsid w:val="00B958DE"/>
    <w:rsid w:val="00BA0A31"/>
    <w:rsid w:val="00BA0C68"/>
    <w:rsid w:val="00BA113F"/>
    <w:rsid w:val="00BA11F8"/>
    <w:rsid w:val="00BA1A6D"/>
    <w:rsid w:val="00BA28BE"/>
    <w:rsid w:val="00BA297E"/>
    <w:rsid w:val="00BA2C5F"/>
    <w:rsid w:val="00BA320B"/>
    <w:rsid w:val="00BA3866"/>
    <w:rsid w:val="00BA40DB"/>
    <w:rsid w:val="00BA45BD"/>
    <w:rsid w:val="00BA62A5"/>
    <w:rsid w:val="00BA7289"/>
    <w:rsid w:val="00BB0312"/>
    <w:rsid w:val="00BB095C"/>
    <w:rsid w:val="00BB144D"/>
    <w:rsid w:val="00BB15C7"/>
    <w:rsid w:val="00BB25D6"/>
    <w:rsid w:val="00BB2F75"/>
    <w:rsid w:val="00BB404D"/>
    <w:rsid w:val="00BB44EA"/>
    <w:rsid w:val="00BB45DD"/>
    <w:rsid w:val="00BB4C63"/>
    <w:rsid w:val="00BB6071"/>
    <w:rsid w:val="00BB6954"/>
    <w:rsid w:val="00BB6A46"/>
    <w:rsid w:val="00BB7097"/>
    <w:rsid w:val="00BC0C90"/>
    <w:rsid w:val="00BC1180"/>
    <w:rsid w:val="00BC19CB"/>
    <w:rsid w:val="00BC2F06"/>
    <w:rsid w:val="00BC366F"/>
    <w:rsid w:val="00BC58DC"/>
    <w:rsid w:val="00BC5EB1"/>
    <w:rsid w:val="00BC6244"/>
    <w:rsid w:val="00BC6B2E"/>
    <w:rsid w:val="00BD0023"/>
    <w:rsid w:val="00BD0C8E"/>
    <w:rsid w:val="00BD20F0"/>
    <w:rsid w:val="00BD2FAC"/>
    <w:rsid w:val="00BD326F"/>
    <w:rsid w:val="00BD3A41"/>
    <w:rsid w:val="00BD3D9E"/>
    <w:rsid w:val="00BD5840"/>
    <w:rsid w:val="00BD58AA"/>
    <w:rsid w:val="00BD66AD"/>
    <w:rsid w:val="00BE1D81"/>
    <w:rsid w:val="00BE278D"/>
    <w:rsid w:val="00BE49FE"/>
    <w:rsid w:val="00BE593C"/>
    <w:rsid w:val="00BE606B"/>
    <w:rsid w:val="00BE607B"/>
    <w:rsid w:val="00BE694E"/>
    <w:rsid w:val="00BE6B4B"/>
    <w:rsid w:val="00BE7319"/>
    <w:rsid w:val="00BF0232"/>
    <w:rsid w:val="00BF0609"/>
    <w:rsid w:val="00BF065A"/>
    <w:rsid w:val="00BF0E65"/>
    <w:rsid w:val="00BF0EF0"/>
    <w:rsid w:val="00BF1387"/>
    <w:rsid w:val="00BF2C10"/>
    <w:rsid w:val="00BF3971"/>
    <w:rsid w:val="00BF4DAD"/>
    <w:rsid w:val="00BF4E5D"/>
    <w:rsid w:val="00BF644F"/>
    <w:rsid w:val="00BF66DA"/>
    <w:rsid w:val="00BF6930"/>
    <w:rsid w:val="00BF6969"/>
    <w:rsid w:val="00BF6E81"/>
    <w:rsid w:val="00BF74A7"/>
    <w:rsid w:val="00C01EAB"/>
    <w:rsid w:val="00C03F76"/>
    <w:rsid w:val="00C04CC6"/>
    <w:rsid w:val="00C060D1"/>
    <w:rsid w:val="00C070A1"/>
    <w:rsid w:val="00C0751E"/>
    <w:rsid w:val="00C11571"/>
    <w:rsid w:val="00C1176F"/>
    <w:rsid w:val="00C118D7"/>
    <w:rsid w:val="00C12715"/>
    <w:rsid w:val="00C13E5D"/>
    <w:rsid w:val="00C13EBA"/>
    <w:rsid w:val="00C13ECE"/>
    <w:rsid w:val="00C14361"/>
    <w:rsid w:val="00C148CB"/>
    <w:rsid w:val="00C152A8"/>
    <w:rsid w:val="00C152C2"/>
    <w:rsid w:val="00C16117"/>
    <w:rsid w:val="00C164C8"/>
    <w:rsid w:val="00C1677F"/>
    <w:rsid w:val="00C16D81"/>
    <w:rsid w:val="00C179F9"/>
    <w:rsid w:val="00C2067D"/>
    <w:rsid w:val="00C208A6"/>
    <w:rsid w:val="00C20DB1"/>
    <w:rsid w:val="00C2125E"/>
    <w:rsid w:val="00C215B8"/>
    <w:rsid w:val="00C216FF"/>
    <w:rsid w:val="00C221DB"/>
    <w:rsid w:val="00C22C69"/>
    <w:rsid w:val="00C23876"/>
    <w:rsid w:val="00C239C6"/>
    <w:rsid w:val="00C24002"/>
    <w:rsid w:val="00C24E11"/>
    <w:rsid w:val="00C26847"/>
    <w:rsid w:val="00C26C52"/>
    <w:rsid w:val="00C2770F"/>
    <w:rsid w:val="00C3187E"/>
    <w:rsid w:val="00C31C4C"/>
    <w:rsid w:val="00C333F1"/>
    <w:rsid w:val="00C349DE"/>
    <w:rsid w:val="00C34F74"/>
    <w:rsid w:val="00C35490"/>
    <w:rsid w:val="00C357A2"/>
    <w:rsid w:val="00C3616A"/>
    <w:rsid w:val="00C401CB"/>
    <w:rsid w:val="00C40B8D"/>
    <w:rsid w:val="00C40F44"/>
    <w:rsid w:val="00C41BA1"/>
    <w:rsid w:val="00C41BD3"/>
    <w:rsid w:val="00C42452"/>
    <w:rsid w:val="00C42B4F"/>
    <w:rsid w:val="00C42EA9"/>
    <w:rsid w:val="00C43B4B"/>
    <w:rsid w:val="00C43FA2"/>
    <w:rsid w:val="00C45706"/>
    <w:rsid w:val="00C45880"/>
    <w:rsid w:val="00C45D9E"/>
    <w:rsid w:val="00C4612E"/>
    <w:rsid w:val="00C461A2"/>
    <w:rsid w:val="00C4711E"/>
    <w:rsid w:val="00C473FB"/>
    <w:rsid w:val="00C503B7"/>
    <w:rsid w:val="00C505E0"/>
    <w:rsid w:val="00C51D19"/>
    <w:rsid w:val="00C52D1A"/>
    <w:rsid w:val="00C53230"/>
    <w:rsid w:val="00C532F3"/>
    <w:rsid w:val="00C53E56"/>
    <w:rsid w:val="00C54350"/>
    <w:rsid w:val="00C54706"/>
    <w:rsid w:val="00C54FA7"/>
    <w:rsid w:val="00C55588"/>
    <w:rsid w:val="00C55B0F"/>
    <w:rsid w:val="00C55E6D"/>
    <w:rsid w:val="00C56D1C"/>
    <w:rsid w:val="00C56E10"/>
    <w:rsid w:val="00C60FBD"/>
    <w:rsid w:val="00C62528"/>
    <w:rsid w:val="00C62C33"/>
    <w:rsid w:val="00C62DBE"/>
    <w:rsid w:val="00C63465"/>
    <w:rsid w:val="00C638FA"/>
    <w:rsid w:val="00C63DB0"/>
    <w:rsid w:val="00C64776"/>
    <w:rsid w:val="00C64987"/>
    <w:rsid w:val="00C65BE9"/>
    <w:rsid w:val="00C65FCA"/>
    <w:rsid w:val="00C70359"/>
    <w:rsid w:val="00C7077E"/>
    <w:rsid w:val="00C711D7"/>
    <w:rsid w:val="00C71CC9"/>
    <w:rsid w:val="00C726F8"/>
    <w:rsid w:val="00C72E41"/>
    <w:rsid w:val="00C72F1C"/>
    <w:rsid w:val="00C7314B"/>
    <w:rsid w:val="00C73AFF"/>
    <w:rsid w:val="00C73CF1"/>
    <w:rsid w:val="00C75196"/>
    <w:rsid w:val="00C75890"/>
    <w:rsid w:val="00C75B4B"/>
    <w:rsid w:val="00C76DE3"/>
    <w:rsid w:val="00C77179"/>
    <w:rsid w:val="00C7751E"/>
    <w:rsid w:val="00C776EB"/>
    <w:rsid w:val="00C8032D"/>
    <w:rsid w:val="00C80AFB"/>
    <w:rsid w:val="00C81296"/>
    <w:rsid w:val="00C82215"/>
    <w:rsid w:val="00C83453"/>
    <w:rsid w:val="00C8397C"/>
    <w:rsid w:val="00C84851"/>
    <w:rsid w:val="00C84ABF"/>
    <w:rsid w:val="00C8504C"/>
    <w:rsid w:val="00C85593"/>
    <w:rsid w:val="00C85649"/>
    <w:rsid w:val="00C857E4"/>
    <w:rsid w:val="00C85982"/>
    <w:rsid w:val="00C85EC7"/>
    <w:rsid w:val="00C87CD7"/>
    <w:rsid w:val="00C9239E"/>
    <w:rsid w:val="00C92619"/>
    <w:rsid w:val="00C92A55"/>
    <w:rsid w:val="00C93815"/>
    <w:rsid w:val="00C93A1E"/>
    <w:rsid w:val="00C94026"/>
    <w:rsid w:val="00C944BA"/>
    <w:rsid w:val="00C947BB"/>
    <w:rsid w:val="00C94B08"/>
    <w:rsid w:val="00C95186"/>
    <w:rsid w:val="00C95260"/>
    <w:rsid w:val="00C95C44"/>
    <w:rsid w:val="00C95C7B"/>
    <w:rsid w:val="00C96785"/>
    <w:rsid w:val="00C97990"/>
    <w:rsid w:val="00C97E14"/>
    <w:rsid w:val="00CA0AA7"/>
    <w:rsid w:val="00CA15BA"/>
    <w:rsid w:val="00CA1DD2"/>
    <w:rsid w:val="00CA289C"/>
    <w:rsid w:val="00CA4712"/>
    <w:rsid w:val="00CA47F4"/>
    <w:rsid w:val="00CA489A"/>
    <w:rsid w:val="00CA773D"/>
    <w:rsid w:val="00CA78B3"/>
    <w:rsid w:val="00CA7BF0"/>
    <w:rsid w:val="00CB0402"/>
    <w:rsid w:val="00CB0670"/>
    <w:rsid w:val="00CB1440"/>
    <w:rsid w:val="00CB1B7A"/>
    <w:rsid w:val="00CB1CB4"/>
    <w:rsid w:val="00CB205D"/>
    <w:rsid w:val="00CB255C"/>
    <w:rsid w:val="00CB453D"/>
    <w:rsid w:val="00CB476F"/>
    <w:rsid w:val="00CB51F1"/>
    <w:rsid w:val="00CB5C6F"/>
    <w:rsid w:val="00CB79CF"/>
    <w:rsid w:val="00CB7BF8"/>
    <w:rsid w:val="00CC03BE"/>
    <w:rsid w:val="00CC0F91"/>
    <w:rsid w:val="00CC15CC"/>
    <w:rsid w:val="00CC22D0"/>
    <w:rsid w:val="00CC26EC"/>
    <w:rsid w:val="00CC286A"/>
    <w:rsid w:val="00CC3015"/>
    <w:rsid w:val="00CC501E"/>
    <w:rsid w:val="00CC507E"/>
    <w:rsid w:val="00CC5666"/>
    <w:rsid w:val="00CC685C"/>
    <w:rsid w:val="00CC6B28"/>
    <w:rsid w:val="00CC740A"/>
    <w:rsid w:val="00CC7D38"/>
    <w:rsid w:val="00CC7D5E"/>
    <w:rsid w:val="00CD13DE"/>
    <w:rsid w:val="00CD209B"/>
    <w:rsid w:val="00CD37E8"/>
    <w:rsid w:val="00CD3FFA"/>
    <w:rsid w:val="00CD4056"/>
    <w:rsid w:val="00CD5867"/>
    <w:rsid w:val="00CD6256"/>
    <w:rsid w:val="00CD63AA"/>
    <w:rsid w:val="00CE0A45"/>
    <w:rsid w:val="00CE0C7A"/>
    <w:rsid w:val="00CE0E34"/>
    <w:rsid w:val="00CE151E"/>
    <w:rsid w:val="00CE17B8"/>
    <w:rsid w:val="00CE28E2"/>
    <w:rsid w:val="00CE3B3E"/>
    <w:rsid w:val="00CE3B5E"/>
    <w:rsid w:val="00CE3B99"/>
    <w:rsid w:val="00CE5FAC"/>
    <w:rsid w:val="00CE6C9A"/>
    <w:rsid w:val="00CE6D8E"/>
    <w:rsid w:val="00CE7835"/>
    <w:rsid w:val="00CF12B8"/>
    <w:rsid w:val="00CF131F"/>
    <w:rsid w:val="00CF1431"/>
    <w:rsid w:val="00CF14B1"/>
    <w:rsid w:val="00CF2E63"/>
    <w:rsid w:val="00CF36D9"/>
    <w:rsid w:val="00CF3BE2"/>
    <w:rsid w:val="00CF3BFF"/>
    <w:rsid w:val="00CF3DB4"/>
    <w:rsid w:val="00CF3DDE"/>
    <w:rsid w:val="00CF444D"/>
    <w:rsid w:val="00CF543F"/>
    <w:rsid w:val="00CF646B"/>
    <w:rsid w:val="00CF6C60"/>
    <w:rsid w:val="00CF71F4"/>
    <w:rsid w:val="00CF7374"/>
    <w:rsid w:val="00D00052"/>
    <w:rsid w:val="00D002C3"/>
    <w:rsid w:val="00D01E3C"/>
    <w:rsid w:val="00D02093"/>
    <w:rsid w:val="00D020C4"/>
    <w:rsid w:val="00D02A8B"/>
    <w:rsid w:val="00D03704"/>
    <w:rsid w:val="00D03C01"/>
    <w:rsid w:val="00D0404C"/>
    <w:rsid w:val="00D0409C"/>
    <w:rsid w:val="00D0510D"/>
    <w:rsid w:val="00D055FB"/>
    <w:rsid w:val="00D057EE"/>
    <w:rsid w:val="00D06083"/>
    <w:rsid w:val="00D06D69"/>
    <w:rsid w:val="00D07128"/>
    <w:rsid w:val="00D079CE"/>
    <w:rsid w:val="00D10029"/>
    <w:rsid w:val="00D110C9"/>
    <w:rsid w:val="00D11231"/>
    <w:rsid w:val="00D1127B"/>
    <w:rsid w:val="00D11400"/>
    <w:rsid w:val="00D11C1A"/>
    <w:rsid w:val="00D12159"/>
    <w:rsid w:val="00D12417"/>
    <w:rsid w:val="00D12D3F"/>
    <w:rsid w:val="00D12D5E"/>
    <w:rsid w:val="00D133D8"/>
    <w:rsid w:val="00D13692"/>
    <w:rsid w:val="00D1388B"/>
    <w:rsid w:val="00D14249"/>
    <w:rsid w:val="00D14E6B"/>
    <w:rsid w:val="00D15F2E"/>
    <w:rsid w:val="00D17018"/>
    <w:rsid w:val="00D20BF7"/>
    <w:rsid w:val="00D21F7E"/>
    <w:rsid w:val="00D2271B"/>
    <w:rsid w:val="00D23A11"/>
    <w:rsid w:val="00D262F6"/>
    <w:rsid w:val="00D279F5"/>
    <w:rsid w:val="00D302BD"/>
    <w:rsid w:val="00D31293"/>
    <w:rsid w:val="00D31801"/>
    <w:rsid w:val="00D332C4"/>
    <w:rsid w:val="00D33354"/>
    <w:rsid w:val="00D34489"/>
    <w:rsid w:val="00D348FE"/>
    <w:rsid w:val="00D3614B"/>
    <w:rsid w:val="00D364CE"/>
    <w:rsid w:val="00D406EB"/>
    <w:rsid w:val="00D409F0"/>
    <w:rsid w:val="00D40A56"/>
    <w:rsid w:val="00D40BDF"/>
    <w:rsid w:val="00D41BDA"/>
    <w:rsid w:val="00D4252F"/>
    <w:rsid w:val="00D43704"/>
    <w:rsid w:val="00D4472E"/>
    <w:rsid w:val="00D45AA9"/>
    <w:rsid w:val="00D473C8"/>
    <w:rsid w:val="00D47741"/>
    <w:rsid w:val="00D477FD"/>
    <w:rsid w:val="00D47991"/>
    <w:rsid w:val="00D47D7A"/>
    <w:rsid w:val="00D51197"/>
    <w:rsid w:val="00D51577"/>
    <w:rsid w:val="00D5244A"/>
    <w:rsid w:val="00D550A5"/>
    <w:rsid w:val="00D5542D"/>
    <w:rsid w:val="00D5550E"/>
    <w:rsid w:val="00D562D7"/>
    <w:rsid w:val="00D5664E"/>
    <w:rsid w:val="00D56C82"/>
    <w:rsid w:val="00D57000"/>
    <w:rsid w:val="00D57B7D"/>
    <w:rsid w:val="00D57F74"/>
    <w:rsid w:val="00D60734"/>
    <w:rsid w:val="00D60AE9"/>
    <w:rsid w:val="00D61EEC"/>
    <w:rsid w:val="00D64816"/>
    <w:rsid w:val="00D653C2"/>
    <w:rsid w:val="00D663CB"/>
    <w:rsid w:val="00D66B32"/>
    <w:rsid w:val="00D6744D"/>
    <w:rsid w:val="00D67847"/>
    <w:rsid w:val="00D67999"/>
    <w:rsid w:val="00D67C70"/>
    <w:rsid w:val="00D70180"/>
    <w:rsid w:val="00D7065A"/>
    <w:rsid w:val="00D7308F"/>
    <w:rsid w:val="00D73ABD"/>
    <w:rsid w:val="00D73B71"/>
    <w:rsid w:val="00D73E4C"/>
    <w:rsid w:val="00D742FC"/>
    <w:rsid w:val="00D75AA5"/>
    <w:rsid w:val="00D761E3"/>
    <w:rsid w:val="00D76C7B"/>
    <w:rsid w:val="00D80862"/>
    <w:rsid w:val="00D8149E"/>
    <w:rsid w:val="00D8169A"/>
    <w:rsid w:val="00D8356D"/>
    <w:rsid w:val="00D8373B"/>
    <w:rsid w:val="00D83951"/>
    <w:rsid w:val="00D845FA"/>
    <w:rsid w:val="00D85806"/>
    <w:rsid w:val="00D865AD"/>
    <w:rsid w:val="00D866B3"/>
    <w:rsid w:val="00D8676F"/>
    <w:rsid w:val="00D87162"/>
    <w:rsid w:val="00D902AD"/>
    <w:rsid w:val="00D930F4"/>
    <w:rsid w:val="00D931A3"/>
    <w:rsid w:val="00D937AA"/>
    <w:rsid w:val="00D93AD9"/>
    <w:rsid w:val="00D93F04"/>
    <w:rsid w:val="00D94812"/>
    <w:rsid w:val="00D94E63"/>
    <w:rsid w:val="00D94E8B"/>
    <w:rsid w:val="00D95542"/>
    <w:rsid w:val="00D95A6C"/>
    <w:rsid w:val="00D95A6D"/>
    <w:rsid w:val="00D969B9"/>
    <w:rsid w:val="00D9708B"/>
    <w:rsid w:val="00D9711A"/>
    <w:rsid w:val="00D97418"/>
    <w:rsid w:val="00D977CF"/>
    <w:rsid w:val="00DA072C"/>
    <w:rsid w:val="00DA075B"/>
    <w:rsid w:val="00DA0A51"/>
    <w:rsid w:val="00DA0D63"/>
    <w:rsid w:val="00DA19C6"/>
    <w:rsid w:val="00DA2633"/>
    <w:rsid w:val="00DA3A84"/>
    <w:rsid w:val="00DA4925"/>
    <w:rsid w:val="00DA6708"/>
    <w:rsid w:val="00DA74EB"/>
    <w:rsid w:val="00DA7826"/>
    <w:rsid w:val="00DB00B9"/>
    <w:rsid w:val="00DB12F2"/>
    <w:rsid w:val="00DB17EB"/>
    <w:rsid w:val="00DB1915"/>
    <w:rsid w:val="00DB288A"/>
    <w:rsid w:val="00DB2D4E"/>
    <w:rsid w:val="00DB2F34"/>
    <w:rsid w:val="00DB2FCA"/>
    <w:rsid w:val="00DB30E4"/>
    <w:rsid w:val="00DB3EDD"/>
    <w:rsid w:val="00DB40BC"/>
    <w:rsid w:val="00DB4667"/>
    <w:rsid w:val="00DB4BFA"/>
    <w:rsid w:val="00DB5F32"/>
    <w:rsid w:val="00DB61D6"/>
    <w:rsid w:val="00DB696B"/>
    <w:rsid w:val="00DB7C5C"/>
    <w:rsid w:val="00DB7ED9"/>
    <w:rsid w:val="00DC0A81"/>
    <w:rsid w:val="00DC1FE7"/>
    <w:rsid w:val="00DC4B56"/>
    <w:rsid w:val="00DC50D9"/>
    <w:rsid w:val="00DC6701"/>
    <w:rsid w:val="00DC6A48"/>
    <w:rsid w:val="00DC7466"/>
    <w:rsid w:val="00DC7C1B"/>
    <w:rsid w:val="00DC7CCB"/>
    <w:rsid w:val="00DC7D96"/>
    <w:rsid w:val="00DD20B4"/>
    <w:rsid w:val="00DD2236"/>
    <w:rsid w:val="00DD2522"/>
    <w:rsid w:val="00DD26E8"/>
    <w:rsid w:val="00DD3070"/>
    <w:rsid w:val="00DD4417"/>
    <w:rsid w:val="00DD5747"/>
    <w:rsid w:val="00DD6C11"/>
    <w:rsid w:val="00DE1546"/>
    <w:rsid w:val="00DE2C0F"/>
    <w:rsid w:val="00DE3286"/>
    <w:rsid w:val="00DE358C"/>
    <w:rsid w:val="00DE36A1"/>
    <w:rsid w:val="00DE4449"/>
    <w:rsid w:val="00DE4A12"/>
    <w:rsid w:val="00DE4B9A"/>
    <w:rsid w:val="00DE4E80"/>
    <w:rsid w:val="00DE5C5A"/>
    <w:rsid w:val="00DE6608"/>
    <w:rsid w:val="00DE68E0"/>
    <w:rsid w:val="00DE798E"/>
    <w:rsid w:val="00DF19E7"/>
    <w:rsid w:val="00DF224A"/>
    <w:rsid w:val="00DF3A42"/>
    <w:rsid w:val="00DF5980"/>
    <w:rsid w:val="00DF5D8C"/>
    <w:rsid w:val="00DF5E49"/>
    <w:rsid w:val="00DF6EF0"/>
    <w:rsid w:val="00DF70BC"/>
    <w:rsid w:val="00DF7313"/>
    <w:rsid w:val="00DF7DD2"/>
    <w:rsid w:val="00E0090B"/>
    <w:rsid w:val="00E00BDB"/>
    <w:rsid w:val="00E03C1E"/>
    <w:rsid w:val="00E043AE"/>
    <w:rsid w:val="00E050FB"/>
    <w:rsid w:val="00E05159"/>
    <w:rsid w:val="00E054BE"/>
    <w:rsid w:val="00E05FEC"/>
    <w:rsid w:val="00E06066"/>
    <w:rsid w:val="00E06561"/>
    <w:rsid w:val="00E06C22"/>
    <w:rsid w:val="00E0752C"/>
    <w:rsid w:val="00E100A9"/>
    <w:rsid w:val="00E11880"/>
    <w:rsid w:val="00E11FE0"/>
    <w:rsid w:val="00E12076"/>
    <w:rsid w:val="00E121E4"/>
    <w:rsid w:val="00E122B8"/>
    <w:rsid w:val="00E12526"/>
    <w:rsid w:val="00E12CD3"/>
    <w:rsid w:val="00E13024"/>
    <w:rsid w:val="00E132D9"/>
    <w:rsid w:val="00E1373B"/>
    <w:rsid w:val="00E14473"/>
    <w:rsid w:val="00E15A43"/>
    <w:rsid w:val="00E15C56"/>
    <w:rsid w:val="00E162BA"/>
    <w:rsid w:val="00E1633C"/>
    <w:rsid w:val="00E166C2"/>
    <w:rsid w:val="00E170CA"/>
    <w:rsid w:val="00E17D3E"/>
    <w:rsid w:val="00E20B0C"/>
    <w:rsid w:val="00E21B17"/>
    <w:rsid w:val="00E23397"/>
    <w:rsid w:val="00E24D05"/>
    <w:rsid w:val="00E24F57"/>
    <w:rsid w:val="00E2565A"/>
    <w:rsid w:val="00E25858"/>
    <w:rsid w:val="00E25891"/>
    <w:rsid w:val="00E2616C"/>
    <w:rsid w:val="00E262F8"/>
    <w:rsid w:val="00E26DC6"/>
    <w:rsid w:val="00E2710B"/>
    <w:rsid w:val="00E30755"/>
    <w:rsid w:val="00E31245"/>
    <w:rsid w:val="00E316C4"/>
    <w:rsid w:val="00E34C4B"/>
    <w:rsid w:val="00E34DD6"/>
    <w:rsid w:val="00E36E25"/>
    <w:rsid w:val="00E403BD"/>
    <w:rsid w:val="00E40ABF"/>
    <w:rsid w:val="00E41FAE"/>
    <w:rsid w:val="00E425AD"/>
    <w:rsid w:val="00E4344C"/>
    <w:rsid w:val="00E448CB"/>
    <w:rsid w:val="00E449C1"/>
    <w:rsid w:val="00E44BF0"/>
    <w:rsid w:val="00E50139"/>
    <w:rsid w:val="00E50617"/>
    <w:rsid w:val="00E52B70"/>
    <w:rsid w:val="00E52E08"/>
    <w:rsid w:val="00E530CA"/>
    <w:rsid w:val="00E539D3"/>
    <w:rsid w:val="00E549E3"/>
    <w:rsid w:val="00E5609A"/>
    <w:rsid w:val="00E566A4"/>
    <w:rsid w:val="00E57343"/>
    <w:rsid w:val="00E609D9"/>
    <w:rsid w:val="00E611CB"/>
    <w:rsid w:val="00E6193A"/>
    <w:rsid w:val="00E61B44"/>
    <w:rsid w:val="00E61BF8"/>
    <w:rsid w:val="00E62DC7"/>
    <w:rsid w:val="00E63419"/>
    <w:rsid w:val="00E635EE"/>
    <w:rsid w:val="00E6531A"/>
    <w:rsid w:val="00E65504"/>
    <w:rsid w:val="00E65970"/>
    <w:rsid w:val="00E65B31"/>
    <w:rsid w:val="00E65D9F"/>
    <w:rsid w:val="00E66478"/>
    <w:rsid w:val="00E66913"/>
    <w:rsid w:val="00E66E21"/>
    <w:rsid w:val="00E6709A"/>
    <w:rsid w:val="00E67110"/>
    <w:rsid w:val="00E674AE"/>
    <w:rsid w:val="00E67A27"/>
    <w:rsid w:val="00E67DE4"/>
    <w:rsid w:val="00E67F54"/>
    <w:rsid w:val="00E7017E"/>
    <w:rsid w:val="00E702D8"/>
    <w:rsid w:val="00E704E9"/>
    <w:rsid w:val="00E71085"/>
    <w:rsid w:val="00E71973"/>
    <w:rsid w:val="00E71A28"/>
    <w:rsid w:val="00E71DA2"/>
    <w:rsid w:val="00E7206C"/>
    <w:rsid w:val="00E7257E"/>
    <w:rsid w:val="00E737B6"/>
    <w:rsid w:val="00E73896"/>
    <w:rsid w:val="00E74AFD"/>
    <w:rsid w:val="00E75437"/>
    <w:rsid w:val="00E762F9"/>
    <w:rsid w:val="00E76741"/>
    <w:rsid w:val="00E768F9"/>
    <w:rsid w:val="00E77212"/>
    <w:rsid w:val="00E77564"/>
    <w:rsid w:val="00E77777"/>
    <w:rsid w:val="00E77BA9"/>
    <w:rsid w:val="00E801C8"/>
    <w:rsid w:val="00E80284"/>
    <w:rsid w:val="00E80379"/>
    <w:rsid w:val="00E80A28"/>
    <w:rsid w:val="00E818C3"/>
    <w:rsid w:val="00E81EC0"/>
    <w:rsid w:val="00E82917"/>
    <w:rsid w:val="00E82C70"/>
    <w:rsid w:val="00E83BED"/>
    <w:rsid w:val="00E85E16"/>
    <w:rsid w:val="00E85F49"/>
    <w:rsid w:val="00E86CB2"/>
    <w:rsid w:val="00E87103"/>
    <w:rsid w:val="00E87208"/>
    <w:rsid w:val="00E87FCD"/>
    <w:rsid w:val="00E90348"/>
    <w:rsid w:val="00E903A1"/>
    <w:rsid w:val="00E916BC"/>
    <w:rsid w:val="00E922BA"/>
    <w:rsid w:val="00E92C61"/>
    <w:rsid w:val="00E945B1"/>
    <w:rsid w:val="00E94835"/>
    <w:rsid w:val="00E94B3A"/>
    <w:rsid w:val="00E9650C"/>
    <w:rsid w:val="00E97279"/>
    <w:rsid w:val="00E9799F"/>
    <w:rsid w:val="00EA030C"/>
    <w:rsid w:val="00EA0A01"/>
    <w:rsid w:val="00EA0D8C"/>
    <w:rsid w:val="00EA1C42"/>
    <w:rsid w:val="00EA2499"/>
    <w:rsid w:val="00EA2C44"/>
    <w:rsid w:val="00EA2C94"/>
    <w:rsid w:val="00EA2E30"/>
    <w:rsid w:val="00EA58FA"/>
    <w:rsid w:val="00EA6750"/>
    <w:rsid w:val="00EA7139"/>
    <w:rsid w:val="00EA71B9"/>
    <w:rsid w:val="00EA7A0F"/>
    <w:rsid w:val="00EB01CE"/>
    <w:rsid w:val="00EB45B0"/>
    <w:rsid w:val="00EB53F8"/>
    <w:rsid w:val="00EB66FD"/>
    <w:rsid w:val="00EC0F7F"/>
    <w:rsid w:val="00EC1370"/>
    <w:rsid w:val="00EC1C4C"/>
    <w:rsid w:val="00EC1DF1"/>
    <w:rsid w:val="00EC29A6"/>
    <w:rsid w:val="00EC3014"/>
    <w:rsid w:val="00EC36EE"/>
    <w:rsid w:val="00EC5147"/>
    <w:rsid w:val="00EC539A"/>
    <w:rsid w:val="00EC5595"/>
    <w:rsid w:val="00EC5701"/>
    <w:rsid w:val="00EC74E8"/>
    <w:rsid w:val="00EC7C3C"/>
    <w:rsid w:val="00ED1759"/>
    <w:rsid w:val="00ED2D3F"/>
    <w:rsid w:val="00ED3DA4"/>
    <w:rsid w:val="00ED417D"/>
    <w:rsid w:val="00ED4487"/>
    <w:rsid w:val="00ED59A0"/>
    <w:rsid w:val="00ED5E40"/>
    <w:rsid w:val="00ED6180"/>
    <w:rsid w:val="00ED764E"/>
    <w:rsid w:val="00ED78C1"/>
    <w:rsid w:val="00EE1320"/>
    <w:rsid w:val="00EE161A"/>
    <w:rsid w:val="00EE16DE"/>
    <w:rsid w:val="00EE175F"/>
    <w:rsid w:val="00EE1C4B"/>
    <w:rsid w:val="00EE22AD"/>
    <w:rsid w:val="00EE24A6"/>
    <w:rsid w:val="00EE25B9"/>
    <w:rsid w:val="00EE3849"/>
    <w:rsid w:val="00EE3F11"/>
    <w:rsid w:val="00EE5460"/>
    <w:rsid w:val="00EE6A16"/>
    <w:rsid w:val="00EE6CE0"/>
    <w:rsid w:val="00EE7E4C"/>
    <w:rsid w:val="00EF0F24"/>
    <w:rsid w:val="00EF1C65"/>
    <w:rsid w:val="00EF2BE3"/>
    <w:rsid w:val="00EF2CAC"/>
    <w:rsid w:val="00EF3FA0"/>
    <w:rsid w:val="00EF4222"/>
    <w:rsid w:val="00EF520E"/>
    <w:rsid w:val="00EF79E1"/>
    <w:rsid w:val="00F004FE"/>
    <w:rsid w:val="00F0067E"/>
    <w:rsid w:val="00F0115B"/>
    <w:rsid w:val="00F01765"/>
    <w:rsid w:val="00F01B3D"/>
    <w:rsid w:val="00F0231F"/>
    <w:rsid w:val="00F0254A"/>
    <w:rsid w:val="00F03CD8"/>
    <w:rsid w:val="00F03ECB"/>
    <w:rsid w:val="00F05D96"/>
    <w:rsid w:val="00F06647"/>
    <w:rsid w:val="00F06B0A"/>
    <w:rsid w:val="00F06F1F"/>
    <w:rsid w:val="00F079E7"/>
    <w:rsid w:val="00F10174"/>
    <w:rsid w:val="00F10A36"/>
    <w:rsid w:val="00F11391"/>
    <w:rsid w:val="00F1153C"/>
    <w:rsid w:val="00F142B2"/>
    <w:rsid w:val="00F147B7"/>
    <w:rsid w:val="00F155E5"/>
    <w:rsid w:val="00F16FD1"/>
    <w:rsid w:val="00F1782D"/>
    <w:rsid w:val="00F17A5B"/>
    <w:rsid w:val="00F17BBE"/>
    <w:rsid w:val="00F2038D"/>
    <w:rsid w:val="00F20665"/>
    <w:rsid w:val="00F21239"/>
    <w:rsid w:val="00F23CCF"/>
    <w:rsid w:val="00F23DDC"/>
    <w:rsid w:val="00F23FD9"/>
    <w:rsid w:val="00F25FBF"/>
    <w:rsid w:val="00F265DF"/>
    <w:rsid w:val="00F265E6"/>
    <w:rsid w:val="00F27E71"/>
    <w:rsid w:val="00F302F4"/>
    <w:rsid w:val="00F30AD0"/>
    <w:rsid w:val="00F31B5E"/>
    <w:rsid w:val="00F31EDC"/>
    <w:rsid w:val="00F33077"/>
    <w:rsid w:val="00F330A0"/>
    <w:rsid w:val="00F34537"/>
    <w:rsid w:val="00F34FC8"/>
    <w:rsid w:val="00F3554E"/>
    <w:rsid w:val="00F35DAE"/>
    <w:rsid w:val="00F36577"/>
    <w:rsid w:val="00F37C99"/>
    <w:rsid w:val="00F37D82"/>
    <w:rsid w:val="00F41CF4"/>
    <w:rsid w:val="00F41E77"/>
    <w:rsid w:val="00F42061"/>
    <w:rsid w:val="00F43D26"/>
    <w:rsid w:val="00F44F4A"/>
    <w:rsid w:val="00F454DC"/>
    <w:rsid w:val="00F46166"/>
    <w:rsid w:val="00F4650A"/>
    <w:rsid w:val="00F4760D"/>
    <w:rsid w:val="00F47664"/>
    <w:rsid w:val="00F51D0E"/>
    <w:rsid w:val="00F51E89"/>
    <w:rsid w:val="00F529A9"/>
    <w:rsid w:val="00F5315A"/>
    <w:rsid w:val="00F53559"/>
    <w:rsid w:val="00F53B50"/>
    <w:rsid w:val="00F546CB"/>
    <w:rsid w:val="00F54AF3"/>
    <w:rsid w:val="00F55F2D"/>
    <w:rsid w:val="00F57FCD"/>
    <w:rsid w:val="00F608FB"/>
    <w:rsid w:val="00F60ED8"/>
    <w:rsid w:val="00F643CA"/>
    <w:rsid w:val="00F64B3F"/>
    <w:rsid w:val="00F654CC"/>
    <w:rsid w:val="00F65F73"/>
    <w:rsid w:val="00F660D2"/>
    <w:rsid w:val="00F6662A"/>
    <w:rsid w:val="00F66AFD"/>
    <w:rsid w:val="00F66E0A"/>
    <w:rsid w:val="00F672E1"/>
    <w:rsid w:val="00F677A7"/>
    <w:rsid w:val="00F67BE6"/>
    <w:rsid w:val="00F723D5"/>
    <w:rsid w:val="00F7276D"/>
    <w:rsid w:val="00F72DF7"/>
    <w:rsid w:val="00F7391B"/>
    <w:rsid w:val="00F73DCF"/>
    <w:rsid w:val="00F756F0"/>
    <w:rsid w:val="00F76B32"/>
    <w:rsid w:val="00F76B53"/>
    <w:rsid w:val="00F76B79"/>
    <w:rsid w:val="00F80646"/>
    <w:rsid w:val="00F8067E"/>
    <w:rsid w:val="00F80E35"/>
    <w:rsid w:val="00F823D9"/>
    <w:rsid w:val="00F8250C"/>
    <w:rsid w:val="00F82FFF"/>
    <w:rsid w:val="00F83791"/>
    <w:rsid w:val="00F8480D"/>
    <w:rsid w:val="00F85470"/>
    <w:rsid w:val="00F863F8"/>
    <w:rsid w:val="00F8644B"/>
    <w:rsid w:val="00F8683D"/>
    <w:rsid w:val="00F86A58"/>
    <w:rsid w:val="00F912DB"/>
    <w:rsid w:val="00F91580"/>
    <w:rsid w:val="00F92681"/>
    <w:rsid w:val="00F92B6B"/>
    <w:rsid w:val="00F93140"/>
    <w:rsid w:val="00F940EB"/>
    <w:rsid w:val="00F9438E"/>
    <w:rsid w:val="00F95271"/>
    <w:rsid w:val="00F96EE1"/>
    <w:rsid w:val="00FA0237"/>
    <w:rsid w:val="00FA10AB"/>
    <w:rsid w:val="00FA1E63"/>
    <w:rsid w:val="00FA22F7"/>
    <w:rsid w:val="00FA2836"/>
    <w:rsid w:val="00FA3584"/>
    <w:rsid w:val="00FA3D14"/>
    <w:rsid w:val="00FA4E9E"/>
    <w:rsid w:val="00FA5255"/>
    <w:rsid w:val="00FA594B"/>
    <w:rsid w:val="00FA6BDC"/>
    <w:rsid w:val="00FA7410"/>
    <w:rsid w:val="00FA7905"/>
    <w:rsid w:val="00FA7D39"/>
    <w:rsid w:val="00FB0112"/>
    <w:rsid w:val="00FB15C0"/>
    <w:rsid w:val="00FB19E3"/>
    <w:rsid w:val="00FB1AF8"/>
    <w:rsid w:val="00FB3C49"/>
    <w:rsid w:val="00FB46D1"/>
    <w:rsid w:val="00FB4709"/>
    <w:rsid w:val="00FB53EA"/>
    <w:rsid w:val="00FB5D18"/>
    <w:rsid w:val="00FB7088"/>
    <w:rsid w:val="00FB7D19"/>
    <w:rsid w:val="00FC024E"/>
    <w:rsid w:val="00FC07DE"/>
    <w:rsid w:val="00FC0A8F"/>
    <w:rsid w:val="00FC0B97"/>
    <w:rsid w:val="00FC0F76"/>
    <w:rsid w:val="00FC1000"/>
    <w:rsid w:val="00FC120D"/>
    <w:rsid w:val="00FC2323"/>
    <w:rsid w:val="00FC2A08"/>
    <w:rsid w:val="00FC2D46"/>
    <w:rsid w:val="00FC321E"/>
    <w:rsid w:val="00FC3232"/>
    <w:rsid w:val="00FC49B7"/>
    <w:rsid w:val="00FC49E8"/>
    <w:rsid w:val="00FC4DD6"/>
    <w:rsid w:val="00FC568D"/>
    <w:rsid w:val="00FC63D5"/>
    <w:rsid w:val="00FC64C0"/>
    <w:rsid w:val="00FC6948"/>
    <w:rsid w:val="00FC6C14"/>
    <w:rsid w:val="00FC6CD3"/>
    <w:rsid w:val="00FC6ED3"/>
    <w:rsid w:val="00FC702C"/>
    <w:rsid w:val="00FC7102"/>
    <w:rsid w:val="00FD0362"/>
    <w:rsid w:val="00FD2710"/>
    <w:rsid w:val="00FD27B2"/>
    <w:rsid w:val="00FD319F"/>
    <w:rsid w:val="00FD31B4"/>
    <w:rsid w:val="00FD3BC5"/>
    <w:rsid w:val="00FD54AE"/>
    <w:rsid w:val="00FD54BE"/>
    <w:rsid w:val="00FD6148"/>
    <w:rsid w:val="00FD64B2"/>
    <w:rsid w:val="00FD7C3E"/>
    <w:rsid w:val="00FE15F6"/>
    <w:rsid w:val="00FE1E01"/>
    <w:rsid w:val="00FE1E50"/>
    <w:rsid w:val="00FE1ED0"/>
    <w:rsid w:val="00FE208E"/>
    <w:rsid w:val="00FE2D57"/>
    <w:rsid w:val="00FE3DC2"/>
    <w:rsid w:val="00FE4793"/>
    <w:rsid w:val="00FE4EBA"/>
    <w:rsid w:val="00FE4F6F"/>
    <w:rsid w:val="00FE4FEE"/>
    <w:rsid w:val="00FE5070"/>
    <w:rsid w:val="00FE509B"/>
    <w:rsid w:val="00FE50D2"/>
    <w:rsid w:val="00FE65FB"/>
    <w:rsid w:val="00FE6FC1"/>
    <w:rsid w:val="00FE71D2"/>
    <w:rsid w:val="00FE7258"/>
    <w:rsid w:val="00FF0182"/>
    <w:rsid w:val="00FF044F"/>
    <w:rsid w:val="00FF1740"/>
    <w:rsid w:val="00FF2F4B"/>
    <w:rsid w:val="00FF321D"/>
    <w:rsid w:val="00FF4F5A"/>
    <w:rsid w:val="00FF5373"/>
    <w:rsid w:val="00FF5514"/>
    <w:rsid w:val="00FF5957"/>
    <w:rsid w:val="00FF7096"/>
    <w:rsid w:val="00FF720A"/>
    <w:rsid w:val="00FF76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906947"/>
  <w15:docId w15:val="{2DE1798D-CDCC-480B-A923-DB57BF0434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C6948"/>
    <w:pPr>
      <w:tabs>
        <w:tab w:val="center" w:pos="4680"/>
        <w:tab w:val="right" w:pos="9360"/>
      </w:tabs>
      <w:spacing w:after="0" w:line="240" w:lineRule="auto"/>
    </w:pPr>
  </w:style>
  <w:style w:type="character" w:customStyle="1" w:styleId="HeaderChar">
    <w:name w:val="Header Char"/>
    <w:basedOn w:val="DefaultParagraphFont"/>
    <w:link w:val="Header"/>
    <w:uiPriority w:val="99"/>
    <w:rsid w:val="00FC6948"/>
  </w:style>
  <w:style w:type="paragraph" w:styleId="Footer">
    <w:name w:val="footer"/>
    <w:basedOn w:val="Normal"/>
    <w:link w:val="FooterChar"/>
    <w:uiPriority w:val="99"/>
    <w:unhideWhenUsed/>
    <w:rsid w:val="00FC6948"/>
    <w:pPr>
      <w:tabs>
        <w:tab w:val="center" w:pos="4680"/>
        <w:tab w:val="right" w:pos="9360"/>
      </w:tabs>
      <w:spacing w:after="0" w:line="240" w:lineRule="auto"/>
    </w:pPr>
  </w:style>
  <w:style w:type="character" w:customStyle="1" w:styleId="FooterChar">
    <w:name w:val="Footer Char"/>
    <w:basedOn w:val="DefaultParagraphFont"/>
    <w:link w:val="Footer"/>
    <w:uiPriority w:val="99"/>
    <w:rsid w:val="00FC6948"/>
  </w:style>
  <w:style w:type="paragraph" w:styleId="NoSpacing">
    <w:name w:val="No Spacing"/>
    <w:uiPriority w:val="1"/>
    <w:qFormat/>
    <w:rsid w:val="00060E12"/>
    <w:pPr>
      <w:spacing w:after="0" w:line="240" w:lineRule="auto"/>
    </w:pPr>
    <w:rPr>
      <w:rFonts w:eastAsiaTheme="minorEastAsia"/>
    </w:rPr>
  </w:style>
  <w:style w:type="paragraph" w:customStyle="1" w:styleId="Default">
    <w:name w:val="Default"/>
    <w:rsid w:val="00060E12"/>
    <w:pPr>
      <w:autoSpaceDE w:val="0"/>
      <w:autoSpaceDN w:val="0"/>
      <w:adjustRightInd w:val="0"/>
      <w:spacing w:after="0" w:line="240" w:lineRule="auto"/>
    </w:pPr>
    <w:rPr>
      <w:rFonts w:ascii="Calibri" w:eastAsiaTheme="minorEastAsia" w:hAnsi="Calibri" w:cs="Calibri"/>
      <w:color w:val="000000"/>
      <w:sz w:val="24"/>
      <w:szCs w:val="24"/>
    </w:rPr>
  </w:style>
  <w:style w:type="character" w:styleId="CommentReference">
    <w:name w:val="annotation reference"/>
    <w:basedOn w:val="DefaultParagraphFont"/>
    <w:uiPriority w:val="99"/>
    <w:semiHidden/>
    <w:unhideWhenUsed/>
    <w:rsid w:val="00680C9B"/>
    <w:rPr>
      <w:sz w:val="16"/>
      <w:szCs w:val="16"/>
    </w:rPr>
  </w:style>
  <w:style w:type="paragraph" w:styleId="CommentText">
    <w:name w:val="annotation text"/>
    <w:basedOn w:val="Normal"/>
    <w:link w:val="CommentTextChar"/>
    <w:uiPriority w:val="99"/>
    <w:semiHidden/>
    <w:unhideWhenUsed/>
    <w:rsid w:val="00680C9B"/>
    <w:pPr>
      <w:spacing w:line="240" w:lineRule="auto"/>
    </w:pPr>
    <w:rPr>
      <w:sz w:val="20"/>
      <w:szCs w:val="20"/>
    </w:rPr>
  </w:style>
  <w:style w:type="character" w:customStyle="1" w:styleId="CommentTextChar">
    <w:name w:val="Comment Text Char"/>
    <w:basedOn w:val="DefaultParagraphFont"/>
    <w:link w:val="CommentText"/>
    <w:uiPriority w:val="99"/>
    <w:semiHidden/>
    <w:rsid w:val="00680C9B"/>
    <w:rPr>
      <w:sz w:val="20"/>
      <w:szCs w:val="20"/>
    </w:rPr>
  </w:style>
  <w:style w:type="paragraph" w:styleId="CommentSubject">
    <w:name w:val="annotation subject"/>
    <w:basedOn w:val="CommentText"/>
    <w:next w:val="CommentText"/>
    <w:link w:val="CommentSubjectChar"/>
    <w:uiPriority w:val="99"/>
    <w:semiHidden/>
    <w:unhideWhenUsed/>
    <w:rsid w:val="00680C9B"/>
    <w:rPr>
      <w:b/>
      <w:bCs/>
    </w:rPr>
  </w:style>
  <w:style w:type="character" w:customStyle="1" w:styleId="CommentSubjectChar">
    <w:name w:val="Comment Subject Char"/>
    <w:basedOn w:val="CommentTextChar"/>
    <w:link w:val="CommentSubject"/>
    <w:uiPriority w:val="99"/>
    <w:semiHidden/>
    <w:rsid w:val="00680C9B"/>
    <w:rPr>
      <w:b/>
      <w:bCs/>
      <w:sz w:val="20"/>
      <w:szCs w:val="20"/>
    </w:rPr>
  </w:style>
  <w:style w:type="paragraph" w:styleId="ListParagraph">
    <w:name w:val="List Paragraph"/>
    <w:basedOn w:val="Normal"/>
    <w:uiPriority w:val="34"/>
    <w:qFormat/>
    <w:rsid w:val="00E21B17"/>
    <w:pPr>
      <w:spacing w:after="200" w:line="276" w:lineRule="auto"/>
      <w:ind w:left="720"/>
      <w:contextualSpacing/>
    </w:pPr>
    <w:rPr>
      <w:rFonts w:eastAsiaTheme="minorEastAsia"/>
    </w:rPr>
  </w:style>
  <w:style w:type="table" w:styleId="TableGrid">
    <w:name w:val="Table Grid"/>
    <w:basedOn w:val="TableNormal"/>
    <w:uiPriority w:val="39"/>
    <w:rsid w:val="00AD50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1577957">
      <w:bodyDiv w:val="1"/>
      <w:marLeft w:val="0"/>
      <w:marRight w:val="0"/>
      <w:marTop w:val="0"/>
      <w:marBottom w:val="0"/>
      <w:divBdr>
        <w:top w:val="none" w:sz="0" w:space="0" w:color="auto"/>
        <w:left w:val="none" w:sz="0" w:space="0" w:color="auto"/>
        <w:bottom w:val="none" w:sz="0" w:space="0" w:color="auto"/>
        <w:right w:val="none" w:sz="0" w:space="0" w:color="auto"/>
      </w:divBdr>
    </w:div>
    <w:div w:id="913860036">
      <w:bodyDiv w:val="1"/>
      <w:marLeft w:val="0"/>
      <w:marRight w:val="0"/>
      <w:marTop w:val="0"/>
      <w:marBottom w:val="0"/>
      <w:divBdr>
        <w:top w:val="none" w:sz="0" w:space="0" w:color="auto"/>
        <w:left w:val="none" w:sz="0" w:space="0" w:color="auto"/>
        <w:bottom w:val="none" w:sz="0" w:space="0" w:color="auto"/>
        <w:right w:val="none" w:sz="0" w:space="0" w:color="auto"/>
      </w:divBdr>
    </w:div>
    <w:div w:id="1131752167">
      <w:bodyDiv w:val="1"/>
      <w:marLeft w:val="0"/>
      <w:marRight w:val="0"/>
      <w:marTop w:val="0"/>
      <w:marBottom w:val="0"/>
      <w:divBdr>
        <w:top w:val="none" w:sz="0" w:space="0" w:color="auto"/>
        <w:left w:val="none" w:sz="0" w:space="0" w:color="auto"/>
        <w:bottom w:val="none" w:sz="0" w:space="0" w:color="auto"/>
        <w:right w:val="none" w:sz="0" w:space="0" w:color="auto"/>
      </w:divBdr>
    </w:div>
    <w:div w:id="1875731793">
      <w:bodyDiv w:val="1"/>
      <w:marLeft w:val="0"/>
      <w:marRight w:val="0"/>
      <w:marTop w:val="0"/>
      <w:marBottom w:val="0"/>
      <w:divBdr>
        <w:top w:val="none" w:sz="0" w:space="0" w:color="auto"/>
        <w:left w:val="none" w:sz="0" w:space="0" w:color="auto"/>
        <w:bottom w:val="none" w:sz="0" w:space="0" w:color="auto"/>
        <w:right w:val="none" w:sz="0" w:space="0" w:color="auto"/>
      </w:divBdr>
    </w:div>
    <w:div w:id="206775282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7EC4BB-BCA7-415A-9C3A-8C2785A43C34}">
  <ds:schemaRefs>
    <ds:schemaRef ds:uri="http://schemas.openxmlformats.org/officeDocument/2006/bibliography"/>
  </ds:schemaRefs>
</ds:datastoreItem>
</file>

<file path=docMetadata/LabelInfo.xml><?xml version="1.0" encoding="utf-8"?>
<clbl:labelList xmlns:clbl="http://schemas.microsoft.com/office/2020/mipLabelMetadata">
  <clbl:label id="{45fa295d-9e74-4543-9228-3c73977c4a6b}" enabled="1" method="Standard" siteId="{158a60da-503d-49df-adff-d4269a08eb51}" contentBits="0" removed="0"/>
</clbl:labelList>
</file>

<file path=docProps/app.xml><?xml version="1.0" encoding="utf-8"?>
<Properties xmlns="http://schemas.openxmlformats.org/officeDocument/2006/extended-properties" xmlns:vt="http://schemas.openxmlformats.org/officeDocument/2006/docPropsVTypes">
  <Template>Normal</Template>
  <TotalTime>1256</TotalTime>
  <Pages>8</Pages>
  <Words>3192</Words>
  <Characters>18196</Characters>
  <Application>Microsoft Office Word</Application>
  <DocSecurity>0</DocSecurity>
  <Lines>151</Lines>
  <Paragraphs>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21346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 Nuttall</dc:creator>
  <cp:keywords/>
  <dc:description/>
  <cp:lastModifiedBy>Shauna Crosby</cp:lastModifiedBy>
  <cp:revision>14</cp:revision>
  <cp:lastPrinted>2025-09-29T20:52:00Z</cp:lastPrinted>
  <dcterms:created xsi:type="dcterms:W3CDTF">2025-09-03T14:14:00Z</dcterms:created>
  <dcterms:modified xsi:type="dcterms:W3CDTF">2025-10-01T12:56:00Z</dcterms:modified>
</cp:coreProperties>
</file>