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35AF" w14:textId="030CEA69" w:rsidR="005B14C3" w:rsidRPr="00C44C03" w:rsidRDefault="00D15C7E">
      <w:pPr>
        <w:rPr>
          <w:sz w:val="28"/>
          <w:szCs w:val="28"/>
        </w:rPr>
      </w:pPr>
      <w:r w:rsidRPr="00C44C03">
        <w:rPr>
          <w:sz w:val="28"/>
          <w:szCs w:val="28"/>
        </w:rPr>
        <w:t xml:space="preserve">DVF SSD meeting minutes </w:t>
      </w:r>
    </w:p>
    <w:p w14:paraId="2E1B51FE" w14:textId="2F6174FA" w:rsidR="00D15C7E" w:rsidRPr="00C44C03" w:rsidRDefault="00D15C7E">
      <w:pPr>
        <w:rPr>
          <w:sz w:val="28"/>
          <w:szCs w:val="28"/>
        </w:rPr>
      </w:pPr>
      <w:r w:rsidRPr="00C44C03">
        <w:rPr>
          <w:sz w:val="28"/>
          <w:szCs w:val="28"/>
        </w:rPr>
        <w:t>30 June 2025</w:t>
      </w:r>
    </w:p>
    <w:p w14:paraId="2292B5D1" w14:textId="77777777" w:rsidR="00D15C7E" w:rsidRPr="00C44C03" w:rsidRDefault="00D15C7E">
      <w:pPr>
        <w:rPr>
          <w:sz w:val="28"/>
          <w:szCs w:val="28"/>
        </w:rPr>
      </w:pPr>
    </w:p>
    <w:p w14:paraId="6EC350BE" w14:textId="77777777" w:rsidR="00565EB1" w:rsidRPr="00565EB1" w:rsidRDefault="00565EB1" w:rsidP="00565EB1">
      <w:pPr>
        <w:spacing w:before="100" w:beforeAutospacing="1" w:after="100" w:afterAutospacing="1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565EB1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Notice Date &amp; Time</w:t>
      </w:r>
      <w:r w:rsidRPr="00565EB1">
        <w:rPr>
          <w:rFonts w:ascii="Calibri" w:eastAsia="Times New Roman" w:hAnsi="Calibri" w:cs="Calibri"/>
          <w:color w:val="212121"/>
          <w:kern w:val="0"/>
          <w14:ligatures w14:val="none"/>
        </w:rPr>
        <w:t>: 6/30/25 6:00 PM -6/30/25 6:30 PM </w:t>
      </w:r>
    </w:p>
    <w:p w14:paraId="55FD7BBD" w14:textId="77777777" w:rsidR="00565EB1" w:rsidRPr="00565EB1" w:rsidRDefault="00565EB1" w:rsidP="00565EB1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</w:pPr>
      <w:r w:rsidRPr="00565EB1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Description/Agenda:</w:t>
      </w:r>
    </w:p>
    <w:p w14:paraId="7880DF18" w14:textId="39ADFBE2" w:rsidR="00565EB1" w:rsidRDefault="00D15C7E" w:rsidP="00D15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 w:rsidRPr="00D15C7E">
        <w:rPr>
          <w:rFonts w:ascii="Lucida Grande" w:eastAsia="Times New Roman" w:hAnsi="Lucida Grande" w:cs="Lucida Grande"/>
          <w:color w:val="212121"/>
          <w:kern w:val="0"/>
          <w14:ligatures w14:val="none"/>
        </w:rPr>
        <w:t>1.</w:t>
      </w: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 </w:t>
      </w:r>
      <w:r w:rsidRPr="00D15C7E">
        <w:rPr>
          <w:rFonts w:ascii="Lucida Grande" w:eastAsia="Times New Roman" w:hAnsi="Lucida Grande" w:cs="Lucida Grande"/>
          <w:color w:val="212121"/>
          <w:kern w:val="0"/>
          <w14:ligatures w14:val="none"/>
        </w:rPr>
        <w:t>Call to Order:  Alan Burns, Chairman</w:t>
      </w:r>
      <w:r w:rsidR="000F2E47">
        <w:rPr>
          <w:rFonts w:ascii="Lucida Grande" w:eastAsia="Times New Roman" w:hAnsi="Lucida Grande" w:cs="Lucida Grande"/>
          <w:color w:val="212121"/>
          <w:kern w:val="0"/>
          <w14:ligatures w14:val="none"/>
        </w:rPr>
        <w:t>, 6:00</w:t>
      </w:r>
      <w:r w:rsidRPr="00D15C7E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pm.  </w:t>
      </w:r>
      <w:r w:rsidR="00565EB1" w:rsidRPr="00D15C7E">
        <w:rPr>
          <w:rFonts w:ascii="Lucida Grande" w:eastAsia="Times New Roman" w:hAnsi="Lucida Grande" w:cs="Lucida Grande"/>
          <w:color w:val="212121"/>
          <w:kern w:val="0"/>
          <w14:ligatures w14:val="none"/>
        </w:rPr>
        <w:t>Roll call</w:t>
      </w:r>
      <w:r w:rsidR="000F2E47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:  Curt Shelley, Alan Burns, Pat Johnson, Mark </w:t>
      </w:r>
      <w:proofErr w:type="spellStart"/>
      <w:r w:rsidR="000F2E47">
        <w:rPr>
          <w:rFonts w:ascii="Lucida Grande" w:eastAsia="Times New Roman" w:hAnsi="Lucida Grande" w:cs="Lucida Grande"/>
          <w:color w:val="212121"/>
          <w:kern w:val="0"/>
          <w14:ligatures w14:val="none"/>
        </w:rPr>
        <w:t>Smasal</w:t>
      </w:r>
      <w:proofErr w:type="spellEnd"/>
      <w:r w:rsidR="000F2E47">
        <w:rPr>
          <w:rFonts w:ascii="Lucida Grande" w:eastAsia="Times New Roman" w:hAnsi="Lucida Grande" w:cs="Lucida Grande"/>
          <w:color w:val="212121"/>
          <w:kern w:val="0"/>
          <w14:ligatures w14:val="none"/>
        </w:rPr>
        <w:t>, Jack Kuntz.  P</w:t>
      </w:r>
      <w:r w:rsidR="00565EB1" w:rsidRPr="00D15C7E">
        <w:rPr>
          <w:rFonts w:ascii="Lucida Grande" w:eastAsia="Times New Roman" w:hAnsi="Lucida Grande" w:cs="Lucida Grande"/>
          <w:color w:val="212121"/>
          <w:kern w:val="0"/>
          <w14:ligatures w14:val="none"/>
        </w:rPr>
        <w:t>ledge</w:t>
      </w:r>
      <w:r w:rsidR="000F2E47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led by Curt Shelley</w:t>
      </w:r>
    </w:p>
    <w:p w14:paraId="2CD7A9C7" w14:textId="77777777" w:rsidR="009A17EF" w:rsidRDefault="009A17EF" w:rsidP="00D15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</w:p>
    <w:p w14:paraId="4FFFF2E2" w14:textId="6849947C" w:rsidR="009A17EF" w:rsidRPr="00D15C7E" w:rsidRDefault="009A17EF" w:rsidP="00D15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2.  Approval of agenda:  Motion</w:t>
      </w:r>
      <w:r w:rsidR="000F2E47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to approve: Pat Johnson, s</w:t>
      </w: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econd</w:t>
      </w:r>
      <w:r w:rsidR="000F2E47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by Curt Shelley.  Passed.</w:t>
      </w:r>
    </w:p>
    <w:p w14:paraId="620EE61E" w14:textId="77777777" w:rsidR="00D15C7E" w:rsidRPr="00D15C7E" w:rsidRDefault="00D15C7E" w:rsidP="00D15C7E"/>
    <w:p w14:paraId="02FB88F8" w14:textId="1068F72E" w:rsidR="00565EB1" w:rsidRDefault="009A17EF" w:rsidP="00565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3</w:t>
      </w:r>
      <w:r w:rsidR="00565EB1" w:rsidRPr="00565EB1">
        <w:rPr>
          <w:rFonts w:ascii="Lucida Grande" w:eastAsia="Times New Roman" w:hAnsi="Lucida Grande" w:cs="Lucida Grande"/>
          <w:color w:val="212121"/>
          <w:kern w:val="0"/>
          <w14:ligatures w14:val="none"/>
        </w:rPr>
        <w:t>. Discussion and vote, amend District PLOC (line of credit) polic</w:t>
      </w:r>
      <w:r w:rsidR="000F2E47">
        <w:rPr>
          <w:rFonts w:ascii="Lucida Grande" w:eastAsia="Times New Roman" w:hAnsi="Lucida Grande" w:cs="Lucida Grande"/>
          <w:color w:val="212121"/>
          <w:kern w:val="0"/>
          <w14:ligatures w14:val="none"/>
        </w:rPr>
        <w:t>y:</w:t>
      </w:r>
    </w:p>
    <w:p w14:paraId="5C5567CC" w14:textId="77777777" w:rsidR="00C44C03" w:rsidRDefault="00C44C03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</w:p>
    <w:p w14:paraId="02311981" w14:textId="137A77DF" w:rsidR="000F2E47" w:rsidRDefault="000F2E47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a.  The rapid onset of this fire season and the number of deployments, coupled with the lag in payments by DNR and/or other agencies have increased the level of payroll to nearly the level of available cash in the Operating Account.</w:t>
      </w:r>
    </w:p>
    <w:p w14:paraId="7B56835A" w14:textId="40FA0BE1" w:rsidR="000F2E47" w:rsidRDefault="000F2E47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b.  There is a “rolling effect” which may take several months for accumulated cash to be sufficient to pay direct expenses while awaiting payments.  To be able to meet the expenditures on a timely basis, especially payroll, an increase in the Line of Credit is needed.</w:t>
      </w:r>
    </w:p>
    <w:p w14:paraId="019E7685" w14:textId="0D751A07" w:rsidR="000F2E47" w:rsidRDefault="000F2E47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c.  Based on the foregoing the Board is requesting authorization to:</w:t>
      </w:r>
    </w:p>
    <w:p w14:paraId="6881B47A" w14:textId="77777777" w:rsidR="000F2E47" w:rsidRDefault="000F2E47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ab/>
        <w:t xml:space="preserve">1.  Amend the DVF SSD Affinity Payroll Line of Credit Management    </w:t>
      </w:r>
    </w:p>
    <w:p w14:paraId="6495DCA6" w14:textId="5E97B03B" w:rsidR="000F2E47" w:rsidRDefault="000F2E47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       Policy dated 20 March 2025</w:t>
      </w:r>
    </w:p>
    <w:p w14:paraId="3ED72E9E" w14:textId="0A160BEF" w:rsidR="000F2E47" w:rsidRDefault="000F2E47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ab/>
        <w:t>2.  Increase the amount of the LOC from $150,000 to $250,000</w:t>
      </w:r>
    </w:p>
    <w:p w14:paraId="52D14BBC" w14:textId="26A7810C" w:rsidR="00806119" w:rsidRDefault="00806119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 </w:t>
      </w:r>
      <w:r w:rsidR="00C44C03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</w:t>
      </w: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3.  All other provisions of the Management Policy remain unchanged,</w:t>
      </w:r>
    </w:p>
    <w:p w14:paraId="271B6AAC" w14:textId="6EE178E6" w:rsidR="00806119" w:rsidRDefault="00806119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d.  Motion to approve the foregoing by Pat Johnson, second Curt Shelley, </w:t>
      </w:r>
    </w:p>
    <w:p w14:paraId="144F7030" w14:textId="2CBD0B65" w:rsidR="00806119" w:rsidRDefault="00806119" w:rsidP="000F2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    Passed.</w:t>
      </w:r>
    </w:p>
    <w:p w14:paraId="55C49C92" w14:textId="6B6AF78F" w:rsidR="009A17EF" w:rsidRPr="00565EB1" w:rsidRDefault="00806119" w:rsidP="0080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       </w:t>
      </w:r>
    </w:p>
    <w:p w14:paraId="43B3349C" w14:textId="030E6A54" w:rsidR="00186724" w:rsidRDefault="009A17EF" w:rsidP="0018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4</w:t>
      </w:r>
      <w:r w:rsidR="00565EB1" w:rsidRPr="00565EB1">
        <w:rPr>
          <w:rFonts w:ascii="Lucida Grande" w:eastAsia="Times New Roman" w:hAnsi="Lucida Grande" w:cs="Lucida Grande"/>
          <w:color w:val="212121"/>
          <w:kern w:val="0"/>
          <w14:ligatures w14:val="none"/>
        </w:rPr>
        <w:t>. Discussion and vote, amended Affinity HR PLOC (line of credit) agreement</w:t>
      </w:r>
      <w:r w:rsidR="00806119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:  </w:t>
      </w:r>
    </w:p>
    <w:p w14:paraId="5038852E" w14:textId="77777777" w:rsidR="00C44C03" w:rsidRDefault="00C44C03" w:rsidP="00C44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</w:p>
    <w:p w14:paraId="766EEB92" w14:textId="65F702EF" w:rsidR="00186724" w:rsidRPr="00C44C03" w:rsidRDefault="00806119" w:rsidP="00C44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 w:rsidRPr="00C44C03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Affinity HR has offered to increase their Line of Credit extended to DVF SSD based upon the current and anticipated level of 2025 revenues.  </w:t>
      </w:r>
    </w:p>
    <w:p w14:paraId="5B0ACD44" w14:textId="77777777" w:rsidR="00186724" w:rsidRDefault="00806119" w:rsidP="0018672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 w:rsidRPr="00186724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Jack Kuntz requested clarification that this credit instrument is in fact offered by Affinity HR:  Confirmed.  </w:t>
      </w:r>
    </w:p>
    <w:p w14:paraId="49E3AE39" w14:textId="77777777" w:rsidR="00186724" w:rsidRDefault="00806119" w:rsidP="0018672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 w:rsidRPr="00186724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A motion to authorize the Board to increase the Line of Credit from $150,000 to $250,000 was made by Pat Johnson, second by Curt Shelley.  Passed.  </w:t>
      </w:r>
    </w:p>
    <w:p w14:paraId="06C23F48" w14:textId="48719EBE" w:rsidR="00565EB1" w:rsidRPr="00186724" w:rsidRDefault="00806119" w:rsidP="0018672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 w:rsidRPr="00186724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Alan Burns, Chairman and Curt Shelley, Treasurer signed </w:t>
      </w:r>
      <w:proofErr w:type="gramStart"/>
      <w:r w:rsidRPr="00186724">
        <w:rPr>
          <w:rFonts w:ascii="Lucida Grande" w:eastAsia="Times New Roman" w:hAnsi="Lucida Grande" w:cs="Lucida Grande"/>
          <w:color w:val="212121"/>
          <w:kern w:val="0"/>
          <w14:ligatures w14:val="none"/>
        </w:rPr>
        <w:t>in</w:t>
      </w:r>
      <w:proofErr w:type="gramEnd"/>
      <w:r w:rsidRPr="00186724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behalf of the Board.  Teresa McCormick will sign on behalf of Affinity HR.</w:t>
      </w:r>
    </w:p>
    <w:p w14:paraId="1B23F7D6" w14:textId="77777777" w:rsidR="009A17EF" w:rsidRPr="00565EB1" w:rsidRDefault="009A17EF" w:rsidP="00565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</w:p>
    <w:p w14:paraId="1FB275F7" w14:textId="77777777" w:rsidR="00770E89" w:rsidRDefault="00565EB1" w:rsidP="00565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 w:rsidRPr="00565EB1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4. </w:t>
      </w:r>
      <w:r w:rsidR="00770E89"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Motion to Adjourn by Curt Shelley, second by Mark </w:t>
      </w:r>
      <w:proofErr w:type="spellStart"/>
      <w:r w:rsidR="00770E89">
        <w:rPr>
          <w:rFonts w:ascii="Lucida Grande" w:eastAsia="Times New Roman" w:hAnsi="Lucida Grande" w:cs="Lucida Grande"/>
          <w:color w:val="212121"/>
          <w:kern w:val="0"/>
          <w14:ligatures w14:val="none"/>
        </w:rPr>
        <w:t>Smasal</w:t>
      </w:r>
      <w:proofErr w:type="spellEnd"/>
      <w:r w:rsidR="00770E89">
        <w:rPr>
          <w:rFonts w:ascii="Lucida Grande" w:eastAsia="Times New Roman" w:hAnsi="Lucida Grande" w:cs="Lucida Grande"/>
          <w:color w:val="212121"/>
          <w:kern w:val="0"/>
          <w14:ligatures w14:val="none"/>
        </w:rPr>
        <w:t>.</w:t>
      </w:r>
    </w:p>
    <w:p w14:paraId="65024E93" w14:textId="373E23D9" w:rsidR="00565EB1" w:rsidRPr="00565EB1" w:rsidRDefault="00770E89" w:rsidP="00565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Grande" w:eastAsia="Times New Roman" w:hAnsi="Lucida Grande" w:cs="Lucida Grande"/>
          <w:color w:val="212121"/>
          <w:kern w:val="0"/>
          <w14:ligatures w14:val="none"/>
        </w:rPr>
      </w:pP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 xml:space="preserve">    </w:t>
      </w:r>
      <w:r w:rsidR="00565EB1" w:rsidRPr="00565EB1">
        <w:rPr>
          <w:rFonts w:ascii="Lucida Grande" w:eastAsia="Times New Roman" w:hAnsi="Lucida Grande" w:cs="Lucida Grande"/>
          <w:color w:val="212121"/>
          <w:kern w:val="0"/>
          <w14:ligatures w14:val="none"/>
        </w:rPr>
        <w:t>Adjournment</w:t>
      </w:r>
      <w:r>
        <w:rPr>
          <w:rFonts w:ascii="Lucida Grande" w:eastAsia="Times New Roman" w:hAnsi="Lucida Grande" w:cs="Lucida Grande"/>
          <w:color w:val="212121"/>
          <w:kern w:val="0"/>
          <w14:ligatures w14:val="none"/>
        </w:rPr>
        <w:t>:  6:21</w:t>
      </w:r>
      <w:r w:rsidR="009A17EF">
        <w:rPr>
          <w:rFonts w:ascii="Lucida Grande" w:eastAsia="Times New Roman" w:hAnsi="Lucida Grande" w:cs="Lucida Grande"/>
          <w:color w:val="212121"/>
          <w:kern w:val="0"/>
          <w14:ligatures w14:val="none"/>
        </w:rPr>
        <w:t>pm</w:t>
      </w:r>
    </w:p>
    <w:p w14:paraId="0D270A92" w14:textId="77777777" w:rsidR="00565EB1" w:rsidRDefault="00565EB1"/>
    <w:sectPr w:rsidR="00565EB1" w:rsidSect="00C44C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B63"/>
    <w:multiLevelType w:val="hybridMultilevel"/>
    <w:tmpl w:val="01904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045C6"/>
    <w:multiLevelType w:val="hybridMultilevel"/>
    <w:tmpl w:val="3DE4C7D2"/>
    <w:lvl w:ilvl="0" w:tplc="D1A8AF8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9740">
    <w:abstractNumId w:val="1"/>
  </w:num>
  <w:num w:numId="2" w16cid:durableId="78126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B1"/>
    <w:rsid w:val="000F2E47"/>
    <w:rsid w:val="00186724"/>
    <w:rsid w:val="00347B46"/>
    <w:rsid w:val="004A3A8A"/>
    <w:rsid w:val="00565EB1"/>
    <w:rsid w:val="005B14C3"/>
    <w:rsid w:val="00766AC1"/>
    <w:rsid w:val="00770E89"/>
    <w:rsid w:val="00806119"/>
    <w:rsid w:val="008E1DDA"/>
    <w:rsid w:val="009A17EF"/>
    <w:rsid w:val="00B90A42"/>
    <w:rsid w:val="00C44C03"/>
    <w:rsid w:val="00D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E3C60"/>
  <w15:chartTrackingRefBased/>
  <w15:docId w15:val="{001E375D-DEC7-F64A-8AE7-2A1FC67F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65EB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65EB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65E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5EB1"/>
    <w:rPr>
      <w:b/>
      <w:bCs/>
    </w:rPr>
  </w:style>
  <w:style w:type="character" w:customStyle="1" w:styleId="apple-converted-space">
    <w:name w:val="apple-converted-space"/>
    <w:basedOn w:val="DefaultParagraphFont"/>
    <w:rsid w:val="00565EB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5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5EB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D1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Pat Johnson</cp:lastModifiedBy>
  <cp:revision>6</cp:revision>
  <cp:lastPrinted>2025-06-30T22:15:00Z</cp:lastPrinted>
  <dcterms:created xsi:type="dcterms:W3CDTF">2025-06-30T22:01:00Z</dcterms:created>
  <dcterms:modified xsi:type="dcterms:W3CDTF">2025-07-01T02:29:00Z</dcterms:modified>
</cp:coreProperties>
</file>