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BCC3C" w14:textId="2DCA524B" w:rsidR="33162344" w:rsidRDefault="33162344" w:rsidP="6A244E98">
      <w:pPr>
        <w:spacing w:after="0" w:line="240" w:lineRule="auto"/>
        <w:contextualSpacing/>
        <w:rPr>
          <w:rFonts w:ascii="Century Gothic" w:eastAsia="Century Gothic" w:hAnsi="Century Gothic" w:cs="Century Gothic"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A613F79" wp14:editId="69B680CD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743075" cy="714375"/>
            <wp:effectExtent l="0" t="0" r="0" b="0"/>
            <wp:wrapSquare wrapText="bothSides"/>
            <wp:docPr id="1493986239" name="Picture 1493986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138A0E8" w:rsidRPr="53374C96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 xml:space="preserve">ZAP Tier II </w:t>
      </w:r>
      <w:r w:rsidR="00F6132A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Funding Finalization Follow Up</w:t>
      </w:r>
      <w:r w:rsidR="00F6132A" w:rsidRPr="53374C96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 xml:space="preserve"> </w:t>
      </w:r>
      <w:r w:rsidR="0138A0E8" w:rsidRPr="53374C96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 xml:space="preserve">Advisory Board Mtg </w:t>
      </w:r>
    </w:p>
    <w:p w14:paraId="08BC7F6B" w14:textId="067F86E0" w:rsidR="00C73200" w:rsidRDefault="00A111D9" w:rsidP="53374C96">
      <w:pPr>
        <w:spacing w:after="0" w:line="240" w:lineRule="auto"/>
        <w:contextualSpacing/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October</w:t>
      </w:r>
      <w:r w:rsidR="33162344" w:rsidRPr="6A244E9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8</w:t>
      </w:r>
      <w:r w:rsidR="33162344" w:rsidRPr="6A244E9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 xml:space="preserve">, 2024 | </w:t>
      </w:r>
      <w:r w:rsidR="0039447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11</w:t>
      </w:r>
      <w:r w:rsidR="33162344" w:rsidRPr="6A244E9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:</w:t>
      </w:r>
      <w:r w:rsidR="0039447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3</w:t>
      </w:r>
      <w:r w:rsidR="33162344" w:rsidRPr="6A244E9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 xml:space="preserve">0AM – </w:t>
      </w:r>
      <w:r w:rsidR="2B28ADE1" w:rsidRPr="6A244E9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1</w:t>
      </w:r>
      <w:r w:rsidR="0039447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2</w:t>
      </w:r>
      <w:r w:rsidR="33162344" w:rsidRPr="6A244E9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:</w:t>
      </w:r>
      <w:r w:rsidR="0039447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3</w:t>
      </w:r>
      <w:r w:rsidR="33162344" w:rsidRPr="6A244E9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0</w:t>
      </w:r>
      <w:r w:rsidR="0039447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P</w:t>
      </w:r>
      <w:r w:rsidR="33162344" w:rsidRPr="6A244E9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 xml:space="preserve">M | </w:t>
      </w:r>
      <w:hyperlink r:id="rId12">
        <w:r w:rsidR="33162344" w:rsidRPr="6A244E98">
          <w:rPr>
            <w:rStyle w:val="Hyperlink"/>
            <w:rFonts w:ascii="Century Gothic" w:eastAsia="Century Gothic" w:hAnsi="Century Gothic" w:cs="Century Gothic"/>
            <w:b/>
            <w:bCs/>
            <w:sz w:val="24"/>
            <w:szCs w:val="24"/>
          </w:rPr>
          <w:t>WebEx</w:t>
        </w:r>
      </w:hyperlink>
      <w:r w:rsidR="33162344" w:rsidRPr="6A244E98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 xml:space="preserve"> </w:t>
      </w:r>
    </w:p>
    <w:p w14:paraId="7BF79137" w14:textId="233EEC1E" w:rsidR="33162344" w:rsidRDefault="00B2481D" w:rsidP="53374C96">
      <w:pPr>
        <w:spacing w:after="0" w:line="240" w:lineRule="auto"/>
        <w:contextualSpacing/>
        <w:rPr>
          <w:rFonts w:ascii="Century Gothic" w:eastAsia="Century Gothic" w:hAnsi="Century Gothic" w:cs="Century Gothic"/>
          <w:color w:val="FF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color w:val="FF0000"/>
          <w:sz w:val="24"/>
          <w:szCs w:val="24"/>
        </w:rPr>
        <w:t xml:space="preserve">DRAFT </w:t>
      </w:r>
      <w:r w:rsidR="33162344" w:rsidRPr="6A244E98">
        <w:rPr>
          <w:rFonts w:ascii="Century Gothic" w:eastAsia="Century Gothic" w:hAnsi="Century Gothic" w:cs="Century Gothic"/>
          <w:b/>
          <w:bCs/>
          <w:color w:val="FF0000"/>
          <w:sz w:val="24"/>
          <w:szCs w:val="24"/>
        </w:rPr>
        <w:t>MEETING MINUTES</w:t>
      </w:r>
    </w:p>
    <w:p w14:paraId="26EE693F" w14:textId="0EBB1679" w:rsidR="00ED0C49" w:rsidRDefault="00ED0C49" w:rsidP="6A244E98">
      <w:pPr>
        <w:widowControl w:val="0"/>
        <w:autoSpaceDE w:val="0"/>
        <w:autoSpaceDN w:val="0"/>
        <w:spacing w:before="1" w:after="0" w:line="240" w:lineRule="auto"/>
        <w:contextualSpacing/>
        <w:rPr>
          <w:rFonts w:ascii="Century Gothic" w:eastAsia="Century Gothic" w:hAnsi="Century Gothic" w:cs="Century Gothic"/>
          <w:color w:val="FF0000"/>
          <w:sz w:val="24"/>
          <w:szCs w:val="24"/>
        </w:rPr>
      </w:pPr>
    </w:p>
    <w:p w14:paraId="39675A8D" w14:textId="77777777" w:rsidR="00C73200" w:rsidRDefault="00C73200" w:rsidP="6A244E98">
      <w:pPr>
        <w:widowControl w:val="0"/>
        <w:tabs>
          <w:tab w:val="left" w:pos="821"/>
        </w:tabs>
        <w:autoSpaceDE w:val="0"/>
        <w:autoSpaceDN w:val="0"/>
        <w:spacing w:before="1" w:after="0" w:line="240" w:lineRule="auto"/>
        <w:ind w:right="242"/>
        <w:rPr>
          <w:rFonts w:eastAsia="Arial"/>
          <w:b/>
          <w:bCs/>
        </w:rPr>
      </w:pPr>
    </w:p>
    <w:p w14:paraId="703FF696" w14:textId="0C1F7B5D" w:rsidR="00DE0915" w:rsidRDefault="5618A8E8" w:rsidP="6A244E98">
      <w:pPr>
        <w:widowControl w:val="0"/>
        <w:tabs>
          <w:tab w:val="left" w:pos="821"/>
        </w:tabs>
        <w:autoSpaceDE w:val="0"/>
        <w:autoSpaceDN w:val="0"/>
        <w:spacing w:before="1" w:after="0" w:line="240" w:lineRule="auto"/>
        <w:ind w:right="242"/>
        <w:rPr>
          <w:rFonts w:ascii="Century Gothic" w:eastAsia="Arial" w:hAnsi="Century Gothic"/>
          <w:sz w:val="24"/>
          <w:szCs w:val="24"/>
        </w:rPr>
      </w:pPr>
      <w:r w:rsidRPr="00C73200">
        <w:rPr>
          <w:rFonts w:ascii="Century Gothic" w:eastAsia="Arial" w:hAnsi="Century Gothic"/>
          <w:b/>
          <w:bCs/>
          <w:sz w:val="24"/>
          <w:szCs w:val="24"/>
        </w:rPr>
        <w:t>Board Member</w:t>
      </w:r>
      <w:r w:rsidR="5C07CAB6" w:rsidRPr="00C73200">
        <w:rPr>
          <w:rFonts w:ascii="Century Gothic" w:eastAsia="Arial" w:hAnsi="Century Gothic"/>
          <w:b/>
          <w:bCs/>
          <w:sz w:val="24"/>
          <w:szCs w:val="24"/>
        </w:rPr>
        <w:t xml:space="preserve"> Attendees</w:t>
      </w:r>
      <w:r w:rsidRPr="00C73200">
        <w:rPr>
          <w:rFonts w:ascii="Century Gothic" w:eastAsia="Arial" w:hAnsi="Century Gothic"/>
          <w:b/>
          <w:bCs/>
          <w:sz w:val="24"/>
          <w:szCs w:val="24"/>
        </w:rPr>
        <w:t>:</w:t>
      </w:r>
      <w:r w:rsidRPr="00C73200">
        <w:rPr>
          <w:rFonts w:ascii="Century Gothic" w:eastAsia="Arial" w:hAnsi="Century Gothic"/>
          <w:sz w:val="24"/>
          <w:szCs w:val="24"/>
        </w:rPr>
        <w:t xml:space="preserve"> </w:t>
      </w:r>
      <w:r w:rsidR="00DE0915">
        <w:rPr>
          <w:rFonts w:ascii="Century Gothic" w:eastAsia="Arial" w:hAnsi="Century Gothic"/>
          <w:sz w:val="24"/>
          <w:szCs w:val="24"/>
        </w:rPr>
        <w:t>Kelleigh Helm (Chair)</w:t>
      </w:r>
      <w:r w:rsidR="00780157">
        <w:rPr>
          <w:rFonts w:ascii="Century Gothic" w:eastAsia="Arial" w:hAnsi="Century Gothic"/>
          <w:sz w:val="24"/>
          <w:szCs w:val="24"/>
        </w:rPr>
        <w:t>,</w:t>
      </w:r>
      <w:r w:rsidR="00DE0915">
        <w:rPr>
          <w:rFonts w:ascii="Century Gothic" w:eastAsia="Arial" w:hAnsi="Century Gothic"/>
          <w:sz w:val="24"/>
          <w:szCs w:val="24"/>
        </w:rPr>
        <w:t xml:space="preserve"> </w:t>
      </w:r>
      <w:r w:rsidR="00434165" w:rsidRPr="00C73200">
        <w:rPr>
          <w:rFonts w:ascii="Century Gothic" w:eastAsia="Arial" w:hAnsi="Century Gothic"/>
          <w:sz w:val="24"/>
          <w:szCs w:val="24"/>
        </w:rPr>
        <w:t>Patti Hobfoll (</w:t>
      </w:r>
      <w:r w:rsidR="00DE0915">
        <w:rPr>
          <w:rFonts w:ascii="Century Gothic" w:eastAsia="Arial" w:hAnsi="Century Gothic"/>
          <w:sz w:val="24"/>
          <w:szCs w:val="24"/>
        </w:rPr>
        <w:t xml:space="preserve">Vice </w:t>
      </w:r>
      <w:r w:rsidR="00434165" w:rsidRPr="00C73200">
        <w:rPr>
          <w:rFonts w:ascii="Century Gothic" w:eastAsia="Arial" w:hAnsi="Century Gothic"/>
          <w:sz w:val="24"/>
          <w:szCs w:val="24"/>
        </w:rPr>
        <w:t>Chair)</w:t>
      </w:r>
      <w:r w:rsidR="69EB8314" w:rsidRPr="00C73200">
        <w:rPr>
          <w:rFonts w:ascii="Century Gothic" w:eastAsia="Arial" w:hAnsi="Century Gothic"/>
          <w:sz w:val="24"/>
          <w:szCs w:val="24"/>
        </w:rPr>
        <w:t>,</w:t>
      </w:r>
      <w:r w:rsidR="25E69AF0" w:rsidRPr="00C73200">
        <w:rPr>
          <w:rFonts w:ascii="Century Gothic" w:eastAsia="Arial" w:hAnsi="Century Gothic"/>
          <w:sz w:val="24"/>
          <w:szCs w:val="24"/>
        </w:rPr>
        <w:t xml:space="preserve"> </w:t>
      </w:r>
      <w:r w:rsidR="491391C6" w:rsidRPr="00C73200">
        <w:rPr>
          <w:rFonts w:ascii="Century Gothic" w:eastAsia="Arial" w:hAnsi="Century Gothic"/>
          <w:sz w:val="24"/>
          <w:szCs w:val="24"/>
        </w:rPr>
        <w:t>Sheryl Gil</w:t>
      </w:r>
      <w:r w:rsidR="00C73200" w:rsidRPr="00C73200">
        <w:rPr>
          <w:rFonts w:ascii="Century Gothic" w:eastAsia="Arial" w:hAnsi="Century Gothic"/>
          <w:sz w:val="24"/>
          <w:szCs w:val="24"/>
        </w:rPr>
        <w:t>lil</w:t>
      </w:r>
      <w:r w:rsidR="491391C6" w:rsidRPr="00C73200">
        <w:rPr>
          <w:rFonts w:ascii="Century Gothic" w:eastAsia="Arial" w:hAnsi="Century Gothic"/>
          <w:sz w:val="24"/>
          <w:szCs w:val="24"/>
        </w:rPr>
        <w:t>an, Paul Pehrson, Ryan Riches, David Pack, Monte Cal</w:t>
      </w:r>
      <w:r w:rsidR="434FED96" w:rsidRPr="00C73200">
        <w:rPr>
          <w:rFonts w:ascii="Century Gothic" w:eastAsia="Arial" w:hAnsi="Century Gothic"/>
          <w:sz w:val="24"/>
          <w:szCs w:val="24"/>
        </w:rPr>
        <w:t>dwell</w:t>
      </w:r>
      <w:r w:rsidR="008C7E16">
        <w:rPr>
          <w:rFonts w:ascii="Century Gothic" w:eastAsia="Arial" w:hAnsi="Century Gothic"/>
          <w:sz w:val="24"/>
          <w:szCs w:val="24"/>
        </w:rPr>
        <w:t xml:space="preserve">, Bryn </w:t>
      </w:r>
      <w:r w:rsidR="0015225B">
        <w:rPr>
          <w:rFonts w:ascii="Century Gothic" w:eastAsia="Arial" w:hAnsi="Century Gothic"/>
          <w:sz w:val="24"/>
          <w:szCs w:val="24"/>
        </w:rPr>
        <w:t xml:space="preserve">Ramjoue, </w:t>
      </w:r>
      <w:r w:rsidR="003977A3">
        <w:rPr>
          <w:rFonts w:ascii="Century Gothic" w:eastAsia="Arial" w:hAnsi="Century Gothic"/>
          <w:sz w:val="24"/>
          <w:szCs w:val="24"/>
        </w:rPr>
        <w:t>Mayor Dirk Burton</w:t>
      </w:r>
    </w:p>
    <w:p w14:paraId="6A986138" w14:textId="5D456DC2" w:rsidR="00343AE6" w:rsidRPr="00C73200" w:rsidRDefault="00DE0915" w:rsidP="6A244E98">
      <w:pPr>
        <w:widowControl w:val="0"/>
        <w:tabs>
          <w:tab w:val="left" w:pos="821"/>
        </w:tabs>
        <w:autoSpaceDE w:val="0"/>
        <w:autoSpaceDN w:val="0"/>
        <w:spacing w:before="1" w:after="0" w:line="240" w:lineRule="auto"/>
        <w:ind w:right="242"/>
        <w:rPr>
          <w:rFonts w:ascii="Century Gothic" w:eastAsia="Arial" w:hAnsi="Century Gothic"/>
          <w:sz w:val="24"/>
          <w:szCs w:val="24"/>
        </w:rPr>
      </w:pPr>
      <w:r>
        <w:rPr>
          <w:rFonts w:ascii="Century Gothic" w:eastAsia="Arial" w:hAnsi="Century Gothic"/>
          <w:sz w:val="24"/>
          <w:szCs w:val="24"/>
        </w:rPr>
        <w:br/>
      </w:r>
      <w:r w:rsidRPr="00DE0915">
        <w:rPr>
          <w:rFonts w:ascii="Century Gothic" w:eastAsia="Arial" w:hAnsi="Century Gothic"/>
          <w:b/>
          <w:bCs/>
          <w:sz w:val="24"/>
          <w:szCs w:val="24"/>
        </w:rPr>
        <w:t>Excused Board Members:</w:t>
      </w:r>
      <w:r>
        <w:rPr>
          <w:rFonts w:ascii="Century Gothic" w:eastAsia="Arial" w:hAnsi="Century Gothic"/>
          <w:sz w:val="24"/>
          <w:szCs w:val="24"/>
        </w:rPr>
        <w:t xml:space="preserve"> Gina Chamness, Mayor Karen Lang</w:t>
      </w:r>
      <w:r w:rsidR="003977A3">
        <w:rPr>
          <w:rFonts w:ascii="Century Gothic" w:eastAsia="Arial" w:hAnsi="Century Gothic"/>
          <w:sz w:val="24"/>
          <w:szCs w:val="24"/>
        </w:rPr>
        <w:t xml:space="preserve"> </w:t>
      </w:r>
    </w:p>
    <w:p w14:paraId="62769028" w14:textId="25D58BBD" w:rsidR="53374C96" w:rsidRPr="00C73200" w:rsidRDefault="53374C96" w:rsidP="53374C96">
      <w:pPr>
        <w:widowControl w:val="0"/>
        <w:tabs>
          <w:tab w:val="left" w:pos="821"/>
        </w:tabs>
        <w:spacing w:before="1" w:after="0" w:line="240" w:lineRule="auto"/>
        <w:ind w:right="242"/>
        <w:rPr>
          <w:rFonts w:ascii="Century Gothic" w:eastAsia="Arial" w:hAnsi="Century Gothic"/>
          <w:sz w:val="24"/>
          <w:szCs w:val="24"/>
        </w:rPr>
      </w:pPr>
    </w:p>
    <w:p w14:paraId="495F1F70" w14:textId="4B855B5A" w:rsidR="00343AE6" w:rsidRPr="00C73200" w:rsidRDefault="5618A8E8" w:rsidP="2641E5D6">
      <w:pPr>
        <w:widowControl w:val="0"/>
        <w:tabs>
          <w:tab w:val="left" w:pos="820"/>
        </w:tabs>
        <w:autoSpaceDE w:val="0"/>
        <w:autoSpaceDN w:val="0"/>
        <w:spacing w:after="0" w:line="240" w:lineRule="auto"/>
        <w:ind w:right="453"/>
        <w:rPr>
          <w:rFonts w:ascii="Century Gothic" w:eastAsia="Arial" w:hAnsi="Century Gothic"/>
          <w:sz w:val="24"/>
          <w:szCs w:val="24"/>
        </w:rPr>
      </w:pPr>
      <w:r w:rsidRPr="00C73200">
        <w:rPr>
          <w:rFonts w:ascii="Century Gothic" w:eastAsia="Arial" w:hAnsi="Century Gothic"/>
          <w:b/>
          <w:bCs/>
          <w:sz w:val="24"/>
          <w:szCs w:val="24"/>
        </w:rPr>
        <w:t>Staff Member</w:t>
      </w:r>
      <w:r w:rsidR="008A17EB">
        <w:rPr>
          <w:rFonts w:ascii="Century Gothic" w:eastAsia="Arial" w:hAnsi="Century Gothic"/>
          <w:b/>
          <w:bCs/>
          <w:sz w:val="24"/>
          <w:szCs w:val="24"/>
        </w:rPr>
        <w:t>s</w:t>
      </w:r>
      <w:r w:rsidRPr="00C73200">
        <w:rPr>
          <w:rFonts w:ascii="Century Gothic" w:eastAsia="Arial" w:hAnsi="Century Gothic"/>
          <w:b/>
          <w:bCs/>
          <w:sz w:val="24"/>
          <w:szCs w:val="24"/>
        </w:rPr>
        <w:t xml:space="preserve"> and Guest</w:t>
      </w:r>
      <w:r w:rsidR="5C07CAB6" w:rsidRPr="00C73200">
        <w:rPr>
          <w:rFonts w:ascii="Century Gothic" w:eastAsia="Arial" w:hAnsi="Century Gothic"/>
          <w:b/>
          <w:bCs/>
          <w:sz w:val="24"/>
          <w:szCs w:val="24"/>
        </w:rPr>
        <w:t xml:space="preserve"> Attendees</w:t>
      </w:r>
      <w:r w:rsidRPr="00C73200">
        <w:rPr>
          <w:rFonts w:ascii="Century Gothic" w:eastAsia="Arial" w:hAnsi="Century Gothic"/>
          <w:b/>
          <w:bCs/>
          <w:sz w:val="24"/>
          <w:szCs w:val="24"/>
        </w:rPr>
        <w:t xml:space="preserve">: </w:t>
      </w:r>
      <w:r w:rsidRPr="00C73200">
        <w:rPr>
          <w:rFonts w:ascii="Century Gothic" w:eastAsia="Arial" w:hAnsi="Century Gothic"/>
          <w:sz w:val="24"/>
          <w:szCs w:val="24"/>
        </w:rPr>
        <w:t xml:space="preserve">Samantha Thermos, </w:t>
      </w:r>
      <w:r w:rsidR="00533816">
        <w:rPr>
          <w:rFonts w:ascii="Century Gothic" w:eastAsia="Arial" w:hAnsi="Century Gothic"/>
          <w:sz w:val="24"/>
          <w:szCs w:val="24"/>
        </w:rPr>
        <w:t xml:space="preserve">Program Director, </w:t>
      </w:r>
      <w:r w:rsidRPr="00C73200">
        <w:rPr>
          <w:rFonts w:ascii="Century Gothic" w:eastAsia="Arial" w:hAnsi="Century Gothic"/>
          <w:sz w:val="24"/>
          <w:szCs w:val="24"/>
        </w:rPr>
        <w:t>Daniel St</w:t>
      </w:r>
      <w:r w:rsidR="29CF7C39" w:rsidRPr="00C73200">
        <w:rPr>
          <w:rFonts w:ascii="Century Gothic" w:eastAsia="Arial" w:hAnsi="Century Gothic"/>
          <w:sz w:val="24"/>
          <w:szCs w:val="24"/>
        </w:rPr>
        <w:t>ergios</w:t>
      </w:r>
      <w:r w:rsidR="76F85DA6" w:rsidRPr="00C73200">
        <w:rPr>
          <w:rFonts w:ascii="Century Gothic" w:eastAsia="Arial" w:hAnsi="Century Gothic"/>
          <w:sz w:val="24"/>
          <w:szCs w:val="24"/>
        </w:rPr>
        <w:t>,</w:t>
      </w:r>
      <w:r w:rsidR="0034274B">
        <w:rPr>
          <w:rFonts w:ascii="Century Gothic" w:eastAsia="Arial" w:hAnsi="Century Gothic"/>
          <w:sz w:val="24"/>
          <w:szCs w:val="24"/>
        </w:rPr>
        <w:t xml:space="preserve"> </w:t>
      </w:r>
      <w:r w:rsidR="005F7D94">
        <w:rPr>
          <w:rFonts w:ascii="Century Gothic" w:eastAsia="Arial" w:hAnsi="Century Gothic"/>
          <w:sz w:val="24"/>
          <w:szCs w:val="24"/>
        </w:rPr>
        <w:t xml:space="preserve">Grant &amp; Communications Coordinator, </w:t>
      </w:r>
      <w:r w:rsidR="00B541BA">
        <w:rPr>
          <w:rFonts w:ascii="Century Gothic" w:eastAsia="Arial" w:hAnsi="Century Gothic"/>
          <w:sz w:val="24"/>
          <w:szCs w:val="24"/>
        </w:rPr>
        <w:t xml:space="preserve">Matthew Castillo, </w:t>
      </w:r>
      <w:r w:rsidR="005F7D94">
        <w:rPr>
          <w:rFonts w:ascii="Century Gothic" w:eastAsia="Arial" w:hAnsi="Century Gothic"/>
          <w:sz w:val="24"/>
          <w:szCs w:val="24"/>
        </w:rPr>
        <w:t xml:space="preserve">Arts &amp; Culture Division Director, </w:t>
      </w:r>
      <w:r w:rsidR="0072348B" w:rsidRPr="00C73200">
        <w:rPr>
          <w:rFonts w:ascii="Century Gothic" w:eastAsia="Arial" w:hAnsi="Century Gothic"/>
          <w:sz w:val="24"/>
          <w:szCs w:val="24"/>
        </w:rPr>
        <w:t>Isaac Higham</w:t>
      </w:r>
      <w:r w:rsidR="005F7D94">
        <w:rPr>
          <w:rFonts w:ascii="Century Gothic" w:eastAsia="Arial" w:hAnsi="Century Gothic"/>
          <w:sz w:val="24"/>
          <w:szCs w:val="24"/>
        </w:rPr>
        <w:t>,</w:t>
      </w:r>
      <w:r w:rsidR="74F6CD7B" w:rsidRPr="00C73200">
        <w:rPr>
          <w:rFonts w:ascii="Century Gothic" w:eastAsia="Arial" w:hAnsi="Century Gothic"/>
          <w:sz w:val="24"/>
          <w:szCs w:val="24"/>
        </w:rPr>
        <w:t xml:space="preserve"> SLCo </w:t>
      </w:r>
      <w:r w:rsidR="005F7D94">
        <w:rPr>
          <w:rFonts w:ascii="Century Gothic" w:eastAsia="Arial" w:hAnsi="Century Gothic"/>
          <w:sz w:val="24"/>
          <w:szCs w:val="24"/>
        </w:rPr>
        <w:t>Council staff</w:t>
      </w:r>
      <w:r w:rsidR="00560108">
        <w:rPr>
          <w:rFonts w:ascii="Century Gothic" w:eastAsia="Arial" w:hAnsi="Century Gothic"/>
          <w:sz w:val="24"/>
          <w:szCs w:val="24"/>
        </w:rPr>
        <w:t xml:space="preserve"> (</w:t>
      </w:r>
      <w:r w:rsidR="0072348B" w:rsidRPr="00C73200">
        <w:rPr>
          <w:rFonts w:ascii="Century Gothic" w:eastAsia="Arial" w:hAnsi="Century Gothic"/>
          <w:sz w:val="24"/>
          <w:szCs w:val="24"/>
        </w:rPr>
        <w:t>via</w:t>
      </w:r>
      <w:r w:rsidR="095D7C92" w:rsidRPr="00C73200">
        <w:rPr>
          <w:rFonts w:ascii="Century Gothic" w:eastAsia="Arial" w:hAnsi="Century Gothic"/>
          <w:sz w:val="24"/>
          <w:szCs w:val="24"/>
        </w:rPr>
        <w:t xml:space="preserve"> </w:t>
      </w:r>
      <w:r w:rsidR="5F892C43" w:rsidRPr="00C73200">
        <w:rPr>
          <w:rFonts w:ascii="Century Gothic" w:eastAsia="Arial" w:hAnsi="Century Gothic"/>
          <w:sz w:val="24"/>
          <w:szCs w:val="24"/>
        </w:rPr>
        <w:t>WebEx</w:t>
      </w:r>
      <w:r w:rsidR="00560108">
        <w:rPr>
          <w:rFonts w:ascii="Century Gothic" w:eastAsia="Arial" w:hAnsi="Century Gothic"/>
          <w:sz w:val="24"/>
          <w:szCs w:val="24"/>
        </w:rPr>
        <w:t>).</w:t>
      </w:r>
    </w:p>
    <w:p w14:paraId="6145D890" w14:textId="77777777" w:rsidR="00343AE6" w:rsidRPr="00C73200" w:rsidRDefault="00343AE6" w:rsidP="00343AE6">
      <w:pPr>
        <w:widowControl w:val="0"/>
        <w:autoSpaceDE w:val="0"/>
        <w:autoSpaceDN w:val="0"/>
        <w:spacing w:before="8" w:after="0" w:line="240" w:lineRule="auto"/>
        <w:rPr>
          <w:rFonts w:ascii="Century Gothic" w:eastAsia="Arial" w:hAnsi="Century Gothic" w:cstheme="minorHAnsi"/>
          <w:sz w:val="24"/>
          <w:szCs w:val="24"/>
        </w:rPr>
      </w:pPr>
    </w:p>
    <w:p w14:paraId="6198D144" w14:textId="081EFFE9" w:rsidR="00C014C5" w:rsidRPr="008A17EB" w:rsidRDefault="17C8F9B2" w:rsidP="00B0296A">
      <w:pPr>
        <w:pStyle w:val="ListParagraph"/>
        <w:widowControl w:val="0"/>
        <w:numPr>
          <w:ilvl w:val="0"/>
          <w:numId w:val="32"/>
        </w:numPr>
        <w:autoSpaceDE w:val="0"/>
        <w:autoSpaceDN w:val="0"/>
        <w:spacing w:before="8" w:after="0" w:line="240" w:lineRule="auto"/>
        <w:rPr>
          <w:rFonts w:ascii="Century Gothic" w:eastAsia="Arial" w:hAnsi="Century Gothic" w:cstheme="minorHAnsi"/>
          <w:b/>
          <w:bCs/>
          <w:sz w:val="24"/>
          <w:szCs w:val="24"/>
        </w:rPr>
      </w:pPr>
      <w:r w:rsidRPr="008A17EB">
        <w:rPr>
          <w:rFonts w:ascii="Century Gothic" w:eastAsia="Arial" w:hAnsi="Century Gothic"/>
          <w:b/>
          <w:bCs/>
          <w:sz w:val="24"/>
          <w:szCs w:val="24"/>
        </w:rPr>
        <w:t>Welcome</w:t>
      </w:r>
      <w:r w:rsidR="002D3369" w:rsidRPr="008A17EB">
        <w:rPr>
          <w:rFonts w:ascii="Century Gothic" w:hAnsi="Century Gothic"/>
          <w:sz w:val="24"/>
          <w:szCs w:val="24"/>
        </w:rPr>
        <w:t xml:space="preserve"> </w:t>
      </w:r>
      <w:r w:rsidR="2406BBED" w:rsidRPr="008A17EB">
        <w:rPr>
          <w:rFonts w:ascii="Century Gothic" w:hAnsi="Century Gothic"/>
          <w:sz w:val="24"/>
          <w:szCs w:val="24"/>
        </w:rPr>
        <w:br/>
      </w:r>
      <w:r w:rsidR="00780CE9">
        <w:rPr>
          <w:rFonts w:ascii="Century Gothic" w:eastAsia="Arial" w:hAnsi="Century Gothic"/>
          <w:sz w:val="24"/>
          <w:szCs w:val="24"/>
        </w:rPr>
        <w:t xml:space="preserve">Acting </w:t>
      </w:r>
      <w:r w:rsidR="46F0AA7B" w:rsidRPr="008A17EB">
        <w:rPr>
          <w:rFonts w:ascii="Century Gothic" w:eastAsia="Arial" w:hAnsi="Century Gothic"/>
          <w:sz w:val="24"/>
          <w:szCs w:val="24"/>
        </w:rPr>
        <w:t>Chair</w:t>
      </w:r>
      <w:r w:rsidR="004A74F0">
        <w:rPr>
          <w:rFonts w:ascii="Century Gothic" w:eastAsia="Arial" w:hAnsi="Century Gothic"/>
          <w:sz w:val="24"/>
          <w:szCs w:val="24"/>
        </w:rPr>
        <w:t xml:space="preserve">, Vice Chair </w:t>
      </w:r>
      <w:r w:rsidR="00A93063">
        <w:rPr>
          <w:rFonts w:ascii="Century Gothic" w:eastAsia="Arial" w:hAnsi="Century Gothic"/>
          <w:sz w:val="24"/>
          <w:szCs w:val="24"/>
        </w:rPr>
        <w:t>Patti</w:t>
      </w:r>
      <w:r w:rsidR="46F0AA7B" w:rsidRPr="008A17EB">
        <w:rPr>
          <w:rFonts w:ascii="Century Gothic" w:eastAsia="Arial" w:hAnsi="Century Gothic"/>
          <w:sz w:val="24"/>
          <w:szCs w:val="24"/>
        </w:rPr>
        <w:t xml:space="preserve"> Hobfoll</w:t>
      </w:r>
      <w:r w:rsidR="00853C65" w:rsidRPr="008A17EB">
        <w:rPr>
          <w:rFonts w:ascii="Century Gothic" w:eastAsia="Arial" w:hAnsi="Century Gothic"/>
          <w:sz w:val="24"/>
          <w:szCs w:val="24"/>
        </w:rPr>
        <w:t xml:space="preserve"> c</w:t>
      </w:r>
      <w:r w:rsidR="2406BBED" w:rsidRPr="008A17EB">
        <w:rPr>
          <w:rFonts w:ascii="Century Gothic" w:eastAsia="Arial" w:hAnsi="Century Gothic"/>
          <w:sz w:val="24"/>
          <w:szCs w:val="24"/>
        </w:rPr>
        <w:t xml:space="preserve">alled the meeting to order at </w:t>
      </w:r>
      <w:r w:rsidR="00394478">
        <w:rPr>
          <w:rFonts w:ascii="Century Gothic" w:eastAsia="Arial" w:hAnsi="Century Gothic"/>
          <w:sz w:val="24"/>
          <w:szCs w:val="24"/>
        </w:rPr>
        <w:t>11</w:t>
      </w:r>
      <w:r w:rsidR="14717317" w:rsidRPr="008A17EB">
        <w:rPr>
          <w:rFonts w:ascii="Century Gothic" w:eastAsia="Arial" w:hAnsi="Century Gothic"/>
          <w:sz w:val="24"/>
          <w:szCs w:val="24"/>
        </w:rPr>
        <w:t>:</w:t>
      </w:r>
      <w:r w:rsidR="00394478">
        <w:rPr>
          <w:rFonts w:ascii="Century Gothic" w:eastAsia="Arial" w:hAnsi="Century Gothic"/>
          <w:sz w:val="24"/>
          <w:szCs w:val="24"/>
        </w:rPr>
        <w:t>36</w:t>
      </w:r>
      <w:r w:rsidR="00E569C1" w:rsidRPr="008A17EB">
        <w:rPr>
          <w:rFonts w:ascii="Century Gothic" w:eastAsia="Arial" w:hAnsi="Century Gothic"/>
          <w:sz w:val="24"/>
          <w:szCs w:val="24"/>
        </w:rPr>
        <w:t>AM</w:t>
      </w:r>
      <w:r w:rsidR="14717317" w:rsidRPr="008A17EB">
        <w:rPr>
          <w:rFonts w:ascii="Century Gothic" w:eastAsia="Arial" w:hAnsi="Century Gothic"/>
          <w:sz w:val="24"/>
          <w:szCs w:val="24"/>
        </w:rPr>
        <w:t xml:space="preserve">. </w:t>
      </w:r>
      <w:r w:rsidR="00E51E53">
        <w:rPr>
          <w:rFonts w:ascii="Century Gothic" w:eastAsia="Arial" w:hAnsi="Century Gothic"/>
          <w:sz w:val="24"/>
          <w:szCs w:val="24"/>
        </w:rPr>
        <w:t xml:space="preserve">Ms. </w:t>
      </w:r>
      <w:r w:rsidR="6A98CB6E" w:rsidRPr="008A17EB">
        <w:rPr>
          <w:rFonts w:ascii="Century Gothic" w:eastAsia="Arial" w:hAnsi="Century Gothic"/>
          <w:sz w:val="24"/>
          <w:szCs w:val="24"/>
        </w:rPr>
        <w:t>H</w:t>
      </w:r>
      <w:r w:rsidR="590102DE" w:rsidRPr="008A17EB">
        <w:rPr>
          <w:rFonts w:ascii="Century Gothic" w:eastAsia="Arial" w:hAnsi="Century Gothic"/>
          <w:sz w:val="24"/>
          <w:szCs w:val="24"/>
        </w:rPr>
        <w:t>obfoll and Daniel Stergios</w:t>
      </w:r>
      <w:r w:rsidR="6401D21D" w:rsidRPr="008A17EB">
        <w:rPr>
          <w:rFonts w:ascii="Century Gothic" w:eastAsia="Arial" w:hAnsi="Century Gothic"/>
          <w:sz w:val="24"/>
          <w:szCs w:val="24"/>
        </w:rPr>
        <w:t xml:space="preserve"> </w:t>
      </w:r>
      <w:r w:rsidR="6A98CB6E" w:rsidRPr="008A17EB">
        <w:rPr>
          <w:rFonts w:ascii="Century Gothic" w:eastAsia="Arial" w:hAnsi="Century Gothic"/>
          <w:sz w:val="24"/>
          <w:szCs w:val="24"/>
        </w:rPr>
        <w:t>led introductions.</w:t>
      </w:r>
      <w:r w:rsidR="269F23FE" w:rsidRPr="008A17EB">
        <w:rPr>
          <w:rFonts w:ascii="Century Gothic" w:eastAsia="Arial" w:hAnsi="Century Gothic"/>
          <w:sz w:val="24"/>
          <w:szCs w:val="24"/>
        </w:rPr>
        <w:t xml:space="preserve"> </w:t>
      </w:r>
    </w:p>
    <w:p w14:paraId="0C2ABFC0" w14:textId="77777777" w:rsidR="008A17EB" w:rsidRPr="008A17EB" w:rsidRDefault="008A17EB" w:rsidP="008A17EB">
      <w:pPr>
        <w:pStyle w:val="ListParagraph"/>
        <w:widowControl w:val="0"/>
        <w:autoSpaceDE w:val="0"/>
        <w:autoSpaceDN w:val="0"/>
        <w:spacing w:before="8" w:after="0" w:line="240" w:lineRule="auto"/>
        <w:rPr>
          <w:rFonts w:ascii="Century Gothic" w:eastAsia="Arial" w:hAnsi="Century Gothic" w:cstheme="minorHAnsi"/>
          <w:b/>
          <w:bCs/>
          <w:sz w:val="24"/>
          <w:szCs w:val="24"/>
        </w:rPr>
      </w:pPr>
    </w:p>
    <w:p w14:paraId="236644D4" w14:textId="675CC54C" w:rsidR="00663B9F" w:rsidRPr="00C73200" w:rsidRDefault="1CCC6348" w:rsidP="00794966">
      <w:pPr>
        <w:pStyle w:val="ListParagraph"/>
        <w:widowControl w:val="0"/>
        <w:numPr>
          <w:ilvl w:val="0"/>
          <w:numId w:val="32"/>
        </w:numPr>
        <w:autoSpaceDE w:val="0"/>
        <w:autoSpaceDN w:val="0"/>
        <w:spacing w:before="8" w:after="0" w:line="240" w:lineRule="auto"/>
        <w:rPr>
          <w:rFonts w:ascii="Century Gothic" w:eastAsia="Arial" w:hAnsi="Century Gothic"/>
          <w:sz w:val="24"/>
          <w:szCs w:val="24"/>
        </w:rPr>
      </w:pPr>
      <w:r w:rsidRPr="00C73200">
        <w:rPr>
          <w:rFonts w:ascii="Century Gothic" w:eastAsia="Arial" w:hAnsi="Century Gothic"/>
          <w:b/>
          <w:bCs/>
          <w:sz w:val="24"/>
          <w:szCs w:val="24"/>
        </w:rPr>
        <w:t>Public Comment Period</w:t>
      </w:r>
      <w:r w:rsidR="00226ACC">
        <w:rPr>
          <w:rFonts w:ascii="Century Gothic" w:eastAsia="Arial" w:hAnsi="Century Gothic"/>
          <w:b/>
          <w:bCs/>
          <w:sz w:val="24"/>
          <w:szCs w:val="24"/>
        </w:rPr>
        <w:t xml:space="preserve"> </w:t>
      </w:r>
      <w:r w:rsidRPr="00C73200">
        <w:rPr>
          <w:rFonts w:ascii="Century Gothic" w:hAnsi="Century Gothic"/>
          <w:sz w:val="24"/>
          <w:szCs w:val="24"/>
        </w:rPr>
        <w:br/>
      </w:r>
      <w:r w:rsidR="00092E8A">
        <w:rPr>
          <w:rFonts w:ascii="Century Gothic" w:eastAsia="Arial" w:hAnsi="Century Gothic"/>
          <w:sz w:val="24"/>
          <w:szCs w:val="24"/>
        </w:rPr>
        <w:t xml:space="preserve">Vice </w:t>
      </w:r>
      <w:r w:rsidR="009E3EA6" w:rsidRPr="00C73200">
        <w:rPr>
          <w:rFonts w:ascii="Century Gothic" w:eastAsia="Arial" w:hAnsi="Century Gothic"/>
          <w:sz w:val="24"/>
          <w:szCs w:val="24"/>
        </w:rPr>
        <w:t>Chair H</w:t>
      </w:r>
      <w:r w:rsidR="1EC2AAC3" w:rsidRPr="00C73200">
        <w:rPr>
          <w:rFonts w:ascii="Century Gothic" w:eastAsia="Arial" w:hAnsi="Century Gothic"/>
          <w:sz w:val="24"/>
          <w:szCs w:val="24"/>
        </w:rPr>
        <w:t>obfoll</w:t>
      </w:r>
      <w:r w:rsidR="009E3EA6" w:rsidRPr="00C73200">
        <w:rPr>
          <w:rFonts w:ascii="Century Gothic" w:eastAsia="Arial" w:hAnsi="Century Gothic"/>
          <w:sz w:val="24"/>
          <w:szCs w:val="24"/>
        </w:rPr>
        <w:t xml:space="preserve"> </w:t>
      </w:r>
      <w:r w:rsidR="00BE5146" w:rsidRPr="00C73200">
        <w:rPr>
          <w:rFonts w:ascii="Century Gothic" w:eastAsia="Arial" w:hAnsi="Century Gothic"/>
          <w:sz w:val="24"/>
          <w:szCs w:val="24"/>
        </w:rPr>
        <w:t>opened the floor for public comments</w:t>
      </w:r>
      <w:r w:rsidR="00922DE8" w:rsidRPr="00C73200">
        <w:rPr>
          <w:rFonts w:ascii="Century Gothic" w:eastAsia="Arial" w:hAnsi="Century Gothic"/>
          <w:sz w:val="24"/>
          <w:szCs w:val="24"/>
        </w:rPr>
        <w:t xml:space="preserve">. </w:t>
      </w:r>
      <w:r w:rsidR="3B6B79AB" w:rsidRPr="00C73200">
        <w:rPr>
          <w:rFonts w:ascii="Century Gothic" w:eastAsia="Arial" w:hAnsi="Century Gothic"/>
          <w:sz w:val="24"/>
          <w:szCs w:val="24"/>
        </w:rPr>
        <w:t xml:space="preserve">There were no </w:t>
      </w:r>
      <w:r w:rsidR="008A17EB">
        <w:rPr>
          <w:rFonts w:ascii="Century Gothic" w:eastAsia="Arial" w:hAnsi="Century Gothic"/>
          <w:sz w:val="24"/>
          <w:szCs w:val="24"/>
        </w:rPr>
        <w:t xml:space="preserve">public </w:t>
      </w:r>
      <w:r w:rsidR="3B6B79AB" w:rsidRPr="00C73200">
        <w:rPr>
          <w:rFonts w:ascii="Century Gothic" w:eastAsia="Arial" w:hAnsi="Century Gothic"/>
          <w:sz w:val="24"/>
          <w:szCs w:val="24"/>
        </w:rPr>
        <w:t xml:space="preserve">comments. </w:t>
      </w:r>
    </w:p>
    <w:p w14:paraId="57398418" w14:textId="332E16B8" w:rsidR="00663B9F" w:rsidRPr="00C73200" w:rsidRDefault="00663B9F" w:rsidP="5A8EF0F7">
      <w:pPr>
        <w:pStyle w:val="ListParagraph"/>
        <w:widowControl w:val="0"/>
        <w:autoSpaceDE w:val="0"/>
        <w:autoSpaceDN w:val="0"/>
        <w:spacing w:before="8" w:after="0" w:line="240" w:lineRule="auto"/>
        <w:rPr>
          <w:rFonts w:ascii="Century Gothic" w:eastAsia="Arial" w:hAnsi="Century Gothic"/>
          <w:sz w:val="24"/>
          <w:szCs w:val="24"/>
        </w:rPr>
      </w:pPr>
    </w:p>
    <w:p w14:paraId="33FE9E28" w14:textId="0CBFC89A" w:rsidR="00BB0E40" w:rsidRPr="00055C42" w:rsidRDefault="00BB0E40" w:rsidP="00BB0E40">
      <w:pPr>
        <w:pStyle w:val="ListParagraph"/>
        <w:widowControl w:val="0"/>
        <w:numPr>
          <w:ilvl w:val="0"/>
          <w:numId w:val="32"/>
        </w:numPr>
        <w:autoSpaceDE w:val="0"/>
        <w:autoSpaceDN w:val="0"/>
        <w:spacing w:before="8" w:after="0" w:line="240" w:lineRule="auto"/>
        <w:rPr>
          <w:rFonts w:ascii="Century Gothic" w:eastAsia="Arial" w:hAnsi="Century Gothic"/>
          <w:sz w:val="24"/>
          <w:szCs w:val="24"/>
        </w:rPr>
      </w:pPr>
      <w:r>
        <w:rPr>
          <w:rFonts w:ascii="Century Gothic" w:eastAsia="Arial" w:hAnsi="Century Gothic"/>
          <w:b/>
          <w:bCs/>
          <w:sz w:val="24"/>
          <w:szCs w:val="24"/>
        </w:rPr>
        <w:t>Agenda Overview</w:t>
      </w:r>
      <w:r w:rsidR="00226ACC">
        <w:rPr>
          <w:rFonts w:ascii="Century Gothic" w:eastAsia="Arial" w:hAnsi="Century Gothic"/>
          <w:b/>
          <w:bCs/>
          <w:sz w:val="24"/>
          <w:szCs w:val="24"/>
        </w:rPr>
        <w:t xml:space="preserve"> – </w:t>
      </w:r>
      <w:r w:rsidR="00226ACC" w:rsidRPr="002D3369">
        <w:rPr>
          <w:rFonts w:ascii="Century Gothic" w:eastAsia="Arial" w:hAnsi="Century Gothic"/>
          <w:sz w:val="24"/>
          <w:szCs w:val="24"/>
        </w:rPr>
        <w:t xml:space="preserve">Samantha </w:t>
      </w:r>
      <w:r w:rsidR="00167F11" w:rsidRPr="002D3369">
        <w:rPr>
          <w:rFonts w:ascii="Century Gothic" w:eastAsia="Arial" w:hAnsi="Century Gothic"/>
          <w:sz w:val="24"/>
          <w:szCs w:val="24"/>
        </w:rPr>
        <w:t>Thermos</w:t>
      </w:r>
      <w:r w:rsidR="00AA5D36">
        <w:rPr>
          <w:rFonts w:ascii="Century Gothic" w:eastAsia="Arial" w:hAnsi="Century Gothic"/>
          <w:b/>
          <w:bCs/>
          <w:sz w:val="24"/>
          <w:szCs w:val="24"/>
        </w:rPr>
        <w:br/>
      </w:r>
      <w:r w:rsidR="00AA5D36">
        <w:rPr>
          <w:rFonts w:ascii="Century Gothic" w:eastAsia="Arial" w:hAnsi="Century Gothic"/>
          <w:sz w:val="24"/>
          <w:szCs w:val="24"/>
        </w:rPr>
        <w:t>Ms. Thermos provided a brief overview of the purpose of the meeting,</w:t>
      </w:r>
      <w:r w:rsidR="005A4BEA">
        <w:rPr>
          <w:rFonts w:ascii="Century Gothic" w:eastAsia="Arial" w:hAnsi="Century Gothic"/>
          <w:sz w:val="24"/>
          <w:szCs w:val="24"/>
        </w:rPr>
        <w:t>1.</w:t>
      </w:r>
      <w:r w:rsidR="00AA5D36">
        <w:rPr>
          <w:rFonts w:ascii="Century Gothic" w:eastAsia="Arial" w:hAnsi="Century Gothic"/>
          <w:sz w:val="24"/>
          <w:szCs w:val="24"/>
        </w:rPr>
        <w:t xml:space="preserve"> </w:t>
      </w:r>
      <w:r w:rsidR="00E5195D">
        <w:rPr>
          <w:rFonts w:ascii="Century Gothic" w:eastAsia="Arial" w:hAnsi="Century Gothic"/>
          <w:sz w:val="24"/>
          <w:szCs w:val="24"/>
        </w:rPr>
        <w:t>T</w:t>
      </w:r>
      <w:r w:rsidR="00AA5D36">
        <w:rPr>
          <w:rFonts w:ascii="Century Gothic" w:eastAsia="Arial" w:hAnsi="Century Gothic"/>
          <w:sz w:val="24"/>
          <w:szCs w:val="24"/>
        </w:rPr>
        <w:t xml:space="preserve">o </w:t>
      </w:r>
      <w:r w:rsidR="00E503D0">
        <w:rPr>
          <w:rFonts w:ascii="Century Gothic" w:eastAsia="Arial" w:hAnsi="Century Gothic"/>
          <w:sz w:val="24"/>
          <w:szCs w:val="24"/>
        </w:rPr>
        <w:t xml:space="preserve">review </w:t>
      </w:r>
      <w:r w:rsidR="003A69E0">
        <w:rPr>
          <w:rFonts w:ascii="Century Gothic" w:eastAsia="Arial" w:hAnsi="Century Gothic"/>
          <w:sz w:val="24"/>
          <w:szCs w:val="24"/>
        </w:rPr>
        <w:t xml:space="preserve">possible </w:t>
      </w:r>
      <w:r w:rsidR="00E503D0">
        <w:rPr>
          <w:rFonts w:ascii="Century Gothic" w:eastAsia="Arial" w:hAnsi="Century Gothic"/>
          <w:sz w:val="24"/>
          <w:szCs w:val="24"/>
        </w:rPr>
        <w:t xml:space="preserve">funding scenarios </w:t>
      </w:r>
      <w:r w:rsidR="003A69E0">
        <w:rPr>
          <w:rFonts w:ascii="Century Gothic" w:eastAsia="Arial" w:hAnsi="Century Gothic"/>
          <w:sz w:val="24"/>
          <w:szCs w:val="24"/>
        </w:rPr>
        <w:t xml:space="preserve">to </w:t>
      </w:r>
      <w:r w:rsidR="008F1C00">
        <w:rPr>
          <w:rFonts w:ascii="Century Gothic" w:eastAsia="Arial" w:hAnsi="Century Gothic"/>
          <w:sz w:val="24"/>
          <w:szCs w:val="24"/>
        </w:rPr>
        <w:t>make funding recommendation</w:t>
      </w:r>
      <w:r w:rsidR="0001624D">
        <w:rPr>
          <w:rFonts w:ascii="Century Gothic" w:eastAsia="Arial" w:hAnsi="Century Gothic"/>
          <w:sz w:val="24"/>
          <w:szCs w:val="24"/>
        </w:rPr>
        <w:t>s</w:t>
      </w:r>
      <w:r w:rsidR="008F1C00">
        <w:rPr>
          <w:rFonts w:ascii="Century Gothic" w:eastAsia="Arial" w:hAnsi="Century Gothic"/>
          <w:sz w:val="24"/>
          <w:szCs w:val="24"/>
        </w:rPr>
        <w:t xml:space="preserve"> for </w:t>
      </w:r>
      <w:r w:rsidR="00E503D0">
        <w:rPr>
          <w:rFonts w:ascii="Century Gothic" w:eastAsia="Arial" w:hAnsi="Century Gothic"/>
          <w:sz w:val="24"/>
          <w:szCs w:val="24"/>
        </w:rPr>
        <w:t xml:space="preserve">the </w:t>
      </w:r>
      <w:r w:rsidR="005A4BEA">
        <w:rPr>
          <w:rFonts w:ascii="Century Gothic" w:eastAsia="Arial" w:hAnsi="Century Gothic"/>
          <w:sz w:val="24"/>
          <w:szCs w:val="24"/>
        </w:rPr>
        <w:t>remaining</w:t>
      </w:r>
      <w:r w:rsidR="00E503D0">
        <w:rPr>
          <w:rFonts w:ascii="Century Gothic" w:eastAsia="Arial" w:hAnsi="Century Gothic"/>
          <w:sz w:val="24"/>
          <w:szCs w:val="24"/>
        </w:rPr>
        <w:t xml:space="preserve"> $5,000 of Tier </w:t>
      </w:r>
      <w:r w:rsidR="0050652C">
        <w:rPr>
          <w:rFonts w:ascii="Century Gothic" w:eastAsia="Arial" w:hAnsi="Century Gothic"/>
          <w:sz w:val="24"/>
          <w:szCs w:val="24"/>
        </w:rPr>
        <w:t xml:space="preserve">II </w:t>
      </w:r>
      <w:r w:rsidR="00443C43">
        <w:rPr>
          <w:rFonts w:ascii="Century Gothic" w:eastAsia="Arial" w:hAnsi="Century Gothic"/>
          <w:sz w:val="24"/>
          <w:szCs w:val="24"/>
        </w:rPr>
        <w:t xml:space="preserve">available </w:t>
      </w:r>
      <w:r w:rsidR="0050652C">
        <w:rPr>
          <w:rFonts w:ascii="Century Gothic" w:eastAsia="Arial" w:hAnsi="Century Gothic"/>
          <w:sz w:val="24"/>
          <w:szCs w:val="24"/>
        </w:rPr>
        <w:t>b</w:t>
      </w:r>
      <w:r w:rsidR="00E503D0">
        <w:rPr>
          <w:rFonts w:ascii="Century Gothic" w:eastAsia="Arial" w:hAnsi="Century Gothic"/>
          <w:sz w:val="24"/>
          <w:szCs w:val="24"/>
        </w:rPr>
        <w:t>udget</w:t>
      </w:r>
      <w:r w:rsidR="00E5195D">
        <w:rPr>
          <w:rFonts w:ascii="Century Gothic" w:eastAsia="Arial" w:hAnsi="Century Gothic"/>
          <w:sz w:val="24"/>
          <w:szCs w:val="24"/>
        </w:rPr>
        <w:t>;</w:t>
      </w:r>
      <w:r w:rsidR="00A4512E">
        <w:rPr>
          <w:rFonts w:ascii="Century Gothic" w:eastAsia="Arial" w:hAnsi="Century Gothic"/>
          <w:sz w:val="24"/>
          <w:szCs w:val="24"/>
        </w:rPr>
        <w:t xml:space="preserve"> and </w:t>
      </w:r>
      <w:r w:rsidR="00E5195D">
        <w:rPr>
          <w:rFonts w:ascii="Century Gothic" w:eastAsia="Arial" w:hAnsi="Century Gothic"/>
          <w:sz w:val="24"/>
          <w:szCs w:val="24"/>
        </w:rPr>
        <w:t xml:space="preserve">2. To </w:t>
      </w:r>
      <w:r w:rsidR="00FF223C">
        <w:rPr>
          <w:rFonts w:ascii="Century Gothic" w:eastAsia="Arial" w:hAnsi="Century Gothic"/>
          <w:sz w:val="24"/>
          <w:szCs w:val="24"/>
        </w:rPr>
        <w:t xml:space="preserve">deliberate </w:t>
      </w:r>
      <w:r w:rsidR="0001624D">
        <w:rPr>
          <w:rFonts w:ascii="Century Gothic" w:eastAsia="Arial" w:hAnsi="Century Gothic"/>
          <w:sz w:val="24"/>
          <w:szCs w:val="24"/>
        </w:rPr>
        <w:t>to</w:t>
      </w:r>
      <w:r w:rsidR="00DA2F71">
        <w:rPr>
          <w:rFonts w:ascii="Century Gothic" w:eastAsia="Arial" w:hAnsi="Century Gothic"/>
          <w:sz w:val="24"/>
          <w:szCs w:val="24"/>
        </w:rPr>
        <w:t xml:space="preserve"> mak</w:t>
      </w:r>
      <w:r w:rsidR="0001624D">
        <w:rPr>
          <w:rFonts w:ascii="Century Gothic" w:eastAsia="Arial" w:hAnsi="Century Gothic"/>
          <w:sz w:val="24"/>
          <w:szCs w:val="24"/>
        </w:rPr>
        <w:t>e</w:t>
      </w:r>
      <w:r w:rsidR="00DA2F71">
        <w:rPr>
          <w:rFonts w:ascii="Century Gothic" w:eastAsia="Arial" w:hAnsi="Century Gothic"/>
          <w:sz w:val="24"/>
          <w:szCs w:val="24"/>
        </w:rPr>
        <w:t xml:space="preserve"> </w:t>
      </w:r>
      <w:r w:rsidR="008136E6">
        <w:rPr>
          <w:rFonts w:ascii="Century Gothic" w:eastAsia="Arial" w:hAnsi="Century Gothic"/>
          <w:sz w:val="24"/>
          <w:szCs w:val="24"/>
        </w:rPr>
        <w:t xml:space="preserve">a </w:t>
      </w:r>
      <w:r w:rsidR="00DA2F71">
        <w:rPr>
          <w:rFonts w:ascii="Century Gothic" w:eastAsia="Arial" w:hAnsi="Century Gothic"/>
          <w:sz w:val="24"/>
          <w:szCs w:val="24"/>
        </w:rPr>
        <w:t xml:space="preserve">funding recommendation for </w:t>
      </w:r>
      <w:r w:rsidR="00A4512E">
        <w:rPr>
          <w:rFonts w:ascii="Century Gothic" w:eastAsia="Arial" w:hAnsi="Century Gothic"/>
          <w:sz w:val="24"/>
          <w:szCs w:val="24"/>
        </w:rPr>
        <w:t>West Valley</w:t>
      </w:r>
      <w:r w:rsidR="0001624D">
        <w:rPr>
          <w:rFonts w:ascii="Century Gothic" w:eastAsia="Arial" w:hAnsi="Century Gothic"/>
          <w:sz w:val="24"/>
          <w:szCs w:val="24"/>
        </w:rPr>
        <w:t xml:space="preserve">’s </w:t>
      </w:r>
      <w:r w:rsidR="00AA7D36">
        <w:rPr>
          <w:rFonts w:ascii="Century Gothic" w:eastAsia="Arial" w:hAnsi="Century Gothic"/>
          <w:sz w:val="24"/>
          <w:szCs w:val="24"/>
        </w:rPr>
        <w:t>application</w:t>
      </w:r>
      <w:r w:rsidR="00FF223C">
        <w:rPr>
          <w:rFonts w:ascii="Century Gothic" w:eastAsia="Arial" w:hAnsi="Century Gothic"/>
          <w:sz w:val="24"/>
          <w:szCs w:val="24"/>
        </w:rPr>
        <w:t xml:space="preserve"> based on </w:t>
      </w:r>
      <w:r w:rsidR="0001624D">
        <w:rPr>
          <w:rFonts w:ascii="Century Gothic" w:eastAsia="Arial" w:hAnsi="Century Gothic"/>
          <w:sz w:val="24"/>
          <w:szCs w:val="24"/>
        </w:rPr>
        <w:t xml:space="preserve">the </w:t>
      </w:r>
      <w:r w:rsidR="00B46CCF">
        <w:rPr>
          <w:rFonts w:ascii="Century Gothic" w:eastAsia="Arial" w:hAnsi="Century Gothic"/>
          <w:sz w:val="24"/>
          <w:szCs w:val="24"/>
        </w:rPr>
        <w:t xml:space="preserve">Tier II Advisory Board’s </w:t>
      </w:r>
      <w:r w:rsidR="005A4BEA">
        <w:rPr>
          <w:rFonts w:ascii="Century Gothic" w:eastAsia="Arial" w:hAnsi="Century Gothic"/>
          <w:sz w:val="24"/>
          <w:szCs w:val="24"/>
        </w:rPr>
        <w:t>Local Arts Agency</w:t>
      </w:r>
      <w:r w:rsidR="00DA2F71">
        <w:rPr>
          <w:rFonts w:ascii="Century Gothic" w:eastAsia="Arial" w:hAnsi="Century Gothic"/>
          <w:sz w:val="24"/>
          <w:szCs w:val="24"/>
        </w:rPr>
        <w:t xml:space="preserve"> </w:t>
      </w:r>
      <w:r w:rsidR="00DE5FA3">
        <w:rPr>
          <w:rFonts w:ascii="Century Gothic" w:eastAsia="Arial" w:hAnsi="Century Gothic"/>
          <w:sz w:val="24"/>
          <w:szCs w:val="24"/>
        </w:rPr>
        <w:t xml:space="preserve">(LAA) </w:t>
      </w:r>
      <w:r w:rsidR="00DA2F71">
        <w:rPr>
          <w:rFonts w:ascii="Century Gothic" w:eastAsia="Arial" w:hAnsi="Century Gothic"/>
          <w:sz w:val="24"/>
          <w:szCs w:val="24"/>
        </w:rPr>
        <w:t>subcommittee</w:t>
      </w:r>
      <w:r w:rsidR="005A4BEA">
        <w:rPr>
          <w:rFonts w:ascii="Century Gothic" w:eastAsia="Arial" w:hAnsi="Century Gothic"/>
          <w:sz w:val="24"/>
          <w:szCs w:val="24"/>
        </w:rPr>
        <w:t xml:space="preserve"> </w:t>
      </w:r>
      <w:r w:rsidR="009F36FC">
        <w:rPr>
          <w:rFonts w:ascii="Century Gothic" w:eastAsia="Arial" w:hAnsi="Century Gothic"/>
          <w:sz w:val="24"/>
          <w:szCs w:val="24"/>
        </w:rPr>
        <w:t xml:space="preserve">request </w:t>
      </w:r>
      <w:r w:rsidR="00CD4AA2">
        <w:rPr>
          <w:rFonts w:ascii="Century Gothic" w:eastAsia="Arial" w:hAnsi="Century Gothic"/>
          <w:sz w:val="24"/>
          <w:szCs w:val="24"/>
        </w:rPr>
        <w:t xml:space="preserve">to take </w:t>
      </w:r>
      <w:r w:rsidR="00FD6799">
        <w:rPr>
          <w:rFonts w:ascii="Century Gothic" w:eastAsia="Arial" w:hAnsi="Century Gothic"/>
          <w:sz w:val="24"/>
          <w:szCs w:val="24"/>
        </w:rPr>
        <w:t xml:space="preserve">the discussion to the </w:t>
      </w:r>
      <w:r w:rsidR="009F36FC">
        <w:rPr>
          <w:rFonts w:ascii="Century Gothic" w:eastAsia="Arial" w:hAnsi="Century Gothic"/>
          <w:sz w:val="24"/>
          <w:szCs w:val="24"/>
        </w:rPr>
        <w:t xml:space="preserve">full Board </w:t>
      </w:r>
      <w:r w:rsidR="00CD4AA2">
        <w:rPr>
          <w:rFonts w:ascii="Century Gothic" w:eastAsia="Arial" w:hAnsi="Century Gothic"/>
          <w:sz w:val="24"/>
          <w:szCs w:val="24"/>
        </w:rPr>
        <w:t xml:space="preserve">for further </w:t>
      </w:r>
      <w:r w:rsidR="0027752F">
        <w:rPr>
          <w:rFonts w:ascii="Century Gothic" w:eastAsia="Arial" w:hAnsi="Century Gothic"/>
          <w:sz w:val="24"/>
          <w:szCs w:val="24"/>
        </w:rPr>
        <w:t>deliberation</w:t>
      </w:r>
      <w:r w:rsidR="005144F5">
        <w:rPr>
          <w:rFonts w:ascii="Century Gothic" w:eastAsia="Arial" w:hAnsi="Century Gothic"/>
          <w:sz w:val="24"/>
          <w:szCs w:val="24"/>
        </w:rPr>
        <w:t xml:space="preserve"> and </w:t>
      </w:r>
      <w:r w:rsidR="00CD4AA2">
        <w:rPr>
          <w:rFonts w:ascii="Century Gothic" w:eastAsia="Arial" w:hAnsi="Century Gothic"/>
          <w:sz w:val="24"/>
          <w:szCs w:val="24"/>
        </w:rPr>
        <w:t xml:space="preserve">final </w:t>
      </w:r>
      <w:r w:rsidR="005144F5">
        <w:rPr>
          <w:rFonts w:ascii="Century Gothic" w:eastAsia="Arial" w:hAnsi="Century Gothic"/>
          <w:sz w:val="24"/>
          <w:szCs w:val="24"/>
        </w:rPr>
        <w:t>decision</w:t>
      </w:r>
      <w:r w:rsidR="00AA7D36">
        <w:rPr>
          <w:rFonts w:ascii="Century Gothic" w:eastAsia="Arial" w:hAnsi="Century Gothic"/>
          <w:sz w:val="24"/>
          <w:szCs w:val="24"/>
        </w:rPr>
        <w:t>.</w:t>
      </w:r>
      <w:r>
        <w:rPr>
          <w:rFonts w:ascii="Century Gothic" w:eastAsia="Arial" w:hAnsi="Century Gothic"/>
          <w:sz w:val="24"/>
          <w:szCs w:val="24"/>
        </w:rPr>
        <w:br/>
      </w:r>
    </w:p>
    <w:p w14:paraId="52EB5E1E" w14:textId="7AEFC4A0" w:rsidR="007D6353" w:rsidRDefault="336D5234" w:rsidP="5A8EF0F7">
      <w:pPr>
        <w:pStyle w:val="ListParagraph"/>
        <w:widowControl w:val="0"/>
        <w:numPr>
          <w:ilvl w:val="0"/>
          <w:numId w:val="32"/>
        </w:numPr>
        <w:autoSpaceDE w:val="0"/>
        <w:autoSpaceDN w:val="0"/>
        <w:spacing w:before="8" w:after="0" w:line="240" w:lineRule="auto"/>
        <w:rPr>
          <w:rFonts w:ascii="Century Gothic" w:eastAsia="Arial" w:hAnsi="Century Gothic"/>
          <w:sz w:val="24"/>
          <w:szCs w:val="24"/>
        </w:rPr>
      </w:pPr>
      <w:r w:rsidRPr="00C73200">
        <w:rPr>
          <w:rFonts w:ascii="Century Gothic" w:eastAsia="Arial" w:hAnsi="Century Gothic"/>
          <w:b/>
          <w:bCs/>
          <w:sz w:val="24"/>
          <w:szCs w:val="24"/>
        </w:rPr>
        <w:t>A</w:t>
      </w:r>
      <w:r w:rsidR="0062040A">
        <w:rPr>
          <w:rFonts w:ascii="Century Gothic" w:eastAsia="Arial" w:hAnsi="Century Gothic"/>
          <w:b/>
          <w:bCs/>
          <w:sz w:val="24"/>
          <w:szCs w:val="24"/>
        </w:rPr>
        <w:t>CTION ITEM</w:t>
      </w:r>
      <w:r w:rsidRPr="00C73200">
        <w:rPr>
          <w:rFonts w:ascii="Century Gothic" w:eastAsia="Arial" w:hAnsi="Century Gothic"/>
          <w:b/>
          <w:bCs/>
          <w:sz w:val="24"/>
          <w:szCs w:val="24"/>
        </w:rPr>
        <w:t>: Appr</w:t>
      </w:r>
      <w:r w:rsidR="0062040A">
        <w:rPr>
          <w:rFonts w:ascii="Century Gothic" w:eastAsia="Arial" w:hAnsi="Century Gothic"/>
          <w:b/>
          <w:bCs/>
          <w:sz w:val="24"/>
          <w:szCs w:val="24"/>
        </w:rPr>
        <w:t xml:space="preserve">ove Meeting Minutes from </w:t>
      </w:r>
      <w:r w:rsidR="00E46C1B">
        <w:rPr>
          <w:rFonts w:ascii="Century Gothic" w:eastAsia="Arial" w:hAnsi="Century Gothic"/>
          <w:b/>
          <w:bCs/>
          <w:sz w:val="24"/>
          <w:szCs w:val="24"/>
        </w:rPr>
        <w:t xml:space="preserve">September </w:t>
      </w:r>
      <w:r w:rsidR="00372802">
        <w:rPr>
          <w:rFonts w:ascii="Century Gothic" w:eastAsia="Arial" w:hAnsi="Century Gothic"/>
          <w:b/>
          <w:bCs/>
          <w:sz w:val="24"/>
          <w:szCs w:val="24"/>
        </w:rPr>
        <w:t>10</w:t>
      </w:r>
      <w:r w:rsidR="0062040A">
        <w:rPr>
          <w:rFonts w:ascii="Century Gothic" w:eastAsia="Arial" w:hAnsi="Century Gothic"/>
          <w:b/>
          <w:bCs/>
          <w:sz w:val="24"/>
          <w:szCs w:val="24"/>
        </w:rPr>
        <w:t>, 2024</w:t>
      </w:r>
      <w:r w:rsidR="00D2003A">
        <w:rPr>
          <w:rFonts w:ascii="Century Gothic" w:eastAsia="Arial" w:hAnsi="Century Gothic"/>
          <w:sz w:val="24"/>
          <w:szCs w:val="24"/>
        </w:rPr>
        <w:br/>
      </w:r>
      <w:r w:rsidR="00092E8A">
        <w:rPr>
          <w:rFonts w:ascii="Century Gothic" w:eastAsia="Arial" w:hAnsi="Century Gothic"/>
          <w:sz w:val="24"/>
          <w:szCs w:val="24"/>
        </w:rPr>
        <w:t>Vice</w:t>
      </w:r>
      <w:r w:rsidRPr="00C73200">
        <w:rPr>
          <w:rFonts w:ascii="Century Gothic" w:eastAsia="Arial" w:hAnsi="Century Gothic"/>
          <w:sz w:val="24"/>
          <w:szCs w:val="24"/>
        </w:rPr>
        <w:t xml:space="preserve"> Chair Hobfoll</w:t>
      </w:r>
      <w:r w:rsidR="00055C42">
        <w:rPr>
          <w:rFonts w:ascii="Century Gothic" w:eastAsia="Arial" w:hAnsi="Century Gothic"/>
          <w:sz w:val="24"/>
          <w:szCs w:val="24"/>
        </w:rPr>
        <w:t xml:space="preserve"> </w:t>
      </w:r>
      <w:r w:rsidRPr="00C73200">
        <w:rPr>
          <w:rFonts w:ascii="Century Gothic" w:eastAsia="Arial" w:hAnsi="Century Gothic"/>
          <w:sz w:val="24"/>
          <w:szCs w:val="24"/>
        </w:rPr>
        <w:t>called for approval</w:t>
      </w:r>
      <w:r w:rsidR="007D6353">
        <w:rPr>
          <w:rFonts w:ascii="Century Gothic" w:eastAsia="Arial" w:hAnsi="Century Gothic"/>
          <w:sz w:val="24"/>
          <w:szCs w:val="24"/>
        </w:rPr>
        <w:t xml:space="preserve">. </w:t>
      </w:r>
    </w:p>
    <w:p w14:paraId="06E3B160" w14:textId="77777777" w:rsidR="007D6353" w:rsidRDefault="007D6353" w:rsidP="5A8EF0F7">
      <w:pPr>
        <w:pStyle w:val="ListParagraph"/>
        <w:widowControl w:val="0"/>
        <w:spacing w:before="8" w:after="0" w:line="240" w:lineRule="auto"/>
        <w:rPr>
          <w:rFonts w:ascii="Century Gothic" w:eastAsia="Arial" w:hAnsi="Century Gothic"/>
          <w:sz w:val="24"/>
          <w:szCs w:val="24"/>
        </w:rPr>
      </w:pPr>
    </w:p>
    <w:p w14:paraId="354B700C" w14:textId="7F429513" w:rsidR="336D5234" w:rsidRPr="007D6353" w:rsidRDefault="00372802" w:rsidP="5A8EF0F7">
      <w:pPr>
        <w:pStyle w:val="ListParagraph"/>
        <w:widowControl w:val="0"/>
        <w:spacing w:before="8" w:after="0" w:line="240" w:lineRule="auto"/>
        <w:rPr>
          <w:rFonts w:ascii="Century Gothic" w:eastAsia="Arial" w:hAnsi="Century Gothic"/>
          <w:b/>
          <w:bCs/>
          <w:sz w:val="24"/>
          <w:szCs w:val="24"/>
        </w:rPr>
      </w:pPr>
      <w:r>
        <w:rPr>
          <w:rFonts w:ascii="Century Gothic" w:eastAsia="Arial" w:hAnsi="Century Gothic"/>
          <w:b/>
          <w:bCs/>
          <w:sz w:val="24"/>
          <w:szCs w:val="24"/>
        </w:rPr>
        <w:t>Paul Pehrson</w:t>
      </w:r>
      <w:r w:rsidR="007D6353" w:rsidRPr="007D6353">
        <w:rPr>
          <w:rFonts w:ascii="Century Gothic" w:eastAsia="Arial" w:hAnsi="Century Gothic"/>
          <w:b/>
          <w:bCs/>
          <w:sz w:val="24"/>
          <w:szCs w:val="24"/>
        </w:rPr>
        <w:t xml:space="preserve"> motioned</w:t>
      </w:r>
      <w:r w:rsidR="00217613">
        <w:rPr>
          <w:rFonts w:ascii="Century Gothic" w:eastAsia="Arial" w:hAnsi="Century Gothic"/>
          <w:b/>
          <w:bCs/>
          <w:sz w:val="24"/>
          <w:szCs w:val="24"/>
        </w:rPr>
        <w:t xml:space="preserve"> to approve the minutes</w:t>
      </w:r>
      <w:r w:rsidR="006861C2">
        <w:rPr>
          <w:rFonts w:ascii="Century Gothic" w:eastAsia="Arial" w:hAnsi="Century Gothic"/>
          <w:b/>
          <w:bCs/>
          <w:sz w:val="24"/>
          <w:szCs w:val="24"/>
        </w:rPr>
        <w:t>;</w:t>
      </w:r>
      <w:r w:rsidR="336D5234" w:rsidRPr="007D6353">
        <w:rPr>
          <w:rFonts w:ascii="Century Gothic" w:eastAsia="Arial" w:hAnsi="Century Gothic"/>
          <w:b/>
          <w:bCs/>
          <w:sz w:val="24"/>
          <w:szCs w:val="24"/>
        </w:rPr>
        <w:t xml:space="preserve"> </w:t>
      </w:r>
      <w:r>
        <w:rPr>
          <w:rFonts w:ascii="Century Gothic" w:eastAsia="Arial" w:hAnsi="Century Gothic"/>
          <w:b/>
          <w:bCs/>
          <w:sz w:val="24"/>
          <w:szCs w:val="24"/>
        </w:rPr>
        <w:t>Ryan Riches</w:t>
      </w:r>
      <w:r w:rsidR="57FD67E8" w:rsidRPr="007D6353">
        <w:rPr>
          <w:rFonts w:ascii="Century Gothic" w:eastAsia="Arial" w:hAnsi="Century Gothic"/>
          <w:b/>
          <w:bCs/>
          <w:sz w:val="24"/>
          <w:szCs w:val="24"/>
        </w:rPr>
        <w:t xml:space="preserve"> </w:t>
      </w:r>
      <w:r w:rsidR="336D5234" w:rsidRPr="007D6353">
        <w:rPr>
          <w:rFonts w:ascii="Century Gothic" w:eastAsia="Arial" w:hAnsi="Century Gothic"/>
          <w:b/>
          <w:bCs/>
          <w:sz w:val="24"/>
          <w:szCs w:val="24"/>
        </w:rPr>
        <w:t>seconded</w:t>
      </w:r>
      <w:r w:rsidR="2308FFAB" w:rsidRPr="007D6353">
        <w:rPr>
          <w:rFonts w:ascii="Century Gothic" w:eastAsia="Arial" w:hAnsi="Century Gothic"/>
          <w:b/>
          <w:bCs/>
          <w:sz w:val="24"/>
          <w:szCs w:val="24"/>
        </w:rPr>
        <w:t>.</w:t>
      </w:r>
      <w:r w:rsidR="008136E6">
        <w:rPr>
          <w:rFonts w:ascii="Century Gothic" w:eastAsia="Arial" w:hAnsi="Century Gothic"/>
          <w:b/>
          <w:bCs/>
          <w:sz w:val="24"/>
          <w:szCs w:val="24"/>
        </w:rPr>
        <w:t xml:space="preserve"> There were none opposed. </w:t>
      </w:r>
      <w:r w:rsidR="007D6353" w:rsidRPr="007D6353">
        <w:rPr>
          <w:rFonts w:ascii="Century Gothic" w:eastAsia="Arial" w:hAnsi="Century Gothic"/>
          <w:b/>
          <w:bCs/>
          <w:sz w:val="24"/>
          <w:szCs w:val="24"/>
        </w:rPr>
        <w:t>Motion passed unanimously</w:t>
      </w:r>
      <w:r w:rsidR="2308FFAB" w:rsidRPr="007D6353">
        <w:rPr>
          <w:rFonts w:ascii="Century Gothic" w:eastAsia="Arial" w:hAnsi="Century Gothic"/>
          <w:b/>
          <w:bCs/>
          <w:sz w:val="24"/>
          <w:szCs w:val="24"/>
        </w:rPr>
        <w:t xml:space="preserve">. </w:t>
      </w:r>
    </w:p>
    <w:p w14:paraId="6FB94343" w14:textId="77777777" w:rsidR="00663B9F" w:rsidRPr="00C73200" w:rsidRDefault="00663B9F" w:rsidP="00663B9F">
      <w:pPr>
        <w:widowControl w:val="0"/>
        <w:autoSpaceDE w:val="0"/>
        <w:autoSpaceDN w:val="0"/>
        <w:spacing w:before="8" w:after="0" w:line="240" w:lineRule="auto"/>
        <w:rPr>
          <w:rFonts w:ascii="Century Gothic" w:eastAsia="Arial" w:hAnsi="Century Gothic" w:cstheme="minorHAnsi"/>
          <w:sz w:val="24"/>
          <w:szCs w:val="24"/>
        </w:rPr>
      </w:pPr>
    </w:p>
    <w:p w14:paraId="1D473779" w14:textId="1722C9E0" w:rsidR="00AC6A9E" w:rsidRDefault="003B2E2D" w:rsidP="6A244E98">
      <w:pPr>
        <w:pStyle w:val="ListParagraph"/>
        <w:widowControl w:val="0"/>
        <w:numPr>
          <w:ilvl w:val="0"/>
          <w:numId w:val="32"/>
        </w:numPr>
        <w:autoSpaceDE w:val="0"/>
        <w:autoSpaceDN w:val="0"/>
        <w:spacing w:before="8" w:after="0" w:line="240" w:lineRule="auto"/>
        <w:rPr>
          <w:rFonts w:ascii="Century Gothic" w:eastAsia="Arial" w:hAnsi="Century Gothic"/>
          <w:sz w:val="24"/>
          <w:szCs w:val="24"/>
        </w:rPr>
      </w:pPr>
      <w:r w:rsidRPr="003B2E2D">
        <w:rPr>
          <w:rFonts w:ascii="Century Gothic" w:eastAsia="Arial" w:hAnsi="Century Gothic"/>
          <w:b/>
          <w:bCs/>
          <w:sz w:val="24"/>
          <w:szCs w:val="24"/>
        </w:rPr>
        <w:t xml:space="preserve">Review &amp; Discussion – Funding Recommendation Adjustments </w:t>
      </w:r>
      <w:r w:rsidR="00BD5AC5">
        <w:rPr>
          <w:rFonts w:ascii="Century Gothic" w:eastAsia="Arial" w:hAnsi="Century Gothic"/>
          <w:b/>
          <w:bCs/>
          <w:sz w:val="24"/>
          <w:szCs w:val="24"/>
        </w:rPr>
        <w:br/>
      </w:r>
      <w:r w:rsidR="7B02AC06" w:rsidRPr="00C73200">
        <w:rPr>
          <w:rFonts w:ascii="Century Gothic" w:eastAsia="Arial" w:hAnsi="Century Gothic"/>
          <w:sz w:val="24"/>
          <w:szCs w:val="24"/>
        </w:rPr>
        <w:t xml:space="preserve">– </w:t>
      </w:r>
      <w:r>
        <w:rPr>
          <w:rFonts w:ascii="Century Gothic" w:eastAsia="Arial" w:hAnsi="Century Gothic"/>
          <w:sz w:val="24"/>
          <w:szCs w:val="24"/>
        </w:rPr>
        <w:t>Daniel Stergios</w:t>
      </w:r>
      <w:r w:rsidR="00BD5AC5">
        <w:rPr>
          <w:rFonts w:ascii="Century Gothic" w:eastAsia="Arial" w:hAnsi="Century Gothic"/>
          <w:sz w:val="24"/>
          <w:szCs w:val="24"/>
        </w:rPr>
        <w:br/>
      </w:r>
      <w:r w:rsidR="00343AE6" w:rsidRPr="00C73200">
        <w:rPr>
          <w:rFonts w:ascii="Century Gothic" w:hAnsi="Century Gothic"/>
          <w:sz w:val="24"/>
          <w:szCs w:val="24"/>
        </w:rPr>
        <w:br/>
      </w:r>
      <w:r w:rsidR="008136E6" w:rsidRPr="008136E6">
        <w:rPr>
          <w:rFonts w:ascii="Century Gothic" w:eastAsia="Arial" w:hAnsi="Century Gothic"/>
          <w:b/>
          <w:bCs/>
          <w:sz w:val="24"/>
          <w:szCs w:val="24"/>
        </w:rPr>
        <w:t>1. Funding Scenarios for Available Budget of $5,000:</w:t>
      </w:r>
      <w:r w:rsidR="008136E6">
        <w:rPr>
          <w:rFonts w:ascii="Century Gothic" w:eastAsia="Arial" w:hAnsi="Century Gothic"/>
          <w:sz w:val="24"/>
          <w:szCs w:val="24"/>
        </w:rPr>
        <w:t xml:space="preserve"> </w:t>
      </w:r>
      <w:r w:rsidR="0019312F">
        <w:rPr>
          <w:rFonts w:ascii="Century Gothic" w:eastAsia="Arial" w:hAnsi="Century Gothic"/>
          <w:sz w:val="24"/>
          <w:szCs w:val="24"/>
        </w:rPr>
        <w:t xml:space="preserve">Mr. Stergios </w:t>
      </w:r>
      <w:r w:rsidR="006D0514">
        <w:rPr>
          <w:rFonts w:ascii="Century Gothic" w:eastAsia="Arial" w:hAnsi="Century Gothic"/>
          <w:sz w:val="24"/>
          <w:szCs w:val="24"/>
        </w:rPr>
        <w:t>reviewed</w:t>
      </w:r>
      <w:r w:rsidR="0019312F">
        <w:rPr>
          <w:rFonts w:ascii="Century Gothic" w:eastAsia="Arial" w:hAnsi="Century Gothic"/>
          <w:sz w:val="24"/>
          <w:szCs w:val="24"/>
        </w:rPr>
        <w:t xml:space="preserve"> </w:t>
      </w:r>
      <w:r w:rsidR="00FA62D4">
        <w:rPr>
          <w:rFonts w:ascii="Century Gothic" w:eastAsia="Arial" w:hAnsi="Century Gothic"/>
          <w:sz w:val="24"/>
          <w:szCs w:val="24"/>
        </w:rPr>
        <w:t xml:space="preserve">funding </w:t>
      </w:r>
      <w:r w:rsidR="000E0BB2">
        <w:rPr>
          <w:rFonts w:ascii="Century Gothic" w:eastAsia="Arial" w:hAnsi="Century Gothic"/>
          <w:sz w:val="24"/>
          <w:szCs w:val="24"/>
        </w:rPr>
        <w:t>s</w:t>
      </w:r>
      <w:r w:rsidR="00FA62D4">
        <w:rPr>
          <w:rFonts w:ascii="Century Gothic" w:eastAsia="Arial" w:hAnsi="Century Gothic"/>
          <w:sz w:val="24"/>
          <w:szCs w:val="24"/>
        </w:rPr>
        <w:t>cenario</w:t>
      </w:r>
      <w:r w:rsidR="00F419D8">
        <w:rPr>
          <w:rFonts w:ascii="Century Gothic" w:eastAsia="Arial" w:hAnsi="Century Gothic"/>
          <w:sz w:val="24"/>
          <w:szCs w:val="24"/>
        </w:rPr>
        <w:t>s</w:t>
      </w:r>
      <w:r w:rsidR="00A53F79">
        <w:rPr>
          <w:rFonts w:ascii="Century Gothic" w:eastAsia="Arial" w:hAnsi="Century Gothic"/>
          <w:sz w:val="24"/>
          <w:szCs w:val="24"/>
        </w:rPr>
        <w:t xml:space="preserve"> 1</w:t>
      </w:r>
      <w:r w:rsidR="00F419D8">
        <w:rPr>
          <w:rFonts w:ascii="Century Gothic" w:eastAsia="Arial" w:hAnsi="Century Gothic"/>
          <w:sz w:val="24"/>
          <w:szCs w:val="24"/>
        </w:rPr>
        <w:t xml:space="preserve"> </w:t>
      </w:r>
      <w:r w:rsidR="00A53F79">
        <w:rPr>
          <w:rFonts w:ascii="Century Gothic" w:eastAsia="Arial" w:hAnsi="Century Gothic"/>
          <w:sz w:val="24"/>
          <w:szCs w:val="24"/>
        </w:rPr>
        <w:t>and 2</w:t>
      </w:r>
      <w:r w:rsidR="00FA62D4">
        <w:rPr>
          <w:rFonts w:ascii="Century Gothic" w:eastAsia="Arial" w:hAnsi="Century Gothic"/>
          <w:sz w:val="24"/>
          <w:szCs w:val="24"/>
        </w:rPr>
        <w:t xml:space="preserve"> </w:t>
      </w:r>
      <w:r w:rsidR="006861C2">
        <w:rPr>
          <w:rFonts w:ascii="Century Gothic" w:eastAsia="Arial" w:hAnsi="Century Gothic"/>
          <w:sz w:val="24"/>
          <w:szCs w:val="24"/>
        </w:rPr>
        <w:t>for</w:t>
      </w:r>
      <w:r w:rsidR="00FA62D4">
        <w:rPr>
          <w:rFonts w:ascii="Century Gothic" w:eastAsia="Arial" w:hAnsi="Century Gothic"/>
          <w:sz w:val="24"/>
          <w:szCs w:val="24"/>
        </w:rPr>
        <w:t xml:space="preserve"> the Board to distribute the remaining $5,000 </w:t>
      </w:r>
      <w:r w:rsidR="000E0BB2">
        <w:rPr>
          <w:rFonts w:ascii="Century Gothic" w:eastAsia="Arial" w:hAnsi="Century Gothic"/>
          <w:sz w:val="24"/>
          <w:szCs w:val="24"/>
        </w:rPr>
        <w:t xml:space="preserve">of </w:t>
      </w:r>
      <w:r w:rsidR="007B4EFC">
        <w:rPr>
          <w:rFonts w:ascii="Century Gothic" w:eastAsia="Arial" w:hAnsi="Century Gothic"/>
          <w:sz w:val="24"/>
          <w:szCs w:val="24"/>
        </w:rPr>
        <w:t xml:space="preserve">Tier II </w:t>
      </w:r>
      <w:r w:rsidR="000E0BB2">
        <w:rPr>
          <w:rFonts w:ascii="Century Gothic" w:eastAsia="Arial" w:hAnsi="Century Gothic"/>
          <w:sz w:val="24"/>
          <w:szCs w:val="24"/>
        </w:rPr>
        <w:t>available budget</w:t>
      </w:r>
      <w:r w:rsidR="00FA62D4">
        <w:rPr>
          <w:rFonts w:ascii="Century Gothic" w:eastAsia="Arial" w:hAnsi="Century Gothic"/>
          <w:sz w:val="24"/>
          <w:szCs w:val="24"/>
        </w:rPr>
        <w:t xml:space="preserve">. The Board asked questions </w:t>
      </w:r>
      <w:r w:rsidR="00CA4FAD">
        <w:rPr>
          <w:rFonts w:ascii="Century Gothic" w:eastAsia="Arial" w:hAnsi="Century Gothic"/>
          <w:sz w:val="24"/>
          <w:szCs w:val="24"/>
        </w:rPr>
        <w:t>confirming</w:t>
      </w:r>
      <w:r w:rsidR="00FA62D4">
        <w:rPr>
          <w:rFonts w:ascii="Century Gothic" w:eastAsia="Arial" w:hAnsi="Century Gothic"/>
          <w:sz w:val="24"/>
          <w:szCs w:val="24"/>
        </w:rPr>
        <w:t xml:space="preserve"> how the </w:t>
      </w:r>
      <w:r w:rsidR="007B4EFC">
        <w:rPr>
          <w:rFonts w:ascii="Century Gothic" w:eastAsia="Arial" w:hAnsi="Century Gothic"/>
          <w:sz w:val="24"/>
          <w:szCs w:val="24"/>
        </w:rPr>
        <w:t xml:space="preserve">scenarios </w:t>
      </w:r>
      <w:r w:rsidR="00CA4FAD">
        <w:rPr>
          <w:rFonts w:ascii="Century Gothic" w:eastAsia="Arial" w:hAnsi="Century Gothic"/>
          <w:sz w:val="24"/>
          <w:szCs w:val="24"/>
        </w:rPr>
        <w:t>for possible funding</w:t>
      </w:r>
      <w:r w:rsidR="00FA62D4">
        <w:rPr>
          <w:rFonts w:ascii="Century Gothic" w:eastAsia="Arial" w:hAnsi="Century Gothic"/>
          <w:sz w:val="24"/>
          <w:szCs w:val="24"/>
        </w:rPr>
        <w:t xml:space="preserve"> were created, </w:t>
      </w:r>
      <w:r w:rsidR="00CA4FAD">
        <w:rPr>
          <w:rFonts w:ascii="Century Gothic" w:eastAsia="Arial" w:hAnsi="Century Gothic"/>
          <w:sz w:val="24"/>
          <w:szCs w:val="24"/>
        </w:rPr>
        <w:t xml:space="preserve">the </w:t>
      </w:r>
      <w:r w:rsidR="00FA62D4">
        <w:rPr>
          <w:rFonts w:ascii="Century Gothic" w:eastAsia="Arial" w:hAnsi="Century Gothic"/>
          <w:sz w:val="24"/>
          <w:szCs w:val="24"/>
        </w:rPr>
        <w:t xml:space="preserve">distribution amounts between organizations, and how this </w:t>
      </w:r>
      <w:r w:rsidR="00CA4FAD">
        <w:rPr>
          <w:rFonts w:ascii="Century Gothic" w:eastAsia="Arial" w:hAnsi="Century Gothic"/>
          <w:sz w:val="24"/>
          <w:szCs w:val="24"/>
        </w:rPr>
        <w:t>could</w:t>
      </w:r>
      <w:r w:rsidR="00FA62D4">
        <w:rPr>
          <w:rFonts w:ascii="Century Gothic" w:eastAsia="Arial" w:hAnsi="Century Gothic"/>
          <w:sz w:val="24"/>
          <w:szCs w:val="24"/>
        </w:rPr>
        <w:t xml:space="preserve"> impact their </w:t>
      </w:r>
      <w:r w:rsidR="0048147A">
        <w:rPr>
          <w:rFonts w:ascii="Century Gothic" w:eastAsia="Arial" w:hAnsi="Century Gothic"/>
          <w:sz w:val="24"/>
          <w:szCs w:val="24"/>
        </w:rPr>
        <w:t xml:space="preserve">overall </w:t>
      </w:r>
      <w:r w:rsidR="00C05C2E">
        <w:rPr>
          <w:rFonts w:ascii="Century Gothic" w:eastAsia="Arial" w:hAnsi="Century Gothic"/>
          <w:sz w:val="24"/>
          <w:szCs w:val="24"/>
        </w:rPr>
        <w:t xml:space="preserve">final </w:t>
      </w:r>
      <w:r w:rsidR="0048147A">
        <w:rPr>
          <w:rFonts w:ascii="Century Gothic" w:eastAsia="Arial" w:hAnsi="Century Gothic"/>
          <w:sz w:val="24"/>
          <w:szCs w:val="24"/>
        </w:rPr>
        <w:t xml:space="preserve">funding </w:t>
      </w:r>
      <w:r w:rsidR="00FA62D4">
        <w:rPr>
          <w:rFonts w:ascii="Century Gothic" w:eastAsia="Arial" w:hAnsi="Century Gothic"/>
          <w:sz w:val="24"/>
          <w:szCs w:val="24"/>
        </w:rPr>
        <w:t xml:space="preserve">recommendations </w:t>
      </w:r>
      <w:r w:rsidR="0048147A">
        <w:rPr>
          <w:rFonts w:ascii="Century Gothic" w:eastAsia="Arial" w:hAnsi="Century Gothic"/>
          <w:sz w:val="24"/>
          <w:szCs w:val="24"/>
        </w:rPr>
        <w:t xml:space="preserve">for this </w:t>
      </w:r>
      <w:r w:rsidR="00D9346B">
        <w:rPr>
          <w:rFonts w:ascii="Century Gothic" w:eastAsia="Arial" w:hAnsi="Century Gothic"/>
          <w:sz w:val="24"/>
          <w:szCs w:val="24"/>
        </w:rPr>
        <w:t xml:space="preserve">cycle </w:t>
      </w:r>
      <w:r w:rsidR="0048147A">
        <w:rPr>
          <w:rFonts w:ascii="Century Gothic" w:eastAsia="Arial" w:hAnsi="Century Gothic"/>
          <w:sz w:val="24"/>
          <w:szCs w:val="24"/>
        </w:rPr>
        <w:t>year</w:t>
      </w:r>
      <w:r w:rsidR="00FA62D4">
        <w:rPr>
          <w:rFonts w:ascii="Century Gothic" w:eastAsia="Arial" w:hAnsi="Century Gothic"/>
          <w:sz w:val="24"/>
          <w:szCs w:val="24"/>
        </w:rPr>
        <w:t xml:space="preserve">. </w:t>
      </w:r>
      <w:r w:rsidR="00EC599F">
        <w:rPr>
          <w:rFonts w:ascii="Century Gothic" w:eastAsia="Arial" w:hAnsi="Century Gothic"/>
          <w:sz w:val="24"/>
          <w:szCs w:val="24"/>
        </w:rPr>
        <w:t xml:space="preserve">Mr. Stergios </w:t>
      </w:r>
      <w:r w:rsidR="00093803">
        <w:rPr>
          <w:rFonts w:ascii="Century Gothic" w:eastAsia="Arial" w:hAnsi="Century Gothic"/>
          <w:sz w:val="24"/>
          <w:szCs w:val="24"/>
        </w:rPr>
        <w:t xml:space="preserve">provided further information </w:t>
      </w:r>
      <w:r w:rsidR="00AA765E">
        <w:rPr>
          <w:rFonts w:ascii="Century Gothic" w:eastAsia="Arial" w:hAnsi="Century Gothic"/>
          <w:sz w:val="24"/>
          <w:szCs w:val="24"/>
        </w:rPr>
        <w:t xml:space="preserve">about how high </w:t>
      </w:r>
      <w:r w:rsidR="00093803">
        <w:rPr>
          <w:rFonts w:ascii="Century Gothic" w:eastAsia="Arial" w:hAnsi="Century Gothic"/>
          <w:sz w:val="24"/>
          <w:szCs w:val="24"/>
        </w:rPr>
        <w:t>Board scores</w:t>
      </w:r>
      <w:r w:rsidR="00C1163B">
        <w:rPr>
          <w:rFonts w:ascii="Century Gothic" w:eastAsia="Arial" w:hAnsi="Century Gothic"/>
          <w:sz w:val="24"/>
          <w:szCs w:val="24"/>
        </w:rPr>
        <w:t>,</w:t>
      </w:r>
      <w:r w:rsidR="00B50A3E">
        <w:rPr>
          <w:rFonts w:ascii="Century Gothic" w:eastAsia="Arial" w:hAnsi="Century Gothic"/>
          <w:sz w:val="24"/>
          <w:szCs w:val="24"/>
        </w:rPr>
        <w:t xml:space="preserve"> and </w:t>
      </w:r>
      <w:r w:rsidR="00AA765E">
        <w:rPr>
          <w:rFonts w:ascii="Century Gothic" w:eastAsia="Arial" w:hAnsi="Century Gothic"/>
          <w:sz w:val="24"/>
          <w:szCs w:val="24"/>
        </w:rPr>
        <w:t xml:space="preserve">positive </w:t>
      </w:r>
      <w:r w:rsidR="00B50A3E">
        <w:rPr>
          <w:rFonts w:ascii="Century Gothic" w:eastAsia="Arial" w:hAnsi="Century Gothic"/>
          <w:sz w:val="24"/>
          <w:szCs w:val="24"/>
        </w:rPr>
        <w:t xml:space="preserve">review </w:t>
      </w:r>
      <w:r w:rsidR="00775792">
        <w:rPr>
          <w:rFonts w:ascii="Century Gothic" w:eastAsia="Arial" w:hAnsi="Century Gothic"/>
          <w:sz w:val="24"/>
          <w:szCs w:val="24"/>
        </w:rPr>
        <w:t>comments</w:t>
      </w:r>
      <w:r w:rsidR="00AA765E">
        <w:rPr>
          <w:rFonts w:ascii="Century Gothic" w:eastAsia="Arial" w:hAnsi="Century Gothic"/>
          <w:sz w:val="24"/>
          <w:szCs w:val="24"/>
        </w:rPr>
        <w:t xml:space="preserve"> yielded the c</w:t>
      </w:r>
      <w:r w:rsidR="00093803">
        <w:rPr>
          <w:rFonts w:ascii="Century Gothic" w:eastAsia="Arial" w:hAnsi="Century Gothic"/>
          <w:sz w:val="24"/>
          <w:szCs w:val="24"/>
        </w:rPr>
        <w:t>reati</w:t>
      </w:r>
      <w:r w:rsidR="00B44CD9">
        <w:rPr>
          <w:rFonts w:ascii="Century Gothic" w:eastAsia="Arial" w:hAnsi="Century Gothic"/>
          <w:sz w:val="24"/>
          <w:szCs w:val="24"/>
        </w:rPr>
        <w:t>o</w:t>
      </w:r>
      <w:r w:rsidR="00093803">
        <w:rPr>
          <w:rFonts w:ascii="Century Gothic" w:eastAsia="Arial" w:hAnsi="Century Gothic"/>
          <w:sz w:val="24"/>
          <w:szCs w:val="24"/>
        </w:rPr>
        <w:t>n</w:t>
      </w:r>
      <w:r w:rsidR="00B44CD9">
        <w:rPr>
          <w:rFonts w:ascii="Century Gothic" w:eastAsia="Arial" w:hAnsi="Century Gothic"/>
          <w:sz w:val="24"/>
          <w:szCs w:val="24"/>
        </w:rPr>
        <w:t xml:space="preserve"> of</w:t>
      </w:r>
      <w:r w:rsidR="00093803">
        <w:rPr>
          <w:rFonts w:ascii="Century Gothic" w:eastAsia="Arial" w:hAnsi="Century Gothic"/>
          <w:sz w:val="24"/>
          <w:szCs w:val="24"/>
        </w:rPr>
        <w:t xml:space="preserve"> the funding scenarios</w:t>
      </w:r>
      <w:r w:rsidR="00B44CD9">
        <w:rPr>
          <w:rFonts w:ascii="Century Gothic" w:eastAsia="Arial" w:hAnsi="Century Gothic"/>
          <w:sz w:val="24"/>
          <w:szCs w:val="24"/>
        </w:rPr>
        <w:t xml:space="preserve"> additionally noting </w:t>
      </w:r>
      <w:r w:rsidR="00093803">
        <w:rPr>
          <w:rFonts w:ascii="Century Gothic" w:eastAsia="Arial" w:hAnsi="Century Gothic"/>
          <w:sz w:val="24"/>
          <w:szCs w:val="24"/>
        </w:rPr>
        <w:t xml:space="preserve">that </w:t>
      </w:r>
      <w:r w:rsidR="00B44CD9">
        <w:rPr>
          <w:rFonts w:ascii="Century Gothic" w:eastAsia="Arial" w:hAnsi="Century Gothic"/>
          <w:sz w:val="24"/>
          <w:szCs w:val="24"/>
        </w:rPr>
        <w:t xml:space="preserve">either </w:t>
      </w:r>
      <w:r w:rsidR="00050E1F">
        <w:rPr>
          <w:rFonts w:ascii="Century Gothic" w:eastAsia="Arial" w:hAnsi="Century Gothic"/>
          <w:sz w:val="24"/>
          <w:szCs w:val="24"/>
        </w:rPr>
        <w:lastRenderedPageBreak/>
        <w:t>scenario</w:t>
      </w:r>
      <w:r w:rsidR="00093803">
        <w:rPr>
          <w:rFonts w:ascii="Century Gothic" w:eastAsia="Arial" w:hAnsi="Century Gothic"/>
          <w:sz w:val="24"/>
          <w:szCs w:val="24"/>
        </w:rPr>
        <w:t xml:space="preserve"> would allow the </w:t>
      </w:r>
      <w:r w:rsidR="0048147A">
        <w:rPr>
          <w:rFonts w:ascii="Century Gothic" w:eastAsia="Arial" w:hAnsi="Century Gothic"/>
          <w:sz w:val="24"/>
          <w:szCs w:val="24"/>
        </w:rPr>
        <w:t>B</w:t>
      </w:r>
      <w:r w:rsidR="00093803">
        <w:rPr>
          <w:rFonts w:ascii="Century Gothic" w:eastAsia="Arial" w:hAnsi="Century Gothic"/>
          <w:sz w:val="24"/>
          <w:szCs w:val="24"/>
        </w:rPr>
        <w:t>oard to meet their budget.</w:t>
      </w:r>
    </w:p>
    <w:p w14:paraId="4B198006" w14:textId="77777777" w:rsidR="00AC6A9E" w:rsidRDefault="00AC6A9E" w:rsidP="00AC6A9E">
      <w:pPr>
        <w:widowControl w:val="0"/>
        <w:autoSpaceDE w:val="0"/>
        <w:autoSpaceDN w:val="0"/>
        <w:spacing w:before="8" w:after="0" w:line="240" w:lineRule="auto"/>
        <w:rPr>
          <w:rFonts w:ascii="Century Gothic" w:eastAsia="Arial" w:hAnsi="Century Gothic"/>
          <w:sz w:val="24"/>
          <w:szCs w:val="24"/>
        </w:rPr>
      </w:pPr>
    </w:p>
    <w:p w14:paraId="71E2C44E" w14:textId="7333AC7D" w:rsidR="009D65B0" w:rsidRDefault="00AC6A9E" w:rsidP="00187ABB">
      <w:pPr>
        <w:widowControl w:val="0"/>
        <w:autoSpaceDE w:val="0"/>
        <w:autoSpaceDN w:val="0"/>
        <w:spacing w:before="8" w:after="0" w:line="240" w:lineRule="auto"/>
        <w:ind w:left="720"/>
        <w:rPr>
          <w:rFonts w:ascii="Century Gothic" w:eastAsia="Arial" w:hAnsi="Century Gothic"/>
          <w:sz w:val="24"/>
          <w:szCs w:val="24"/>
        </w:rPr>
      </w:pPr>
      <w:r>
        <w:rPr>
          <w:rFonts w:ascii="Century Gothic" w:eastAsia="Arial" w:hAnsi="Century Gothic"/>
          <w:sz w:val="24"/>
          <w:szCs w:val="24"/>
        </w:rPr>
        <w:t xml:space="preserve">After discussion, Mayor Burton suggested the Board </w:t>
      </w:r>
      <w:r w:rsidR="00D95CA1">
        <w:rPr>
          <w:rFonts w:ascii="Century Gothic" w:eastAsia="Arial" w:hAnsi="Century Gothic"/>
          <w:sz w:val="24"/>
          <w:szCs w:val="24"/>
        </w:rPr>
        <w:t xml:space="preserve">move forward with Scenario </w:t>
      </w:r>
      <w:r w:rsidR="00BF24A7">
        <w:rPr>
          <w:rFonts w:ascii="Century Gothic" w:eastAsia="Arial" w:hAnsi="Century Gothic"/>
          <w:sz w:val="24"/>
          <w:szCs w:val="24"/>
        </w:rPr>
        <w:t>2</w:t>
      </w:r>
      <w:r w:rsidR="008C10AE">
        <w:rPr>
          <w:rFonts w:ascii="Century Gothic" w:eastAsia="Arial" w:hAnsi="Century Gothic"/>
          <w:sz w:val="24"/>
          <w:szCs w:val="24"/>
        </w:rPr>
        <w:t xml:space="preserve">, to which the </w:t>
      </w:r>
      <w:r w:rsidR="000A4466">
        <w:rPr>
          <w:rFonts w:ascii="Century Gothic" w:eastAsia="Arial" w:hAnsi="Century Gothic"/>
          <w:sz w:val="24"/>
          <w:szCs w:val="24"/>
        </w:rPr>
        <w:t>B</w:t>
      </w:r>
      <w:r w:rsidR="008C10AE">
        <w:rPr>
          <w:rFonts w:ascii="Century Gothic" w:eastAsia="Arial" w:hAnsi="Century Gothic"/>
          <w:sz w:val="24"/>
          <w:szCs w:val="24"/>
        </w:rPr>
        <w:t>oard agreed</w:t>
      </w:r>
      <w:r w:rsidR="00050E1F">
        <w:rPr>
          <w:rFonts w:ascii="Century Gothic" w:eastAsia="Arial" w:hAnsi="Century Gothic"/>
          <w:sz w:val="24"/>
          <w:szCs w:val="24"/>
        </w:rPr>
        <w:t xml:space="preserve"> by a </w:t>
      </w:r>
      <w:r w:rsidR="00050E1F" w:rsidRPr="00872153">
        <w:rPr>
          <w:rFonts w:ascii="Century Gothic" w:eastAsia="Arial" w:hAnsi="Century Gothic"/>
          <w:sz w:val="24"/>
          <w:szCs w:val="24"/>
        </w:rPr>
        <w:t>s</w:t>
      </w:r>
      <w:r w:rsidR="007121AB" w:rsidRPr="00872153">
        <w:rPr>
          <w:rFonts w:ascii="Century Gothic" w:eastAsia="Arial" w:hAnsi="Century Gothic"/>
          <w:sz w:val="24"/>
          <w:szCs w:val="24"/>
        </w:rPr>
        <w:t>traw</w:t>
      </w:r>
      <w:r w:rsidR="00A46459" w:rsidRPr="00872153">
        <w:rPr>
          <w:rFonts w:ascii="Century Gothic" w:eastAsia="Arial" w:hAnsi="Century Gothic"/>
          <w:sz w:val="24"/>
          <w:szCs w:val="24"/>
        </w:rPr>
        <w:t xml:space="preserve"> poll </w:t>
      </w:r>
      <w:r w:rsidR="000F23AF" w:rsidRPr="00872153">
        <w:rPr>
          <w:rFonts w:ascii="Century Gothic" w:eastAsia="Arial" w:hAnsi="Century Gothic"/>
          <w:sz w:val="24"/>
          <w:szCs w:val="24"/>
        </w:rPr>
        <w:t xml:space="preserve">style </w:t>
      </w:r>
      <w:r w:rsidR="00872153" w:rsidRPr="00872153">
        <w:rPr>
          <w:rFonts w:ascii="Century Gothic" w:eastAsia="Arial" w:hAnsi="Century Gothic"/>
          <w:sz w:val="24"/>
          <w:szCs w:val="24"/>
        </w:rPr>
        <w:t>preliminary</w:t>
      </w:r>
      <w:r w:rsidR="006A3C9D" w:rsidRPr="00872153">
        <w:rPr>
          <w:rFonts w:ascii="Century Gothic" w:eastAsia="Arial" w:hAnsi="Century Gothic"/>
          <w:sz w:val="24"/>
          <w:szCs w:val="24"/>
        </w:rPr>
        <w:t xml:space="preserve"> </w:t>
      </w:r>
      <w:r w:rsidR="00A46459" w:rsidRPr="00872153">
        <w:rPr>
          <w:rFonts w:ascii="Century Gothic" w:eastAsia="Arial" w:hAnsi="Century Gothic"/>
          <w:sz w:val="24"/>
          <w:szCs w:val="24"/>
        </w:rPr>
        <w:t>vot</w:t>
      </w:r>
      <w:r w:rsidR="00050E1F" w:rsidRPr="00872153">
        <w:rPr>
          <w:rFonts w:ascii="Century Gothic" w:eastAsia="Arial" w:hAnsi="Century Gothic"/>
          <w:sz w:val="24"/>
          <w:szCs w:val="24"/>
        </w:rPr>
        <w:t>e</w:t>
      </w:r>
      <w:r w:rsidR="00872153" w:rsidRPr="00872153">
        <w:rPr>
          <w:rFonts w:ascii="Century Gothic" w:eastAsia="Arial" w:hAnsi="Century Gothic"/>
          <w:sz w:val="24"/>
          <w:szCs w:val="24"/>
        </w:rPr>
        <w:t>.</w:t>
      </w:r>
      <w:r w:rsidR="008C10AE">
        <w:rPr>
          <w:rFonts w:ascii="Century Gothic" w:eastAsia="Arial" w:hAnsi="Century Gothic"/>
          <w:sz w:val="24"/>
          <w:szCs w:val="24"/>
        </w:rPr>
        <w:br/>
      </w:r>
      <w:r w:rsidR="00B527F9">
        <w:rPr>
          <w:rFonts w:ascii="Century Gothic" w:eastAsia="Arial" w:hAnsi="Century Gothic"/>
          <w:sz w:val="24"/>
          <w:szCs w:val="24"/>
        </w:rPr>
        <w:br/>
      </w:r>
      <w:r w:rsidR="008136E6" w:rsidRPr="008136E6">
        <w:rPr>
          <w:rFonts w:ascii="Century Gothic" w:eastAsia="Arial" w:hAnsi="Century Gothic"/>
          <w:b/>
          <w:bCs/>
          <w:sz w:val="24"/>
          <w:szCs w:val="24"/>
        </w:rPr>
        <w:t>2. West Valley Application Review and Funding Recommendation:</w:t>
      </w:r>
      <w:r w:rsidR="008136E6">
        <w:rPr>
          <w:rFonts w:ascii="Century Gothic" w:eastAsia="Arial" w:hAnsi="Century Gothic"/>
          <w:sz w:val="24"/>
          <w:szCs w:val="24"/>
        </w:rPr>
        <w:t xml:space="preserve"> </w:t>
      </w:r>
      <w:r w:rsidR="00B527F9">
        <w:rPr>
          <w:rFonts w:ascii="Century Gothic" w:eastAsia="Arial" w:hAnsi="Century Gothic"/>
          <w:sz w:val="24"/>
          <w:szCs w:val="24"/>
        </w:rPr>
        <w:t>Following the funding scenarios</w:t>
      </w:r>
      <w:r w:rsidR="005F33F4">
        <w:rPr>
          <w:rFonts w:ascii="Century Gothic" w:eastAsia="Arial" w:hAnsi="Century Gothic"/>
          <w:sz w:val="24"/>
          <w:szCs w:val="24"/>
        </w:rPr>
        <w:t xml:space="preserve"> d</w:t>
      </w:r>
      <w:r w:rsidR="00872153">
        <w:rPr>
          <w:rFonts w:ascii="Century Gothic" w:eastAsia="Arial" w:hAnsi="Century Gothic"/>
          <w:sz w:val="24"/>
          <w:szCs w:val="24"/>
        </w:rPr>
        <w:t>iscussion</w:t>
      </w:r>
      <w:r w:rsidR="00B527F9">
        <w:rPr>
          <w:rFonts w:ascii="Century Gothic" w:eastAsia="Arial" w:hAnsi="Century Gothic"/>
          <w:sz w:val="24"/>
          <w:szCs w:val="24"/>
        </w:rPr>
        <w:t>, the meeting proceeded to d</w:t>
      </w:r>
      <w:r w:rsidR="00872153">
        <w:rPr>
          <w:rFonts w:ascii="Century Gothic" w:eastAsia="Arial" w:hAnsi="Century Gothic"/>
          <w:sz w:val="24"/>
          <w:szCs w:val="24"/>
        </w:rPr>
        <w:t>eliberate</w:t>
      </w:r>
      <w:r w:rsidR="00B527F9">
        <w:rPr>
          <w:rFonts w:ascii="Century Gothic" w:eastAsia="Arial" w:hAnsi="Century Gothic"/>
          <w:sz w:val="24"/>
          <w:szCs w:val="24"/>
        </w:rPr>
        <w:t xml:space="preserve"> West Valley’s application. </w:t>
      </w:r>
      <w:r w:rsidR="00D95CA1">
        <w:rPr>
          <w:rFonts w:ascii="Century Gothic" w:eastAsia="Arial" w:hAnsi="Century Gothic"/>
          <w:sz w:val="24"/>
          <w:szCs w:val="24"/>
        </w:rPr>
        <w:t>M</w:t>
      </w:r>
      <w:r w:rsidR="005978D1">
        <w:rPr>
          <w:rFonts w:ascii="Century Gothic" w:eastAsia="Arial" w:hAnsi="Century Gothic"/>
          <w:sz w:val="24"/>
          <w:szCs w:val="24"/>
        </w:rPr>
        <w:t xml:space="preserve">s. Thermos reminded the Board of the purpose </w:t>
      </w:r>
      <w:r w:rsidR="00B541BA">
        <w:rPr>
          <w:rFonts w:ascii="Century Gothic" w:eastAsia="Arial" w:hAnsi="Century Gothic"/>
          <w:sz w:val="24"/>
          <w:szCs w:val="24"/>
        </w:rPr>
        <w:t>of discussing</w:t>
      </w:r>
      <w:r w:rsidR="005978D1">
        <w:rPr>
          <w:rFonts w:ascii="Century Gothic" w:eastAsia="Arial" w:hAnsi="Century Gothic"/>
          <w:sz w:val="24"/>
          <w:szCs w:val="24"/>
        </w:rPr>
        <w:t xml:space="preserve"> West Valley’s application, stating that the LAA </w:t>
      </w:r>
      <w:r w:rsidR="009D65B0">
        <w:rPr>
          <w:rFonts w:ascii="Century Gothic" w:eastAsia="Arial" w:hAnsi="Century Gothic"/>
          <w:sz w:val="24"/>
          <w:szCs w:val="24"/>
        </w:rPr>
        <w:t>S</w:t>
      </w:r>
      <w:r w:rsidR="005978D1">
        <w:rPr>
          <w:rFonts w:ascii="Century Gothic" w:eastAsia="Arial" w:hAnsi="Century Gothic"/>
          <w:sz w:val="24"/>
          <w:szCs w:val="24"/>
        </w:rPr>
        <w:t>ubcommittee was uns</w:t>
      </w:r>
      <w:r w:rsidR="00B541BA">
        <w:rPr>
          <w:rFonts w:ascii="Century Gothic" w:eastAsia="Arial" w:hAnsi="Century Gothic"/>
          <w:sz w:val="24"/>
          <w:szCs w:val="24"/>
        </w:rPr>
        <w:t>u</w:t>
      </w:r>
      <w:r w:rsidR="005978D1">
        <w:rPr>
          <w:rFonts w:ascii="Century Gothic" w:eastAsia="Arial" w:hAnsi="Century Gothic"/>
          <w:sz w:val="24"/>
          <w:szCs w:val="24"/>
        </w:rPr>
        <w:t>r</w:t>
      </w:r>
      <w:r w:rsidR="00B541BA">
        <w:rPr>
          <w:rFonts w:ascii="Century Gothic" w:eastAsia="Arial" w:hAnsi="Century Gothic"/>
          <w:sz w:val="24"/>
          <w:szCs w:val="24"/>
        </w:rPr>
        <w:t>e</w:t>
      </w:r>
      <w:r w:rsidR="005978D1">
        <w:rPr>
          <w:rFonts w:ascii="Century Gothic" w:eastAsia="Arial" w:hAnsi="Century Gothic"/>
          <w:sz w:val="24"/>
          <w:szCs w:val="24"/>
        </w:rPr>
        <w:t xml:space="preserve"> of their recommendation and wanted to bring it to the attention of the full Board</w:t>
      </w:r>
      <w:r w:rsidR="00A36F06">
        <w:rPr>
          <w:rFonts w:ascii="Century Gothic" w:eastAsia="Arial" w:hAnsi="Century Gothic"/>
          <w:sz w:val="24"/>
          <w:szCs w:val="24"/>
        </w:rPr>
        <w:t xml:space="preserve"> for further discussion</w:t>
      </w:r>
      <w:r w:rsidR="005F33F4">
        <w:rPr>
          <w:rFonts w:ascii="Century Gothic" w:eastAsia="Arial" w:hAnsi="Century Gothic"/>
          <w:sz w:val="24"/>
          <w:szCs w:val="24"/>
        </w:rPr>
        <w:t xml:space="preserve"> and determination</w:t>
      </w:r>
      <w:r w:rsidR="005978D1">
        <w:rPr>
          <w:rFonts w:ascii="Century Gothic" w:eastAsia="Arial" w:hAnsi="Century Gothic"/>
          <w:sz w:val="24"/>
          <w:szCs w:val="24"/>
        </w:rPr>
        <w:t xml:space="preserve">. </w:t>
      </w:r>
      <w:r w:rsidR="004F51D7">
        <w:rPr>
          <w:rFonts w:ascii="Century Gothic" w:eastAsia="Arial" w:hAnsi="Century Gothic"/>
          <w:sz w:val="24"/>
          <w:szCs w:val="24"/>
        </w:rPr>
        <w:t xml:space="preserve">Ms. Thermos also </w:t>
      </w:r>
      <w:r w:rsidR="00105909">
        <w:rPr>
          <w:rFonts w:ascii="Century Gothic" w:eastAsia="Arial" w:hAnsi="Century Gothic"/>
          <w:sz w:val="24"/>
          <w:szCs w:val="24"/>
        </w:rPr>
        <w:t>stated</w:t>
      </w:r>
      <w:r w:rsidR="004F51D7">
        <w:rPr>
          <w:rFonts w:ascii="Century Gothic" w:eastAsia="Arial" w:hAnsi="Century Gothic"/>
          <w:sz w:val="24"/>
          <w:szCs w:val="24"/>
        </w:rPr>
        <w:t xml:space="preserve"> that the entity eligible to receive ZAP funding </w:t>
      </w:r>
      <w:r w:rsidR="0099588A">
        <w:rPr>
          <w:rFonts w:ascii="Century Gothic" w:eastAsia="Arial" w:hAnsi="Century Gothic"/>
          <w:sz w:val="24"/>
          <w:szCs w:val="24"/>
        </w:rPr>
        <w:t>is West Valley City, not West Valley</w:t>
      </w:r>
      <w:r w:rsidR="00AC261A">
        <w:rPr>
          <w:rFonts w:ascii="Century Gothic" w:eastAsia="Arial" w:hAnsi="Century Gothic"/>
          <w:sz w:val="24"/>
          <w:szCs w:val="24"/>
        </w:rPr>
        <w:t xml:space="preserve"> Arts Foundation.</w:t>
      </w:r>
      <w:r w:rsidR="005978D1">
        <w:rPr>
          <w:rFonts w:ascii="Century Gothic" w:eastAsia="Arial" w:hAnsi="Century Gothic"/>
          <w:sz w:val="24"/>
          <w:szCs w:val="24"/>
        </w:rPr>
        <w:t xml:space="preserve"> </w:t>
      </w:r>
      <w:r w:rsidR="00FF0109">
        <w:rPr>
          <w:rFonts w:ascii="Century Gothic" w:eastAsia="Arial" w:hAnsi="Century Gothic"/>
          <w:sz w:val="24"/>
          <w:szCs w:val="24"/>
        </w:rPr>
        <w:t xml:space="preserve">The Board </w:t>
      </w:r>
      <w:r w:rsidR="004C1A5D">
        <w:rPr>
          <w:rFonts w:ascii="Century Gothic" w:eastAsia="Arial" w:hAnsi="Century Gothic"/>
          <w:sz w:val="24"/>
          <w:szCs w:val="24"/>
        </w:rPr>
        <w:t xml:space="preserve">held discussion </w:t>
      </w:r>
      <w:r w:rsidR="00531B89">
        <w:rPr>
          <w:rFonts w:ascii="Century Gothic" w:eastAsia="Arial" w:hAnsi="Century Gothic"/>
          <w:sz w:val="24"/>
          <w:szCs w:val="24"/>
        </w:rPr>
        <w:t xml:space="preserve">amongst each other and </w:t>
      </w:r>
      <w:r w:rsidR="00FF0109">
        <w:rPr>
          <w:rFonts w:ascii="Century Gothic" w:eastAsia="Arial" w:hAnsi="Century Gothic"/>
          <w:sz w:val="24"/>
          <w:szCs w:val="24"/>
        </w:rPr>
        <w:t>ask</w:t>
      </w:r>
      <w:r w:rsidR="00531B89">
        <w:rPr>
          <w:rFonts w:ascii="Century Gothic" w:eastAsia="Arial" w:hAnsi="Century Gothic"/>
          <w:sz w:val="24"/>
          <w:szCs w:val="24"/>
        </w:rPr>
        <w:t xml:space="preserve">ed </w:t>
      </w:r>
      <w:r w:rsidR="00FF0109">
        <w:rPr>
          <w:rFonts w:ascii="Century Gothic" w:eastAsia="Arial" w:hAnsi="Century Gothic"/>
          <w:sz w:val="24"/>
          <w:szCs w:val="24"/>
        </w:rPr>
        <w:t xml:space="preserve">questions </w:t>
      </w:r>
      <w:r w:rsidR="00531B89">
        <w:rPr>
          <w:rFonts w:ascii="Century Gothic" w:eastAsia="Arial" w:hAnsi="Century Gothic"/>
          <w:sz w:val="24"/>
          <w:szCs w:val="24"/>
        </w:rPr>
        <w:t xml:space="preserve">of staff. Questions </w:t>
      </w:r>
      <w:r w:rsidR="00C56D22">
        <w:rPr>
          <w:rFonts w:ascii="Century Gothic" w:eastAsia="Arial" w:hAnsi="Century Gothic"/>
          <w:sz w:val="24"/>
          <w:szCs w:val="24"/>
        </w:rPr>
        <w:t xml:space="preserve">and discussion </w:t>
      </w:r>
      <w:r w:rsidR="00531B89">
        <w:rPr>
          <w:rFonts w:ascii="Century Gothic" w:eastAsia="Arial" w:hAnsi="Century Gothic"/>
          <w:sz w:val="24"/>
          <w:szCs w:val="24"/>
        </w:rPr>
        <w:t>we</w:t>
      </w:r>
      <w:r w:rsidR="001F6803">
        <w:rPr>
          <w:rFonts w:ascii="Century Gothic" w:eastAsia="Arial" w:hAnsi="Century Gothic"/>
          <w:sz w:val="24"/>
          <w:szCs w:val="24"/>
        </w:rPr>
        <w:t>re</w:t>
      </w:r>
      <w:r w:rsidR="00531B89">
        <w:rPr>
          <w:rFonts w:ascii="Century Gothic" w:eastAsia="Arial" w:hAnsi="Century Gothic"/>
          <w:sz w:val="24"/>
          <w:szCs w:val="24"/>
        </w:rPr>
        <w:t xml:space="preserve"> </w:t>
      </w:r>
      <w:r w:rsidR="00FF0109">
        <w:rPr>
          <w:rFonts w:ascii="Century Gothic" w:eastAsia="Arial" w:hAnsi="Century Gothic"/>
          <w:sz w:val="24"/>
          <w:szCs w:val="24"/>
        </w:rPr>
        <w:t>regarding the status of the organization</w:t>
      </w:r>
      <w:r w:rsidR="001F6803">
        <w:rPr>
          <w:rFonts w:ascii="Century Gothic" w:eastAsia="Arial" w:hAnsi="Century Gothic"/>
          <w:sz w:val="24"/>
          <w:szCs w:val="24"/>
        </w:rPr>
        <w:t>,</w:t>
      </w:r>
      <w:r w:rsidR="00FF0109">
        <w:rPr>
          <w:rFonts w:ascii="Century Gothic" w:eastAsia="Arial" w:hAnsi="Century Gothic"/>
          <w:sz w:val="24"/>
          <w:szCs w:val="24"/>
        </w:rPr>
        <w:t xml:space="preserve"> how that has </w:t>
      </w:r>
      <w:r w:rsidR="00187ABB">
        <w:rPr>
          <w:rFonts w:ascii="Century Gothic" w:eastAsia="Arial" w:hAnsi="Century Gothic"/>
          <w:sz w:val="24"/>
          <w:szCs w:val="24"/>
        </w:rPr>
        <w:t xml:space="preserve">it </w:t>
      </w:r>
      <w:r w:rsidR="00FF0109">
        <w:rPr>
          <w:rFonts w:ascii="Century Gothic" w:eastAsia="Arial" w:hAnsi="Century Gothic"/>
          <w:sz w:val="24"/>
          <w:szCs w:val="24"/>
        </w:rPr>
        <w:t>changed since the application was submitted</w:t>
      </w:r>
      <w:r w:rsidR="00FA1FFB">
        <w:rPr>
          <w:rFonts w:ascii="Century Gothic" w:eastAsia="Arial" w:hAnsi="Century Gothic"/>
          <w:sz w:val="24"/>
          <w:szCs w:val="24"/>
        </w:rPr>
        <w:t>,</w:t>
      </w:r>
      <w:r w:rsidR="00256BBA">
        <w:rPr>
          <w:rFonts w:ascii="Century Gothic" w:eastAsia="Arial" w:hAnsi="Century Gothic"/>
          <w:sz w:val="24"/>
          <w:szCs w:val="24"/>
        </w:rPr>
        <w:t xml:space="preserve"> </w:t>
      </w:r>
      <w:r w:rsidR="00FA1FFB">
        <w:rPr>
          <w:rFonts w:ascii="Century Gothic" w:eastAsia="Arial" w:hAnsi="Century Gothic"/>
          <w:sz w:val="24"/>
          <w:szCs w:val="24"/>
        </w:rPr>
        <w:t>the budget</w:t>
      </w:r>
      <w:r w:rsidR="00256493">
        <w:rPr>
          <w:rFonts w:ascii="Century Gothic" w:eastAsia="Arial" w:hAnsi="Century Gothic"/>
          <w:sz w:val="24"/>
          <w:szCs w:val="24"/>
        </w:rPr>
        <w:t xml:space="preserve"> </w:t>
      </w:r>
      <w:r w:rsidR="00DA2DD4">
        <w:rPr>
          <w:rFonts w:ascii="Century Gothic" w:eastAsia="Arial" w:hAnsi="Century Gothic"/>
          <w:sz w:val="24"/>
          <w:szCs w:val="24"/>
        </w:rPr>
        <w:t xml:space="preserve">provided </w:t>
      </w:r>
      <w:r w:rsidR="00C56D22">
        <w:rPr>
          <w:rFonts w:ascii="Century Gothic" w:eastAsia="Arial" w:hAnsi="Century Gothic"/>
          <w:sz w:val="24"/>
          <w:szCs w:val="24"/>
        </w:rPr>
        <w:t xml:space="preserve">being </w:t>
      </w:r>
      <w:r w:rsidR="00256493">
        <w:rPr>
          <w:rFonts w:ascii="Century Gothic" w:eastAsia="Arial" w:hAnsi="Century Gothic"/>
          <w:sz w:val="24"/>
          <w:szCs w:val="24"/>
        </w:rPr>
        <w:t>confusion</w:t>
      </w:r>
      <w:r w:rsidR="007C702B">
        <w:rPr>
          <w:rFonts w:ascii="Century Gothic" w:eastAsia="Arial" w:hAnsi="Century Gothic"/>
          <w:sz w:val="24"/>
          <w:szCs w:val="24"/>
        </w:rPr>
        <w:t>,</w:t>
      </w:r>
      <w:r w:rsidR="00187ABB">
        <w:rPr>
          <w:rFonts w:ascii="Century Gothic" w:eastAsia="Arial" w:hAnsi="Century Gothic"/>
          <w:sz w:val="24"/>
          <w:szCs w:val="24"/>
        </w:rPr>
        <w:t xml:space="preserve"> </w:t>
      </w:r>
      <w:r w:rsidR="009871C7">
        <w:rPr>
          <w:rFonts w:ascii="Century Gothic" w:eastAsia="Arial" w:hAnsi="Century Gothic"/>
          <w:sz w:val="24"/>
          <w:szCs w:val="24"/>
        </w:rPr>
        <w:t>challenges the</w:t>
      </w:r>
      <w:r w:rsidR="00187ABB">
        <w:rPr>
          <w:rFonts w:ascii="Century Gothic" w:eastAsia="Arial" w:hAnsi="Century Gothic"/>
          <w:sz w:val="24"/>
          <w:szCs w:val="24"/>
        </w:rPr>
        <w:t xml:space="preserve"> Board</w:t>
      </w:r>
      <w:r w:rsidR="009871C7">
        <w:rPr>
          <w:rFonts w:ascii="Century Gothic" w:eastAsia="Arial" w:hAnsi="Century Gothic"/>
          <w:sz w:val="24"/>
          <w:szCs w:val="24"/>
        </w:rPr>
        <w:t xml:space="preserve"> had </w:t>
      </w:r>
      <w:r w:rsidR="00187ABB">
        <w:rPr>
          <w:rFonts w:ascii="Century Gothic" w:eastAsia="Arial" w:hAnsi="Century Gothic"/>
          <w:sz w:val="24"/>
          <w:szCs w:val="24"/>
        </w:rPr>
        <w:t xml:space="preserve">in </w:t>
      </w:r>
      <w:r w:rsidR="009871C7">
        <w:rPr>
          <w:rFonts w:ascii="Century Gothic" w:eastAsia="Arial" w:hAnsi="Century Gothic"/>
          <w:sz w:val="24"/>
          <w:szCs w:val="24"/>
        </w:rPr>
        <w:t>fully understanding the information presented in the submitted application</w:t>
      </w:r>
      <w:r w:rsidR="000537ED">
        <w:rPr>
          <w:rFonts w:ascii="Century Gothic" w:eastAsia="Arial" w:hAnsi="Century Gothic"/>
          <w:sz w:val="24"/>
          <w:szCs w:val="24"/>
        </w:rPr>
        <w:t xml:space="preserve"> providing context for their scores.</w:t>
      </w:r>
      <w:r w:rsidR="001C13F7">
        <w:rPr>
          <w:rFonts w:ascii="Century Gothic" w:eastAsia="Arial" w:hAnsi="Century Gothic"/>
          <w:sz w:val="24"/>
          <w:szCs w:val="24"/>
        </w:rPr>
        <w:t xml:space="preserve"> </w:t>
      </w:r>
    </w:p>
    <w:p w14:paraId="42E9B3C5" w14:textId="77777777" w:rsidR="00913971" w:rsidRDefault="00913971" w:rsidP="00C73200">
      <w:pPr>
        <w:widowControl w:val="0"/>
        <w:spacing w:before="8" w:after="0" w:line="240" w:lineRule="auto"/>
        <w:ind w:left="720"/>
        <w:rPr>
          <w:rFonts w:ascii="Century Gothic" w:eastAsia="Arial" w:hAnsi="Century Gothic"/>
          <w:sz w:val="24"/>
          <w:szCs w:val="24"/>
        </w:rPr>
      </w:pPr>
    </w:p>
    <w:p w14:paraId="65367ED2" w14:textId="468F81C1" w:rsidR="00913971" w:rsidRDefault="00913971" w:rsidP="00C73200">
      <w:pPr>
        <w:widowControl w:val="0"/>
        <w:spacing w:before="8" w:after="0" w:line="240" w:lineRule="auto"/>
        <w:ind w:left="720"/>
        <w:rPr>
          <w:rFonts w:ascii="Century Gothic" w:eastAsia="Arial" w:hAnsi="Century Gothic"/>
          <w:sz w:val="24"/>
          <w:szCs w:val="24"/>
        </w:rPr>
      </w:pPr>
      <w:r>
        <w:rPr>
          <w:rFonts w:ascii="Century Gothic" w:eastAsia="Arial" w:hAnsi="Century Gothic"/>
          <w:sz w:val="24"/>
          <w:szCs w:val="24"/>
        </w:rPr>
        <w:t xml:space="preserve">The Board noted </w:t>
      </w:r>
      <w:r w:rsidR="00FD6799">
        <w:rPr>
          <w:rFonts w:ascii="Century Gothic" w:eastAsia="Arial" w:hAnsi="Century Gothic"/>
          <w:sz w:val="24"/>
          <w:szCs w:val="24"/>
        </w:rPr>
        <w:t>in previous cycles, they have had similar conversations</w:t>
      </w:r>
      <w:r w:rsidR="00000150">
        <w:rPr>
          <w:rFonts w:ascii="Century Gothic" w:eastAsia="Arial" w:hAnsi="Century Gothic"/>
          <w:sz w:val="24"/>
          <w:szCs w:val="24"/>
        </w:rPr>
        <w:t xml:space="preserve"> around West Valley’s applications</w:t>
      </w:r>
      <w:r w:rsidR="001C13F7">
        <w:rPr>
          <w:rFonts w:ascii="Century Gothic" w:eastAsia="Arial" w:hAnsi="Century Gothic"/>
          <w:sz w:val="24"/>
          <w:szCs w:val="24"/>
        </w:rPr>
        <w:t xml:space="preserve">. </w:t>
      </w:r>
      <w:r w:rsidR="00D50283">
        <w:rPr>
          <w:rFonts w:ascii="Century Gothic" w:eastAsia="Arial" w:hAnsi="Century Gothic"/>
          <w:sz w:val="24"/>
          <w:szCs w:val="24"/>
        </w:rPr>
        <w:t>A</w:t>
      </w:r>
      <w:r w:rsidR="001C13F7">
        <w:rPr>
          <w:rFonts w:ascii="Century Gothic" w:eastAsia="Arial" w:hAnsi="Century Gothic"/>
          <w:sz w:val="24"/>
          <w:szCs w:val="24"/>
        </w:rPr>
        <w:t>lso</w:t>
      </w:r>
      <w:r w:rsidR="00000150">
        <w:rPr>
          <w:rFonts w:ascii="Century Gothic" w:eastAsia="Arial" w:hAnsi="Century Gothic"/>
          <w:sz w:val="24"/>
          <w:szCs w:val="24"/>
        </w:rPr>
        <w:t xml:space="preserve"> noted </w:t>
      </w:r>
      <w:r w:rsidR="00D50283">
        <w:rPr>
          <w:rFonts w:ascii="Century Gothic" w:eastAsia="Arial" w:hAnsi="Century Gothic"/>
          <w:sz w:val="24"/>
          <w:szCs w:val="24"/>
        </w:rPr>
        <w:t xml:space="preserve">was </w:t>
      </w:r>
      <w:r w:rsidR="009910B2">
        <w:rPr>
          <w:rFonts w:ascii="Century Gothic" w:eastAsia="Arial" w:hAnsi="Century Gothic"/>
          <w:sz w:val="24"/>
          <w:szCs w:val="24"/>
        </w:rPr>
        <w:t>t</w:t>
      </w:r>
      <w:r w:rsidR="00000150">
        <w:rPr>
          <w:rFonts w:ascii="Century Gothic" w:eastAsia="Arial" w:hAnsi="Century Gothic"/>
          <w:sz w:val="24"/>
          <w:szCs w:val="24"/>
        </w:rPr>
        <w:t>h</w:t>
      </w:r>
      <w:r w:rsidR="00012F03">
        <w:rPr>
          <w:rFonts w:ascii="Century Gothic" w:eastAsia="Arial" w:hAnsi="Century Gothic"/>
          <w:sz w:val="24"/>
          <w:szCs w:val="24"/>
        </w:rPr>
        <w:t>e</w:t>
      </w:r>
      <w:r w:rsidR="00000150">
        <w:rPr>
          <w:rFonts w:ascii="Century Gothic" w:eastAsia="Arial" w:hAnsi="Century Gothic"/>
          <w:sz w:val="24"/>
          <w:szCs w:val="24"/>
        </w:rPr>
        <w:t xml:space="preserve"> organization</w:t>
      </w:r>
      <w:r w:rsidR="00474A9C">
        <w:rPr>
          <w:rFonts w:ascii="Century Gothic" w:eastAsia="Arial" w:hAnsi="Century Gothic"/>
          <w:sz w:val="24"/>
          <w:szCs w:val="24"/>
        </w:rPr>
        <w:t>’s</w:t>
      </w:r>
      <w:r w:rsidR="00000150">
        <w:rPr>
          <w:rFonts w:ascii="Century Gothic" w:eastAsia="Arial" w:hAnsi="Century Gothic"/>
          <w:sz w:val="24"/>
          <w:szCs w:val="24"/>
        </w:rPr>
        <w:t xml:space="preserve"> </w:t>
      </w:r>
      <w:r w:rsidR="009910B2">
        <w:rPr>
          <w:rFonts w:ascii="Century Gothic" w:eastAsia="Arial" w:hAnsi="Century Gothic"/>
          <w:sz w:val="24"/>
          <w:szCs w:val="24"/>
        </w:rPr>
        <w:t>fail</w:t>
      </w:r>
      <w:r w:rsidR="00012F03">
        <w:rPr>
          <w:rFonts w:ascii="Century Gothic" w:eastAsia="Arial" w:hAnsi="Century Gothic"/>
          <w:sz w:val="24"/>
          <w:szCs w:val="24"/>
        </w:rPr>
        <w:t>ure</w:t>
      </w:r>
      <w:r w:rsidR="00D50283">
        <w:rPr>
          <w:rFonts w:ascii="Century Gothic" w:eastAsia="Arial" w:hAnsi="Century Gothic"/>
          <w:sz w:val="24"/>
          <w:szCs w:val="24"/>
        </w:rPr>
        <w:t xml:space="preserve"> of</w:t>
      </w:r>
      <w:r w:rsidR="00000150">
        <w:rPr>
          <w:rFonts w:ascii="Century Gothic" w:eastAsia="Arial" w:hAnsi="Century Gothic"/>
          <w:sz w:val="24"/>
          <w:szCs w:val="24"/>
        </w:rPr>
        <w:t xml:space="preserve"> the Financial Health Test</w:t>
      </w:r>
      <w:r w:rsidR="003C31CC">
        <w:rPr>
          <w:rFonts w:ascii="Century Gothic" w:eastAsia="Arial" w:hAnsi="Century Gothic"/>
          <w:sz w:val="24"/>
          <w:szCs w:val="24"/>
        </w:rPr>
        <w:t xml:space="preserve"> (FHT)</w:t>
      </w:r>
      <w:r w:rsidR="005039EA">
        <w:rPr>
          <w:rFonts w:ascii="Century Gothic" w:eastAsia="Arial" w:hAnsi="Century Gothic"/>
          <w:sz w:val="24"/>
          <w:szCs w:val="24"/>
        </w:rPr>
        <w:t xml:space="preserve"> this year</w:t>
      </w:r>
      <w:r w:rsidR="00000150">
        <w:rPr>
          <w:rFonts w:ascii="Century Gothic" w:eastAsia="Arial" w:hAnsi="Century Gothic"/>
          <w:sz w:val="24"/>
          <w:szCs w:val="24"/>
        </w:rPr>
        <w:t>.</w:t>
      </w:r>
      <w:r w:rsidR="009910B2">
        <w:rPr>
          <w:rFonts w:ascii="Century Gothic" w:eastAsia="Arial" w:hAnsi="Century Gothic"/>
          <w:sz w:val="24"/>
          <w:szCs w:val="24"/>
        </w:rPr>
        <w:t xml:space="preserve"> Ms. Thermos </w:t>
      </w:r>
      <w:r w:rsidR="0086151D">
        <w:rPr>
          <w:rFonts w:ascii="Century Gothic" w:eastAsia="Arial" w:hAnsi="Century Gothic"/>
          <w:sz w:val="24"/>
          <w:szCs w:val="24"/>
        </w:rPr>
        <w:t>s</w:t>
      </w:r>
      <w:r w:rsidR="00E67ABB">
        <w:rPr>
          <w:rFonts w:ascii="Century Gothic" w:eastAsia="Arial" w:hAnsi="Century Gothic"/>
          <w:sz w:val="24"/>
          <w:szCs w:val="24"/>
        </w:rPr>
        <w:t>hared</w:t>
      </w:r>
      <w:r w:rsidR="0086151D">
        <w:rPr>
          <w:rFonts w:ascii="Century Gothic" w:eastAsia="Arial" w:hAnsi="Century Gothic"/>
          <w:sz w:val="24"/>
          <w:szCs w:val="24"/>
        </w:rPr>
        <w:t xml:space="preserve"> </w:t>
      </w:r>
      <w:r w:rsidR="00B21F5E">
        <w:rPr>
          <w:rFonts w:ascii="Century Gothic" w:eastAsia="Arial" w:hAnsi="Century Gothic"/>
          <w:sz w:val="24"/>
          <w:szCs w:val="24"/>
        </w:rPr>
        <w:t>that</w:t>
      </w:r>
      <w:r w:rsidR="0086151D">
        <w:rPr>
          <w:rFonts w:ascii="Century Gothic" w:eastAsia="Arial" w:hAnsi="Century Gothic"/>
          <w:sz w:val="24"/>
          <w:szCs w:val="24"/>
        </w:rPr>
        <w:t xml:space="preserve"> ZAP’s CPA</w:t>
      </w:r>
      <w:r w:rsidR="00403C09">
        <w:rPr>
          <w:rFonts w:ascii="Century Gothic" w:eastAsia="Arial" w:hAnsi="Century Gothic"/>
          <w:sz w:val="24"/>
          <w:szCs w:val="24"/>
        </w:rPr>
        <w:t xml:space="preserve"> identified </w:t>
      </w:r>
      <w:r w:rsidR="0086151D">
        <w:rPr>
          <w:rFonts w:ascii="Century Gothic" w:eastAsia="Arial" w:hAnsi="Century Gothic"/>
          <w:sz w:val="24"/>
          <w:szCs w:val="24"/>
        </w:rPr>
        <w:t>that this is the third consecutive year that West</w:t>
      </w:r>
      <w:r w:rsidR="008762B9">
        <w:rPr>
          <w:rFonts w:ascii="Century Gothic" w:eastAsia="Arial" w:hAnsi="Century Gothic"/>
          <w:sz w:val="24"/>
          <w:szCs w:val="24"/>
        </w:rPr>
        <w:t xml:space="preserve"> Valley</w:t>
      </w:r>
      <w:r w:rsidR="004B6763">
        <w:rPr>
          <w:rFonts w:ascii="Century Gothic" w:eastAsia="Arial" w:hAnsi="Century Gothic"/>
          <w:sz w:val="24"/>
          <w:szCs w:val="24"/>
        </w:rPr>
        <w:t xml:space="preserve"> has failed the FHT</w:t>
      </w:r>
      <w:r w:rsidR="003C31CC">
        <w:rPr>
          <w:rFonts w:ascii="Century Gothic" w:eastAsia="Arial" w:hAnsi="Century Gothic"/>
          <w:sz w:val="24"/>
          <w:szCs w:val="24"/>
        </w:rPr>
        <w:t>.</w:t>
      </w:r>
      <w:r w:rsidR="002079F4">
        <w:rPr>
          <w:rFonts w:ascii="Century Gothic" w:eastAsia="Arial" w:hAnsi="Century Gothic"/>
          <w:sz w:val="24"/>
          <w:szCs w:val="24"/>
        </w:rPr>
        <w:t xml:space="preserve"> </w:t>
      </w:r>
      <w:r w:rsidR="007F0BCA">
        <w:rPr>
          <w:rFonts w:ascii="Century Gothic" w:eastAsia="Arial" w:hAnsi="Century Gothic"/>
          <w:sz w:val="24"/>
          <w:szCs w:val="24"/>
        </w:rPr>
        <w:t xml:space="preserve">The Board </w:t>
      </w:r>
      <w:r w:rsidR="00F82B5C">
        <w:rPr>
          <w:rFonts w:ascii="Century Gothic" w:eastAsia="Arial" w:hAnsi="Century Gothic"/>
          <w:sz w:val="24"/>
          <w:szCs w:val="24"/>
        </w:rPr>
        <w:t xml:space="preserve">agreed that with </w:t>
      </w:r>
      <w:r w:rsidR="002F7D4B">
        <w:rPr>
          <w:rFonts w:ascii="Century Gothic" w:eastAsia="Arial" w:hAnsi="Century Gothic"/>
          <w:sz w:val="24"/>
          <w:szCs w:val="24"/>
        </w:rPr>
        <w:t>the application confusion and failed FHTs</w:t>
      </w:r>
      <w:r w:rsidR="00F82B5C">
        <w:rPr>
          <w:rFonts w:ascii="Century Gothic" w:eastAsia="Arial" w:hAnsi="Century Gothic"/>
          <w:sz w:val="24"/>
          <w:szCs w:val="24"/>
        </w:rPr>
        <w:t>, West Valley</w:t>
      </w:r>
      <w:r w:rsidR="00E16AE9">
        <w:rPr>
          <w:rFonts w:ascii="Century Gothic" w:eastAsia="Arial" w:hAnsi="Century Gothic"/>
          <w:sz w:val="24"/>
          <w:szCs w:val="24"/>
        </w:rPr>
        <w:t>’s</w:t>
      </w:r>
      <w:r w:rsidR="00E11CAF">
        <w:rPr>
          <w:rFonts w:ascii="Century Gothic" w:eastAsia="Arial" w:hAnsi="Century Gothic"/>
          <w:sz w:val="24"/>
          <w:szCs w:val="24"/>
        </w:rPr>
        <w:t xml:space="preserve"> scores and recommended amount should change.</w:t>
      </w:r>
      <w:r w:rsidR="00CA1B06">
        <w:rPr>
          <w:rFonts w:ascii="Century Gothic" w:eastAsia="Arial" w:hAnsi="Century Gothic"/>
          <w:sz w:val="24"/>
          <w:szCs w:val="24"/>
        </w:rPr>
        <w:t xml:space="preserve"> </w:t>
      </w:r>
    </w:p>
    <w:p w14:paraId="45AB5A43" w14:textId="77777777" w:rsidR="00000150" w:rsidRDefault="00000150" w:rsidP="00C73200">
      <w:pPr>
        <w:widowControl w:val="0"/>
        <w:spacing w:before="8" w:after="0" w:line="240" w:lineRule="auto"/>
        <w:ind w:left="720"/>
        <w:rPr>
          <w:rFonts w:ascii="Century Gothic" w:eastAsia="Arial" w:hAnsi="Century Gothic"/>
          <w:sz w:val="24"/>
          <w:szCs w:val="24"/>
        </w:rPr>
      </w:pPr>
    </w:p>
    <w:p w14:paraId="306F5475" w14:textId="0B5D24E7" w:rsidR="00000150" w:rsidRDefault="00F3605D" w:rsidP="00C73200">
      <w:pPr>
        <w:widowControl w:val="0"/>
        <w:spacing w:before="8" w:after="0" w:line="240" w:lineRule="auto"/>
        <w:ind w:left="720"/>
        <w:rPr>
          <w:rFonts w:ascii="Century Gothic" w:eastAsia="Arial" w:hAnsi="Century Gothic"/>
          <w:sz w:val="24"/>
          <w:szCs w:val="24"/>
        </w:rPr>
      </w:pPr>
      <w:r>
        <w:rPr>
          <w:rFonts w:ascii="Century Gothic" w:eastAsia="Arial" w:hAnsi="Century Gothic"/>
          <w:sz w:val="24"/>
          <w:szCs w:val="24"/>
        </w:rPr>
        <w:t>The</w:t>
      </w:r>
      <w:r w:rsidR="00000150">
        <w:rPr>
          <w:rFonts w:ascii="Century Gothic" w:eastAsia="Arial" w:hAnsi="Century Gothic"/>
          <w:sz w:val="24"/>
          <w:szCs w:val="24"/>
        </w:rPr>
        <w:t xml:space="preserve"> Board </w:t>
      </w:r>
      <w:r>
        <w:rPr>
          <w:rFonts w:ascii="Century Gothic" w:eastAsia="Arial" w:hAnsi="Century Gothic"/>
          <w:sz w:val="24"/>
          <w:szCs w:val="24"/>
        </w:rPr>
        <w:t xml:space="preserve">agreed </w:t>
      </w:r>
      <w:r w:rsidR="00095C11">
        <w:rPr>
          <w:rFonts w:ascii="Century Gothic" w:eastAsia="Arial" w:hAnsi="Century Gothic"/>
          <w:sz w:val="24"/>
          <w:szCs w:val="24"/>
        </w:rPr>
        <w:t>with</w:t>
      </w:r>
      <w:r>
        <w:rPr>
          <w:rFonts w:ascii="Century Gothic" w:eastAsia="Arial" w:hAnsi="Century Gothic"/>
          <w:sz w:val="24"/>
          <w:szCs w:val="24"/>
        </w:rPr>
        <w:t xml:space="preserve"> a somewhat formal </w:t>
      </w:r>
      <w:r w:rsidRPr="00872153">
        <w:rPr>
          <w:rFonts w:ascii="Century Gothic" w:eastAsia="Arial" w:hAnsi="Century Gothic"/>
          <w:sz w:val="24"/>
          <w:szCs w:val="24"/>
        </w:rPr>
        <w:t>straw poll style preliminary vote</w:t>
      </w:r>
      <w:r>
        <w:rPr>
          <w:rFonts w:ascii="Century Gothic" w:eastAsia="Arial" w:hAnsi="Century Gothic"/>
          <w:sz w:val="24"/>
          <w:szCs w:val="24"/>
        </w:rPr>
        <w:t xml:space="preserve"> a</w:t>
      </w:r>
      <w:r w:rsidR="00000150">
        <w:rPr>
          <w:rFonts w:ascii="Century Gothic" w:eastAsia="Arial" w:hAnsi="Century Gothic"/>
          <w:sz w:val="24"/>
          <w:szCs w:val="24"/>
        </w:rPr>
        <w:t>fter their discussion</w:t>
      </w:r>
      <w:r w:rsidR="00DE0F4A">
        <w:rPr>
          <w:rFonts w:ascii="Century Gothic" w:eastAsia="Arial" w:hAnsi="Century Gothic"/>
          <w:sz w:val="24"/>
          <w:szCs w:val="24"/>
        </w:rPr>
        <w:t xml:space="preserve"> </w:t>
      </w:r>
      <w:r w:rsidR="00383256">
        <w:rPr>
          <w:rFonts w:ascii="Century Gothic" w:eastAsia="Arial" w:hAnsi="Century Gothic"/>
          <w:sz w:val="24"/>
          <w:szCs w:val="24"/>
        </w:rPr>
        <w:t xml:space="preserve">while adjusting </w:t>
      </w:r>
      <w:r w:rsidR="00DE0F4A">
        <w:rPr>
          <w:rFonts w:ascii="Century Gothic" w:eastAsia="Arial" w:hAnsi="Century Gothic"/>
          <w:sz w:val="24"/>
          <w:szCs w:val="24"/>
        </w:rPr>
        <w:t>scores</w:t>
      </w:r>
      <w:r w:rsidR="00095C11">
        <w:rPr>
          <w:rFonts w:ascii="Century Gothic" w:eastAsia="Arial" w:hAnsi="Century Gothic"/>
          <w:sz w:val="24"/>
          <w:szCs w:val="24"/>
        </w:rPr>
        <w:t xml:space="preserve"> accordingly</w:t>
      </w:r>
      <w:r>
        <w:rPr>
          <w:rFonts w:ascii="Century Gothic" w:eastAsia="Arial" w:hAnsi="Century Gothic"/>
          <w:sz w:val="24"/>
          <w:szCs w:val="24"/>
        </w:rPr>
        <w:t>. The</w:t>
      </w:r>
      <w:r w:rsidR="00000150">
        <w:rPr>
          <w:rFonts w:ascii="Century Gothic" w:eastAsia="Arial" w:hAnsi="Century Gothic"/>
          <w:sz w:val="24"/>
          <w:szCs w:val="24"/>
        </w:rPr>
        <w:t xml:space="preserve"> Board</w:t>
      </w:r>
      <w:r w:rsidR="00383256">
        <w:rPr>
          <w:rFonts w:ascii="Century Gothic" w:eastAsia="Arial" w:hAnsi="Century Gothic"/>
          <w:sz w:val="24"/>
          <w:szCs w:val="24"/>
        </w:rPr>
        <w:t>’s</w:t>
      </w:r>
      <w:r w:rsidR="00000150">
        <w:rPr>
          <w:rFonts w:ascii="Century Gothic" w:eastAsia="Arial" w:hAnsi="Century Gothic"/>
          <w:sz w:val="24"/>
          <w:szCs w:val="24"/>
        </w:rPr>
        <w:t xml:space="preserve"> </w:t>
      </w:r>
      <w:r w:rsidR="00DE0F4A">
        <w:rPr>
          <w:rFonts w:ascii="Century Gothic" w:eastAsia="Arial" w:hAnsi="Century Gothic"/>
          <w:sz w:val="24"/>
          <w:szCs w:val="24"/>
        </w:rPr>
        <w:t xml:space="preserve">updated </w:t>
      </w:r>
      <w:r w:rsidR="00403C09">
        <w:rPr>
          <w:rFonts w:ascii="Century Gothic" w:eastAsia="Arial" w:hAnsi="Century Gothic"/>
          <w:sz w:val="24"/>
          <w:szCs w:val="24"/>
        </w:rPr>
        <w:t>funding</w:t>
      </w:r>
      <w:r w:rsidR="002F7D4B">
        <w:rPr>
          <w:rFonts w:ascii="Century Gothic" w:eastAsia="Arial" w:hAnsi="Century Gothic"/>
          <w:sz w:val="24"/>
          <w:szCs w:val="24"/>
        </w:rPr>
        <w:t xml:space="preserve"> </w:t>
      </w:r>
      <w:r w:rsidR="008136E6">
        <w:rPr>
          <w:rFonts w:ascii="Century Gothic" w:eastAsia="Arial" w:hAnsi="Century Gothic"/>
          <w:sz w:val="24"/>
          <w:szCs w:val="24"/>
        </w:rPr>
        <w:t>recommendation</w:t>
      </w:r>
      <w:r w:rsidR="00403C09">
        <w:rPr>
          <w:rFonts w:ascii="Century Gothic" w:eastAsia="Arial" w:hAnsi="Century Gothic"/>
          <w:sz w:val="24"/>
          <w:szCs w:val="24"/>
        </w:rPr>
        <w:t xml:space="preserve"> </w:t>
      </w:r>
      <w:r w:rsidR="00000150">
        <w:rPr>
          <w:rFonts w:ascii="Century Gothic" w:eastAsia="Arial" w:hAnsi="Century Gothic"/>
          <w:sz w:val="24"/>
          <w:szCs w:val="24"/>
        </w:rPr>
        <w:t xml:space="preserve">for West Valley </w:t>
      </w:r>
      <w:r w:rsidR="007E5114">
        <w:rPr>
          <w:rFonts w:ascii="Century Gothic" w:eastAsia="Arial" w:hAnsi="Century Gothic"/>
          <w:sz w:val="24"/>
          <w:szCs w:val="24"/>
        </w:rPr>
        <w:t xml:space="preserve">City </w:t>
      </w:r>
      <w:r w:rsidR="008136E6">
        <w:rPr>
          <w:rFonts w:ascii="Century Gothic" w:eastAsia="Arial" w:hAnsi="Century Gothic"/>
          <w:sz w:val="24"/>
          <w:szCs w:val="24"/>
        </w:rPr>
        <w:t>is</w:t>
      </w:r>
      <w:r w:rsidR="00000150">
        <w:rPr>
          <w:rFonts w:ascii="Century Gothic" w:eastAsia="Arial" w:hAnsi="Century Gothic"/>
          <w:sz w:val="24"/>
          <w:szCs w:val="24"/>
        </w:rPr>
        <w:t xml:space="preserve"> $95,000</w:t>
      </w:r>
      <w:r w:rsidR="00A87109">
        <w:rPr>
          <w:rFonts w:ascii="Century Gothic" w:eastAsia="Arial" w:hAnsi="Century Gothic"/>
          <w:sz w:val="24"/>
          <w:szCs w:val="24"/>
        </w:rPr>
        <w:t xml:space="preserve">. </w:t>
      </w:r>
    </w:p>
    <w:p w14:paraId="3B9F309B" w14:textId="77777777" w:rsidR="00A87109" w:rsidRDefault="00A87109" w:rsidP="00C73200">
      <w:pPr>
        <w:widowControl w:val="0"/>
        <w:spacing w:before="8" w:after="0" w:line="240" w:lineRule="auto"/>
        <w:ind w:left="720"/>
        <w:rPr>
          <w:rFonts w:ascii="Century Gothic" w:eastAsia="Arial" w:hAnsi="Century Gothic"/>
          <w:sz w:val="24"/>
          <w:szCs w:val="24"/>
        </w:rPr>
      </w:pPr>
    </w:p>
    <w:p w14:paraId="7592FA01" w14:textId="15A4F2D5" w:rsidR="00A87109" w:rsidRDefault="00A87109" w:rsidP="00C73200">
      <w:pPr>
        <w:widowControl w:val="0"/>
        <w:spacing w:before="8" w:after="0" w:line="240" w:lineRule="auto"/>
        <w:ind w:left="720"/>
        <w:rPr>
          <w:rFonts w:ascii="Century Gothic" w:eastAsia="Arial" w:hAnsi="Century Gothic"/>
          <w:sz w:val="24"/>
          <w:szCs w:val="24"/>
        </w:rPr>
      </w:pPr>
      <w:r>
        <w:rPr>
          <w:rFonts w:ascii="Century Gothic" w:eastAsia="Arial" w:hAnsi="Century Gothic"/>
          <w:sz w:val="24"/>
          <w:szCs w:val="24"/>
        </w:rPr>
        <w:t xml:space="preserve">This decision made available an additional $5,000. The Board voted to have that $5,000 be distributed to Scenario </w:t>
      </w:r>
      <w:r w:rsidR="007B2F86">
        <w:rPr>
          <w:rFonts w:ascii="Century Gothic" w:eastAsia="Arial" w:hAnsi="Century Gothic"/>
          <w:sz w:val="24"/>
          <w:szCs w:val="24"/>
        </w:rPr>
        <w:t>1 from the</w:t>
      </w:r>
      <w:r>
        <w:rPr>
          <w:rFonts w:ascii="Century Gothic" w:eastAsia="Arial" w:hAnsi="Century Gothic"/>
          <w:sz w:val="24"/>
          <w:szCs w:val="24"/>
        </w:rPr>
        <w:t xml:space="preserve"> previously discussed</w:t>
      </w:r>
      <w:r w:rsidR="007B2F86">
        <w:rPr>
          <w:rFonts w:ascii="Century Gothic" w:eastAsia="Arial" w:hAnsi="Century Gothic"/>
          <w:sz w:val="24"/>
          <w:szCs w:val="24"/>
        </w:rPr>
        <w:t xml:space="preserve"> scenarios</w:t>
      </w:r>
      <w:r>
        <w:rPr>
          <w:rFonts w:ascii="Century Gothic" w:eastAsia="Arial" w:hAnsi="Century Gothic"/>
          <w:sz w:val="24"/>
          <w:szCs w:val="24"/>
        </w:rPr>
        <w:t xml:space="preserve">. </w:t>
      </w:r>
    </w:p>
    <w:p w14:paraId="22D54E00" w14:textId="77777777" w:rsidR="00E24629" w:rsidRDefault="00E24629" w:rsidP="00C73200">
      <w:pPr>
        <w:widowControl w:val="0"/>
        <w:spacing w:before="8" w:after="0" w:line="240" w:lineRule="auto"/>
        <w:ind w:left="720"/>
        <w:rPr>
          <w:rFonts w:ascii="Century Gothic" w:eastAsia="Arial" w:hAnsi="Century Gothic"/>
          <w:sz w:val="24"/>
          <w:szCs w:val="24"/>
        </w:rPr>
      </w:pPr>
    </w:p>
    <w:p w14:paraId="5B488136" w14:textId="07157470" w:rsidR="00E24629" w:rsidRDefault="00E24629" w:rsidP="00E24629">
      <w:pPr>
        <w:widowControl w:val="0"/>
        <w:autoSpaceDE w:val="0"/>
        <w:autoSpaceDN w:val="0"/>
        <w:spacing w:before="8" w:after="0" w:line="240" w:lineRule="auto"/>
        <w:ind w:left="720" w:hanging="720"/>
        <w:rPr>
          <w:rFonts w:ascii="Century Gothic" w:eastAsia="Arial" w:hAnsi="Century Gothic"/>
          <w:sz w:val="24"/>
          <w:szCs w:val="24"/>
        </w:rPr>
      </w:pPr>
      <w:r w:rsidRPr="00C73200">
        <w:rPr>
          <w:rFonts w:ascii="Century Gothic" w:eastAsia="Arial" w:hAnsi="Century Gothic"/>
          <w:b/>
          <w:bCs/>
          <w:sz w:val="24"/>
          <w:szCs w:val="24"/>
        </w:rPr>
        <w:t>V</w:t>
      </w:r>
      <w:r>
        <w:rPr>
          <w:rFonts w:ascii="Century Gothic" w:eastAsia="Arial" w:hAnsi="Century Gothic"/>
          <w:b/>
          <w:bCs/>
          <w:sz w:val="24"/>
          <w:szCs w:val="24"/>
        </w:rPr>
        <w:t>I</w:t>
      </w:r>
      <w:r w:rsidRPr="00C73200">
        <w:rPr>
          <w:rFonts w:ascii="Century Gothic" w:eastAsia="Arial" w:hAnsi="Century Gothic"/>
          <w:sz w:val="24"/>
          <w:szCs w:val="24"/>
        </w:rPr>
        <w:t>.</w:t>
      </w:r>
      <w:r w:rsidRPr="00C73200">
        <w:rPr>
          <w:rFonts w:ascii="Century Gothic" w:hAnsi="Century Gothic"/>
          <w:sz w:val="24"/>
          <w:szCs w:val="24"/>
        </w:rPr>
        <w:tab/>
      </w:r>
      <w:r w:rsidRPr="00C73200">
        <w:rPr>
          <w:rFonts w:ascii="Century Gothic" w:eastAsia="Arial" w:hAnsi="Century Gothic"/>
          <w:b/>
          <w:bCs/>
          <w:sz w:val="24"/>
          <w:szCs w:val="24"/>
        </w:rPr>
        <w:t>A</w:t>
      </w:r>
      <w:r>
        <w:rPr>
          <w:rFonts w:ascii="Century Gothic" w:eastAsia="Arial" w:hAnsi="Century Gothic"/>
          <w:b/>
          <w:bCs/>
          <w:sz w:val="24"/>
          <w:szCs w:val="24"/>
        </w:rPr>
        <w:t>CTION ITEM</w:t>
      </w:r>
      <w:r w:rsidRPr="00C73200">
        <w:rPr>
          <w:rFonts w:ascii="Century Gothic" w:eastAsia="Arial" w:hAnsi="Century Gothic"/>
          <w:b/>
          <w:bCs/>
          <w:sz w:val="24"/>
          <w:szCs w:val="24"/>
        </w:rPr>
        <w:t xml:space="preserve">: </w:t>
      </w:r>
      <w:r>
        <w:rPr>
          <w:rFonts w:ascii="Century Gothic" w:eastAsia="Arial" w:hAnsi="Century Gothic"/>
          <w:b/>
          <w:bCs/>
          <w:sz w:val="24"/>
          <w:szCs w:val="24"/>
        </w:rPr>
        <w:t xml:space="preserve">Motion to Approve </w:t>
      </w:r>
    </w:p>
    <w:p w14:paraId="57BA5ADA" w14:textId="77777777" w:rsidR="00E24629" w:rsidRPr="00C73200" w:rsidRDefault="00E24629" w:rsidP="00C73200">
      <w:pPr>
        <w:widowControl w:val="0"/>
        <w:spacing w:before="8" w:after="0" w:line="240" w:lineRule="auto"/>
        <w:ind w:left="720"/>
        <w:rPr>
          <w:rFonts w:ascii="Century Gothic" w:eastAsia="Arial" w:hAnsi="Century Gothic"/>
          <w:sz w:val="24"/>
          <w:szCs w:val="24"/>
        </w:rPr>
      </w:pPr>
    </w:p>
    <w:p w14:paraId="2085F22C" w14:textId="65C9098E" w:rsidR="0048271B" w:rsidRPr="0048271B" w:rsidRDefault="0048271B" w:rsidP="00E24629">
      <w:pPr>
        <w:widowControl w:val="0"/>
        <w:autoSpaceDE w:val="0"/>
        <w:autoSpaceDN w:val="0"/>
        <w:spacing w:before="8" w:after="0" w:line="240" w:lineRule="auto"/>
        <w:ind w:left="720"/>
        <w:rPr>
          <w:rFonts w:ascii="Century Gothic" w:eastAsia="Arial" w:hAnsi="Century Gothic"/>
          <w:b/>
          <w:bCs/>
          <w:sz w:val="24"/>
          <w:szCs w:val="24"/>
        </w:rPr>
      </w:pPr>
      <w:r w:rsidRPr="00C73200">
        <w:rPr>
          <w:rFonts w:ascii="Century Gothic" w:eastAsia="Arial" w:hAnsi="Century Gothic"/>
          <w:b/>
          <w:bCs/>
          <w:sz w:val="24"/>
          <w:szCs w:val="24"/>
        </w:rPr>
        <w:t>Paul Pehrson motioned to</w:t>
      </w:r>
      <w:r w:rsidR="005E2AB0">
        <w:rPr>
          <w:rFonts w:ascii="Century Gothic" w:eastAsia="Arial" w:hAnsi="Century Gothic"/>
          <w:b/>
          <w:bCs/>
          <w:sz w:val="24"/>
          <w:szCs w:val="24"/>
        </w:rPr>
        <w:t xml:space="preserve"> finalize</w:t>
      </w:r>
      <w:r w:rsidR="00E24629">
        <w:rPr>
          <w:rFonts w:ascii="Century Gothic" w:eastAsia="Arial" w:hAnsi="Century Gothic"/>
          <w:b/>
          <w:bCs/>
          <w:sz w:val="24"/>
          <w:szCs w:val="24"/>
        </w:rPr>
        <w:t xml:space="preserve"> Tier II 2024</w:t>
      </w:r>
      <w:r w:rsidR="005E2AB0">
        <w:rPr>
          <w:rFonts w:ascii="Century Gothic" w:eastAsia="Arial" w:hAnsi="Century Gothic"/>
          <w:b/>
          <w:bCs/>
          <w:sz w:val="24"/>
          <w:szCs w:val="24"/>
        </w:rPr>
        <w:t xml:space="preserve"> funding recommendations</w:t>
      </w:r>
      <w:r w:rsidR="00E24629">
        <w:rPr>
          <w:rFonts w:ascii="Century Gothic" w:eastAsia="Arial" w:hAnsi="Century Gothic"/>
          <w:b/>
          <w:bCs/>
          <w:sz w:val="24"/>
          <w:szCs w:val="24"/>
        </w:rPr>
        <w:t xml:space="preserve"> with Scenario </w:t>
      </w:r>
      <w:r w:rsidR="007B2F86">
        <w:rPr>
          <w:rFonts w:ascii="Century Gothic" w:eastAsia="Arial" w:hAnsi="Century Gothic"/>
          <w:b/>
          <w:bCs/>
          <w:sz w:val="24"/>
          <w:szCs w:val="24"/>
        </w:rPr>
        <w:t>1</w:t>
      </w:r>
      <w:r w:rsidR="00E24629">
        <w:rPr>
          <w:rFonts w:ascii="Century Gothic" w:eastAsia="Arial" w:hAnsi="Century Gothic"/>
          <w:b/>
          <w:bCs/>
          <w:sz w:val="24"/>
          <w:szCs w:val="24"/>
        </w:rPr>
        <w:t xml:space="preserve"> and </w:t>
      </w:r>
      <w:r w:rsidR="007B2F86">
        <w:rPr>
          <w:rFonts w:ascii="Century Gothic" w:eastAsia="Arial" w:hAnsi="Century Gothic"/>
          <w:b/>
          <w:bCs/>
          <w:sz w:val="24"/>
          <w:szCs w:val="24"/>
        </w:rPr>
        <w:t>Scenario 2</w:t>
      </w:r>
      <w:r w:rsidR="00E24629">
        <w:rPr>
          <w:rFonts w:ascii="Century Gothic" w:eastAsia="Arial" w:hAnsi="Century Gothic"/>
          <w:b/>
          <w:bCs/>
          <w:sz w:val="24"/>
          <w:szCs w:val="24"/>
        </w:rPr>
        <w:t xml:space="preserve"> both receiving $5,000 </w:t>
      </w:r>
      <w:r w:rsidR="00564CE8">
        <w:rPr>
          <w:rFonts w:ascii="Century Gothic" w:eastAsia="Arial" w:hAnsi="Century Gothic"/>
          <w:b/>
          <w:bCs/>
          <w:sz w:val="24"/>
          <w:szCs w:val="24"/>
        </w:rPr>
        <w:t xml:space="preserve">each </w:t>
      </w:r>
      <w:r w:rsidR="00E24629">
        <w:rPr>
          <w:rFonts w:ascii="Century Gothic" w:eastAsia="Arial" w:hAnsi="Century Gothic"/>
          <w:b/>
          <w:bCs/>
          <w:sz w:val="24"/>
          <w:szCs w:val="24"/>
        </w:rPr>
        <w:t xml:space="preserve">and West Valley </w:t>
      </w:r>
      <w:r w:rsidR="006C4664">
        <w:rPr>
          <w:rFonts w:ascii="Century Gothic" w:eastAsia="Arial" w:hAnsi="Century Gothic"/>
          <w:b/>
          <w:bCs/>
          <w:sz w:val="24"/>
          <w:szCs w:val="24"/>
        </w:rPr>
        <w:t>City</w:t>
      </w:r>
      <w:r w:rsidR="00E24629">
        <w:rPr>
          <w:rFonts w:ascii="Century Gothic" w:eastAsia="Arial" w:hAnsi="Century Gothic"/>
          <w:b/>
          <w:bCs/>
          <w:sz w:val="24"/>
          <w:szCs w:val="24"/>
        </w:rPr>
        <w:t xml:space="preserve"> receiv</w:t>
      </w:r>
      <w:r w:rsidR="00564CE8">
        <w:rPr>
          <w:rFonts w:ascii="Century Gothic" w:eastAsia="Arial" w:hAnsi="Century Gothic"/>
          <w:b/>
          <w:bCs/>
          <w:sz w:val="24"/>
          <w:szCs w:val="24"/>
        </w:rPr>
        <w:t>ing</w:t>
      </w:r>
      <w:r w:rsidR="00E24629">
        <w:rPr>
          <w:rFonts w:ascii="Century Gothic" w:eastAsia="Arial" w:hAnsi="Century Gothic"/>
          <w:b/>
          <w:bCs/>
          <w:sz w:val="24"/>
          <w:szCs w:val="24"/>
        </w:rPr>
        <w:t xml:space="preserve"> $95,000, </w:t>
      </w:r>
      <w:r w:rsidR="00BE0F98">
        <w:rPr>
          <w:rFonts w:ascii="Century Gothic" w:eastAsia="Arial" w:hAnsi="Century Gothic"/>
          <w:b/>
          <w:bCs/>
          <w:sz w:val="24"/>
          <w:szCs w:val="24"/>
        </w:rPr>
        <w:t>spending</w:t>
      </w:r>
      <w:r w:rsidR="00E24629">
        <w:rPr>
          <w:rFonts w:ascii="Century Gothic" w:eastAsia="Arial" w:hAnsi="Century Gothic"/>
          <w:b/>
          <w:bCs/>
          <w:sz w:val="24"/>
          <w:szCs w:val="24"/>
        </w:rPr>
        <w:t xml:space="preserve"> the </w:t>
      </w:r>
      <w:r w:rsidR="00BE0F98">
        <w:rPr>
          <w:rFonts w:ascii="Century Gothic" w:eastAsia="Arial" w:hAnsi="Century Gothic"/>
          <w:b/>
          <w:bCs/>
          <w:sz w:val="24"/>
          <w:szCs w:val="24"/>
        </w:rPr>
        <w:t>full 2024 Tier II</w:t>
      </w:r>
      <w:r w:rsidR="00E24629">
        <w:rPr>
          <w:rFonts w:ascii="Century Gothic" w:eastAsia="Arial" w:hAnsi="Century Gothic"/>
          <w:b/>
          <w:bCs/>
          <w:sz w:val="24"/>
          <w:szCs w:val="24"/>
        </w:rPr>
        <w:t xml:space="preserve"> budget of $3,417,179</w:t>
      </w:r>
      <w:r w:rsidR="006C4664">
        <w:rPr>
          <w:rFonts w:ascii="Century Gothic" w:eastAsia="Arial" w:hAnsi="Century Gothic"/>
          <w:b/>
          <w:bCs/>
          <w:sz w:val="24"/>
          <w:szCs w:val="24"/>
        </w:rPr>
        <w:t>;</w:t>
      </w:r>
      <w:r w:rsidR="00E24629">
        <w:rPr>
          <w:rFonts w:ascii="Century Gothic" w:eastAsia="Arial" w:hAnsi="Century Gothic"/>
          <w:b/>
          <w:bCs/>
          <w:sz w:val="24"/>
          <w:szCs w:val="24"/>
        </w:rPr>
        <w:t xml:space="preserve"> Ryan Riches seconded. </w:t>
      </w:r>
      <w:r w:rsidR="008136E6">
        <w:rPr>
          <w:rFonts w:ascii="Century Gothic" w:eastAsia="Arial" w:hAnsi="Century Gothic"/>
          <w:b/>
          <w:bCs/>
          <w:sz w:val="24"/>
          <w:szCs w:val="24"/>
        </w:rPr>
        <w:t xml:space="preserve">There were none opposed. </w:t>
      </w:r>
      <w:r w:rsidR="00E24629">
        <w:rPr>
          <w:rFonts w:ascii="Century Gothic" w:eastAsia="Arial" w:hAnsi="Century Gothic"/>
          <w:b/>
          <w:bCs/>
          <w:sz w:val="24"/>
          <w:szCs w:val="24"/>
        </w:rPr>
        <w:t xml:space="preserve">The motion passed unanimously. </w:t>
      </w:r>
    </w:p>
    <w:p w14:paraId="4E6A9F1B" w14:textId="762F3A99" w:rsidR="6A244E98" w:rsidRPr="00C73200" w:rsidRDefault="6A244E98" w:rsidP="0048271B">
      <w:pPr>
        <w:widowControl w:val="0"/>
        <w:spacing w:before="8" w:after="0" w:line="240" w:lineRule="auto"/>
        <w:rPr>
          <w:rFonts w:ascii="Century Gothic" w:eastAsia="Arial" w:hAnsi="Century Gothic"/>
          <w:b/>
          <w:bCs/>
          <w:sz w:val="24"/>
          <w:szCs w:val="24"/>
        </w:rPr>
      </w:pPr>
    </w:p>
    <w:p w14:paraId="2DACD205" w14:textId="7A7BB4E0" w:rsidR="00343AE6" w:rsidRPr="00C73200" w:rsidRDefault="020CC2F9" w:rsidP="2641E5D6">
      <w:pPr>
        <w:widowControl w:val="0"/>
        <w:autoSpaceDE w:val="0"/>
        <w:autoSpaceDN w:val="0"/>
        <w:spacing w:before="8" w:after="0" w:line="240" w:lineRule="auto"/>
        <w:rPr>
          <w:rFonts w:ascii="Century Gothic" w:eastAsia="Arial" w:hAnsi="Century Gothic"/>
          <w:sz w:val="24"/>
          <w:szCs w:val="24"/>
        </w:rPr>
      </w:pPr>
      <w:r w:rsidRPr="00C73200">
        <w:rPr>
          <w:rFonts w:ascii="Century Gothic" w:eastAsia="Arial" w:hAnsi="Century Gothic"/>
          <w:b/>
          <w:bCs/>
          <w:sz w:val="24"/>
          <w:szCs w:val="24"/>
        </w:rPr>
        <w:t>VI</w:t>
      </w:r>
      <w:r w:rsidR="00E24629">
        <w:rPr>
          <w:rFonts w:ascii="Century Gothic" w:eastAsia="Arial" w:hAnsi="Century Gothic"/>
          <w:b/>
          <w:bCs/>
          <w:sz w:val="24"/>
          <w:szCs w:val="24"/>
        </w:rPr>
        <w:t>I</w:t>
      </w:r>
      <w:r w:rsidRPr="00C73200">
        <w:rPr>
          <w:rFonts w:ascii="Century Gothic" w:eastAsia="Arial" w:hAnsi="Century Gothic"/>
          <w:b/>
          <w:bCs/>
          <w:sz w:val="24"/>
          <w:szCs w:val="24"/>
        </w:rPr>
        <w:t>.</w:t>
      </w:r>
      <w:r w:rsidRPr="00C73200">
        <w:rPr>
          <w:rFonts w:ascii="Century Gothic" w:hAnsi="Century Gothic"/>
          <w:sz w:val="24"/>
          <w:szCs w:val="24"/>
        </w:rPr>
        <w:tab/>
      </w:r>
      <w:r w:rsidR="4514F5B0" w:rsidRPr="00C73200">
        <w:rPr>
          <w:rFonts w:ascii="Century Gothic" w:eastAsia="Arial" w:hAnsi="Century Gothic"/>
          <w:b/>
          <w:bCs/>
          <w:sz w:val="24"/>
          <w:szCs w:val="24"/>
        </w:rPr>
        <w:t>A</w:t>
      </w:r>
      <w:r w:rsidR="7D031BB8" w:rsidRPr="00C73200">
        <w:rPr>
          <w:rFonts w:ascii="Century Gothic" w:eastAsia="Arial" w:hAnsi="Century Gothic"/>
          <w:b/>
          <w:bCs/>
          <w:sz w:val="24"/>
          <w:szCs w:val="24"/>
        </w:rPr>
        <w:t>djourn</w:t>
      </w:r>
    </w:p>
    <w:p w14:paraId="49CA5F2E" w14:textId="4D4DD45C" w:rsidR="004956CF" w:rsidRDefault="006C4664" w:rsidP="00E24629">
      <w:pPr>
        <w:widowControl w:val="0"/>
        <w:spacing w:before="8" w:after="0" w:line="240" w:lineRule="auto"/>
        <w:ind w:firstLine="720"/>
        <w:rPr>
          <w:rFonts w:ascii="Century Gothic" w:eastAsia="Arial" w:hAnsi="Century Gothic"/>
          <w:sz w:val="24"/>
          <w:szCs w:val="24"/>
        </w:rPr>
      </w:pPr>
      <w:r>
        <w:rPr>
          <w:rFonts w:ascii="Century Gothic" w:eastAsia="Arial" w:hAnsi="Century Gothic"/>
          <w:sz w:val="24"/>
          <w:szCs w:val="24"/>
        </w:rPr>
        <w:t xml:space="preserve">Chair </w:t>
      </w:r>
      <w:r w:rsidR="00E24629">
        <w:rPr>
          <w:rFonts w:ascii="Century Gothic" w:eastAsia="Arial" w:hAnsi="Century Gothic"/>
          <w:sz w:val="24"/>
          <w:szCs w:val="24"/>
        </w:rPr>
        <w:t xml:space="preserve">Kelleigh Helm </w:t>
      </w:r>
      <w:r w:rsidR="004956CF">
        <w:rPr>
          <w:rFonts w:ascii="Century Gothic" w:eastAsia="Arial" w:hAnsi="Century Gothic"/>
          <w:sz w:val="24"/>
          <w:szCs w:val="24"/>
        </w:rPr>
        <w:t xml:space="preserve">called for a motion to adjourn. </w:t>
      </w:r>
    </w:p>
    <w:p w14:paraId="1869F152" w14:textId="77777777" w:rsidR="004956CF" w:rsidRDefault="004956CF" w:rsidP="6A244E98">
      <w:pPr>
        <w:widowControl w:val="0"/>
        <w:spacing w:before="8" w:after="0" w:line="240" w:lineRule="auto"/>
        <w:ind w:left="720"/>
        <w:rPr>
          <w:rFonts w:ascii="Century Gothic" w:eastAsia="Arial" w:hAnsi="Century Gothic"/>
          <w:sz w:val="24"/>
          <w:szCs w:val="24"/>
        </w:rPr>
      </w:pPr>
    </w:p>
    <w:p w14:paraId="789892ED" w14:textId="77777777" w:rsidR="0017283A" w:rsidRDefault="00E24629" w:rsidP="0017283A">
      <w:pPr>
        <w:widowControl w:val="0"/>
        <w:spacing w:before="8" w:after="0" w:line="240" w:lineRule="auto"/>
        <w:ind w:left="720"/>
        <w:rPr>
          <w:rFonts w:ascii="Century Gothic" w:eastAsia="Arial" w:hAnsi="Century Gothic"/>
          <w:b/>
          <w:bCs/>
          <w:sz w:val="24"/>
          <w:szCs w:val="24"/>
        </w:rPr>
      </w:pPr>
      <w:r>
        <w:rPr>
          <w:rFonts w:ascii="Century Gothic" w:eastAsia="Arial" w:hAnsi="Century Gothic"/>
          <w:b/>
          <w:bCs/>
          <w:sz w:val="24"/>
          <w:szCs w:val="24"/>
        </w:rPr>
        <w:t xml:space="preserve">Sheryl </w:t>
      </w:r>
      <w:r w:rsidR="00B541BA">
        <w:rPr>
          <w:rFonts w:ascii="Century Gothic" w:eastAsia="Arial" w:hAnsi="Century Gothic"/>
          <w:b/>
          <w:bCs/>
          <w:sz w:val="24"/>
          <w:szCs w:val="24"/>
        </w:rPr>
        <w:t>Gillilan</w:t>
      </w:r>
      <w:r w:rsidR="62B9E8BC" w:rsidRPr="004956CF">
        <w:rPr>
          <w:rFonts w:ascii="Century Gothic" w:eastAsia="Arial" w:hAnsi="Century Gothic"/>
          <w:b/>
          <w:bCs/>
          <w:sz w:val="24"/>
          <w:szCs w:val="24"/>
        </w:rPr>
        <w:t xml:space="preserve"> motioned to adjourn the meeting</w:t>
      </w:r>
      <w:r w:rsidR="00CA1B06">
        <w:rPr>
          <w:rFonts w:ascii="Century Gothic" w:eastAsia="Arial" w:hAnsi="Century Gothic"/>
          <w:b/>
          <w:bCs/>
          <w:sz w:val="24"/>
          <w:szCs w:val="24"/>
        </w:rPr>
        <w:t xml:space="preserve">. Chair Helm adjourned the meeting at </w:t>
      </w:r>
      <w:r w:rsidR="00B541BA">
        <w:rPr>
          <w:rFonts w:ascii="Century Gothic" w:eastAsia="Arial" w:hAnsi="Century Gothic"/>
          <w:b/>
          <w:bCs/>
          <w:sz w:val="24"/>
          <w:szCs w:val="24"/>
        </w:rPr>
        <w:t>12:34P</w:t>
      </w:r>
      <w:r w:rsidR="0017283A">
        <w:rPr>
          <w:rFonts w:ascii="Century Gothic" w:eastAsia="Arial" w:hAnsi="Century Gothic"/>
          <w:b/>
          <w:bCs/>
          <w:sz w:val="24"/>
          <w:szCs w:val="24"/>
        </w:rPr>
        <w:t>M</w:t>
      </w:r>
      <w:r w:rsidR="00F827D3">
        <w:rPr>
          <w:rFonts w:ascii="Century Gothic" w:eastAsia="Arial" w:hAnsi="Century Gothic"/>
          <w:b/>
          <w:bCs/>
          <w:sz w:val="24"/>
          <w:szCs w:val="24"/>
        </w:rPr>
        <w:t>.</w:t>
      </w:r>
    </w:p>
    <w:p w14:paraId="431C0DA3" w14:textId="187BCA45" w:rsidR="009B7D63" w:rsidRPr="0017283A" w:rsidRDefault="009B7D63" w:rsidP="00484E0A">
      <w:pPr>
        <w:widowControl w:val="0"/>
        <w:spacing w:before="8" w:after="0" w:line="240" w:lineRule="auto"/>
        <w:rPr>
          <w:rFonts w:ascii="Century Gothic" w:eastAsia="Arial" w:hAnsi="Century Gothic"/>
          <w:b/>
          <w:sz w:val="24"/>
          <w:szCs w:val="24"/>
        </w:rPr>
        <w:sectPr w:rsidR="009B7D63" w:rsidRPr="0017283A" w:rsidSect="00776D02">
          <w:headerReference w:type="even" r:id="rId13"/>
          <w:headerReference w:type="default" r:id="rId14"/>
          <w:footerReference w:type="default" r:id="rId15"/>
          <w:headerReference w:type="first" r:id="rId16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00DDDA6" w14:textId="14A689EA" w:rsidR="00357C1E" w:rsidRDefault="00357C1E" w:rsidP="0017283A">
      <w:pPr>
        <w:spacing w:line="259" w:lineRule="auto"/>
        <w:rPr>
          <w:rFonts w:eastAsia="Arial"/>
        </w:rPr>
        <w:sectPr w:rsidR="00357C1E" w:rsidSect="00357C1E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47D99B1" w14:textId="77777777" w:rsidR="00794966" w:rsidRDefault="00794966" w:rsidP="2641E5D6">
      <w:pPr>
        <w:spacing w:line="259" w:lineRule="auto"/>
        <w:rPr>
          <w:rFonts w:eastAsia="Arial"/>
          <w:b/>
          <w:bCs/>
        </w:rPr>
      </w:pPr>
    </w:p>
    <w:p w14:paraId="4D6CB074" w14:textId="003C187B" w:rsidR="00794966" w:rsidRPr="00484E0A" w:rsidRDefault="00794966" w:rsidP="00484E0A">
      <w:pPr>
        <w:rPr>
          <w:rFonts w:eastAsia="Arial"/>
        </w:rPr>
        <w:sectPr w:rsidR="00794966" w:rsidRPr="00484E0A" w:rsidSect="00357C1E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DBA39D7" w14:textId="77777777" w:rsidR="00794966" w:rsidRDefault="00794966" w:rsidP="27ABD3C9">
      <w:pPr>
        <w:spacing w:line="259" w:lineRule="auto"/>
        <w:rPr>
          <w:rFonts w:eastAsia="Arial"/>
          <w:b/>
          <w:bCs/>
        </w:rPr>
        <w:sectPr w:rsidR="00794966" w:rsidSect="00625E0C">
          <w:type w:val="continuous"/>
          <w:pgSz w:w="12240" w:h="15840"/>
          <w:pgMar w:top="432" w:right="720" w:bottom="432" w:left="720" w:header="720" w:footer="720" w:gutter="0"/>
          <w:cols w:num="2" w:space="720"/>
          <w:docGrid w:linePitch="360"/>
        </w:sectPr>
      </w:pPr>
    </w:p>
    <w:p w14:paraId="2E58BE42" w14:textId="77777777" w:rsidR="00096CCB" w:rsidRDefault="00096CCB" w:rsidP="00576CDB">
      <w:pPr>
        <w:spacing w:line="259" w:lineRule="auto"/>
        <w:rPr>
          <w:rFonts w:eastAsia="Arial"/>
        </w:rPr>
        <w:sectPr w:rsidR="00096CCB" w:rsidSect="00357C1E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AA5A872" w14:textId="1E1F383E" w:rsidR="6A244E98" w:rsidRDefault="6A244E98" w:rsidP="6A244E98">
      <w:pPr>
        <w:rPr>
          <w:rFonts w:eastAsia="Arial"/>
        </w:rPr>
        <w:sectPr w:rsidR="6A244E98" w:rsidSect="001C353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0D991474" w14:textId="43E1CEC1" w:rsidR="6A244E98" w:rsidRDefault="6A244E98" w:rsidP="6A244E98">
      <w:pPr>
        <w:rPr>
          <w:rFonts w:eastAsia="Arial"/>
        </w:rPr>
      </w:pPr>
    </w:p>
    <w:sectPr w:rsidR="6A244E98" w:rsidSect="006D0504">
      <w:type w:val="continuous"/>
      <w:pgSz w:w="12240" w:h="15840"/>
      <w:pgMar w:top="81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378296" w14:textId="77777777" w:rsidR="002C19A2" w:rsidRDefault="002C19A2" w:rsidP="00776D02">
      <w:pPr>
        <w:spacing w:after="0" w:line="240" w:lineRule="auto"/>
      </w:pPr>
      <w:r>
        <w:separator/>
      </w:r>
    </w:p>
  </w:endnote>
  <w:endnote w:type="continuationSeparator" w:id="0">
    <w:p w14:paraId="169EE373" w14:textId="77777777" w:rsidR="002C19A2" w:rsidRDefault="002C19A2" w:rsidP="00776D02">
      <w:pPr>
        <w:spacing w:after="0" w:line="240" w:lineRule="auto"/>
      </w:pPr>
      <w:r>
        <w:continuationSeparator/>
      </w:r>
    </w:p>
  </w:endnote>
  <w:endnote w:type="continuationNotice" w:id="1">
    <w:p w14:paraId="53F2BB58" w14:textId="77777777" w:rsidR="002C19A2" w:rsidRDefault="002C19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24508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101F05" w14:textId="5E7D4A3B" w:rsidR="00ED0C49" w:rsidRDefault="00ED0C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B24E93" w14:textId="77777777" w:rsidR="00776D02" w:rsidRDefault="00776D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6CE511" w14:textId="77777777" w:rsidR="002C19A2" w:rsidRDefault="002C19A2" w:rsidP="00776D02">
      <w:pPr>
        <w:spacing w:after="0" w:line="240" w:lineRule="auto"/>
      </w:pPr>
      <w:r>
        <w:separator/>
      </w:r>
    </w:p>
  </w:footnote>
  <w:footnote w:type="continuationSeparator" w:id="0">
    <w:p w14:paraId="24ED368D" w14:textId="77777777" w:rsidR="002C19A2" w:rsidRDefault="002C19A2" w:rsidP="00776D02">
      <w:pPr>
        <w:spacing w:after="0" w:line="240" w:lineRule="auto"/>
      </w:pPr>
      <w:r>
        <w:continuationSeparator/>
      </w:r>
    </w:p>
  </w:footnote>
  <w:footnote w:type="continuationNotice" w:id="1">
    <w:p w14:paraId="68A784ED" w14:textId="77777777" w:rsidR="002C19A2" w:rsidRDefault="002C19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0564F" w14:textId="5D1C0FA0" w:rsidR="00C73200" w:rsidRDefault="00000000">
    <w:pPr>
      <w:pStyle w:val="Header"/>
    </w:pPr>
    <w:r>
      <w:rPr>
        <w:noProof/>
      </w:rPr>
      <w:pict w14:anchorId="4245B49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7736860" o:spid="_x0000_s1026" type="#_x0000_t136" style="position:absolute;margin-left:0;margin-top:0;width:543.8pt;height:217.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9701E" w14:textId="00F9AC09" w:rsidR="00C73200" w:rsidRDefault="00000000">
    <w:pPr>
      <w:pStyle w:val="Header"/>
    </w:pPr>
    <w:r>
      <w:rPr>
        <w:noProof/>
      </w:rPr>
      <w:pict w14:anchorId="667A68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7736861" o:spid="_x0000_s1027" type="#_x0000_t136" style="position:absolute;margin-left:0;margin-top:0;width:543.8pt;height:217.5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4A2A6" w14:textId="718968B4" w:rsidR="00C73200" w:rsidRDefault="00000000">
    <w:pPr>
      <w:pStyle w:val="Header"/>
    </w:pPr>
    <w:r>
      <w:rPr>
        <w:noProof/>
      </w:rPr>
      <w:pict w14:anchorId="141E629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7736859" o:spid="_x0000_s1028" type="#_x0000_t136" style="position:absolute;margin-left:0;margin-top:0;width:543.8pt;height:217.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DRAFT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74D7D"/>
    <w:multiLevelType w:val="hybridMultilevel"/>
    <w:tmpl w:val="B92A17E0"/>
    <w:lvl w:ilvl="0" w:tplc="4B30E5B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F78C16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684C0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9D8788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134DB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022ED6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A82A7A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09A161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246686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4ECEC"/>
    <w:multiLevelType w:val="hybridMultilevel"/>
    <w:tmpl w:val="408E0C2E"/>
    <w:lvl w:ilvl="0" w:tplc="966C43D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6E6D54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ECAF63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B3C27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4D02A7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FC8BA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D82945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B2A975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AAA562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D13610"/>
    <w:multiLevelType w:val="hybridMultilevel"/>
    <w:tmpl w:val="45A664A0"/>
    <w:lvl w:ilvl="0" w:tplc="08482DA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ADA3D1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F704B7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9AE6B0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EF2FC9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2F2433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5D6357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C8AC47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47B2C84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032313"/>
    <w:multiLevelType w:val="hybridMultilevel"/>
    <w:tmpl w:val="8D30E828"/>
    <w:lvl w:ilvl="0" w:tplc="0B146AC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F5C6E0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F7EC32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AA0A0C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E84FCA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EE822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9AA878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FC2746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436862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850EAB"/>
    <w:multiLevelType w:val="hybridMultilevel"/>
    <w:tmpl w:val="053C4216"/>
    <w:lvl w:ilvl="0" w:tplc="C840EAA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CD075E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9E43B7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65440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CE470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738E60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D601F6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306377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F9647F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4DD436"/>
    <w:multiLevelType w:val="hybridMultilevel"/>
    <w:tmpl w:val="68424A7A"/>
    <w:lvl w:ilvl="0" w:tplc="FAEA6E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7CD08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07433C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212120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668267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E9D06AE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55609E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53EF64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871E03E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4CA126"/>
    <w:multiLevelType w:val="hybridMultilevel"/>
    <w:tmpl w:val="1FDE099A"/>
    <w:lvl w:ilvl="0" w:tplc="C5CA682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D2C926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FDE15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9C40EA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C126EC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C74F06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A0C6E3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40E67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21AE7A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E36979"/>
    <w:multiLevelType w:val="hybridMultilevel"/>
    <w:tmpl w:val="224E9048"/>
    <w:lvl w:ilvl="0" w:tplc="CC22DD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74CC06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BFF2577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CAC0A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B3802C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CCEFAC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23EEDE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ED6184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B3898A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EE7CE3"/>
    <w:multiLevelType w:val="hybridMultilevel"/>
    <w:tmpl w:val="C136A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F441AE3"/>
    <w:multiLevelType w:val="hybridMultilevel"/>
    <w:tmpl w:val="84FA0B90"/>
    <w:lvl w:ilvl="0" w:tplc="3FDEB15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9F4234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BA40D7C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13CF56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E00B58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AB61D5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FFA6D6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656FB4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5DE22F9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F5E5FA"/>
    <w:multiLevelType w:val="hybridMultilevel"/>
    <w:tmpl w:val="0316CC80"/>
    <w:lvl w:ilvl="0" w:tplc="21F645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B72E4F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3027CC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AA420B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B96543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6180A9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784E85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FE06D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6DA0C3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8B13DB"/>
    <w:multiLevelType w:val="hybridMultilevel"/>
    <w:tmpl w:val="3D881D9C"/>
    <w:lvl w:ilvl="0" w:tplc="D58AC8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93CEF5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E00934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4B6F48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A6B08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3A87B0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24EB98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ED0C4B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5E80DB4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C9965F"/>
    <w:multiLevelType w:val="hybridMultilevel"/>
    <w:tmpl w:val="4A703010"/>
    <w:lvl w:ilvl="0" w:tplc="5C8CF33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52864B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2904A2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1E0F00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6A20FC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FB20FF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DBE71A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2E8C3E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D36882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6FC79E"/>
    <w:multiLevelType w:val="hybridMultilevel"/>
    <w:tmpl w:val="2D16F246"/>
    <w:lvl w:ilvl="0" w:tplc="61EE5D5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2E4CE2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9E604A6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0636D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268EC9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E06D09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20E575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3AE0E8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434567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8B5BD13"/>
    <w:multiLevelType w:val="hybridMultilevel"/>
    <w:tmpl w:val="240C4EE4"/>
    <w:lvl w:ilvl="0" w:tplc="CE8A350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9AA52F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75E670E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C4833E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CF0AA1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752A49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F181B4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67E318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867A617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3F40BE"/>
    <w:multiLevelType w:val="hybridMultilevel"/>
    <w:tmpl w:val="D4F082D2"/>
    <w:lvl w:ilvl="0" w:tplc="39BC4AD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472216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2B400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790DFD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D8A60A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6AA21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37852A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32602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B5A232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EA21EAC"/>
    <w:multiLevelType w:val="hybridMultilevel"/>
    <w:tmpl w:val="818695CC"/>
    <w:lvl w:ilvl="0" w:tplc="139485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0707EB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4A88C7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AC6B29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47C2A6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0D64A2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E12852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16E51B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82608B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FC2F90C"/>
    <w:multiLevelType w:val="hybridMultilevel"/>
    <w:tmpl w:val="30188090"/>
    <w:lvl w:ilvl="0" w:tplc="B54C9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0070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60E1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7EFF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5050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C2D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1EA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722E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38C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0338B"/>
    <w:multiLevelType w:val="hybridMultilevel"/>
    <w:tmpl w:val="5CA229C6"/>
    <w:lvl w:ilvl="0" w:tplc="DA4413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EF21EA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738EA9C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838B53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C9EBEB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BD6CD7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1EA4F4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6969B9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4728A0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014E52"/>
    <w:multiLevelType w:val="hybridMultilevel"/>
    <w:tmpl w:val="CBD2CE12"/>
    <w:lvl w:ilvl="0" w:tplc="170815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2D489E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3659B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CA794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382D64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E002BF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7A80F7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97A50B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D6C0D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0FB97F1"/>
    <w:multiLevelType w:val="hybridMultilevel"/>
    <w:tmpl w:val="99B8AFD4"/>
    <w:lvl w:ilvl="0" w:tplc="0D6AEBC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756A2E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40649C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63ADEE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B1ADD0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D167B2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1BEEF7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92AA59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A4617B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3315E5F"/>
    <w:multiLevelType w:val="hybridMultilevel"/>
    <w:tmpl w:val="A0A09398"/>
    <w:lvl w:ilvl="0" w:tplc="032864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7F6AA3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C3E48C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6AAEC1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3566C8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470DA9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8FE464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590FF7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F00BD9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5A42D9C"/>
    <w:multiLevelType w:val="hybridMultilevel"/>
    <w:tmpl w:val="40CA15C4"/>
    <w:lvl w:ilvl="0" w:tplc="1DDCD2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49AAB0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BB982BB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C96C6E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2BAF1F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3CB42E4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DE046C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562183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AD284FA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2989DB"/>
    <w:multiLevelType w:val="hybridMultilevel"/>
    <w:tmpl w:val="3508C0FC"/>
    <w:lvl w:ilvl="0" w:tplc="3F1A5B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B9E6B5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CB6D58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C0A3D5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3A25D0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E24840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9EC42F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5028A3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7962D3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C63FB42"/>
    <w:multiLevelType w:val="hybridMultilevel"/>
    <w:tmpl w:val="E7E86B54"/>
    <w:lvl w:ilvl="0" w:tplc="6CDCCF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144CF5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933870A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74A2E9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BA6BE2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7D6CC1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2AAB96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A4077C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FD6F2B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C7182F5"/>
    <w:multiLevelType w:val="hybridMultilevel"/>
    <w:tmpl w:val="1196EF30"/>
    <w:lvl w:ilvl="0" w:tplc="FF2AB0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64E226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B80E697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6C6784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0DC1A5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C73A79B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43A1D5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B2439B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97CA1A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1F7A5CA"/>
    <w:multiLevelType w:val="hybridMultilevel"/>
    <w:tmpl w:val="D540B046"/>
    <w:lvl w:ilvl="0" w:tplc="793A08C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256915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10E155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1F076E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D4293D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3ADA36A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C45C5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60468F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E632AB1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35A1C15"/>
    <w:multiLevelType w:val="hybridMultilevel"/>
    <w:tmpl w:val="4ECE84E8"/>
    <w:lvl w:ilvl="0" w:tplc="C90A01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D486B3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872B61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0D6B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1C0EB7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825A1CA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6421D3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7A0160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44E68F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E31DB7E"/>
    <w:multiLevelType w:val="hybridMultilevel"/>
    <w:tmpl w:val="E7960F40"/>
    <w:lvl w:ilvl="0" w:tplc="68D661C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208DE2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7EA5E0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6F6480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C6480A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20CEC1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9647ED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EC61F4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FF0078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0EA47B1"/>
    <w:multiLevelType w:val="hybridMultilevel"/>
    <w:tmpl w:val="6D6C53E6"/>
    <w:lvl w:ilvl="0" w:tplc="38A09C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A04D09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C4E790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22AE54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834D20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20E3E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01C9B1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36C72E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256AE3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A85D97"/>
    <w:multiLevelType w:val="hybridMultilevel"/>
    <w:tmpl w:val="C1242676"/>
    <w:lvl w:ilvl="0" w:tplc="C04EEC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508930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5023C2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24E35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6AEB0A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048AAB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4A503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8E95E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16A2A6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3471C00"/>
    <w:multiLevelType w:val="hybridMultilevel"/>
    <w:tmpl w:val="24CE4636"/>
    <w:lvl w:ilvl="0" w:tplc="470E3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06D6B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7681C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889B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869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1612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24A9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36D6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4C89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2F0C43"/>
    <w:multiLevelType w:val="hybridMultilevel"/>
    <w:tmpl w:val="F27C3F34"/>
    <w:lvl w:ilvl="0" w:tplc="F73424E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4854873">
    <w:abstractNumId w:val="31"/>
  </w:num>
  <w:num w:numId="2" w16cid:durableId="1540430956">
    <w:abstractNumId w:val="4"/>
  </w:num>
  <w:num w:numId="3" w16cid:durableId="329916693">
    <w:abstractNumId w:val="23"/>
  </w:num>
  <w:num w:numId="4" w16cid:durableId="632754467">
    <w:abstractNumId w:val="28"/>
  </w:num>
  <w:num w:numId="5" w16cid:durableId="554047319">
    <w:abstractNumId w:val="15"/>
  </w:num>
  <w:num w:numId="6" w16cid:durableId="72355707">
    <w:abstractNumId w:val="3"/>
  </w:num>
  <w:num w:numId="7" w16cid:durableId="180819821">
    <w:abstractNumId w:val="29"/>
  </w:num>
  <w:num w:numId="8" w16cid:durableId="47000161">
    <w:abstractNumId w:val="30"/>
  </w:num>
  <w:num w:numId="9" w16cid:durableId="878053511">
    <w:abstractNumId w:val="19"/>
  </w:num>
  <w:num w:numId="10" w16cid:durableId="740101188">
    <w:abstractNumId w:val="0"/>
  </w:num>
  <w:num w:numId="11" w16cid:durableId="823012723">
    <w:abstractNumId w:val="12"/>
  </w:num>
  <w:num w:numId="12" w16cid:durableId="617370759">
    <w:abstractNumId w:val="1"/>
  </w:num>
  <w:num w:numId="13" w16cid:durableId="402527112">
    <w:abstractNumId w:val="13"/>
  </w:num>
  <w:num w:numId="14" w16cid:durableId="1805192691">
    <w:abstractNumId w:val="25"/>
  </w:num>
  <w:num w:numId="15" w16cid:durableId="16280276">
    <w:abstractNumId w:val="16"/>
  </w:num>
  <w:num w:numId="16" w16cid:durableId="2085446188">
    <w:abstractNumId w:val="2"/>
  </w:num>
  <w:num w:numId="17" w16cid:durableId="216935371">
    <w:abstractNumId w:val="20"/>
  </w:num>
  <w:num w:numId="18" w16cid:durableId="1527669548">
    <w:abstractNumId w:val="9"/>
  </w:num>
  <w:num w:numId="19" w16cid:durableId="1605530808">
    <w:abstractNumId w:val="10"/>
  </w:num>
  <w:num w:numId="20" w16cid:durableId="354771435">
    <w:abstractNumId w:val="26"/>
  </w:num>
  <w:num w:numId="21" w16cid:durableId="1654868871">
    <w:abstractNumId w:val="24"/>
  </w:num>
  <w:num w:numId="22" w16cid:durableId="290594386">
    <w:abstractNumId w:val="11"/>
  </w:num>
  <w:num w:numId="23" w16cid:durableId="954167935">
    <w:abstractNumId w:val="5"/>
  </w:num>
  <w:num w:numId="24" w16cid:durableId="1395010084">
    <w:abstractNumId w:val="14"/>
  </w:num>
  <w:num w:numId="25" w16cid:durableId="617876691">
    <w:abstractNumId w:val="7"/>
  </w:num>
  <w:num w:numId="26" w16cid:durableId="191698582">
    <w:abstractNumId w:val="21"/>
  </w:num>
  <w:num w:numId="27" w16cid:durableId="606275475">
    <w:abstractNumId w:val="6"/>
  </w:num>
  <w:num w:numId="28" w16cid:durableId="1230195546">
    <w:abstractNumId w:val="22"/>
  </w:num>
  <w:num w:numId="29" w16cid:durableId="927150656">
    <w:abstractNumId w:val="27"/>
  </w:num>
  <w:num w:numId="30" w16cid:durableId="397901391">
    <w:abstractNumId w:val="18"/>
  </w:num>
  <w:num w:numId="31" w16cid:durableId="511066021">
    <w:abstractNumId w:val="17"/>
  </w:num>
  <w:num w:numId="32" w16cid:durableId="507719868">
    <w:abstractNumId w:val="32"/>
  </w:num>
  <w:num w:numId="33" w16cid:durableId="238098937">
    <w:abstractNumId w:val="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AE6"/>
    <w:rsid w:val="00000150"/>
    <w:rsid w:val="00006145"/>
    <w:rsid w:val="00007B03"/>
    <w:rsid w:val="00012F03"/>
    <w:rsid w:val="0001624D"/>
    <w:rsid w:val="00025021"/>
    <w:rsid w:val="000443DE"/>
    <w:rsid w:val="00046B1A"/>
    <w:rsid w:val="00050E1F"/>
    <w:rsid w:val="000537ED"/>
    <w:rsid w:val="00055C42"/>
    <w:rsid w:val="00065266"/>
    <w:rsid w:val="000701EC"/>
    <w:rsid w:val="00077CBF"/>
    <w:rsid w:val="00086103"/>
    <w:rsid w:val="00090F6C"/>
    <w:rsid w:val="00092E8A"/>
    <w:rsid w:val="00093803"/>
    <w:rsid w:val="00095C11"/>
    <w:rsid w:val="00096CCB"/>
    <w:rsid w:val="000A4466"/>
    <w:rsid w:val="000B1A9A"/>
    <w:rsid w:val="000C22A1"/>
    <w:rsid w:val="000E0BB2"/>
    <w:rsid w:val="000F23AF"/>
    <w:rsid w:val="001028DC"/>
    <w:rsid w:val="00105909"/>
    <w:rsid w:val="0011229B"/>
    <w:rsid w:val="001246E2"/>
    <w:rsid w:val="00130EFC"/>
    <w:rsid w:val="0013448E"/>
    <w:rsid w:val="00144727"/>
    <w:rsid w:val="0015225B"/>
    <w:rsid w:val="00163745"/>
    <w:rsid w:val="00167838"/>
    <w:rsid w:val="00167F11"/>
    <w:rsid w:val="00170DE2"/>
    <w:rsid w:val="0017283A"/>
    <w:rsid w:val="00180204"/>
    <w:rsid w:val="001851EC"/>
    <w:rsid w:val="00187ABB"/>
    <w:rsid w:val="0019312F"/>
    <w:rsid w:val="0019343C"/>
    <w:rsid w:val="001A7312"/>
    <w:rsid w:val="001B516A"/>
    <w:rsid w:val="001B7F17"/>
    <w:rsid w:val="001B7F98"/>
    <w:rsid w:val="001C13F7"/>
    <w:rsid w:val="001C15D5"/>
    <w:rsid w:val="001C3530"/>
    <w:rsid w:val="001F6803"/>
    <w:rsid w:val="00200189"/>
    <w:rsid w:val="00205499"/>
    <w:rsid w:val="002069DE"/>
    <w:rsid w:val="002079F4"/>
    <w:rsid w:val="002162B2"/>
    <w:rsid w:val="00217613"/>
    <w:rsid w:val="00222234"/>
    <w:rsid w:val="00226ACC"/>
    <w:rsid w:val="00227FC7"/>
    <w:rsid w:val="00230E73"/>
    <w:rsid w:val="00256493"/>
    <w:rsid w:val="00256BBA"/>
    <w:rsid w:val="002614DC"/>
    <w:rsid w:val="0027752F"/>
    <w:rsid w:val="002921ED"/>
    <w:rsid w:val="002A0268"/>
    <w:rsid w:val="002A5A77"/>
    <w:rsid w:val="002A7664"/>
    <w:rsid w:val="002B010E"/>
    <w:rsid w:val="002B35DC"/>
    <w:rsid w:val="002C19A2"/>
    <w:rsid w:val="002C347E"/>
    <w:rsid w:val="002C449E"/>
    <w:rsid w:val="002C6394"/>
    <w:rsid w:val="002D3369"/>
    <w:rsid w:val="002E1B8B"/>
    <w:rsid w:val="002E75A4"/>
    <w:rsid w:val="002F143F"/>
    <w:rsid w:val="002F2050"/>
    <w:rsid w:val="002F7D4B"/>
    <w:rsid w:val="00310BA6"/>
    <w:rsid w:val="0031768E"/>
    <w:rsid w:val="003215B5"/>
    <w:rsid w:val="00322039"/>
    <w:rsid w:val="00324BC6"/>
    <w:rsid w:val="003329BF"/>
    <w:rsid w:val="003414C8"/>
    <w:rsid w:val="0034274B"/>
    <w:rsid w:val="003427BC"/>
    <w:rsid w:val="00343AE6"/>
    <w:rsid w:val="00357C1E"/>
    <w:rsid w:val="003618BE"/>
    <w:rsid w:val="00362B71"/>
    <w:rsid w:val="00366BAE"/>
    <w:rsid w:val="00372802"/>
    <w:rsid w:val="00383256"/>
    <w:rsid w:val="0039253A"/>
    <w:rsid w:val="00394478"/>
    <w:rsid w:val="003977A3"/>
    <w:rsid w:val="003A01AA"/>
    <w:rsid w:val="003A1632"/>
    <w:rsid w:val="003A17BB"/>
    <w:rsid w:val="003A69E0"/>
    <w:rsid w:val="003B2E2D"/>
    <w:rsid w:val="003B3761"/>
    <w:rsid w:val="003C047A"/>
    <w:rsid w:val="003C31CC"/>
    <w:rsid w:val="00400E93"/>
    <w:rsid w:val="00402E3D"/>
    <w:rsid w:val="00403C09"/>
    <w:rsid w:val="004049D7"/>
    <w:rsid w:val="00415BC7"/>
    <w:rsid w:val="00421B8B"/>
    <w:rsid w:val="00422E74"/>
    <w:rsid w:val="00434165"/>
    <w:rsid w:val="0043782C"/>
    <w:rsid w:val="00442401"/>
    <w:rsid w:val="0044399E"/>
    <w:rsid w:val="00443C43"/>
    <w:rsid w:val="0045510D"/>
    <w:rsid w:val="00465CAC"/>
    <w:rsid w:val="00472C9F"/>
    <w:rsid w:val="00474A9C"/>
    <w:rsid w:val="0048147A"/>
    <w:rsid w:val="0048271B"/>
    <w:rsid w:val="00484E0A"/>
    <w:rsid w:val="00487ACE"/>
    <w:rsid w:val="004956CF"/>
    <w:rsid w:val="004A665B"/>
    <w:rsid w:val="004A74F0"/>
    <w:rsid w:val="004B6763"/>
    <w:rsid w:val="004C1A5D"/>
    <w:rsid w:val="004D20BD"/>
    <w:rsid w:val="004D33A5"/>
    <w:rsid w:val="004D3C84"/>
    <w:rsid w:val="004F2E09"/>
    <w:rsid w:val="004F51D7"/>
    <w:rsid w:val="004F6E0B"/>
    <w:rsid w:val="004F6FD3"/>
    <w:rsid w:val="005039EA"/>
    <w:rsid w:val="0050652C"/>
    <w:rsid w:val="00506909"/>
    <w:rsid w:val="00512F11"/>
    <w:rsid w:val="005144F5"/>
    <w:rsid w:val="005221F9"/>
    <w:rsid w:val="005268BA"/>
    <w:rsid w:val="005314C9"/>
    <w:rsid w:val="00531B89"/>
    <w:rsid w:val="00533816"/>
    <w:rsid w:val="005468F5"/>
    <w:rsid w:val="00552D85"/>
    <w:rsid w:val="00560108"/>
    <w:rsid w:val="00564CE8"/>
    <w:rsid w:val="00576CDB"/>
    <w:rsid w:val="005779CD"/>
    <w:rsid w:val="00581D44"/>
    <w:rsid w:val="00586847"/>
    <w:rsid w:val="005978D1"/>
    <w:rsid w:val="005A47AC"/>
    <w:rsid w:val="005A4BEA"/>
    <w:rsid w:val="005C0164"/>
    <w:rsid w:val="005D3549"/>
    <w:rsid w:val="005E17D7"/>
    <w:rsid w:val="005E25E0"/>
    <w:rsid w:val="005E2AB0"/>
    <w:rsid w:val="005F2803"/>
    <w:rsid w:val="005F33F4"/>
    <w:rsid w:val="005F5B46"/>
    <w:rsid w:val="005F7D94"/>
    <w:rsid w:val="0061307B"/>
    <w:rsid w:val="0062040A"/>
    <w:rsid w:val="00625E0C"/>
    <w:rsid w:val="00636F47"/>
    <w:rsid w:val="00644B6B"/>
    <w:rsid w:val="00662CBA"/>
    <w:rsid w:val="00663B9F"/>
    <w:rsid w:val="006762E2"/>
    <w:rsid w:val="006821D0"/>
    <w:rsid w:val="006861C2"/>
    <w:rsid w:val="00691D6B"/>
    <w:rsid w:val="00692B02"/>
    <w:rsid w:val="006955A3"/>
    <w:rsid w:val="006A3C9D"/>
    <w:rsid w:val="006B0B2C"/>
    <w:rsid w:val="006B384A"/>
    <w:rsid w:val="006C0A7D"/>
    <w:rsid w:val="006C1EF5"/>
    <w:rsid w:val="006C4664"/>
    <w:rsid w:val="006D0504"/>
    <w:rsid w:val="006D0514"/>
    <w:rsid w:val="006D6752"/>
    <w:rsid w:val="006E3818"/>
    <w:rsid w:val="007121AB"/>
    <w:rsid w:val="00715660"/>
    <w:rsid w:val="0072348B"/>
    <w:rsid w:val="007328BE"/>
    <w:rsid w:val="0074362C"/>
    <w:rsid w:val="00743F40"/>
    <w:rsid w:val="00770D09"/>
    <w:rsid w:val="00775792"/>
    <w:rsid w:val="00776D02"/>
    <w:rsid w:val="00777CE0"/>
    <w:rsid w:val="00780157"/>
    <w:rsid w:val="00780CE9"/>
    <w:rsid w:val="00794966"/>
    <w:rsid w:val="007B2F86"/>
    <w:rsid w:val="007B4EFC"/>
    <w:rsid w:val="007C1695"/>
    <w:rsid w:val="007C2D9B"/>
    <w:rsid w:val="007C702B"/>
    <w:rsid w:val="007D26CD"/>
    <w:rsid w:val="007D6353"/>
    <w:rsid w:val="007D7727"/>
    <w:rsid w:val="007E5114"/>
    <w:rsid w:val="007F0BCA"/>
    <w:rsid w:val="007F196C"/>
    <w:rsid w:val="00806F31"/>
    <w:rsid w:val="008136E6"/>
    <w:rsid w:val="008208DB"/>
    <w:rsid w:val="008253F5"/>
    <w:rsid w:val="00831D7B"/>
    <w:rsid w:val="00853C65"/>
    <w:rsid w:val="008547F2"/>
    <w:rsid w:val="00856D5E"/>
    <w:rsid w:val="00860955"/>
    <w:rsid w:val="0086151D"/>
    <w:rsid w:val="00863C63"/>
    <w:rsid w:val="00872153"/>
    <w:rsid w:val="008762B9"/>
    <w:rsid w:val="008808D8"/>
    <w:rsid w:val="00885588"/>
    <w:rsid w:val="00897780"/>
    <w:rsid w:val="008A17EB"/>
    <w:rsid w:val="008A3FC6"/>
    <w:rsid w:val="008A5C39"/>
    <w:rsid w:val="008B2BBA"/>
    <w:rsid w:val="008C10AE"/>
    <w:rsid w:val="008C6881"/>
    <w:rsid w:val="008C7E16"/>
    <w:rsid w:val="008F1C00"/>
    <w:rsid w:val="008F7658"/>
    <w:rsid w:val="0090156A"/>
    <w:rsid w:val="00902A15"/>
    <w:rsid w:val="00906A37"/>
    <w:rsid w:val="00913863"/>
    <w:rsid w:val="00913971"/>
    <w:rsid w:val="00913D63"/>
    <w:rsid w:val="00921919"/>
    <w:rsid w:val="0092244A"/>
    <w:rsid w:val="00922DE8"/>
    <w:rsid w:val="00927F6C"/>
    <w:rsid w:val="0093207B"/>
    <w:rsid w:val="0093639A"/>
    <w:rsid w:val="00937B9B"/>
    <w:rsid w:val="009539E3"/>
    <w:rsid w:val="00957B20"/>
    <w:rsid w:val="009826B8"/>
    <w:rsid w:val="009871C7"/>
    <w:rsid w:val="00991053"/>
    <w:rsid w:val="009910B2"/>
    <w:rsid w:val="0099588A"/>
    <w:rsid w:val="009A6559"/>
    <w:rsid w:val="009B7D63"/>
    <w:rsid w:val="009D65B0"/>
    <w:rsid w:val="009D70CF"/>
    <w:rsid w:val="009E3EA6"/>
    <w:rsid w:val="009F36FC"/>
    <w:rsid w:val="009F736C"/>
    <w:rsid w:val="00A111D9"/>
    <w:rsid w:val="00A15056"/>
    <w:rsid w:val="00A2326F"/>
    <w:rsid w:val="00A36F06"/>
    <w:rsid w:val="00A4512E"/>
    <w:rsid w:val="00A46459"/>
    <w:rsid w:val="00A53F79"/>
    <w:rsid w:val="00A63984"/>
    <w:rsid w:val="00A73DA0"/>
    <w:rsid w:val="00A74282"/>
    <w:rsid w:val="00A83320"/>
    <w:rsid w:val="00A84A0F"/>
    <w:rsid w:val="00A86E45"/>
    <w:rsid w:val="00A87109"/>
    <w:rsid w:val="00A92A42"/>
    <w:rsid w:val="00A93063"/>
    <w:rsid w:val="00AA3E73"/>
    <w:rsid w:val="00AA42F4"/>
    <w:rsid w:val="00AA5D36"/>
    <w:rsid w:val="00AA765E"/>
    <w:rsid w:val="00AA7D36"/>
    <w:rsid w:val="00AB0328"/>
    <w:rsid w:val="00AC261A"/>
    <w:rsid w:val="00AC2C52"/>
    <w:rsid w:val="00AC6A9E"/>
    <w:rsid w:val="00AC7476"/>
    <w:rsid w:val="00AE1023"/>
    <w:rsid w:val="00AF48C1"/>
    <w:rsid w:val="00B0296A"/>
    <w:rsid w:val="00B070AD"/>
    <w:rsid w:val="00B15546"/>
    <w:rsid w:val="00B209A7"/>
    <w:rsid w:val="00B21F5E"/>
    <w:rsid w:val="00B2481D"/>
    <w:rsid w:val="00B44CD9"/>
    <w:rsid w:val="00B4579E"/>
    <w:rsid w:val="00B46CCF"/>
    <w:rsid w:val="00B50A3E"/>
    <w:rsid w:val="00B527F9"/>
    <w:rsid w:val="00B541BA"/>
    <w:rsid w:val="00B61219"/>
    <w:rsid w:val="00B84690"/>
    <w:rsid w:val="00B948C3"/>
    <w:rsid w:val="00BA0A1A"/>
    <w:rsid w:val="00BA1621"/>
    <w:rsid w:val="00BB0E40"/>
    <w:rsid w:val="00BB322E"/>
    <w:rsid w:val="00BD5AC5"/>
    <w:rsid w:val="00BE0F98"/>
    <w:rsid w:val="00BE5146"/>
    <w:rsid w:val="00BE7088"/>
    <w:rsid w:val="00BF24A7"/>
    <w:rsid w:val="00BF325B"/>
    <w:rsid w:val="00BF3387"/>
    <w:rsid w:val="00C007AF"/>
    <w:rsid w:val="00C014C5"/>
    <w:rsid w:val="00C05C2E"/>
    <w:rsid w:val="00C07D37"/>
    <w:rsid w:val="00C1163B"/>
    <w:rsid w:val="00C12C91"/>
    <w:rsid w:val="00C12DE2"/>
    <w:rsid w:val="00C409B8"/>
    <w:rsid w:val="00C46054"/>
    <w:rsid w:val="00C47B25"/>
    <w:rsid w:val="00C54667"/>
    <w:rsid w:val="00C56D22"/>
    <w:rsid w:val="00C6538D"/>
    <w:rsid w:val="00C73200"/>
    <w:rsid w:val="00C80832"/>
    <w:rsid w:val="00C94F1A"/>
    <w:rsid w:val="00CA1B06"/>
    <w:rsid w:val="00CA4FAD"/>
    <w:rsid w:val="00CB221B"/>
    <w:rsid w:val="00CC71CE"/>
    <w:rsid w:val="00CCDE88"/>
    <w:rsid w:val="00CD3F12"/>
    <w:rsid w:val="00CD4AA2"/>
    <w:rsid w:val="00CE094B"/>
    <w:rsid w:val="00CE351F"/>
    <w:rsid w:val="00CFE33D"/>
    <w:rsid w:val="00D2003A"/>
    <w:rsid w:val="00D2398E"/>
    <w:rsid w:val="00D459FD"/>
    <w:rsid w:val="00D465D2"/>
    <w:rsid w:val="00D50283"/>
    <w:rsid w:val="00D5222B"/>
    <w:rsid w:val="00D56E19"/>
    <w:rsid w:val="00D6356E"/>
    <w:rsid w:val="00D67A77"/>
    <w:rsid w:val="00D80CF3"/>
    <w:rsid w:val="00D92905"/>
    <w:rsid w:val="00D9346B"/>
    <w:rsid w:val="00D95CA1"/>
    <w:rsid w:val="00DA1E06"/>
    <w:rsid w:val="00DA2DD4"/>
    <w:rsid w:val="00DA2F71"/>
    <w:rsid w:val="00DB23FE"/>
    <w:rsid w:val="00DC0BA9"/>
    <w:rsid w:val="00DC1B2B"/>
    <w:rsid w:val="00DC74A8"/>
    <w:rsid w:val="00DD046F"/>
    <w:rsid w:val="00DD2C6F"/>
    <w:rsid w:val="00DD7999"/>
    <w:rsid w:val="00DE0915"/>
    <w:rsid w:val="00DE0F4A"/>
    <w:rsid w:val="00DE5FA3"/>
    <w:rsid w:val="00E046A9"/>
    <w:rsid w:val="00E11CAF"/>
    <w:rsid w:val="00E16AE9"/>
    <w:rsid w:val="00E24629"/>
    <w:rsid w:val="00E25316"/>
    <w:rsid w:val="00E3752C"/>
    <w:rsid w:val="00E4526E"/>
    <w:rsid w:val="00E46C1B"/>
    <w:rsid w:val="00E503D0"/>
    <w:rsid w:val="00E5195D"/>
    <w:rsid w:val="00E51E53"/>
    <w:rsid w:val="00E569C1"/>
    <w:rsid w:val="00E67ABB"/>
    <w:rsid w:val="00E71CAF"/>
    <w:rsid w:val="00E842D8"/>
    <w:rsid w:val="00E94731"/>
    <w:rsid w:val="00EB5DA2"/>
    <w:rsid w:val="00EC599F"/>
    <w:rsid w:val="00EC661A"/>
    <w:rsid w:val="00ED0C49"/>
    <w:rsid w:val="00ED6950"/>
    <w:rsid w:val="00EE0319"/>
    <w:rsid w:val="00EE585B"/>
    <w:rsid w:val="00EF18B2"/>
    <w:rsid w:val="00EF4490"/>
    <w:rsid w:val="00EF7EE8"/>
    <w:rsid w:val="00F22083"/>
    <w:rsid w:val="00F3416C"/>
    <w:rsid w:val="00F3605D"/>
    <w:rsid w:val="00F419D8"/>
    <w:rsid w:val="00F5794E"/>
    <w:rsid w:val="00F6048C"/>
    <w:rsid w:val="00F6132A"/>
    <w:rsid w:val="00F726EF"/>
    <w:rsid w:val="00F827D3"/>
    <w:rsid w:val="00F82B5C"/>
    <w:rsid w:val="00F86A1E"/>
    <w:rsid w:val="00F86E51"/>
    <w:rsid w:val="00F87906"/>
    <w:rsid w:val="00F90FFD"/>
    <w:rsid w:val="00FA1336"/>
    <w:rsid w:val="00FA1FFB"/>
    <w:rsid w:val="00FA254A"/>
    <w:rsid w:val="00FA62D4"/>
    <w:rsid w:val="00FB19B9"/>
    <w:rsid w:val="00FC3D83"/>
    <w:rsid w:val="00FD34F2"/>
    <w:rsid w:val="00FD6799"/>
    <w:rsid w:val="00FE66B4"/>
    <w:rsid w:val="00FF0109"/>
    <w:rsid w:val="00FF223C"/>
    <w:rsid w:val="012AF6C2"/>
    <w:rsid w:val="0138A0E8"/>
    <w:rsid w:val="013C6A88"/>
    <w:rsid w:val="014FA52F"/>
    <w:rsid w:val="01612C1B"/>
    <w:rsid w:val="0172E890"/>
    <w:rsid w:val="017F7170"/>
    <w:rsid w:val="01B7D47C"/>
    <w:rsid w:val="01D4C295"/>
    <w:rsid w:val="01D661DF"/>
    <w:rsid w:val="01FC4333"/>
    <w:rsid w:val="02074549"/>
    <w:rsid w:val="020CC2F9"/>
    <w:rsid w:val="02233B55"/>
    <w:rsid w:val="022BA68A"/>
    <w:rsid w:val="025461A6"/>
    <w:rsid w:val="0283E905"/>
    <w:rsid w:val="028D7A35"/>
    <w:rsid w:val="02ABECBA"/>
    <w:rsid w:val="02B415E8"/>
    <w:rsid w:val="02C2BAD0"/>
    <w:rsid w:val="02FFD34D"/>
    <w:rsid w:val="030B1138"/>
    <w:rsid w:val="031550BB"/>
    <w:rsid w:val="031FC445"/>
    <w:rsid w:val="0393DFD9"/>
    <w:rsid w:val="03ABE222"/>
    <w:rsid w:val="03DE5BEA"/>
    <w:rsid w:val="03E6596B"/>
    <w:rsid w:val="04294A96"/>
    <w:rsid w:val="04901502"/>
    <w:rsid w:val="049A0F6F"/>
    <w:rsid w:val="04D156F5"/>
    <w:rsid w:val="04D36DFD"/>
    <w:rsid w:val="04DA5053"/>
    <w:rsid w:val="054F9921"/>
    <w:rsid w:val="058775C5"/>
    <w:rsid w:val="0599A851"/>
    <w:rsid w:val="05B0DB2E"/>
    <w:rsid w:val="05B6329C"/>
    <w:rsid w:val="05EC174A"/>
    <w:rsid w:val="06043ED6"/>
    <w:rsid w:val="0637740F"/>
    <w:rsid w:val="066CB2AC"/>
    <w:rsid w:val="06880245"/>
    <w:rsid w:val="06B67963"/>
    <w:rsid w:val="06CDA1C3"/>
    <w:rsid w:val="0712C303"/>
    <w:rsid w:val="0767C755"/>
    <w:rsid w:val="0774BD3B"/>
    <w:rsid w:val="0797229D"/>
    <w:rsid w:val="07C57146"/>
    <w:rsid w:val="0813F751"/>
    <w:rsid w:val="084B869E"/>
    <w:rsid w:val="08C128D0"/>
    <w:rsid w:val="092FCC5F"/>
    <w:rsid w:val="09597E84"/>
    <w:rsid w:val="095B0AB0"/>
    <w:rsid w:val="095D7C92"/>
    <w:rsid w:val="09804FA8"/>
    <w:rsid w:val="09881EBF"/>
    <w:rsid w:val="09917549"/>
    <w:rsid w:val="09C3C113"/>
    <w:rsid w:val="0A4FEF74"/>
    <w:rsid w:val="0A65BC32"/>
    <w:rsid w:val="0A8323A2"/>
    <w:rsid w:val="0A936081"/>
    <w:rsid w:val="0AB3B585"/>
    <w:rsid w:val="0AEE64FA"/>
    <w:rsid w:val="0AF180F3"/>
    <w:rsid w:val="0B0A4778"/>
    <w:rsid w:val="0B59FE53"/>
    <w:rsid w:val="0B907887"/>
    <w:rsid w:val="0BEB4FA9"/>
    <w:rsid w:val="0BFAE0D1"/>
    <w:rsid w:val="0C84C1C5"/>
    <w:rsid w:val="0C8FBDC7"/>
    <w:rsid w:val="0CB7F06A"/>
    <w:rsid w:val="0CD1D8B7"/>
    <w:rsid w:val="0D018C5B"/>
    <w:rsid w:val="0D0F704E"/>
    <w:rsid w:val="0D10277C"/>
    <w:rsid w:val="0D3645F1"/>
    <w:rsid w:val="0D660BA9"/>
    <w:rsid w:val="0D7C1E19"/>
    <w:rsid w:val="0DBA303E"/>
    <w:rsid w:val="0DC1F7BC"/>
    <w:rsid w:val="0DC3A970"/>
    <w:rsid w:val="0E308AC5"/>
    <w:rsid w:val="0E3EDE92"/>
    <w:rsid w:val="0E53C0CB"/>
    <w:rsid w:val="0E553B1B"/>
    <w:rsid w:val="0E98AFFD"/>
    <w:rsid w:val="0EA56034"/>
    <w:rsid w:val="0EC40B7A"/>
    <w:rsid w:val="0EE37DFF"/>
    <w:rsid w:val="0EEE5305"/>
    <w:rsid w:val="0F07E480"/>
    <w:rsid w:val="0F186FFE"/>
    <w:rsid w:val="0F18E681"/>
    <w:rsid w:val="0F35CFB4"/>
    <w:rsid w:val="0F3A9E76"/>
    <w:rsid w:val="0F497523"/>
    <w:rsid w:val="0F5E6FC4"/>
    <w:rsid w:val="0F78C253"/>
    <w:rsid w:val="0F814849"/>
    <w:rsid w:val="0F8973F8"/>
    <w:rsid w:val="0FB3C6C7"/>
    <w:rsid w:val="0FCC46FD"/>
    <w:rsid w:val="0FDA3118"/>
    <w:rsid w:val="0FDE5655"/>
    <w:rsid w:val="0FE850B2"/>
    <w:rsid w:val="0FECB3FD"/>
    <w:rsid w:val="0FEDBD9C"/>
    <w:rsid w:val="0FF80A66"/>
    <w:rsid w:val="0FFD2AF4"/>
    <w:rsid w:val="10301625"/>
    <w:rsid w:val="1085CB04"/>
    <w:rsid w:val="10906763"/>
    <w:rsid w:val="1106F0A0"/>
    <w:rsid w:val="11462516"/>
    <w:rsid w:val="1177C5F9"/>
    <w:rsid w:val="117B6664"/>
    <w:rsid w:val="11963162"/>
    <w:rsid w:val="122F935C"/>
    <w:rsid w:val="1255D070"/>
    <w:rsid w:val="126B5582"/>
    <w:rsid w:val="13147F57"/>
    <w:rsid w:val="13651038"/>
    <w:rsid w:val="1375C581"/>
    <w:rsid w:val="137C1DD5"/>
    <w:rsid w:val="137E3895"/>
    <w:rsid w:val="13CD72A7"/>
    <w:rsid w:val="13D29E96"/>
    <w:rsid w:val="14078E6F"/>
    <w:rsid w:val="1414AF4C"/>
    <w:rsid w:val="14717317"/>
    <w:rsid w:val="1489A57E"/>
    <w:rsid w:val="14A80988"/>
    <w:rsid w:val="14C3024F"/>
    <w:rsid w:val="14C45781"/>
    <w:rsid w:val="14FAC380"/>
    <w:rsid w:val="1518AD81"/>
    <w:rsid w:val="152A97CC"/>
    <w:rsid w:val="152F94EC"/>
    <w:rsid w:val="153AAC7C"/>
    <w:rsid w:val="1560D926"/>
    <w:rsid w:val="15684FDE"/>
    <w:rsid w:val="157F6041"/>
    <w:rsid w:val="15AB3E6A"/>
    <w:rsid w:val="15DD6907"/>
    <w:rsid w:val="160DAF3C"/>
    <w:rsid w:val="165ED2B0"/>
    <w:rsid w:val="166E1689"/>
    <w:rsid w:val="16C6640B"/>
    <w:rsid w:val="16E14E9B"/>
    <w:rsid w:val="16ECC952"/>
    <w:rsid w:val="172B65D3"/>
    <w:rsid w:val="173431D8"/>
    <w:rsid w:val="1747B725"/>
    <w:rsid w:val="1767CBE5"/>
    <w:rsid w:val="178BC02E"/>
    <w:rsid w:val="17C8F9B2"/>
    <w:rsid w:val="17FE7565"/>
    <w:rsid w:val="180B8A66"/>
    <w:rsid w:val="181C597D"/>
    <w:rsid w:val="182DF736"/>
    <w:rsid w:val="184DEBD1"/>
    <w:rsid w:val="189DFDA7"/>
    <w:rsid w:val="18A50F55"/>
    <w:rsid w:val="18E88AB0"/>
    <w:rsid w:val="19167019"/>
    <w:rsid w:val="194691AF"/>
    <w:rsid w:val="195E507F"/>
    <w:rsid w:val="19A29869"/>
    <w:rsid w:val="19D451BC"/>
    <w:rsid w:val="19F8B7B8"/>
    <w:rsid w:val="1A3B11C7"/>
    <w:rsid w:val="1AA5FAA5"/>
    <w:rsid w:val="1ADD2C0F"/>
    <w:rsid w:val="1AEB39ED"/>
    <w:rsid w:val="1B1CA58F"/>
    <w:rsid w:val="1B2DB0E0"/>
    <w:rsid w:val="1B9236CC"/>
    <w:rsid w:val="1BE1072C"/>
    <w:rsid w:val="1C2884AC"/>
    <w:rsid w:val="1C4426DE"/>
    <w:rsid w:val="1C4FF333"/>
    <w:rsid w:val="1CA063AA"/>
    <w:rsid w:val="1CA74460"/>
    <w:rsid w:val="1CCC6348"/>
    <w:rsid w:val="1D0BF27E"/>
    <w:rsid w:val="1D13E004"/>
    <w:rsid w:val="1D159879"/>
    <w:rsid w:val="1D2C96EF"/>
    <w:rsid w:val="1D43ECF3"/>
    <w:rsid w:val="1D6734FA"/>
    <w:rsid w:val="1D673BBB"/>
    <w:rsid w:val="1D89F477"/>
    <w:rsid w:val="1D8ED379"/>
    <w:rsid w:val="1D9BE470"/>
    <w:rsid w:val="1DAAEEDD"/>
    <w:rsid w:val="1E0E210D"/>
    <w:rsid w:val="1E9203E4"/>
    <w:rsid w:val="1EAFB065"/>
    <w:rsid w:val="1EC2AAC3"/>
    <w:rsid w:val="1EC8AD8C"/>
    <w:rsid w:val="1EFE2313"/>
    <w:rsid w:val="1F053756"/>
    <w:rsid w:val="1F2A7B3D"/>
    <w:rsid w:val="1F447F2B"/>
    <w:rsid w:val="1F71F83F"/>
    <w:rsid w:val="1FB68115"/>
    <w:rsid w:val="1FC1C0DC"/>
    <w:rsid w:val="1FF8A792"/>
    <w:rsid w:val="20084563"/>
    <w:rsid w:val="201B07AF"/>
    <w:rsid w:val="201CD8D3"/>
    <w:rsid w:val="20439340"/>
    <w:rsid w:val="20450AF3"/>
    <w:rsid w:val="204AFFAA"/>
    <w:rsid w:val="20C8BB69"/>
    <w:rsid w:val="20E0D3A7"/>
    <w:rsid w:val="2125A628"/>
    <w:rsid w:val="214AC780"/>
    <w:rsid w:val="2194AF4D"/>
    <w:rsid w:val="21B4C13E"/>
    <w:rsid w:val="21CA4423"/>
    <w:rsid w:val="21E82A0C"/>
    <w:rsid w:val="21EAB940"/>
    <w:rsid w:val="21FF762A"/>
    <w:rsid w:val="22066258"/>
    <w:rsid w:val="220E0889"/>
    <w:rsid w:val="225A9657"/>
    <w:rsid w:val="2308FFAB"/>
    <w:rsid w:val="231524C6"/>
    <w:rsid w:val="2327BD81"/>
    <w:rsid w:val="23539BA5"/>
    <w:rsid w:val="23723187"/>
    <w:rsid w:val="23832188"/>
    <w:rsid w:val="23AF933A"/>
    <w:rsid w:val="23E90D48"/>
    <w:rsid w:val="2406BBED"/>
    <w:rsid w:val="2417F04E"/>
    <w:rsid w:val="2427162D"/>
    <w:rsid w:val="243A8929"/>
    <w:rsid w:val="2459E9ED"/>
    <w:rsid w:val="246CE2F1"/>
    <w:rsid w:val="2488DEAE"/>
    <w:rsid w:val="24C582B9"/>
    <w:rsid w:val="24DE2813"/>
    <w:rsid w:val="24EB677F"/>
    <w:rsid w:val="2504C272"/>
    <w:rsid w:val="2505C98C"/>
    <w:rsid w:val="2510409D"/>
    <w:rsid w:val="252509A9"/>
    <w:rsid w:val="25430ACD"/>
    <w:rsid w:val="254E1759"/>
    <w:rsid w:val="25515E4E"/>
    <w:rsid w:val="256C08C2"/>
    <w:rsid w:val="258084F9"/>
    <w:rsid w:val="25AE61E5"/>
    <w:rsid w:val="25B2DCB2"/>
    <w:rsid w:val="25DEFD3C"/>
    <w:rsid w:val="25DF7396"/>
    <w:rsid w:val="25E064AA"/>
    <w:rsid w:val="25E69AF0"/>
    <w:rsid w:val="25EDE92D"/>
    <w:rsid w:val="26318E8A"/>
    <w:rsid w:val="26379E91"/>
    <w:rsid w:val="2641E5D6"/>
    <w:rsid w:val="26544FCC"/>
    <w:rsid w:val="26645451"/>
    <w:rsid w:val="267A8ADF"/>
    <w:rsid w:val="2698C9A5"/>
    <w:rsid w:val="269F23FE"/>
    <w:rsid w:val="26A7F22F"/>
    <w:rsid w:val="27031910"/>
    <w:rsid w:val="27065087"/>
    <w:rsid w:val="2713E86D"/>
    <w:rsid w:val="2737A15A"/>
    <w:rsid w:val="277B3C38"/>
    <w:rsid w:val="27A92D77"/>
    <w:rsid w:val="27ABD3C9"/>
    <w:rsid w:val="27B8E808"/>
    <w:rsid w:val="27DDEAA8"/>
    <w:rsid w:val="27E664EC"/>
    <w:rsid w:val="28044CF6"/>
    <w:rsid w:val="280BAA60"/>
    <w:rsid w:val="28260D58"/>
    <w:rsid w:val="2875C577"/>
    <w:rsid w:val="28A586E4"/>
    <w:rsid w:val="28BA6DA7"/>
    <w:rsid w:val="28C26F50"/>
    <w:rsid w:val="28C49A0A"/>
    <w:rsid w:val="28CCE905"/>
    <w:rsid w:val="292A1238"/>
    <w:rsid w:val="296ABB76"/>
    <w:rsid w:val="29C58FD0"/>
    <w:rsid w:val="29CCA007"/>
    <w:rsid w:val="29CF7C39"/>
    <w:rsid w:val="29D47CC7"/>
    <w:rsid w:val="29F2630C"/>
    <w:rsid w:val="2A071234"/>
    <w:rsid w:val="2A291503"/>
    <w:rsid w:val="2A83C967"/>
    <w:rsid w:val="2A94BEC5"/>
    <w:rsid w:val="2AA025EA"/>
    <w:rsid w:val="2AC2DA8D"/>
    <w:rsid w:val="2ADA4622"/>
    <w:rsid w:val="2B28ADE1"/>
    <w:rsid w:val="2B4B4AFD"/>
    <w:rsid w:val="2B7D149A"/>
    <w:rsid w:val="2BB5F623"/>
    <w:rsid w:val="2BCCE9AB"/>
    <w:rsid w:val="2BD25E48"/>
    <w:rsid w:val="2BE074DC"/>
    <w:rsid w:val="2BEFDEA5"/>
    <w:rsid w:val="2C11C75C"/>
    <w:rsid w:val="2C50F65D"/>
    <w:rsid w:val="2C7C7076"/>
    <w:rsid w:val="2CACC5B5"/>
    <w:rsid w:val="2CADB3BB"/>
    <w:rsid w:val="2CC3D346"/>
    <w:rsid w:val="2CC9EC67"/>
    <w:rsid w:val="2CCE24FA"/>
    <w:rsid w:val="2CD3D388"/>
    <w:rsid w:val="2CE7CC2B"/>
    <w:rsid w:val="2CE8463E"/>
    <w:rsid w:val="2D3DE942"/>
    <w:rsid w:val="2D5E7DC6"/>
    <w:rsid w:val="2D734931"/>
    <w:rsid w:val="2D7F5338"/>
    <w:rsid w:val="2DF1C007"/>
    <w:rsid w:val="2E128968"/>
    <w:rsid w:val="2E3A7F39"/>
    <w:rsid w:val="2E59C7A9"/>
    <w:rsid w:val="2E88FEB1"/>
    <w:rsid w:val="2EAFA6F7"/>
    <w:rsid w:val="2ECA9DF8"/>
    <w:rsid w:val="2ED61849"/>
    <w:rsid w:val="2EEA120F"/>
    <w:rsid w:val="2F04E39D"/>
    <w:rsid w:val="2F28DC77"/>
    <w:rsid w:val="2F73B83C"/>
    <w:rsid w:val="2F758FC1"/>
    <w:rsid w:val="2F806EF4"/>
    <w:rsid w:val="2FE6C380"/>
    <w:rsid w:val="2FF5C19C"/>
    <w:rsid w:val="30033A67"/>
    <w:rsid w:val="30179C0D"/>
    <w:rsid w:val="303DED83"/>
    <w:rsid w:val="304568C3"/>
    <w:rsid w:val="3054EE32"/>
    <w:rsid w:val="3091D0BA"/>
    <w:rsid w:val="30D92054"/>
    <w:rsid w:val="311D7E60"/>
    <w:rsid w:val="315B097E"/>
    <w:rsid w:val="31972DD0"/>
    <w:rsid w:val="31B506D2"/>
    <w:rsid w:val="31DFD64F"/>
    <w:rsid w:val="32238C65"/>
    <w:rsid w:val="322AC4E9"/>
    <w:rsid w:val="322CA19F"/>
    <w:rsid w:val="3239FD0D"/>
    <w:rsid w:val="3256C517"/>
    <w:rsid w:val="328108E0"/>
    <w:rsid w:val="32873515"/>
    <w:rsid w:val="32CC2FF0"/>
    <w:rsid w:val="32E7041D"/>
    <w:rsid w:val="33162344"/>
    <w:rsid w:val="335BA376"/>
    <w:rsid w:val="33661347"/>
    <w:rsid w:val="336D5234"/>
    <w:rsid w:val="3373496C"/>
    <w:rsid w:val="33A521D3"/>
    <w:rsid w:val="33C14D4A"/>
    <w:rsid w:val="33F80675"/>
    <w:rsid w:val="343EA752"/>
    <w:rsid w:val="34473096"/>
    <w:rsid w:val="3479CCFC"/>
    <w:rsid w:val="34838B12"/>
    <w:rsid w:val="34E2DE9A"/>
    <w:rsid w:val="353230F0"/>
    <w:rsid w:val="35515163"/>
    <w:rsid w:val="3567F666"/>
    <w:rsid w:val="357BFE62"/>
    <w:rsid w:val="359B96F5"/>
    <w:rsid w:val="35AD706A"/>
    <w:rsid w:val="35B8A9A2"/>
    <w:rsid w:val="35C8518A"/>
    <w:rsid w:val="35CCABD2"/>
    <w:rsid w:val="361AB549"/>
    <w:rsid w:val="363A13CC"/>
    <w:rsid w:val="36591DD9"/>
    <w:rsid w:val="366160AC"/>
    <w:rsid w:val="366C4A61"/>
    <w:rsid w:val="36A4C886"/>
    <w:rsid w:val="36D44653"/>
    <w:rsid w:val="36FA75F4"/>
    <w:rsid w:val="36FD1D9E"/>
    <w:rsid w:val="371B7A1B"/>
    <w:rsid w:val="3745FBC0"/>
    <w:rsid w:val="3747F9F1"/>
    <w:rsid w:val="378E086D"/>
    <w:rsid w:val="37D2A366"/>
    <w:rsid w:val="385150B1"/>
    <w:rsid w:val="3870E3EB"/>
    <w:rsid w:val="389B1F9F"/>
    <w:rsid w:val="38B21029"/>
    <w:rsid w:val="38CF3C55"/>
    <w:rsid w:val="38D3057B"/>
    <w:rsid w:val="38ED920F"/>
    <w:rsid w:val="3942C74C"/>
    <w:rsid w:val="3942F84F"/>
    <w:rsid w:val="3945FBE5"/>
    <w:rsid w:val="399EE10B"/>
    <w:rsid w:val="39C0AC40"/>
    <w:rsid w:val="39E321A3"/>
    <w:rsid w:val="39FB606D"/>
    <w:rsid w:val="39FD8170"/>
    <w:rsid w:val="3A06D445"/>
    <w:rsid w:val="3A52610B"/>
    <w:rsid w:val="3A9E0089"/>
    <w:rsid w:val="3ACBE2FE"/>
    <w:rsid w:val="3AE38C4D"/>
    <w:rsid w:val="3B0EE069"/>
    <w:rsid w:val="3B13D0DF"/>
    <w:rsid w:val="3B158DD1"/>
    <w:rsid w:val="3B3C6BD2"/>
    <w:rsid w:val="3B49109D"/>
    <w:rsid w:val="3B6B79AB"/>
    <w:rsid w:val="3B98C3B0"/>
    <w:rsid w:val="3BA359AA"/>
    <w:rsid w:val="3BF54F10"/>
    <w:rsid w:val="3C0834C6"/>
    <w:rsid w:val="3C646A54"/>
    <w:rsid w:val="3CBD2075"/>
    <w:rsid w:val="3CE96BDF"/>
    <w:rsid w:val="3D3E5878"/>
    <w:rsid w:val="3D463B4F"/>
    <w:rsid w:val="3D4E806B"/>
    <w:rsid w:val="3DABC347"/>
    <w:rsid w:val="3DD771C1"/>
    <w:rsid w:val="3DFFFAF3"/>
    <w:rsid w:val="3E3860AB"/>
    <w:rsid w:val="3E4EE2D7"/>
    <w:rsid w:val="3E4EFCF1"/>
    <w:rsid w:val="3E657692"/>
    <w:rsid w:val="3E73A42A"/>
    <w:rsid w:val="3E86D256"/>
    <w:rsid w:val="3EA4395F"/>
    <w:rsid w:val="3F75306E"/>
    <w:rsid w:val="3F78B445"/>
    <w:rsid w:val="3F920B7E"/>
    <w:rsid w:val="3F93D539"/>
    <w:rsid w:val="3F9D6A32"/>
    <w:rsid w:val="3FAA0B70"/>
    <w:rsid w:val="3FB6928F"/>
    <w:rsid w:val="3FB99391"/>
    <w:rsid w:val="3FCED4F7"/>
    <w:rsid w:val="3FD13CAD"/>
    <w:rsid w:val="3FEE15CF"/>
    <w:rsid w:val="400B9565"/>
    <w:rsid w:val="400C4DF8"/>
    <w:rsid w:val="4018BEFD"/>
    <w:rsid w:val="402E8D5B"/>
    <w:rsid w:val="4047886E"/>
    <w:rsid w:val="4056B22E"/>
    <w:rsid w:val="407AE074"/>
    <w:rsid w:val="40C05146"/>
    <w:rsid w:val="40E22724"/>
    <w:rsid w:val="4105328E"/>
    <w:rsid w:val="41136D47"/>
    <w:rsid w:val="414711CE"/>
    <w:rsid w:val="418C571A"/>
    <w:rsid w:val="42112499"/>
    <w:rsid w:val="42182E4F"/>
    <w:rsid w:val="424105A5"/>
    <w:rsid w:val="424A46F8"/>
    <w:rsid w:val="42661CAA"/>
    <w:rsid w:val="426FCA1A"/>
    <w:rsid w:val="428C1876"/>
    <w:rsid w:val="429F9E2F"/>
    <w:rsid w:val="42C4DCE1"/>
    <w:rsid w:val="4307CB2C"/>
    <w:rsid w:val="433351A4"/>
    <w:rsid w:val="433DDE98"/>
    <w:rsid w:val="434FED96"/>
    <w:rsid w:val="437A3051"/>
    <w:rsid w:val="437D235A"/>
    <w:rsid w:val="43969774"/>
    <w:rsid w:val="43A3DB66"/>
    <w:rsid w:val="43A556BA"/>
    <w:rsid w:val="43AE9156"/>
    <w:rsid w:val="43C05B04"/>
    <w:rsid w:val="43F8751C"/>
    <w:rsid w:val="4401B150"/>
    <w:rsid w:val="4445F724"/>
    <w:rsid w:val="445A2246"/>
    <w:rsid w:val="44B9336C"/>
    <w:rsid w:val="44CFFEF4"/>
    <w:rsid w:val="44DB397B"/>
    <w:rsid w:val="44DC0445"/>
    <w:rsid w:val="4501E775"/>
    <w:rsid w:val="4514F5B0"/>
    <w:rsid w:val="4518F050"/>
    <w:rsid w:val="4545AB42"/>
    <w:rsid w:val="459FE44D"/>
    <w:rsid w:val="45A1466C"/>
    <w:rsid w:val="45B4A2F6"/>
    <w:rsid w:val="45D7A63E"/>
    <w:rsid w:val="45FA079C"/>
    <w:rsid w:val="4626FA72"/>
    <w:rsid w:val="464BAE4B"/>
    <w:rsid w:val="4667A901"/>
    <w:rsid w:val="4675CB75"/>
    <w:rsid w:val="467C1BA7"/>
    <w:rsid w:val="46A81DC1"/>
    <w:rsid w:val="46F0AA7B"/>
    <w:rsid w:val="470D7CF0"/>
    <w:rsid w:val="4727C455"/>
    <w:rsid w:val="47420CED"/>
    <w:rsid w:val="476CA71B"/>
    <w:rsid w:val="479F3B97"/>
    <w:rsid w:val="47D54B87"/>
    <w:rsid w:val="47E360FB"/>
    <w:rsid w:val="47F4FA4A"/>
    <w:rsid w:val="483FEEDB"/>
    <w:rsid w:val="48487309"/>
    <w:rsid w:val="4864A610"/>
    <w:rsid w:val="486F29B1"/>
    <w:rsid w:val="491391C6"/>
    <w:rsid w:val="492858A4"/>
    <w:rsid w:val="494A5399"/>
    <w:rsid w:val="4982CB47"/>
    <w:rsid w:val="49841BDE"/>
    <w:rsid w:val="499AA231"/>
    <w:rsid w:val="49AA0BC3"/>
    <w:rsid w:val="49BC6DA7"/>
    <w:rsid w:val="49C2A2F3"/>
    <w:rsid w:val="49E3077B"/>
    <w:rsid w:val="49FA3121"/>
    <w:rsid w:val="4A7F333E"/>
    <w:rsid w:val="4ACCDD5B"/>
    <w:rsid w:val="4ACFF58E"/>
    <w:rsid w:val="4B173BA9"/>
    <w:rsid w:val="4B188415"/>
    <w:rsid w:val="4B1C28A4"/>
    <w:rsid w:val="4B2C56D5"/>
    <w:rsid w:val="4B691596"/>
    <w:rsid w:val="4B960182"/>
    <w:rsid w:val="4BAE227D"/>
    <w:rsid w:val="4BE8A89F"/>
    <w:rsid w:val="4BF0C15B"/>
    <w:rsid w:val="4BF384EF"/>
    <w:rsid w:val="4C18B77D"/>
    <w:rsid w:val="4C18D88B"/>
    <w:rsid w:val="4C1F8830"/>
    <w:rsid w:val="4C6283FB"/>
    <w:rsid w:val="4CA446CE"/>
    <w:rsid w:val="4CB12E95"/>
    <w:rsid w:val="4CC156D2"/>
    <w:rsid w:val="4CEB6585"/>
    <w:rsid w:val="4CF3E806"/>
    <w:rsid w:val="4D20DA24"/>
    <w:rsid w:val="4D34CD4B"/>
    <w:rsid w:val="4D367294"/>
    <w:rsid w:val="4D7D130D"/>
    <w:rsid w:val="4D852129"/>
    <w:rsid w:val="4D8DB2E7"/>
    <w:rsid w:val="4D9C06BF"/>
    <w:rsid w:val="4DBB27C7"/>
    <w:rsid w:val="4DC589C0"/>
    <w:rsid w:val="4DCC378A"/>
    <w:rsid w:val="4E07712A"/>
    <w:rsid w:val="4E21170A"/>
    <w:rsid w:val="4E329460"/>
    <w:rsid w:val="4E3564DF"/>
    <w:rsid w:val="4E49F164"/>
    <w:rsid w:val="4E7D57A8"/>
    <w:rsid w:val="4E8FB867"/>
    <w:rsid w:val="4E943E9F"/>
    <w:rsid w:val="4E94CBE1"/>
    <w:rsid w:val="4EF18666"/>
    <w:rsid w:val="4F456A26"/>
    <w:rsid w:val="4F613E22"/>
    <w:rsid w:val="4FB41BD0"/>
    <w:rsid w:val="4FB649A7"/>
    <w:rsid w:val="4FCCB659"/>
    <w:rsid w:val="4FE50FDA"/>
    <w:rsid w:val="4FFDB5EA"/>
    <w:rsid w:val="5004E32B"/>
    <w:rsid w:val="5022F0EC"/>
    <w:rsid w:val="5024D911"/>
    <w:rsid w:val="502B77EE"/>
    <w:rsid w:val="5032EBB2"/>
    <w:rsid w:val="504DF754"/>
    <w:rsid w:val="50947B06"/>
    <w:rsid w:val="50A6E992"/>
    <w:rsid w:val="50C2DF88"/>
    <w:rsid w:val="50CF0B6A"/>
    <w:rsid w:val="50DAC74D"/>
    <w:rsid w:val="50F6F246"/>
    <w:rsid w:val="514497B4"/>
    <w:rsid w:val="514B1644"/>
    <w:rsid w:val="51532E04"/>
    <w:rsid w:val="51574BE3"/>
    <w:rsid w:val="51625A39"/>
    <w:rsid w:val="516886BA"/>
    <w:rsid w:val="51A686C3"/>
    <w:rsid w:val="51B96488"/>
    <w:rsid w:val="5209D645"/>
    <w:rsid w:val="524571DA"/>
    <w:rsid w:val="52758DB5"/>
    <w:rsid w:val="527E4F77"/>
    <w:rsid w:val="52C4874E"/>
    <w:rsid w:val="52E20BC3"/>
    <w:rsid w:val="52EF2B4A"/>
    <w:rsid w:val="53210AE8"/>
    <w:rsid w:val="5327A558"/>
    <w:rsid w:val="53307FEF"/>
    <w:rsid w:val="53374C96"/>
    <w:rsid w:val="5387EB0A"/>
    <w:rsid w:val="538CEAD4"/>
    <w:rsid w:val="53A73B5F"/>
    <w:rsid w:val="53D9CD9E"/>
    <w:rsid w:val="53F81A0E"/>
    <w:rsid w:val="5427953C"/>
    <w:rsid w:val="5432C1C1"/>
    <w:rsid w:val="546B46D0"/>
    <w:rsid w:val="5495547E"/>
    <w:rsid w:val="5498659E"/>
    <w:rsid w:val="54ABD262"/>
    <w:rsid w:val="54F70006"/>
    <w:rsid w:val="551145F9"/>
    <w:rsid w:val="557D4D6D"/>
    <w:rsid w:val="558A8D68"/>
    <w:rsid w:val="55944884"/>
    <w:rsid w:val="560383C8"/>
    <w:rsid w:val="56129318"/>
    <w:rsid w:val="5618A8E8"/>
    <w:rsid w:val="5663C1BE"/>
    <w:rsid w:val="56F091BB"/>
    <w:rsid w:val="571BCE85"/>
    <w:rsid w:val="5724C28C"/>
    <w:rsid w:val="57294FE4"/>
    <w:rsid w:val="57341575"/>
    <w:rsid w:val="5755D3C6"/>
    <w:rsid w:val="5767837E"/>
    <w:rsid w:val="577084F9"/>
    <w:rsid w:val="5782D812"/>
    <w:rsid w:val="57A8035B"/>
    <w:rsid w:val="57B4E9EC"/>
    <w:rsid w:val="57FD67E8"/>
    <w:rsid w:val="581FFAEC"/>
    <w:rsid w:val="58B07854"/>
    <w:rsid w:val="58B79EE6"/>
    <w:rsid w:val="58E10089"/>
    <w:rsid w:val="590102DE"/>
    <w:rsid w:val="592A41FE"/>
    <w:rsid w:val="59389D1A"/>
    <w:rsid w:val="593E470A"/>
    <w:rsid w:val="5981909B"/>
    <w:rsid w:val="59AEB9F9"/>
    <w:rsid w:val="59B8C652"/>
    <w:rsid w:val="59B975C6"/>
    <w:rsid w:val="59C4639F"/>
    <w:rsid w:val="59C96251"/>
    <w:rsid w:val="59D9C528"/>
    <w:rsid w:val="59F72C8E"/>
    <w:rsid w:val="5A0482DC"/>
    <w:rsid w:val="5A4511C3"/>
    <w:rsid w:val="5A536F47"/>
    <w:rsid w:val="5A8EB388"/>
    <w:rsid w:val="5A8EF0F7"/>
    <w:rsid w:val="5AB8452C"/>
    <w:rsid w:val="5ABDF43D"/>
    <w:rsid w:val="5AC94306"/>
    <w:rsid w:val="5AD2C7DD"/>
    <w:rsid w:val="5AD6AA1E"/>
    <w:rsid w:val="5AE505CC"/>
    <w:rsid w:val="5B12B0A9"/>
    <w:rsid w:val="5B4C2991"/>
    <w:rsid w:val="5B7F16EA"/>
    <w:rsid w:val="5B93B571"/>
    <w:rsid w:val="5B9AEA75"/>
    <w:rsid w:val="5BB35A47"/>
    <w:rsid w:val="5BDC7434"/>
    <w:rsid w:val="5BF497A8"/>
    <w:rsid w:val="5C07A1FC"/>
    <w:rsid w:val="5C07CAB6"/>
    <w:rsid w:val="5C3788C4"/>
    <w:rsid w:val="5C38D0C9"/>
    <w:rsid w:val="5C4E379C"/>
    <w:rsid w:val="5C9E3712"/>
    <w:rsid w:val="5CB9019F"/>
    <w:rsid w:val="5CBC4E96"/>
    <w:rsid w:val="5CE2241F"/>
    <w:rsid w:val="5D16710D"/>
    <w:rsid w:val="5D311AA8"/>
    <w:rsid w:val="5D36BAD6"/>
    <w:rsid w:val="5DC39168"/>
    <w:rsid w:val="5DC7BF64"/>
    <w:rsid w:val="5DE22240"/>
    <w:rsid w:val="5E1AF7FC"/>
    <w:rsid w:val="5E412EEB"/>
    <w:rsid w:val="5E4C6232"/>
    <w:rsid w:val="5E815AAC"/>
    <w:rsid w:val="5E8B362A"/>
    <w:rsid w:val="5EBEA6D7"/>
    <w:rsid w:val="5ED28B37"/>
    <w:rsid w:val="5EDE27A5"/>
    <w:rsid w:val="5EDF6F86"/>
    <w:rsid w:val="5F2DDE32"/>
    <w:rsid w:val="5F30B89D"/>
    <w:rsid w:val="5F370F22"/>
    <w:rsid w:val="5F5A01B4"/>
    <w:rsid w:val="5F6C8835"/>
    <w:rsid w:val="5F892C43"/>
    <w:rsid w:val="5FA5810B"/>
    <w:rsid w:val="6054D64D"/>
    <w:rsid w:val="6055333B"/>
    <w:rsid w:val="605A91D0"/>
    <w:rsid w:val="607B556C"/>
    <w:rsid w:val="60AC570F"/>
    <w:rsid w:val="60D55791"/>
    <w:rsid w:val="60F0D232"/>
    <w:rsid w:val="61B08500"/>
    <w:rsid w:val="61D49C69"/>
    <w:rsid w:val="61F67E8C"/>
    <w:rsid w:val="62023E73"/>
    <w:rsid w:val="6254AB42"/>
    <w:rsid w:val="6277F72E"/>
    <w:rsid w:val="628CCBE7"/>
    <w:rsid w:val="629BF79F"/>
    <w:rsid w:val="629E7403"/>
    <w:rsid w:val="62B9E8BC"/>
    <w:rsid w:val="637640A3"/>
    <w:rsid w:val="63A6FA99"/>
    <w:rsid w:val="63B1C4B0"/>
    <w:rsid w:val="6401D21D"/>
    <w:rsid w:val="64276320"/>
    <w:rsid w:val="64446FCC"/>
    <w:rsid w:val="64952EB1"/>
    <w:rsid w:val="64E7624E"/>
    <w:rsid w:val="658744BF"/>
    <w:rsid w:val="65A9AFE8"/>
    <w:rsid w:val="65CD6925"/>
    <w:rsid w:val="65D2E8EB"/>
    <w:rsid w:val="65F74841"/>
    <w:rsid w:val="6612EC19"/>
    <w:rsid w:val="662D9DCF"/>
    <w:rsid w:val="665AC85E"/>
    <w:rsid w:val="6684606A"/>
    <w:rsid w:val="669F35C7"/>
    <w:rsid w:val="66A8D04F"/>
    <w:rsid w:val="66E14E00"/>
    <w:rsid w:val="66EE19C3"/>
    <w:rsid w:val="67620F9E"/>
    <w:rsid w:val="679E9D6B"/>
    <w:rsid w:val="68027891"/>
    <w:rsid w:val="6847E50A"/>
    <w:rsid w:val="685282E2"/>
    <w:rsid w:val="68540248"/>
    <w:rsid w:val="6859864E"/>
    <w:rsid w:val="6869876C"/>
    <w:rsid w:val="691666D6"/>
    <w:rsid w:val="694061AC"/>
    <w:rsid w:val="69B30050"/>
    <w:rsid w:val="69CC6FC8"/>
    <w:rsid w:val="69DCB29A"/>
    <w:rsid w:val="69EB8314"/>
    <w:rsid w:val="69F4B301"/>
    <w:rsid w:val="6A03B7F8"/>
    <w:rsid w:val="6A185B14"/>
    <w:rsid w:val="6A244E98"/>
    <w:rsid w:val="6A4D3DEB"/>
    <w:rsid w:val="6A6227DD"/>
    <w:rsid w:val="6A718097"/>
    <w:rsid w:val="6A98CB6E"/>
    <w:rsid w:val="6A9A2E44"/>
    <w:rsid w:val="6AC4FBA0"/>
    <w:rsid w:val="6ACB3519"/>
    <w:rsid w:val="6AFCD66B"/>
    <w:rsid w:val="6B0CE6FC"/>
    <w:rsid w:val="6B36CE51"/>
    <w:rsid w:val="6B477FDA"/>
    <w:rsid w:val="6B64F4BA"/>
    <w:rsid w:val="6B754ED2"/>
    <w:rsid w:val="6B9A35C3"/>
    <w:rsid w:val="6B9E547E"/>
    <w:rsid w:val="6BABC9CA"/>
    <w:rsid w:val="6BD31F79"/>
    <w:rsid w:val="6BE16E29"/>
    <w:rsid w:val="6BFF1366"/>
    <w:rsid w:val="6C002760"/>
    <w:rsid w:val="6C4601B5"/>
    <w:rsid w:val="6C65DA87"/>
    <w:rsid w:val="6CA61A53"/>
    <w:rsid w:val="6CDAC1F6"/>
    <w:rsid w:val="6CEDA49A"/>
    <w:rsid w:val="6CF8F300"/>
    <w:rsid w:val="6CFDA7FF"/>
    <w:rsid w:val="6D233021"/>
    <w:rsid w:val="6D4DA1BD"/>
    <w:rsid w:val="6D551944"/>
    <w:rsid w:val="6DDCAA4A"/>
    <w:rsid w:val="6DF26B77"/>
    <w:rsid w:val="6E27720C"/>
    <w:rsid w:val="6E4407F1"/>
    <w:rsid w:val="6E624296"/>
    <w:rsid w:val="6E9E8A8D"/>
    <w:rsid w:val="6ED7742A"/>
    <w:rsid w:val="6F0FB8DF"/>
    <w:rsid w:val="6F378DB2"/>
    <w:rsid w:val="6F3A4962"/>
    <w:rsid w:val="6F9F5AA6"/>
    <w:rsid w:val="6FAA213A"/>
    <w:rsid w:val="6FCA0ED1"/>
    <w:rsid w:val="7003AF88"/>
    <w:rsid w:val="703C7042"/>
    <w:rsid w:val="70499E79"/>
    <w:rsid w:val="7072DA8C"/>
    <w:rsid w:val="7083D6A3"/>
    <w:rsid w:val="70A061BB"/>
    <w:rsid w:val="70E0C21B"/>
    <w:rsid w:val="70EB748F"/>
    <w:rsid w:val="70EF59FC"/>
    <w:rsid w:val="711B3289"/>
    <w:rsid w:val="7120E084"/>
    <w:rsid w:val="715F19F8"/>
    <w:rsid w:val="7170052D"/>
    <w:rsid w:val="71802CC3"/>
    <w:rsid w:val="71CC5516"/>
    <w:rsid w:val="71FFA457"/>
    <w:rsid w:val="724B7649"/>
    <w:rsid w:val="725FC191"/>
    <w:rsid w:val="72609543"/>
    <w:rsid w:val="7278E954"/>
    <w:rsid w:val="72ACCF1F"/>
    <w:rsid w:val="7337A9F7"/>
    <w:rsid w:val="7339AEF8"/>
    <w:rsid w:val="7359E9A5"/>
    <w:rsid w:val="738A6662"/>
    <w:rsid w:val="741862DD"/>
    <w:rsid w:val="744647CF"/>
    <w:rsid w:val="746D69F2"/>
    <w:rsid w:val="747D925D"/>
    <w:rsid w:val="747EDC77"/>
    <w:rsid w:val="7486DF3D"/>
    <w:rsid w:val="7490DBFF"/>
    <w:rsid w:val="749CF030"/>
    <w:rsid w:val="74BA9681"/>
    <w:rsid w:val="74E90FA2"/>
    <w:rsid w:val="74F6CD7B"/>
    <w:rsid w:val="756DC320"/>
    <w:rsid w:val="75B95080"/>
    <w:rsid w:val="75CA17D8"/>
    <w:rsid w:val="760B5B81"/>
    <w:rsid w:val="761962BE"/>
    <w:rsid w:val="76523EA1"/>
    <w:rsid w:val="7681A43C"/>
    <w:rsid w:val="76D6EEBC"/>
    <w:rsid w:val="76EFE3BD"/>
    <w:rsid w:val="76F85DA6"/>
    <w:rsid w:val="771CC38D"/>
    <w:rsid w:val="77319F30"/>
    <w:rsid w:val="77380EBC"/>
    <w:rsid w:val="774AC78D"/>
    <w:rsid w:val="775660D5"/>
    <w:rsid w:val="77A686D2"/>
    <w:rsid w:val="77AA6766"/>
    <w:rsid w:val="7805DA92"/>
    <w:rsid w:val="78080485"/>
    <w:rsid w:val="781495D2"/>
    <w:rsid w:val="781D0A88"/>
    <w:rsid w:val="783BE3FA"/>
    <w:rsid w:val="7853D56F"/>
    <w:rsid w:val="785590C2"/>
    <w:rsid w:val="788C5079"/>
    <w:rsid w:val="78DF2A1C"/>
    <w:rsid w:val="797D7FB5"/>
    <w:rsid w:val="79EE2B4A"/>
    <w:rsid w:val="79F42C60"/>
    <w:rsid w:val="79F7E944"/>
    <w:rsid w:val="7A06AD43"/>
    <w:rsid w:val="7A19D08E"/>
    <w:rsid w:val="7A2B61A8"/>
    <w:rsid w:val="7A46A306"/>
    <w:rsid w:val="7A6610B0"/>
    <w:rsid w:val="7AB8822D"/>
    <w:rsid w:val="7ACC8D0E"/>
    <w:rsid w:val="7AD1BA50"/>
    <w:rsid w:val="7AD4DFDF"/>
    <w:rsid w:val="7ADAC628"/>
    <w:rsid w:val="7ADFFA1A"/>
    <w:rsid w:val="7AECF3E7"/>
    <w:rsid w:val="7B02AC06"/>
    <w:rsid w:val="7B05FC3E"/>
    <w:rsid w:val="7B22ED35"/>
    <w:rsid w:val="7B496D8D"/>
    <w:rsid w:val="7BA3F061"/>
    <w:rsid w:val="7BAA0D46"/>
    <w:rsid w:val="7BE55F0A"/>
    <w:rsid w:val="7BE6EFD2"/>
    <w:rsid w:val="7C18F58B"/>
    <w:rsid w:val="7C446A85"/>
    <w:rsid w:val="7C50AE0E"/>
    <w:rsid w:val="7CE98DCE"/>
    <w:rsid w:val="7D031BB8"/>
    <w:rsid w:val="7D2A50A5"/>
    <w:rsid w:val="7D432606"/>
    <w:rsid w:val="7DC07E8B"/>
    <w:rsid w:val="7DC4B84D"/>
    <w:rsid w:val="7DDF5A3D"/>
    <w:rsid w:val="7DDF6323"/>
    <w:rsid w:val="7DE32B14"/>
    <w:rsid w:val="7DF1CD11"/>
    <w:rsid w:val="7DF275C7"/>
    <w:rsid w:val="7E07BB84"/>
    <w:rsid w:val="7E1E1530"/>
    <w:rsid w:val="7E3D9D00"/>
    <w:rsid w:val="7E41057C"/>
    <w:rsid w:val="7E509ACF"/>
    <w:rsid w:val="7E5BF3E3"/>
    <w:rsid w:val="7E5DD386"/>
    <w:rsid w:val="7E5F4FCE"/>
    <w:rsid w:val="7E688AC2"/>
    <w:rsid w:val="7E69B5DB"/>
    <w:rsid w:val="7E6AC541"/>
    <w:rsid w:val="7E7AD89C"/>
    <w:rsid w:val="7EC232D6"/>
    <w:rsid w:val="7ED9597F"/>
    <w:rsid w:val="7F39D504"/>
    <w:rsid w:val="7F5EAE58"/>
    <w:rsid w:val="7FD9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3F9D40"/>
  <w15:chartTrackingRefBased/>
  <w15:docId w15:val="{8C82F89E-38C2-4CEA-B713-0DE87ED2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AE6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3B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6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D0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76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D02"/>
    <w:rPr>
      <w:kern w:val="0"/>
      <w14:ligatures w14:val="none"/>
    </w:rPr>
  </w:style>
  <w:style w:type="paragraph" w:styleId="NoSpacing">
    <w:name w:val="No Spacing"/>
    <w:uiPriority w:val="1"/>
    <w:qFormat/>
    <w:rsid w:val="003329BF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E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E06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871C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lco.webex.com/slco/j.php?MTID=mdf77e11a8a290e6e65a6ca2103407b78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18f3d6-d974-4737-8a41-995e016a8266" xsi:nil="true"/>
    <lcf76f155ced4ddcb4097134ff3c332f xmlns="3110c911-2558-4446-9771-a447cefd4a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DF75D1CB9294DA5475B762B62AA1B" ma:contentTypeVersion="15" ma:contentTypeDescription="Create a new document." ma:contentTypeScope="" ma:versionID="469e83fef19085e36c23c339faabf8b4">
  <xsd:schema xmlns:xsd="http://www.w3.org/2001/XMLSchema" xmlns:xs="http://www.w3.org/2001/XMLSchema" xmlns:p="http://schemas.microsoft.com/office/2006/metadata/properties" xmlns:ns2="3110c911-2558-4446-9771-a447cefd4a8f" xmlns:ns3="0f18f3d6-d974-4737-8a41-995e016a8266" targetNamespace="http://schemas.microsoft.com/office/2006/metadata/properties" ma:root="true" ma:fieldsID="ad2584966dbaadf6300bc19f136d6497" ns2:_="" ns3:_="">
    <xsd:import namespace="3110c911-2558-4446-9771-a447cefd4a8f"/>
    <xsd:import namespace="0f18f3d6-d974-4737-8a41-995e016a82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0c911-2558-4446-9771-a447cefd4a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4f3bacb-d61b-460b-bb04-1ff40fb9f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8f3d6-d974-4737-8a41-995e016a826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22794ac-4b80-4763-8af0-1bd3987f4d4b}" ma:internalName="TaxCatchAll" ma:showField="CatchAllData" ma:web="0f18f3d6-d974-4737-8a41-995e016a82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7F74BE-A08A-431B-9FDF-C3E1776DA63C}">
  <ds:schemaRefs>
    <ds:schemaRef ds:uri="http://schemas.microsoft.com/office/2006/metadata/properties"/>
    <ds:schemaRef ds:uri="http://schemas.microsoft.com/office/infopath/2007/PartnerControls"/>
    <ds:schemaRef ds:uri="0f18f3d6-d974-4737-8a41-995e016a8266"/>
    <ds:schemaRef ds:uri="3110c911-2558-4446-9771-a447cefd4a8f"/>
  </ds:schemaRefs>
</ds:datastoreItem>
</file>

<file path=customXml/itemProps2.xml><?xml version="1.0" encoding="utf-8"?>
<ds:datastoreItem xmlns:ds="http://schemas.openxmlformats.org/officeDocument/2006/customXml" ds:itemID="{B53723C5-E64B-43C7-A56F-DA25D8AF7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0c911-2558-4446-9771-a447cefd4a8f"/>
    <ds:schemaRef ds:uri="0f18f3d6-d974-4737-8a41-995e016a82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EDC15C-143B-4BAF-BF82-F797467044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56E099-2054-48EC-883D-179462F7CB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Salt lake County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Jacquelynn Jones</dc:creator>
  <cp:keywords/>
  <dc:description/>
  <cp:lastModifiedBy>Samantha Thermos</cp:lastModifiedBy>
  <cp:revision>16</cp:revision>
  <dcterms:created xsi:type="dcterms:W3CDTF">2024-10-24T19:32:00Z</dcterms:created>
  <dcterms:modified xsi:type="dcterms:W3CDTF">2024-10-24T19:47:00Z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0x01010098FDF75D1CB9294DA5475B762B62AA1B</vt:lpwstr>
  </property>
  <property fmtid="{D5CDD505-2E9C-101B-9397-08002B2CF9AE}" pid="3" name="MediaServiceImageTags">
    <vt:lpwstr/>
  </property>
</Properties>
</file>