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53545" w14:textId="416514F4" w:rsidR="003A760E" w:rsidRDefault="004828C7" w:rsidP="004828C7">
      <w:pPr>
        <w:jc w:val="center"/>
        <w:rPr>
          <w:b/>
          <w:bCs/>
          <w:sz w:val="40"/>
          <w:szCs w:val="40"/>
        </w:rPr>
      </w:pPr>
      <w:r>
        <w:rPr>
          <w:b/>
          <w:bCs/>
          <w:sz w:val="40"/>
          <w:szCs w:val="40"/>
        </w:rPr>
        <w:t>MINUTES OF THE CORINNE CITY PLANNING AND ZONING COMMISSION</w:t>
      </w:r>
    </w:p>
    <w:p w14:paraId="32DEB9AA" w14:textId="04740D99" w:rsidR="004828C7" w:rsidRDefault="004828C7" w:rsidP="004828C7">
      <w:pPr>
        <w:jc w:val="center"/>
        <w:rPr>
          <w:sz w:val="24"/>
          <w:szCs w:val="24"/>
        </w:rPr>
      </w:pPr>
      <w:r>
        <w:rPr>
          <w:sz w:val="24"/>
          <w:szCs w:val="24"/>
        </w:rPr>
        <w:t>Date: August 13, 2024</w:t>
      </w:r>
    </w:p>
    <w:p w14:paraId="1E957A88" w14:textId="77777777" w:rsidR="004828C7" w:rsidRDefault="004828C7" w:rsidP="004828C7">
      <w:pPr>
        <w:jc w:val="center"/>
        <w:rPr>
          <w:sz w:val="24"/>
          <w:szCs w:val="24"/>
        </w:rPr>
      </w:pPr>
    </w:p>
    <w:p w14:paraId="4617E110" w14:textId="714EB80D" w:rsidR="004828C7" w:rsidRDefault="004828C7" w:rsidP="004828C7">
      <w:pPr>
        <w:rPr>
          <w:sz w:val="24"/>
          <w:szCs w:val="24"/>
        </w:rPr>
      </w:pPr>
      <w:r>
        <w:rPr>
          <w:sz w:val="24"/>
          <w:szCs w:val="24"/>
        </w:rPr>
        <w:t xml:space="preserve">Chairman Blair Holmes called the meeting to order. Present were Chairman Blair Holmes, Jennifer Flitton and Mayor Shane Baton. </w:t>
      </w:r>
    </w:p>
    <w:p w14:paraId="0028C634" w14:textId="0F4AF522" w:rsidR="004828C7" w:rsidRDefault="004828C7" w:rsidP="004828C7">
      <w:pPr>
        <w:rPr>
          <w:sz w:val="24"/>
          <w:szCs w:val="24"/>
        </w:rPr>
      </w:pPr>
      <w:r>
        <w:rPr>
          <w:sz w:val="24"/>
          <w:szCs w:val="24"/>
        </w:rPr>
        <w:t>Excused from the meeting were David McFarland, Dylan Reeves, Jenny Harris and Danna Hutchison.</w:t>
      </w:r>
    </w:p>
    <w:p w14:paraId="37A07CC7" w14:textId="77777777" w:rsidR="004828C7" w:rsidRDefault="004828C7" w:rsidP="004828C7">
      <w:pPr>
        <w:rPr>
          <w:sz w:val="24"/>
          <w:szCs w:val="24"/>
        </w:rPr>
      </w:pPr>
    </w:p>
    <w:p w14:paraId="78046BEC" w14:textId="6DC68D4E" w:rsidR="004828C7" w:rsidRDefault="004828C7" w:rsidP="004828C7">
      <w:pPr>
        <w:rPr>
          <w:sz w:val="24"/>
          <w:szCs w:val="24"/>
        </w:rPr>
      </w:pPr>
      <w:r>
        <w:rPr>
          <w:sz w:val="24"/>
          <w:szCs w:val="24"/>
        </w:rPr>
        <w:t xml:space="preserve">Jenn F. led the group in the Pledge of Allegiance. </w:t>
      </w:r>
    </w:p>
    <w:p w14:paraId="170C06BF" w14:textId="77777777" w:rsidR="004828C7" w:rsidRDefault="004828C7" w:rsidP="004828C7">
      <w:pPr>
        <w:rPr>
          <w:sz w:val="24"/>
          <w:szCs w:val="24"/>
        </w:rPr>
      </w:pPr>
    </w:p>
    <w:p w14:paraId="11B0C821" w14:textId="2FA54456" w:rsidR="004828C7" w:rsidRDefault="004828C7" w:rsidP="004828C7">
      <w:pPr>
        <w:rPr>
          <w:b/>
          <w:bCs/>
          <w:sz w:val="24"/>
          <w:szCs w:val="24"/>
          <w:u w:val="single"/>
        </w:rPr>
      </w:pPr>
      <w:r>
        <w:rPr>
          <w:b/>
          <w:bCs/>
          <w:sz w:val="24"/>
          <w:szCs w:val="24"/>
          <w:u w:val="single"/>
        </w:rPr>
        <w:t>Shane B. motioned to approve the agenda as written. Jenn F. seconded the motion. Motion carried with Jenn F. for, Blair H. for</w:t>
      </w:r>
      <w:r w:rsidR="00C41698">
        <w:rPr>
          <w:b/>
          <w:bCs/>
          <w:sz w:val="24"/>
          <w:szCs w:val="24"/>
          <w:u w:val="single"/>
        </w:rPr>
        <w:t xml:space="preserve">, </w:t>
      </w:r>
      <w:r>
        <w:rPr>
          <w:b/>
          <w:bCs/>
          <w:sz w:val="24"/>
          <w:szCs w:val="24"/>
          <w:u w:val="single"/>
        </w:rPr>
        <w:t>Shane B. for</w:t>
      </w:r>
      <w:r w:rsidR="00C41698">
        <w:rPr>
          <w:b/>
          <w:bCs/>
          <w:sz w:val="24"/>
          <w:szCs w:val="24"/>
          <w:u w:val="single"/>
        </w:rPr>
        <w:t xml:space="preserve"> with David M. absent, Dylan R. absent, Jenny H. absent and Danna H. absent. </w:t>
      </w:r>
    </w:p>
    <w:p w14:paraId="4E008233" w14:textId="77777777" w:rsidR="004828C7" w:rsidRDefault="004828C7" w:rsidP="004828C7">
      <w:pPr>
        <w:rPr>
          <w:b/>
          <w:bCs/>
          <w:sz w:val="24"/>
          <w:szCs w:val="24"/>
          <w:u w:val="single"/>
        </w:rPr>
      </w:pPr>
    </w:p>
    <w:p w14:paraId="187E4160" w14:textId="4A5088A7" w:rsidR="004828C7" w:rsidRDefault="004828C7" w:rsidP="004828C7">
      <w:pPr>
        <w:rPr>
          <w:sz w:val="24"/>
          <w:szCs w:val="24"/>
        </w:rPr>
      </w:pPr>
      <w:r>
        <w:rPr>
          <w:sz w:val="24"/>
          <w:szCs w:val="24"/>
        </w:rPr>
        <w:t>APPOINTMENTS:</w:t>
      </w:r>
    </w:p>
    <w:p w14:paraId="5ACB8BA9" w14:textId="228786EF" w:rsidR="004828C7" w:rsidRPr="004828C7" w:rsidRDefault="004828C7" w:rsidP="004828C7">
      <w:pPr>
        <w:rPr>
          <w:sz w:val="24"/>
          <w:szCs w:val="24"/>
        </w:rPr>
      </w:pPr>
      <w:r w:rsidRPr="004828C7">
        <w:rPr>
          <w:sz w:val="24"/>
          <w:szCs w:val="24"/>
        </w:rPr>
        <w:tab/>
        <w:t>A</w:t>
      </w:r>
      <w:r>
        <w:rPr>
          <w:sz w:val="24"/>
          <w:szCs w:val="24"/>
        </w:rPr>
        <w:t xml:space="preserve">. </w:t>
      </w:r>
      <w:r w:rsidRPr="004828C7">
        <w:rPr>
          <w:sz w:val="24"/>
          <w:szCs w:val="24"/>
        </w:rPr>
        <w:t xml:space="preserve">Onions 52 presented their site plans to the Commission for review. They are in the process of annexing the parcel the addition will be on into the city. The city engineer has reviewed the plans and added his comments, which are not concerning to Onions 52, They would like top start construction in October if possible. There was discussion regarding fire hydrants, water connections and details of their site. </w:t>
      </w:r>
    </w:p>
    <w:p w14:paraId="1C4F4FDD" w14:textId="6E25FC05" w:rsidR="004828C7" w:rsidRDefault="00C41698" w:rsidP="004828C7">
      <w:pPr>
        <w:rPr>
          <w:b/>
          <w:bCs/>
          <w:sz w:val="24"/>
          <w:szCs w:val="24"/>
          <w:u w:val="single"/>
        </w:rPr>
      </w:pPr>
      <w:r w:rsidRPr="00C41698">
        <w:rPr>
          <w:b/>
          <w:bCs/>
          <w:sz w:val="24"/>
          <w:szCs w:val="24"/>
          <w:u w:val="single"/>
        </w:rPr>
        <w:t xml:space="preserve">Jenn F. motioned to approve the site plan contingent on the meeting the engineering requirement from the city engineer and final annexation approval. Shane B. seconded the motion. Motion carried with </w:t>
      </w:r>
      <w:bookmarkStart w:id="0" w:name="_Hlk174536574"/>
      <w:r w:rsidRPr="00C41698">
        <w:rPr>
          <w:b/>
          <w:bCs/>
          <w:sz w:val="24"/>
          <w:szCs w:val="24"/>
          <w:u w:val="single"/>
        </w:rPr>
        <w:t>Jenn F. for, Blair H. for, Shane</w:t>
      </w:r>
      <w:r>
        <w:rPr>
          <w:b/>
          <w:bCs/>
          <w:sz w:val="24"/>
          <w:szCs w:val="24"/>
          <w:u w:val="single"/>
        </w:rPr>
        <w:t xml:space="preserve"> B. for with David M. absent, Dylan R. absent, Jenny H. absent and Danna H. absent.</w:t>
      </w:r>
      <w:bookmarkEnd w:id="0"/>
    </w:p>
    <w:p w14:paraId="0517A5CF" w14:textId="77777777" w:rsidR="00C41698" w:rsidRDefault="00C41698" w:rsidP="004828C7">
      <w:pPr>
        <w:rPr>
          <w:b/>
          <w:bCs/>
          <w:sz w:val="24"/>
          <w:szCs w:val="24"/>
          <w:u w:val="single"/>
        </w:rPr>
      </w:pPr>
    </w:p>
    <w:p w14:paraId="0524D5C2" w14:textId="60042FFC" w:rsidR="00C41698" w:rsidRDefault="00C41698" w:rsidP="004828C7">
      <w:pPr>
        <w:rPr>
          <w:sz w:val="24"/>
          <w:szCs w:val="24"/>
        </w:rPr>
      </w:pPr>
      <w:r w:rsidRPr="00C41698">
        <w:rPr>
          <w:sz w:val="24"/>
          <w:szCs w:val="24"/>
        </w:rPr>
        <w:t>APPROVAL OF PREVIOUS MINUTES:</w:t>
      </w:r>
    </w:p>
    <w:p w14:paraId="0C49C64F" w14:textId="636BF3F7" w:rsidR="00C41698" w:rsidRDefault="00C41698" w:rsidP="004828C7">
      <w:pPr>
        <w:rPr>
          <w:b/>
          <w:bCs/>
          <w:sz w:val="24"/>
          <w:szCs w:val="24"/>
          <w:u w:val="single"/>
        </w:rPr>
      </w:pPr>
      <w:r w:rsidRPr="00C41698">
        <w:rPr>
          <w:b/>
          <w:bCs/>
          <w:sz w:val="24"/>
          <w:szCs w:val="24"/>
          <w:u w:val="single"/>
        </w:rPr>
        <w:t>Jenn F. motioned to approve the minutes as written. Shane B. seconded the motion. Motion carried with</w:t>
      </w:r>
      <w:r>
        <w:rPr>
          <w:b/>
          <w:bCs/>
          <w:sz w:val="24"/>
          <w:szCs w:val="24"/>
          <w:u w:val="single"/>
        </w:rPr>
        <w:t xml:space="preserve"> </w:t>
      </w:r>
      <w:bookmarkStart w:id="1" w:name="_Hlk174536905"/>
      <w:r>
        <w:rPr>
          <w:b/>
          <w:bCs/>
          <w:sz w:val="24"/>
          <w:szCs w:val="24"/>
          <w:u w:val="single"/>
        </w:rPr>
        <w:t>Jenn F. for, Blair H. for, Shane B. for with David M. absent, Dylan R. absent, Jenny H. absent and Danna H. absent.</w:t>
      </w:r>
      <w:bookmarkEnd w:id="1"/>
    </w:p>
    <w:p w14:paraId="29440715" w14:textId="77777777" w:rsidR="00C41698" w:rsidRDefault="00C41698" w:rsidP="004828C7">
      <w:pPr>
        <w:rPr>
          <w:b/>
          <w:bCs/>
          <w:sz w:val="24"/>
          <w:szCs w:val="24"/>
          <w:u w:val="single"/>
        </w:rPr>
      </w:pPr>
    </w:p>
    <w:p w14:paraId="44591158" w14:textId="392AB594" w:rsidR="00C41698" w:rsidRDefault="00C41698" w:rsidP="004828C7">
      <w:pPr>
        <w:rPr>
          <w:sz w:val="24"/>
          <w:szCs w:val="24"/>
        </w:rPr>
      </w:pPr>
      <w:r>
        <w:rPr>
          <w:sz w:val="24"/>
          <w:szCs w:val="24"/>
        </w:rPr>
        <w:t>BUISNESS:</w:t>
      </w:r>
    </w:p>
    <w:p w14:paraId="1D0E2B22" w14:textId="15627F28" w:rsidR="00C41698" w:rsidRDefault="00087529" w:rsidP="00087529">
      <w:r w:rsidRPr="00087529">
        <w:rPr>
          <w:sz w:val="24"/>
          <w:szCs w:val="24"/>
        </w:rPr>
        <w:tab/>
      </w:r>
      <w:r>
        <w:t>A. Annexation Policy Plan – Chairman Holmes stated that the engineering firm has completed the plan and opened the meeting for comments.  There were no written or oral comments submitted regarding the plan. Chairman Holmes stated a public hearing will be held on Tuesday, August 27</w:t>
      </w:r>
      <w:r w:rsidRPr="00087529">
        <w:rPr>
          <w:vertAlign w:val="superscript"/>
        </w:rPr>
        <w:t>th</w:t>
      </w:r>
      <w:r>
        <w:t xml:space="preserve"> at 6:00pm. </w:t>
      </w:r>
    </w:p>
    <w:p w14:paraId="48C6ADC1" w14:textId="77777777" w:rsidR="00087529" w:rsidRDefault="00087529" w:rsidP="00087529"/>
    <w:p w14:paraId="5DA2EB05" w14:textId="52C92601" w:rsidR="00087529" w:rsidRDefault="00087529" w:rsidP="00087529">
      <w:r>
        <w:t>REPORTS:</w:t>
      </w:r>
    </w:p>
    <w:p w14:paraId="385A2C19" w14:textId="2B3A346E" w:rsidR="00087529" w:rsidRDefault="00087529" w:rsidP="00087529">
      <w:r>
        <w:t>There were no reports.</w:t>
      </w:r>
    </w:p>
    <w:p w14:paraId="045A4138" w14:textId="77777777" w:rsidR="00087529" w:rsidRDefault="00087529" w:rsidP="00087529"/>
    <w:p w14:paraId="1D70411B" w14:textId="2C238F67" w:rsidR="00087529" w:rsidRDefault="00087529" w:rsidP="00087529">
      <w:r>
        <w:lastRenderedPageBreak/>
        <w:t>ADJOURNMENT:</w:t>
      </w:r>
    </w:p>
    <w:p w14:paraId="3B9E3C1B" w14:textId="460F0AE5" w:rsidR="00087529" w:rsidRDefault="00087529" w:rsidP="00087529">
      <w:pPr>
        <w:rPr>
          <w:b/>
          <w:bCs/>
          <w:sz w:val="24"/>
          <w:szCs w:val="24"/>
          <w:u w:val="single"/>
        </w:rPr>
      </w:pPr>
      <w:r>
        <w:rPr>
          <w:b/>
          <w:bCs/>
          <w:u w:val="single"/>
        </w:rPr>
        <w:t xml:space="preserve">Shane B. motioned to adjourn the meeting. Jenn F. seconded the motion. Motion carried with </w:t>
      </w:r>
      <w:r>
        <w:rPr>
          <w:b/>
          <w:bCs/>
          <w:sz w:val="24"/>
          <w:szCs w:val="24"/>
          <w:u w:val="single"/>
        </w:rPr>
        <w:t>Jenn F. for, Blair H. for, Shane B. for with David M. absent, Dylan R. absent, Jenny H. absent and Danna H. absent.</w:t>
      </w:r>
    </w:p>
    <w:p w14:paraId="0D9B3F64" w14:textId="77777777" w:rsidR="00087529" w:rsidRDefault="00087529" w:rsidP="00087529">
      <w:pPr>
        <w:rPr>
          <w:b/>
          <w:bCs/>
          <w:sz w:val="24"/>
          <w:szCs w:val="24"/>
          <w:u w:val="single"/>
        </w:rPr>
      </w:pPr>
    </w:p>
    <w:p w14:paraId="607019EA" w14:textId="62AB3033" w:rsidR="00087529" w:rsidRDefault="00087529" w:rsidP="00087529">
      <w:pPr>
        <w:rPr>
          <w:sz w:val="24"/>
          <w:szCs w:val="24"/>
        </w:rPr>
      </w:pPr>
      <w:r>
        <w:rPr>
          <w:sz w:val="24"/>
          <w:szCs w:val="24"/>
        </w:rPr>
        <w:t xml:space="preserve">I certify these minutes to be true and accurate to the best of my knowledge. </w:t>
      </w:r>
    </w:p>
    <w:p w14:paraId="27C2F631" w14:textId="77777777" w:rsidR="00087529" w:rsidRDefault="00087529" w:rsidP="00087529">
      <w:pPr>
        <w:rPr>
          <w:sz w:val="24"/>
          <w:szCs w:val="24"/>
        </w:rPr>
      </w:pPr>
    </w:p>
    <w:p w14:paraId="206FCF67" w14:textId="77777777" w:rsidR="00087529" w:rsidRDefault="00087529" w:rsidP="00087529">
      <w:pPr>
        <w:rPr>
          <w:sz w:val="24"/>
          <w:szCs w:val="24"/>
        </w:rPr>
      </w:pPr>
    </w:p>
    <w:p w14:paraId="1751F562" w14:textId="77777777" w:rsidR="00087529" w:rsidRDefault="00087529" w:rsidP="00087529">
      <w:pPr>
        <w:rPr>
          <w:sz w:val="24"/>
          <w:szCs w:val="24"/>
        </w:rPr>
      </w:pPr>
    </w:p>
    <w:p w14:paraId="20B5A787" w14:textId="72D4797D" w:rsidR="00087529" w:rsidRDefault="00087529" w:rsidP="00087529">
      <w:pPr>
        <w:rPr>
          <w:sz w:val="24"/>
          <w:szCs w:val="24"/>
        </w:rPr>
      </w:pPr>
      <w:r>
        <w:rPr>
          <w:sz w:val="24"/>
          <w:szCs w:val="24"/>
        </w:rPr>
        <w:t>Kendra Norman</w:t>
      </w:r>
    </w:p>
    <w:p w14:paraId="75DAC821" w14:textId="77777777" w:rsidR="00087529" w:rsidRDefault="00087529" w:rsidP="00087529">
      <w:pPr>
        <w:rPr>
          <w:sz w:val="24"/>
          <w:szCs w:val="24"/>
        </w:rPr>
      </w:pPr>
    </w:p>
    <w:p w14:paraId="617B358B" w14:textId="77777777" w:rsidR="00087529" w:rsidRDefault="00087529" w:rsidP="00087529">
      <w:pPr>
        <w:rPr>
          <w:sz w:val="24"/>
          <w:szCs w:val="24"/>
        </w:rPr>
      </w:pPr>
    </w:p>
    <w:p w14:paraId="02C513DF" w14:textId="77777777" w:rsidR="00087529" w:rsidRDefault="00087529" w:rsidP="00087529">
      <w:pPr>
        <w:rPr>
          <w:sz w:val="24"/>
          <w:szCs w:val="24"/>
        </w:rPr>
      </w:pPr>
    </w:p>
    <w:p w14:paraId="2E08A7B6" w14:textId="77777777" w:rsidR="00087529" w:rsidRDefault="00087529" w:rsidP="00087529">
      <w:pPr>
        <w:rPr>
          <w:sz w:val="24"/>
          <w:szCs w:val="24"/>
        </w:rPr>
      </w:pPr>
    </w:p>
    <w:p w14:paraId="0E7AAA6C" w14:textId="0C9C8267" w:rsidR="00087529" w:rsidRDefault="00087529" w:rsidP="00087529">
      <w:pPr>
        <w:rPr>
          <w:sz w:val="24"/>
          <w:szCs w:val="24"/>
        </w:rPr>
      </w:pPr>
      <w:r>
        <w:rPr>
          <w:sz w:val="24"/>
          <w:szCs w:val="24"/>
        </w:rPr>
        <w:t>____________________________________________</w:t>
      </w:r>
      <w:r>
        <w:rPr>
          <w:sz w:val="24"/>
          <w:szCs w:val="24"/>
        </w:rPr>
        <w:tab/>
      </w:r>
      <w:r>
        <w:rPr>
          <w:sz w:val="24"/>
          <w:szCs w:val="24"/>
        </w:rPr>
        <w:tab/>
      </w:r>
      <w:r>
        <w:rPr>
          <w:sz w:val="24"/>
          <w:szCs w:val="24"/>
        </w:rPr>
        <w:tab/>
        <w:t>__________________</w:t>
      </w:r>
    </w:p>
    <w:p w14:paraId="148B9521" w14:textId="2DFD64D6" w:rsidR="00087529" w:rsidRPr="00087529" w:rsidRDefault="00087529" w:rsidP="00087529">
      <w:r>
        <w:rPr>
          <w:sz w:val="24"/>
          <w:szCs w:val="24"/>
        </w:rPr>
        <w:t>Chairman Blair Holmes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sectPr w:rsidR="00087529" w:rsidRPr="0008752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72946" w14:textId="77777777" w:rsidR="00087529" w:rsidRDefault="00087529" w:rsidP="00087529">
      <w:pPr>
        <w:spacing w:line="240" w:lineRule="auto"/>
      </w:pPr>
      <w:r>
        <w:separator/>
      </w:r>
    </w:p>
  </w:endnote>
  <w:endnote w:type="continuationSeparator" w:id="0">
    <w:p w14:paraId="515010FD" w14:textId="77777777" w:rsidR="00087529" w:rsidRDefault="00087529" w:rsidP="000875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7030593"/>
      <w:docPartObj>
        <w:docPartGallery w:val="Page Numbers (Bottom of Page)"/>
        <w:docPartUnique/>
      </w:docPartObj>
    </w:sdtPr>
    <w:sdtEndPr>
      <w:rPr>
        <w:noProof/>
      </w:rPr>
    </w:sdtEndPr>
    <w:sdtContent>
      <w:p w14:paraId="721AAA85" w14:textId="4A9DFD0C" w:rsidR="00087529" w:rsidRDefault="000875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7B9A4F" w14:textId="77777777" w:rsidR="00087529" w:rsidRDefault="00087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5C526" w14:textId="77777777" w:rsidR="00087529" w:rsidRDefault="00087529" w:rsidP="00087529">
      <w:pPr>
        <w:spacing w:line="240" w:lineRule="auto"/>
      </w:pPr>
      <w:r>
        <w:separator/>
      </w:r>
    </w:p>
  </w:footnote>
  <w:footnote w:type="continuationSeparator" w:id="0">
    <w:p w14:paraId="5E0BC0CB" w14:textId="77777777" w:rsidR="00087529" w:rsidRDefault="00087529" w:rsidP="000875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D477F"/>
    <w:multiLevelType w:val="hybridMultilevel"/>
    <w:tmpl w:val="D4927C3E"/>
    <w:lvl w:ilvl="0" w:tplc="46EAD188">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BC0831"/>
    <w:multiLevelType w:val="hybridMultilevel"/>
    <w:tmpl w:val="7D186688"/>
    <w:lvl w:ilvl="0" w:tplc="16FC3444">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3064724"/>
    <w:multiLevelType w:val="hybridMultilevel"/>
    <w:tmpl w:val="F4E0CAAE"/>
    <w:lvl w:ilvl="0" w:tplc="64161A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9497DB1"/>
    <w:multiLevelType w:val="hybridMultilevel"/>
    <w:tmpl w:val="3F82CABC"/>
    <w:lvl w:ilvl="0" w:tplc="16EE20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1975515">
    <w:abstractNumId w:val="3"/>
  </w:num>
  <w:num w:numId="2" w16cid:durableId="290987324">
    <w:abstractNumId w:val="2"/>
  </w:num>
  <w:num w:numId="3" w16cid:durableId="456022923">
    <w:abstractNumId w:val="0"/>
  </w:num>
  <w:num w:numId="4" w16cid:durableId="1712799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C7"/>
    <w:rsid w:val="00087529"/>
    <w:rsid w:val="003A760E"/>
    <w:rsid w:val="004828C7"/>
    <w:rsid w:val="00694D1C"/>
    <w:rsid w:val="00B747FF"/>
    <w:rsid w:val="00C41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53507"/>
  <w15:chartTrackingRefBased/>
  <w15:docId w15:val="{FD6E838E-975D-4870-938F-525B184D4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8C7"/>
    <w:pPr>
      <w:ind w:left="720"/>
      <w:contextualSpacing/>
    </w:pPr>
  </w:style>
  <w:style w:type="paragraph" w:styleId="Header">
    <w:name w:val="header"/>
    <w:basedOn w:val="Normal"/>
    <w:link w:val="HeaderChar"/>
    <w:uiPriority w:val="99"/>
    <w:unhideWhenUsed/>
    <w:rsid w:val="00087529"/>
    <w:pPr>
      <w:tabs>
        <w:tab w:val="center" w:pos="4680"/>
        <w:tab w:val="right" w:pos="9360"/>
      </w:tabs>
      <w:spacing w:line="240" w:lineRule="auto"/>
    </w:pPr>
  </w:style>
  <w:style w:type="character" w:customStyle="1" w:styleId="HeaderChar">
    <w:name w:val="Header Char"/>
    <w:basedOn w:val="DefaultParagraphFont"/>
    <w:link w:val="Header"/>
    <w:uiPriority w:val="99"/>
    <w:rsid w:val="00087529"/>
  </w:style>
  <w:style w:type="paragraph" w:styleId="Footer">
    <w:name w:val="footer"/>
    <w:basedOn w:val="Normal"/>
    <w:link w:val="FooterChar"/>
    <w:uiPriority w:val="99"/>
    <w:unhideWhenUsed/>
    <w:rsid w:val="00087529"/>
    <w:pPr>
      <w:tabs>
        <w:tab w:val="center" w:pos="4680"/>
        <w:tab w:val="right" w:pos="9360"/>
      </w:tabs>
      <w:spacing w:line="240" w:lineRule="auto"/>
    </w:pPr>
  </w:style>
  <w:style w:type="character" w:customStyle="1" w:styleId="FooterChar">
    <w:name w:val="Footer Char"/>
    <w:basedOn w:val="DefaultParagraphFont"/>
    <w:link w:val="Footer"/>
    <w:uiPriority w:val="99"/>
    <w:rsid w:val="00087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Norman</dc:creator>
  <cp:keywords/>
  <dc:description/>
  <cp:lastModifiedBy>Kendra Norman</cp:lastModifiedBy>
  <cp:revision>2</cp:revision>
  <dcterms:created xsi:type="dcterms:W3CDTF">2024-08-14T15:57:00Z</dcterms:created>
  <dcterms:modified xsi:type="dcterms:W3CDTF">2024-08-14T20:09:00Z</dcterms:modified>
</cp:coreProperties>
</file>